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EF8C" w14:textId="0C57A348" w:rsidR="00CA4F41" w:rsidRDefault="00CA4F41" w:rsidP="00FA061F">
      <w:pPr>
        <w:jc w:val="both"/>
        <w:rPr>
          <w:rFonts w:ascii="Calibri" w:hAnsi="Calibri" w:cs="Calibri"/>
          <w:b/>
          <w:bCs/>
        </w:rPr>
      </w:pPr>
      <w:r>
        <w:rPr>
          <w:rFonts w:ascii="Calibri" w:hAnsi="Calibri" w:cs="Calibri"/>
          <w:b/>
          <w:bCs/>
        </w:rPr>
        <w:t>TITLE:</w:t>
      </w:r>
    </w:p>
    <w:p w14:paraId="66D6B8B7" w14:textId="30ADF106" w:rsidR="00BF706C" w:rsidRPr="00371C23" w:rsidRDefault="00BF706C" w:rsidP="00FA061F">
      <w:pPr>
        <w:jc w:val="both"/>
        <w:rPr>
          <w:rFonts w:ascii="Calibri" w:hAnsi="Calibri" w:cs="Calibri"/>
        </w:rPr>
      </w:pPr>
      <w:r w:rsidRPr="00371C23">
        <w:rPr>
          <w:rFonts w:ascii="Calibri" w:hAnsi="Calibri" w:cs="Calibri"/>
        </w:rPr>
        <w:t>Low</w:t>
      </w:r>
      <w:r w:rsidR="00371C23" w:rsidRPr="00371C23">
        <w:rPr>
          <w:rFonts w:ascii="Calibri" w:hAnsi="Calibri" w:cs="Calibri"/>
        </w:rPr>
        <w:t>-Cost Automated Flight Intercept Trap for the Temporal Sub-Sampling of Flying Insects Attracted to Artificial Light at Night</w:t>
      </w:r>
    </w:p>
    <w:p w14:paraId="73C9BB40" w14:textId="77777777" w:rsidR="00067862" w:rsidRPr="00FA061F" w:rsidRDefault="00067862" w:rsidP="00FA061F">
      <w:pPr>
        <w:jc w:val="both"/>
        <w:rPr>
          <w:rFonts w:ascii="Calibri" w:hAnsi="Calibri" w:cs="Calibri"/>
          <w:lang w:val="en-US"/>
        </w:rPr>
      </w:pPr>
    </w:p>
    <w:p w14:paraId="2D21C3E4" w14:textId="3202E7DA" w:rsidR="00067862" w:rsidRPr="00FA061F" w:rsidRDefault="00CA4F41" w:rsidP="00FA061F">
      <w:pPr>
        <w:jc w:val="both"/>
        <w:rPr>
          <w:rFonts w:ascii="Calibri" w:hAnsi="Calibri" w:cs="Calibri"/>
          <w:b/>
          <w:bCs/>
          <w:lang w:val="en-US"/>
        </w:rPr>
      </w:pPr>
      <w:r w:rsidRPr="00FA061F">
        <w:rPr>
          <w:rFonts w:ascii="Calibri" w:hAnsi="Calibri" w:cs="Calibri"/>
          <w:b/>
          <w:bCs/>
          <w:lang w:val="en-US"/>
        </w:rPr>
        <w:t>AUTHORS AND AFFILIATIONS:</w:t>
      </w:r>
    </w:p>
    <w:p w14:paraId="03ED30A4" w14:textId="449BEEB7" w:rsidR="00BF706C" w:rsidRPr="00FA061F" w:rsidRDefault="00BF706C" w:rsidP="00FA061F">
      <w:pPr>
        <w:jc w:val="both"/>
        <w:rPr>
          <w:rFonts w:ascii="Calibri" w:hAnsi="Calibri" w:cs="Calibri"/>
          <w:lang w:val="en-US"/>
        </w:rPr>
      </w:pPr>
      <w:r w:rsidRPr="00FA061F">
        <w:rPr>
          <w:rFonts w:ascii="Calibri" w:hAnsi="Calibri" w:cs="Calibri"/>
          <w:lang w:val="en-US"/>
        </w:rPr>
        <w:t>Kylie A. Robert</w:t>
      </w:r>
      <w:proofErr w:type="gramStart"/>
      <w:r w:rsidRPr="00FA061F">
        <w:rPr>
          <w:rFonts w:ascii="Calibri" w:hAnsi="Calibri" w:cs="Calibri"/>
          <w:vertAlign w:val="superscript"/>
          <w:lang w:val="en-US"/>
        </w:rPr>
        <w:t>1,</w:t>
      </w:r>
      <w:r w:rsidR="007E45C5" w:rsidRPr="00FA061F">
        <w:rPr>
          <w:rFonts w:ascii="Calibri" w:hAnsi="Calibri" w:cs="Calibri"/>
          <w:vertAlign w:val="superscript"/>
          <w:lang w:val="en-US"/>
        </w:rPr>
        <w:t>*</w:t>
      </w:r>
      <w:proofErr w:type="gramEnd"/>
      <w:r w:rsidRPr="00FA061F">
        <w:rPr>
          <w:rFonts w:ascii="Calibri" w:hAnsi="Calibri" w:cs="Calibri"/>
          <w:lang w:val="en-US"/>
        </w:rPr>
        <w:t xml:space="preserve">, Alicia </w:t>
      </w:r>
      <w:r w:rsidR="00EE1A40" w:rsidRPr="00FA061F">
        <w:rPr>
          <w:rFonts w:ascii="Calibri" w:hAnsi="Calibri" w:cs="Calibri"/>
          <w:lang w:val="en-US"/>
        </w:rPr>
        <w:t xml:space="preserve">M. </w:t>
      </w:r>
      <w:r w:rsidRPr="00FA061F">
        <w:rPr>
          <w:rFonts w:ascii="Calibri" w:hAnsi="Calibri" w:cs="Calibri"/>
          <w:lang w:val="en-US"/>
        </w:rPr>
        <w:t>Dimovski</w:t>
      </w:r>
      <w:r w:rsidRPr="00FA061F">
        <w:rPr>
          <w:rFonts w:ascii="Calibri" w:hAnsi="Calibri" w:cs="Calibri"/>
          <w:vertAlign w:val="superscript"/>
          <w:lang w:val="en-US"/>
        </w:rPr>
        <w:t>1</w:t>
      </w:r>
      <w:r w:rsidRPr="00FA061F">
        <w:rPr>
          <w:rFonts w:ascii="Calibri" w:hAnsi="Calibri" w:cs="Calibri"/>
          <w:lang w:val="en-US"/>
        </w:rPr>
        <w:t xml:space="preserve">, </w:t>
      </w:r>
      <w:r w:rsidR="00915A79" w:rsidRPr="00FA061F">
        <w:rPr>
          <w:rFonts w:ascii="Calibri" w:hAnsi="Calibri" w:cs="Calibri"/>
          <w:lang w:val="en-US"/>
        </w:rPr>
        <w:t>Joel A. Robert</w:t>
      </w:r>
      <w:r w:rsidR="00915A79" w:rsidRPr="00FA061F">
        <w:rPr>
          <w:rFonts w:ascii="Calibri" w:hAnsi="Calibri" w:cs="Calibri"/>
          <w:vertAlign w:val="superscript"/>
          <w:lang w:val="en-US"/>
        </w:rPr>
        <w:t>2</w:t>
      </w:r>
      <w:r w:rsidR="00915A79" w:rsidRPr="00FA061F">
        <w:rPr>
          <w:rFonts w:ascii="Calibri" w:hAnsi="Calibri" w:cs="Calibri"/>
          <w:lang w:val="en-US"/>
        </w:rPr>
        <w:t xml:space="preserve">, </w:t>
      </w:r>
      <w:r w:rsidRPr="00FA061F">
        <w:rPr>
          <w:rFonts w:ascii="Calibri" w:hAnsi="Calibri" w:cs="Calibri"/>
          <w:lang w:val="en-US"/>
        </w:rPr>
        <w:t xml:space="preserve">Stephen </w:t>
      </w:r>
      <w:r w:rsidR="0004654D" w:rsidRPr="00FA061F">
        <w:rPr>
          <w:rFonts w:ascii="Calibri" w:hAnsi="Calibri" w:cs="Calibri"/>
          <w:lang w:val="en-US"/>
        </w:rPr>
        <w:t xml:space="preserve">R. </w:t>
      </w:r>
      <w:r w:rsidRPr="00FA061F">
        <w:rPr>
          <w:rFonts w:ascii="Calibri" w:hAnsi="Calibri" w:cs="Calibri"/>
          <w:lang w:val="en-US"/>
        </w:rPr>
        <w:t>Griffiths</w:t>
      </w:r>
      <w:r w:rsidRPr="00FA061F">
        <w:rPr>
          <w:rFonts w:ascii="Calibri" w:hAnsi="Calibri" w:cs="Calibri"/>
          <w:vertAlign w:val="superscript"/>
          <w:lang w:val="en-US"/>
        </w:rPr>
        <w:t>1</w:t>
      </w:r>
    </w:p>
    <w:p w14:paraId="7077DB0B" w14:textId="77777777" w:rsidR="00BF706C" w:rsidRPr="00FA061F" w:rsidRDefault="00BF706C" w:rsidP="00FA061F">
      <w:pPr>
        <w:jc w:val="both"/>
        <w:rPr>
          <w:rFonts w:ascii="Calibri" w:hAnsi="Calibri" w:cs="Calibri"/>
          <w:lang w:val="en-US"/>
        </w:rPr>
      </w:pPr>
    </w:p>
    <w:p w14:paraId="41AE3A6B" w14:textId="77777777" w:rsidR="00BF706C" w:rsidRPr="00FA061F" w:rsidRDefault="00BF706C" w:rsidP="00FA061F">
      <w:pPr>
        <w:jc w:val="both"/>
        <w:rPr>
          <w:rFonts w:ascii="Calibri" w:hAnsi="Calibri" w:cs="Calibri"/>
          <w:lang w:val="en-US"/>
        </w:rPr>
      </w:pPr>
      <w:r w:rsidRPr="00FA061F">
        <w:rPr>
          <w:rFonts w:ascii="Calibri" w:hAnsi="Calibri" w:cs="Calibri"/>
          <w:vertAlign w:val="superscript"/>
          <w:lang w:val="en-US"/>
        </w:rPr>
        <w:t>1</w:t>
      </w:r>
      <w:r w:rsidRPr="00FA061F">
        <w:rPr>
          <w:rFonts w:ascii="Calibri" w:hAnsi="Calibri" w:cs="Calibri"/>
          <w:lang w:val="en-US"/>
        </w:rPr>
        <w:t xml:space="preserve">Department of Ecology, Environment and Evolution, La Trobe University, Melbourne, Australia </w:t>
      </w:r>
    </w:p>
    <w:p w14:paraId="0970A76C" w14:textId="75F52B76" w:rsidR="007E45C5" w:rsidRPr="00FA061F" w:rsidRDefault="007E45C5" w:rsidP="00FA061F">
      <w:pPr>
        <w:jc w:val="both"/>
        <w:rPr>
          <w:rFonts w:ascii="Calibri" w:hAnsi="Calibri" w:cs="Calibri"/>
          <w:lang w:val="en-US"/>
        </w:rPr>
      </w:pPr>
      <w:r w:rsidRPr="00FA061F">
        <w:rPr>
          <w:rFonts w:ascii="Calibri" w:hAnsi="Calibri" w:cs="Calibri"/>
          <w:vertAlign w:val="superscript"/>
          <w:lang w:val="en-US"/>
        </w:rPr>
        <w:t>2</w:t>
      </w:r>
      <w:r w:rsidR="00A34CF1" w:rsidRPr="00FA061F">
        <w:rPr>
          <w:rFonts w:ascii="Calibri" w:hAnsi="Calibri" w:cs="Calibri"/>
          <w:lang w:val="en-US"/>
        </w:rPr>
        <w:t>In</w:t>
      </w:r>
      <w:r w:rsidR="000B1CC2" w:rsidRPr="00FA061F">
        <w:rPr>
          <w:rFonts w:ascii="Calibri" w:hAnsi="Calibri" w:cs="Calibri"/>
          <w:lang w:val="en-US"/>
        </w:rPr>
        <w:t>dependent researcher</w:t>
      </w:r>
      <w:r w:rsidR="00CA4F41">
        <w:rPr>
          <w:rFonts w:ascii="Calibri" w:hAnsi="Calibri" w:cs="Calibri"/>
          <w:lang w:val="en-US"/>
        </w:rPr>
        <w:t>,</w:t>
      </w:r>
      <w:r w:rsidR="00477840" w:rsidRPr="00FA061F">
        <w:rPr>
          <w:rFonts w:ascii="Calibri" w:hAnsi="Calibri" w:cs="Calibri"/>
          <w:lang w:val="en-US"/>
        </w:rPr>
        <w:t xml:space="preserve"> </w:t>
      </w:r>
      <w:r w:rsidR="00737BF4" w:rsidRPr="00FA061F">
        <w:rPr>
          <w:rFonts w:ascii="Calibri" w:hAnsi="Calibri" w:cs="Calibri"/>
          <w:lang w:val="en-US"/>
        </w:rPr>
        <w:t>Drysdale, Victoria Australia</w:t>
      </w:r>
    </w:p>
    <w:p w14:paraId="31EEAEA7" w14:textId="33772AF0" w:rsidR="007E45C5" w:rsidRPr="00FA061F" w:rsidRDefault="007E45C5" w:rsidP="00FA061F">
      <w:pPr>
        <w:jc w:val="both"/>
        <w:rPr>
          <w:rFonts w:ascii="Calibri" w:hAnsi="Calibri" w:cs="Calibri"/>
          <w:lang w:val="en-US"/>
        </w:rPr>
      </w:pPr>
    </w:p>
    <w:p w14:paraId="3192FB21" w14:textId="59913963" w:rsidR="00CA4F41" w:rsidRDefault="00CA4F41" w:rsidP="00FA061F">
      <w:pPr>
        <w:jc w:val="both"/>
        <w:rPr>
          <w:rFonts w:ascii="Calibri" w:hAnsi="Calibri" w:cs="Calibri"/>
          <w:lang w:val="en-US"/>
        </w:rPr>
      </w:pPr>
      <w:r>
        <w:rPr>
          <w:rFonts w:ascii="Calibri" w:hAnsi="Calibri" w:cs="Calibri"/>
          <w:lang w:val="en-US"/>
        </w:rPr>
        <w:t>Email addresses of Co-authors:</w:t>
      </w:r>
    </w:p>
    <w:p w14:paraId="406A4493" w14:textId="2BD7C3E1" w:rsidR="00CA4F41" w:rsidRPr="00FA061F" w:rsidRDefault="00CA4F41" w:rsidP="00FA061F">
      <w:pPr>
        <w:jc w:val="both"/>
        <w:rPr>
          <w:rFonts w:ascii="Calibri" w:hAnsi="Calibri" w:cs="Calibri"/>
          <w:color w:val="000000" w:themeColor="text1"/>
          <w:lang w:val="en-US"/>
        </w:rPr>
      </w:pPr>
      <w:r w:rsidRPr="00A160AF">
        <w:rPr>
          <w:rFonts w:ascii="Calibri" w:hAnsi="Calibri" w:cs="Calibri"/>
          <w:lang w:val="en-US"/>
        </w:rPr>
        <w:t>Kylie A. Robert</w:t>
      </w:r>
      <w:r w:rsidR="00BF3D48" w:rsidRPr="00FA061F">
        <w:rPr>
          <w:rFonts w:ascii="Calibri" w:hAnsi="Calibri" w:cs="Calibri"/>
          <w:lang w:val="en-US"/>
        </w:rPr>
        <w:t xml:space="preserve"> </w:t>
      </w:r>
      <w:r>
        <w:rPr>
          <w:rFonts w:ascii="Calibri" w:hAnsi="Calibri" w:cs="Calibri"/>
          <w:lang w:val="en-US"/>
        </w:rPr>
        <w:tab/>
      </w:r>
      <w:r w:rsidRPr="00FA061F">
        <w:rPr>
          <w:rFonts w:ascii="Calibri" w:hAnsi="Calibri" w:cs="Calibri"/>
          <w:color w:val="000000" w:themeColor="text1"/>
          <w:lang w:val="en-US"/>
        </w:rPr>
        <w:t>(</w:t>
      </w:r>
      <w:hyperlink r:id="rId5" w:history="1">
        <w:r w:rsidR="002915E4" w:rsidRPr="00FA061F">
          <w:rPr>
            <w:rStyle w:val="Hyperlink"/>
            <w:rFonts w:ascii="Calibri" w:hAnsi="Calibri" w:cs="Calibri"/>
            <w:color w:val="000000" w:themeColor="text1"/>
            <w:u w:val="none"/>
            <w:lang w:val="en-US"/>
          </w:rPr>
          <w:t>k.robert@latrobe.edu.au</w:t>
        </w:r>
      </w:hyperlink>
      <w:r w:rsidRPr="00FA061F">
        <w:rPr>
          <w:rFonts w:ascii="Calibri" w:hAnsi="Calibri" w:cs="Calibri"/>
          <w:color w:val="000000" w:themeColor="text1"/>
          <w:lang w:val="en-US"/>
        </w:rPr>
        <w:t>)</w:t>
      </w:r>
      <w:r w:rsidR="006B0E11" w:rsidRPr="00FA061F">
        <w:rPr>
          <w:rFonts w:ascii="Calibri" w:hAnsi="Calibri" w:cs="Calibri"/>
          <w:color w:val="000000" w:themeColor="text1"/>
          <w:lang w:val="en-US"/>
        </w:rPr>
        <w:t xml:space="preserve"> </w:t>
      </w:r>
    </w:p>
    <w:p w14:paraId="278B7762" w14:textId="0F8267C2" w:rsidR="00CA4F41" w:rsidRPr="00FA061F" w:rsidRDefault="00CA4F41" w:rsidP="00FA061F">
      <w:pPr>
        <w:jc w:val="both"/>
        <w:rPr>
          <w:rFonts w:ascii="Calibri" w:hAnsi="Calibri" w:cs="Calibri"/>
          <w:color w:val="000000" w:themeColor="text1"/>
          <w:lang w:val="en-US"/>
        </w:rPr>
      </w:pPr>
      <w:r w:rsidRPr="00FA061F">
        <w:rPr>
          <w:rFonts w:ascii="Calibri" w:hAnsi="Calibri" w:cs="Calibri"/>
          <w:color w:val="000000" w:themeColor="text1"/>
          <w:lang w:val="en-US"/>
        </w:rPr>
        <w:t xml:space="preserve">Alicia M. </w:t>
      </w:r>
      <w:proofErr w:type="spellStart"/>
      <w:r w:rsidRPr="00FA061F">
        <w:rPr>
          <w:rFonts w:ascii="Calibri" w:hAnsi="Calibri" w:cs="Calibri"/>
          <w:color w:val="000000" w:themeColor="text1"/>
          <w:lang w:val="en-US"/>
        </w:rPr>
        <w:t>Dimovski</w:t>
      </w:r>
      <w:proofErr w:type="spellEnd"/>
      <w:r w:rsidRPr="00FA061F">
        <w:rPr>
          <w:rFonts w:ascii="Calibri" w:hAnsi="Calibri" w:cs="Calibri"/>
          <w:color w:val="000000" w:themeColor="text1"/>
          <w:lang w:val="en-US"/>
        </w:rPr>
        <w:t xml:space="preserve"> </w:t>
      </w:r>
      <w:r w:rsidRPr="00FA061F">
        <w:rPr>
          <w:rFonts w:ascii="Calibri" w:hAnsi="Calibri" w:cs="Calibri"/>
          <w:color w:val="000000" w:themeColor="text1"/>
          <w:lang w:val="en-US"/>
        </w:rPr>
        <w:tab/>
        <w:t>(</w:t>
      </w:r>
      <w:hyperlink r:id="rId6" w:history="1">
        <w:r w:rsidR="002915E4" w:rsidRPr="00FA061F">
          <w:rPr>
            <w:rStyle w:val="Hyperlink"/>
            <w:rFonts w:ascii="Calibri" w:hAnsi="Calibri" w:cs="Calibri"/>
            <w:color w:val="000000" w:themeColor="text1"/>
            <w:u w:val="none"/>
            <w:lang w:val="en-US"/>
          </w:rPr>
          <w:t>a.dimovski@latrobe.edu.au</w:t>
        </w:r>
      </w:hyperlink>
      <w:r w:rsidRPr="00FA061F">
        <w:rPr>
          <w:rFonts w:ascii="Calibri" w:hAnsi="Calibri" w:cs="Calibri"/>
          <w:color w:val="000000" w:themeColor="text1"/>
          <w:lang w:val="en-US"/>
        </w:rPr>
        <w:t>)</w:t>
      </w:r>
    </w:p>
    <w:p w14:paraId="416495DF" w14:textId="18D328DD" w:rsidR="00CA4F41" w:rsidRPr="00FA061F" w:rsidRDefault="00CA4F41" w:rsidP="00FA061F">
      <w:pPr>
        <w:jc w:val="both"/>
        <w:rPr>
          <w:rFonts w:ascii="Calibri" w:hAnsi="Calibri" w:cs="Calibri"/>
          <w:color w:val="000000" w:themeColor="text1"/>
          <w:lang w:val="en-US"/>
        </w:rPr>
      </w:pPr>
      <w:r w:rsidRPr="00FA061F">
        <w:rPr>
          <w:rFonts w:ascii="Calibri" w:hAnsi="Calibri" w:cs="Calibri"/>
          <w:color w:val="000000" w:themeColor="text1"/>
          <w:lang w:val="en-US"/>
        </w:rPr>
        <w:t xml:space="preserve">Joel A. Robert </w:t>
      </w:r>
      <w:r w:rsidRPr="00FA061F">
        <w:rPr>
          <w:rFonts w:ascii="Calibri" w:hAnsi="Calibri" w:cs="Calibri"/>
          <w:color w:val="000000" w:themeColor="text1"/>
          <w:lang w:val="en-US"/>
        </w:rPr>
        <w:tab/>
      </w:r>
      <w:r w:rsidRPr="00FA061F">
        <w:rPr>
          <w:rFonts w:ascii="Calibri" w:hAnsi="Calibri" w:cs="Calibri"/>
          <w:color w:val="000000" w:themeColor="text1"/>
          <w:lang w:val="en-US"/>
        </w:rPr>
        <w:tab/>
        <w:t>(</w:t>
      </w:r>
      <w:hyperlink r:id="rId7" w:history="1">
        <w:r w:rsidRPr="00FA061F">
          <w:rPr>
            <w:rStyle w:val="Hyperlink"/>
            <w:rFonts w:ascii="Calibri" w:hAnsi="Calibri" w:cs="Calibri"/>
            <w:color w:val="000000" w:themeColor="text1"/>
            <w:u w:val="none"/>
            <w:lang w:val="en-US"/>
          </w:rPr>
          <w:t>joelrobert76@gmail.com</w:t>
        </w:r>
      </w:hyperlink>
      <w:r w:rsidRPr="00FA061F">
        <w:rPr>
          <w:rFonts w:ascii="Calibri" w:hAnsi="Calibri" w:cs="Calibri"/>
          <w:color w:val="000000" w:themeColor="text1"/>
          <w:lang w:val="en-US"/>
        </w:rPr>
        <w:t>)</w:t>
      </w:r>
    </w:p>
    <w:p w14:paraId="0ABCDFFE" w14:textId="03217444" w:rsidR="00B7460C" w:rsidRPr="00FA061F" w:rsidRDefault="00CA4F41" w:rsidP="00FA061F">
      <w:pPr>
        <w:jc w:val="both"/>
        <w:rPr>
          <w:rFonts w:ascii="Calibri" w:hAnsi="Calibri" w:cs="Calibri"/>
          <w:color w:val="000000" w:themeColor="text1"/>
          <w:lang w:val="en-US"/>
        </w:rPr>
      </w:pPr>
      <w:r w:rsidRPr="00FA061F">
        <w:rPr>
          <w:rFonts w:ascii="Calibri" w:hAnsi="Calibri" w:cs="Calibri"/>
          <w:color w:val="000000" w:themeColor="text1"/>
          <w:lang w:val="en-US"/>
        </w:rPr>
        <w:t xml:space="preserve">Stephen R. Griffiths </w:t>
      </w:r>
      <w:r w:rsidRPr="00FA061F">
        <w:rPr>
          <w:rFonts w:ascii="Calibri" w:hAnsi="Calibri" w:cs="Calibri"/>
          <w:color w:val="000000" w:themeColor="text1"/>
          <w:lang w:val="en-US"/>
        </w:rPr>
        <w:tab/>
        <w:t>(</w:t>
      </w:r>
      <w:r w:rsidR="002915E4" w:rsidRPr="00FA061F">
        <w:rPr>
          <w:rFonts w:ascii="Calibri" w:hAnsi="Calibri" w:cs="Calibri"/>
          <w:color w:val="000000" w:themeColor="text1"/>
          <w:lang w:val="en-US"/>
        </w:rPr>
        <w:t>s</w:t>
      </w:r>
      <w:r w:rsidR="006B0E11" w:rsidRPr="00FA061F">
        <w:rPr>
          <w:rFonts w:ascii="Calibri" w:hAnsi="Calibri" w:cs="Calibri"/>
          <w:color w:val="000000" w:themeColor="text1"/>
          <w:lang w:val="en-US"/>
        </w:rPr>
        <w:t>.</w:t>
      </w:r>
      <w:r w:rsidR="002915E4" w:rsidRPr="00FA061F">
        <w:rPr>
          <w:rFonts w:ascii="Calibri" w:hAnsi="Calibri" w:cs="Calibri"/>
          <w:color w:val="000000" w:themeColor="text1"/>
          <w:lang w:val="en-US"/>
        </w:rPr>
        <w:t>griffiths</w:t>
      </w:r>
      <w:r w:rsidR="006B0E11" w:rsidRPr="00FA061F">
        <w:rPr>
          <w:rFonts w:ascii="Calibri" w:hAnsi="Calibri" w:cs="Calibri"/>
          <w:color w:val="000000" w:themeColor="text1"/>
          <w:lang w:val="en-US"/>
        </w:rPr>
        <w:t>@latrobe.edu.au</w:t>
      </w:r>
      <w:r w:rsidRPr="00FA061F">
        <w:rPr>
          <w:rFonts w:ascii="Calibri" w:hAnsi="Calibri" w:cs="Calibri"/>
          <w:color w:val="000000" w:themeColor="text1"/>
          <w:lang w:val="en-US"/>
        </w:rPr>
        <w:t>)</w:t>
      </w:r>
    </w:p>
    <w:p w14:paraId="7E2355C5" w14:textId="77777777" w:rsidR="00B7460C" w:rsidRPr="00FA061F" w:rsidRDefault="00B7460C" w:rsidP="00FA061F">
      <w:pPr>
        <w:jc w:val="both"/>
        <w:rPr>
          <w:rFonts w:ascii="Calibri" w:hAnsi="Calibri" w:cs="Calibri"/>
          <w:color w:val="000000" w:themeColor="text1"/>
          <w:lang w:val="en-US"/>
        </w:rPr>
      </w:pPr>
    </w:p>
    <w:p w14:paraId="68E46DD8" w14:textId="77777777" w:rsidR="00CA4F41" w:rsidRPr="00FA061F" w:rsidRDefault="007E45C5" w:rsidP="00FA061F">
      <w:pPr>
        <w:jc w:val="both"/>
        <w:rPr>
          <w:rFonts w:ascii="Calibri" w:hAnsi="Calibri" w:cs="Calibri"/>
          <w:color w:val="000000" w:themeColor="text1"/>
          <w:lang w:val="en-US"/>
        </w:rPr>
      </w:pPr>
      <w:r w:rsidRPr="00FA061F">
        <w:rPr>
          <w:rFonts w:ascii="Calibri" w:hAnsi="Calibri" w:cs="Calibri"/>
          <w:color w:val="000000" w:themeColor="text1"/>
          <w:vertAlign w:val="superscript"/>
          <w:lang w:val="en-US"/>
        </w:rPr>
        <w:t>*</w:t>
      </w:r>
      <w:r w:rsidRPr="00FA061F">
        <w:rPr>
          <w:rFonts w:ascii="Calibri" w:hAnsi="Calibri" w:cs="Calibri"/>
          <w:color w:val="000000" w:themeColor="text1"/>
          <w:lang w:val="en-US"/>
        </w:rPr>
        <w:t xml:space="preserve">Corresponding author: </w:t>
      </w:r>
    </w:p>
    <w:p w14:paraId="4AF0C697" w14:textId="0339DFAE" w:rsidR="00CA4F41" w:rsidRPr="00FA061F" w:rsidRDefault="00CA4F41" w:rsidP="00FA061F">
      <w:pPr>
        <w:jc w:val="both"/>
        <w:rPr>
          <w:rFonts w:ascii="Calibri" w:hAnsi="Calibri" w:cs="Calibri"/>
          <w:color w:val="000000" w:themeColor="text1"/>
          <w:lang w:val="en-US"/>
        </w:rPr>
      </w:pPr>
      <w:r w:rsidRPr="00FA061F">
        <w:rPr>
          <w:rFonts w:ascii="Calibri" w:hAnsi="Calibri" w:cs="Calibri"/>
          <w:color w:val="000000" w:themeColor="text1"/>
          <w:lang w:val="en-US"/>
        </w:rPr>
        <w:t xml:space="preserve">Kylie A. Robert </w:t>
      </w:r>
      <w:r w:rsidRPr="00FA061F">
        <w:rPr>
          <w:rFonts w:ascii="Calibri" w:hAnsi="Calibri" w:cs="Calibri"/>
          <w:color w:val="000000" w:themeColor="text1"/>
          <w:lang w:val="en-US"/>
        </w:rPr>
        <w:tab/>
        <w:t>(</w:t>
      </w:r>
      <w:hyperlink r:id="rId8" w:history="1">
        <w:r w:rsidR="002915E4" w:rsidRPr="00FA061F">
          <w:rPr>
            <w:rStyle w:val="Hyperlink"/>
            <w:rFonts w:ascii="Calibri" w:hAnsi="Calibri" w:cs="Calibri"/>
            <w:color w:val="000000" w:themeColor="text1"/>
            <w:u w:val="none"/>
            <w:lang w:val="en-US"/>
          </w:rPr>
          <w:t>k.robert@latrobe.edu.au</w:t>
        </w:r>
      </w:hyperlink>
      <w:r w:rsidRPr="00FA061F">
        <w:rPr>
          <w:rFonts w:ascii="Calibri" w:hAnsi="Calibri" w:cs="Calibri"/>
          <w:color w:val="000000" w:themeColor="text1"/>
          <w:lang w:val="en-US"/>
        </w:rPr>
        <w:t xml:space="preserve">) </w:t>
      </w:r>
    </w:p>
    <w:p w14:paraId="5C6495CB" w14:textId="77777777" w:rsidR="007E45C5" w:rsidRPr="00FA061F" w:rsidRDefault="007E45C5" w:rsidP="00FA061F">
      <w:pPr>
        <w:jc w:val="both"/>
        <w:rPr>
          <w:rFonts w:ascii="Calibri" w:hAnsi="Calibri" w:cs="Calibri"/>
          <w:lang w:val="en-US"/>
        </w:rPr>
      </w:pPr>
    </w:p>
    <w:p w14:paraId="795494DC" w14:textId="60AA59CE" w:rsidR="00CA4F41" w:rsidRPr="00FA061F" w:rsidRDefault="00CA4F41" w:rsidP="00FA061F">
      <w:pPr>
        <w:jc w:val="both"/>
        <w:rPr>
          <w:rFonts w:ascii="Calibri" w:hAnsi="Calibri" w:cs="Calibri"/>
          <w:b/>
          <w:bCs/>
          <w:lang w:val="en-US"/>
        </w:rPr>
      </w:pPr>
      <w:r w:rsidRPr="00CA4F41">
        <w:rPr>
          <w:rFonts w:ascii="Calibri" w:hAnsi="Calibri" w:cs="Calibri"/>
          <w:b/>
          <w:bCs/>
          <w:lang w:val="en-US"/>
        </w:rPr>
        <w:t xml:space="preserve">KEYWORDS: </w:t>
      </w:r>
    </w:p>
    <w:p w14:paraId="26E6E0EB" w14:textId="31ADB23A" w:rsidR="00CA4F41" w:rsidRDefault="00CA4F41" w:rsidP="00FA061F">
      <w:pPr>
        <w:jc w:val="both"/>
        <w:rPr>
          <w:rFonts w:ascii="Calibri" w:hAnsi="Calibri" w:cs="Calibri"/>
          <w:lang w:val="en-US"/>
        </w:rPr>
      </w:pPr>
      <w:r w:rsidRPr="00A160AF">
        <w:rPr>
          <w:rFonts w:ascii="Calibri" w:hAnsi="Calibri" w:cs="Calibri"/>
          <w:lang w:val="en-US"/>
        </w:rPr>
        <w:t>arthropod sampling, ecological methods, insect sampling, intercept trap, light trap, malaise trap, time-specific sampling, window trap</w:t>
      </w:r>
    </w:p>
    <w:p w14:paraId="6F9B21CD" w14:textId="77777777" w:rsidR="00CA4F41" w:rsidRPr="00FA061F" w:rsidRDefault="00CA4F41" w:rsidP="00FA061F">
      <w:pPr>
        <w:jc w:val="both"/>
        <w:rPr>
          <w:rFonts w:ascii="Calibri" w:hAnsi="Calibri" w:cs="Calibri"/>
          <w:lang w:val="en-US"/>
        </w:rPr>
      </w:pPr>
    </w:p>
    <w:p w14:paraId="65EA70D3" w14:textId="35919B1C" w:rsidR="00215B2E" w:rsidRPr="00FA061F" w:rsidRDefault="00CA4F41" w:rsidP="00FA061F">
      <w:pPr>
        <w:jc w:val="both"/>
        <w:rPr>
          <w:rFonts w:ascii="Calibri" w:hAnsi="Calibri" w:cs="Calibri"/>
          <w:b/>
          <w:bCs/>
          <w:lang w:val="en-US"/>
        </w:rPr>
      </w:pPr>
      <w:r w:rsidRPr="00CA4F41">
        <w:rPr>
          <w:rFonts w:ascii="Calibri" w:hAnsi="Calibri" w:cs="Calibri"/>
          <w:b/>
          <w:bCs/>
          <w:lang w:val="en-US"/>
        </w:rPr>
        <w:t>SUMMARY:</w:t>
      </w:r>
    </w:p>
    <w:p w14:paraId="604C63FE" w14:textId="0E025C24" w:rsidR="00215B2E" w:rsidRPr="00FA061F" w:rsidRDefault="0072699E" w:rsidP="00FA061F">
      <w:pPr>
        <w:jc w:val="both"/>
        <w:rPr>
          <w:rFonts w:ascii="Calibri" w:hAnsi="Calibri" w:cs="Calibri"/>
          <w:lang w:val="en-US"/>
        </w:rPr>
      </w:pPr>
      <w:r w:rsidRPr="00FA061F">
        <w:rPr>
          <w:rFonts w:ascii="Calibri" w:hAnsi="Calibri" w:cs="Calibri"/>
        </w:rPr>
        <w:t xml:space="preserve">To study the impacts of artificial light at night (ALAN) on nocturnal </w:t>
      </w:r>
      <w:r w:rsidR="00585376" w:rsidRPr="00FA061F">
        <w:rPr>
          <w:rFonts w:ascii="Calibri" w:hAnsi="Calibri" w:cs="Calibri"/>
        </w:rPr>
        <w:t>flying insects</w:t>
      </w:r>
      <w:r w:rsidRPr="00FA061F">
        <w:rPr>
          <w:rFonts w:ascii="Calibri" w:hAnsi="Calibri" w:cs="Calibri"/>
        </w:rPr>
        <w:t xml:space="preserve">, sampling needs to be confined to </w:t>
      </w:r>
      <w:r w:rsidR="00F70031" w:rsidRPr="00FA061F">
        <w:rPr>
          <w:rFonts w:ascii="Calibri" w:hAnsi="Calibri" w:cs="Calibri"/>
          <w:lang w:val="en-US"/>
        </w:rPr>
        <w:t>nighttime</w:t>
      </w:r>
      <w:r w:rsidR="004C33FB" w:rsidRPr="00FA061F">
        <w:rPr>
          <w:rFonts w:ascii="Calibri" w:hAnsi="Calibri" w:cs="Calibri"/>
        </w:rPr>
        <w:t>.</w:t>
      </w:r>
      <w:r w:rsidRPr="00FA061F">
        <w:rPr>
          <w:rFonts w:ascii="Calibri" w:hAnsi="Calibri" w:cs="Calibri"/>
          <w:lang w:val="en-US"/>
        </w:rPr>
        <w:t xml:space="preserve"> </w:t>
      </w:r>
      <w:r w:rsidR="00544ACD">
        <w:rPr>
          <w:rFonts w:ascii="Calibri" w:hAnsi="Calibri" w:cs="Calibri"/>
          <w:lang w:val="en-US"/>
        </w:rPr>
        <w:t>The protocol describes a</w:t>
      </w:r>
      <w:r w:rsidR="008A0E69" w:rsidRPr="00FA061F">
        <w:rPr>
          <w:rFonts w:ascii="Calibri" w:hAnsi="Calibri" w:cs="Calibri"/>
          <w:lang w:val="en-US"/>
        </w:rPr>
        <w:t xml:space="preserve"> low</w:t>
      </w:r>
      <w:r w:rsidR="004E762E" w:rsidRPr="00FA061F">
        <w:rPr>
          <w:rFonts w:ascii="Calibri" w:hAnsi="Calibri" w:cs="Calibri"/>
          <w:lang w:val="en-US"/>
        </w:rPr>
        <w:t>-</w:t>
      </w:r>
      <w:r w:rsidR="008A0E69" w:rsidRPr="00FA061F">
        <w:rPr>
          <w:rFonts w:ascii="Calibri" w:hAnsi="Calibri" w:cs="Calibri"/>
          <w:lang w:val="en-US"/>
        </w:rPr>
        <w:t xml:space="preserve">cost automated flight intercept trap </w:t>
      </w:r>
      <w:r w:rsidR="00E42B71" w:rsidRPr="00FA061F">
        <w:rPr>
          <w:rFonts w:ascii="Calibri" w:hAnsi="Calibri" w:cs="Calibri"/>
          <w:lang w:val="en-US"/>
        </w:rPr>
        <w:t xml:space="preserve">that </w:t>
      </w:r>
      <w:r w:rsidR="008A0E69" w:rsidRPr="00FA061F">
        <w:rPr>
          <w:rFonts w:ascii="Calibri" w:hAnsi="Calibri" w:cs="Calibri"/>
          <w:lang w:val="en-US"/>
        </w:rPr>
        <w:t>allow</w:t>
      </w:r>
      <w:r w:rsidR="008B777F" w:rsidRPr="00FA061F">
        <w:rPr>
          <w:rFonts w:ascii="Calibri" w:hAnsi="Calibri" w:cs="Calibri"/>
          <w:lang w:val="en-US"/>
        </w:rPr>
        <w:t>s</w:t>
      </w:r>
      <w:r w:rsidR="008A0E69" w:rsidRPr="00FA061F">
        <w:rPr>
          <w:rFonts w:ascii="Calibri" w:hAnsi="Calibri" w:cs="Calibri"/>
          <w:lang w:val="en-US"/>
        </w:rPr>
        <w:t xml:space="preserve"> researchers to </w:t>
      </w:r>
      <w:r w:rsidR="004E762E" w:rsidRPr="00FA061F">
        <w:rPr>
          <w:rFonts w:ascii="Calibri" w:hAnsi="Calibri" w:cs="Calibri"/>
          <w:lang w:val="en-US"/>
        </w:rPr>
        <w:t>sample</w:t>
      </w:r>
      <w:r w:rsidR="00D0175B" w:rsidRPr="00FA061F">
        <w:rPr>
          <w:rFonts w:ascii="Calibri" w:hAnsi="Calibri" w:cs="Calibri"/>
          <w:lang w:val="en-US"/>
        </w:rPr>
        <w:t xml:space="preserve"> </w:t>
      </w:r>
      <w:r w:rsidR="008D70C7" w:rsidRPr="00FA061F">
        <w:rPr>
          <w:rFonts w:ascii="Calibri" w:hAnsi="Calibri" w:cs="Calibri"/>
          <w:lang w:val="en-US"/>
        </w:rPr>
        <w:t xml:space="preserve">at </w:t>
      </w:r>
      <w:r w:rsidR="00544ACD" w:rsidRPr="00FA061F">
        <w:rPr>
          <w:rFonts w:ascii="Calibri" w:hAnsi="Calibri" w:cs="Calibri"/>
          <w:lang w:val="en-US"/>
        </w:rPr>
        <w:t>user</w:t>
      </w:r>
      <w:r w:rsidR="00544ACD">
        <w:rPr>
          <w:rFonts w:ascii="Calibri" w:hAnsi="Calibri" w:cs="Calibri"/>
          <w:lang w:val="en-US"/>
        </w:rPr>
        <w:t>-</w:t>
      </w:r>
      <w:r w:rsidR="008D70C7" w:rsidRPr="00FA061F">
        <w:rPr>
          <w:rFonts w:ascii="Calibri" w:hAnsi="Calibri" w:cs="Calibri"/>
          <w:lang w:val="en-US"/>
        </w:rPr>
        <w:t>de</w:t>
      </w:r>
      <w:r w:rsidR="00143900" w:rsidRPr="00FA061F">
        <w:rPr>
          <w:rFonts w:ascii="Calibri" w:hAnsi="Calibri" w:cs="Calibri"/>
          <w:lang w:val="en-US"/>
        </w:rPr>
        <w:t>f</w:t>
      </w:r>
      <w:r w:rsidR="008D70C7" w:rsidRPr="00FA061F">
        <w:rPr>
          <w:rFonts w:ascii="Calibri" w:hAnsi="Calibri" w:cs="Calibri"/>
          <w:lang w:val="en-US"/>
        </w:rPr>
        <w:t xml:space="preserve">ined periods </w:t>
      </w:r>
      <w:r w:rsidR="00C9269F" w:rsidRPr="00FA061F">
        <w:rPr>
          <w:rFonts w:ascii="Calibri" w:hAnsi="Calibri" w:cs="Calibri"/>
          <w:lang w:val="en-US"/>
        </w:rPr>
        <w:t xml:space="preserve">with </w:t>
      </w:r>
      <w:r w:rsidR="000A6632" w:rsidRPr="00FA061F">
        <w:rPr>
          <w:rFonts w:ascii="Calibri" w:hAnsi="Calibri" w:cs="Calibri"/>
          <w:lang w:val="en-US"/>
        </w:rPr>
        <w:t>increase</w:t>
      </w:r>
      <w:r w:rsidR="00C9269F" w:rsidRPr="00FA061F">
        <w:rPr>
          <w:rFonts w:ascii="Calibri" w:hAnsi="Calibri" w:cs="Calibri"/>
          <w:lang w:val="en-US"/>
        </w:rPr>
        <w:t>d</w:t>
      </w:r>
      <w:r w:rsidR="000A6632" w:rsidRPr="00FA061F">
        <w:rPr>
          <w:rFonts w:ascii="Calibri" w:hAnsi="Calibri" w:cs="Calibri"/>
          <w:lang w:val="en-US"/>
        </w:rPr>
        <w:t xml:space="preserve"> replication.</w:t>
      </w:r>
    </w:p>
    <w:p w14:paraId="02C8C31E" w14:textId="77777777" w:rsidR="000A6632" w:rsidRPr="00FA061F" w:rsidRDefault="000A6632" w:rsidP="00FA061F">
      <w:pPr>
        <w:jc w:val="both"/>
        <w:rPr>
          <w:rFonts w:ascii="Calibri" w:hAnsi="Calibri" w:cs="Calibri"/>
          <w:lang w:val="en-US"/>
        </w:rPr>
      </w:pPr>
    </w:p>
    <w:p w14:paraId="1AFEABDB" w14:textId="70A0A464" w:rsidR="007E45C5" w:rsidRPr="00FA061F" w:rsidRDefault="00CA4F41" w:rsidP="00FA061F">
      <w:pPr>
        <w:jc w:val="both"/>
        <w:rPr>
          <w:rFonts w:ascii="Calibri" w:hAnsi="Calibri" w:cs="Calibri"/>
          <w:b/>
          <w:bCs/>
          <w:lang w:val="en-US"/>
        </w:rPr>
      </w:pPr>
      <w:r w:rsidRPr="00CA4F41">
        <w:rPr>
          <w:rFonts w:ascii="Calibri" w:hAnsi="Calibri" w:cs="Calibri"/>
          <w:b/>
          <w:bCs/>
          <w:lang w:val="en-US"/>
        </w:rPr>
        <w:t xml:space="preserve">ABSTRACT: </w:t>
      </w:r>
    </w:p>
    <w:p w14:paraId="5E923398" w14:textId="23A8F978" w:rsidR="009A29AD" w:rsidRPr="00FA061F" w:rsidRDefault="00874524" w:rsidP="00FA061F">
      <w:pPr>
        <w:jc w:val="both"/>
        <w:rPr>
          <w:rFonts w:ascii="Calibri" w:hAnsi="Calibri" w:cs="Calibri"/>
          <w:lang w:val="en-US"/>
        </w:rPr>
      </w:pPr>
      <w:r w:rsidRPr="00FA061F">
        <w:rPr>
          <w:rFonts w:ascii="Calibri" w:hAnsi="Calibri" w:cs="Calibri"/>
          <w:lang w:val="en-US"/>
        </w:rPr>
        <w:t>Sa</w:t>
      </w:r>
      <w:r w:rsidR="00916C50" w:rsidRPr="00FA061F">
        <w:rPr>
          <w:rFonts w:ascii="Calibri" w:hAnsi="Calibri" w:cs="Calibri"/>
          <w:lang w:val="en-US"/>
        </w:rPr>
        <w:t>m</w:t>
      </w:r>
      <w:r w:rsidRPr="00FA061F">
        <w:rPr>
          <w:rFonts w:ascii="Calibri" w:hAnsi="Calibri" w:cs="Calibri"/>
          <w:lang w:val="en-US"/>
        </w:rPr>
        <w:t xml:space="preserve">pling methods are selected depending on the </w:t>
      </w:r>
      <w:r w:rsidR="00A44591" w:rsidRPr="00FA061F">
        <w:rPr>
          <w:rFonts w:ascii="Calibri" w:hAnsi="Calibri" w:cs="Calibri"/>
          <w:lang w:val="en-US"/>
        </w:rPr>
        <w:t xml:space="preserve">targeted </w:t>
      </w:r>
      <w:r w:rsidR="00FC1879" w:rsidRPr="00FA061F">
        <w:rPr>
          <w:rFonts w:ascii="Calibri" w:hAnsi="Calibri" w:cs="Calibri"/>
          <w:lang w:val="en-US"/>
        </w:rPr>
        <w:t>species</w:t>
      </w:r>
      <w:r w:rsidR="00A44591" w:rsidRPr="00FA061F">
        <w:rPr>
          <w:rFonts w:ascii="Calibri" w:hAnsi="Calibri" w:cs="Calibri"/>
          <w:lang w:val="en-US"/>
        </w:rPr>
        <w:t xml:space="preserve"> or</w:t>
      </w:r>
      <w:r w:rsidR="006E4F39" w:rsidRPr="00FA061F">
        <w:rPr>
          <w:rFonts w:ascii="Calibri" w:hAnsi="Calibri" w:cs="Calibri"/>
          <w:lang w:val="en-US"/>
        </w:rPr>
        <w:t xml:space="preserve"> the </w:t>
      </w:r>
      <w:r w:rsidRPr="00FA061F">
        <w:rPr>
          <w:rFonts w:ascii="Calibri" w:hAnsi="Calibri" w:cs="Calibri"/>
          <w:lang w:val="en-US"/>
        </w:rPr>
        <w:t>spatial and temporal requirements of the study</w:t>
      </w:r>
      <w:r w:rsidR="00094189" w:rsidRPr="00FA061F">
        <w:rPr>
          <w:rFonts w:ascii="Calibri" w:hAnsi="Calibri" w:cs="Calibri"/>
          <w:lang w:val="en-US"/>
        </w:rPr>
        <w:t>.</w:t>
      </w:r>
      <w:r w:rsidR="00F778EC" w:rsidRPr="00FA061F">
        <w:rPr>
          <w:rFonts w:ascii="Calibri" w:hAnsi="Calibri" w:cs="Calibri"/>
          <w:lang w:val="en-US"/>
        </w:rPr>
        <w:t xml:space="preserve"> However</w:t>
      </w:r>
      <w:r w:rsidR="006E0FC1" w:rsidRPr="00FA061F">
        <w:rPr>
          <w:rFonts w:ascii="Calibri" w:hAnsi="Calibri" w:cs="Calibri"/>
          <w:lang w:val="en-US"/>
        </w:rPr>
        <w:t>,</w:t>
      </w:r>
      <w:r w:rsidR="00513885" w:rsidRPr="00FA061F">
        <w:rPr>
          <w:rFonts w:ascii="Calibri" w:hAnsi="Calibri" w:cs="Calibri"/>
          <w:lang w:val="en-US"/>
        </w:rPr>
        <w:t xml:space="preserve"> most methods for </w:t>
      </w:r>
      <w:r w:rsidR="00F44FCD" w:rsidRPr="00FA061F">
        <w:rPr>
          <w:rFonts w:ascii="Calibri" w:hAnsi="Calibri" w:cs="Calibri"/>
          <w:lang w:val="en-US"/>
        </w:rPr>
        <w:t xml:space="preserve">passive sampling </w:t>
      </w:r>
      <w:r w:rsidR="000173A4" w:rsidRPr="00FA061F">
        <w:rPr>
          <w:rFonts w:ascii="Calibri" w:hAnsi="Calibri" w:cs="Calibri"/>
          <w:lang w:val="en-US"/>
        </w:rPr>
        <w:t>of</w:t>
      </w:r>
      <w:r w:rsidR="006E4F39" w:rsidRPr="00FA061F">
        <w:rPr>
          <w:rFonts w:ascii="Calibri" w:hAnsi="Calibri" w:cs="Calibri"/>
          <w:lang w:val="en-US"/>
        </w:rPr>
        <w:t xml:space="preserve"> </w:t>
      </w:r>
      <w:r w:rsidR="00513885" w:rsidRPr="00FA061F">
        <w:rPr>
          <w:rFonts w:ascii="Calibri" w:hAnsi="Calibri" w:cs="Calibri"/>
          <w:lang w:val="en-US"/>
        </w:rPr>
        <w:t xml:space="preserve">flying </w:t>
      </w:r>
      <w:r w:rsidR="007226D0" w:rsidRPr="00FA061F">
        <w:rPr>
          <w:rFonts w:ascii="Calibri" w:hAnsi="Calibri" w:cs="Calibri"/>
          <w:lang w:val="en-US"/>
        </w:rPr>
        <w:t xml:space="preserve">insects </w:t>
      </w:r>
      <w:r w:rsidR="00F3481F" w:rsidRPr="00FA061F">
        <w:rPr>
          <w:rFonts w:ascii="Calibri" w:hAnsi="Calibri" w:cs="Calibri"/>
          <w:lang w:val="en-US"/>
        </w:rPr>
        <w:t xml:space="preserve">have </w:t>
      </w:r>
      <w:r w:rsidR="00544ACD">
        <w:rPr>
          <w:rFonts w:ascii="Calibri" w:hAnsi="Calibri" w:cs="Calibri"/>
          <w:lang w:val="en-US"/>
        </w:rPr>
        <w:t xml:space="preserve">a </w:t>
      </w:r>
      <w:r w:rsidR="00F3481F" w:rsidRPr="00FA061F">
        <w:rPr>
          <w:rFonts w:ascii="Calibri" w:hAnsi="Calibri" w:cs="Calibri"/>
          <w:lang w:val="en-US"/>
        </w:rPr>
        <w:t>poor t</w:t>
      </w:r>
      <w:r w:rsidR="006E0FC1" w:rsidRPr="00FA061F">
        <w:rPr>
          <w:rFonts w:ascii="Calibri" w:hAnsi="Calibri" w:cs="Calibri"/>
          <w:lang w:val="en-US"/>
        </w:rPr>
        <w:t>e</w:t>
      </w:r>
      <w:r w:rsidR="00F3481F" w:rsidRPr="00FA061F">
        <w:rPr>
          <w:rFonts w:ascii="Calibri" w:hAnsi="Calibri" w:cs="Calibri"/>
          <w:lang w:val="en-US"/>
        </w:rPr>
        <w:t>mporal</w:t>
      </w:r>
      <w:r w:rsidR="006E0FC1" w:rsidRPr="00FA061F">
        <w:rPr>
          <w:rFonts w:ascii="Calibri" w:hAnsi="Calibri" w:cs="Calibri"/>
          <w:lang w:val="en-US"/>
        </w:rPr>
        <w:t xml:space="preserve"> resolution</w:t>
      </w:r>
      <w:r w:rsidR="00213459" w:rsidRPr="00FA061F">
        <w:rPr>
          <w:rFonts w:ascii="Calibri" w:hAnsi="Calibri" w:cs="Calibri"/>
          <w:lang w:val="en-US"/>
        </w:rPr>
        <w:t xml:space="preserve"> because it is </w:t>
      </w:r>
      <w:r w:rsidR="00544ACD" w:rsidRPr="00FA061F">
        <w:rPr>
          <w:rFonts w:ascii="Calibri" w:hAnsi="Calibri" w:cs="Calibri"/>
          <w:lang w:val="en-US"/>
        </w:rPr>
        <w:t>time</w:t>
      </w:r>
      <w:r w:rsidR="00544ACD">
        <w:rPr>
          <w:rFonts w:ascii="Calibri" w:hAnsi="Calibri" w:cs="Calibri"/>
          <w:lang w:val="en-US"/>
        </w:rPr>
        <w:t>-</w:t>
      </w:r>
      <w:r w:rsidR="00213459" w:rsidRPr="00FA061F">
        <w:rPr>
          <w:rFonts w:ascii="Calibri" w:hAnsi="Calibri" w:cs="Calibri"/>
          <w:lang w:val="en-US"/>
        </w:rPr>
        <w:t>consuming</w:t>
      </w:r>
      <w:r w:rsidR="004A303F" w:rsidRPr="00FA061F">
        <w:rPr>
          <w:rFonts w:ascii="Calibri" w:hAnsi="Calibri" w:cs="Calibri"/>
          <w:lang w:val="en-US"/>
        </w:rPr>
        <w:t>, costly</w:t>
      </w:r>
      <w:r w:rsidR="008F6574" w:rsidRPr="00FA061F">
        <w:rPr>
          <w:rFonts w:ascii="Calibri" w:hAnsi="Calibri" w:cs="Calibri"/>
          <w:lang w:val="en-US"/>
        </w:rPr>
        <w:t xml:space="preserve"> and/or logistically </w:t>
      </w:r>
      <w:r w:rsidR="00203A8F" w:rsidRPr="00FA061F">
        <w:rPr>
          <w:rFonts w:ascii="Calibri" w:hAnsi="Calibri" w:cs="Calibri"/>
          <w:lang w:val="en-US"/>
        </w:rPr>
        <w:t>difficult</w:t>
      </w:r>
      <w:r w:rsidR="00AF5172" w:rsidRPr="00FA061F">
        <w:rPr>
          <w:rFonts w:ascii="Calibri" w:hAnsi="Calibri" w:cs="Calibri"/>
          <w:lang w:val="en-US"/>
        </w:rPr>
        <w:t xml:space="preserve"> to perform</w:t>
      </w:r>
      <w:r w:rsidR="007D4666" w:rsidRPr="00FA061F">
        <w:rPr>
          <w:rFonts w:ascii="Calibri" w:hAnsi="Calibri" w:cs="Calibri"/>
          <w:lang w:val="en-US"/>
        </w:rPr>
        <w:t>.</w:t>
      </w:r>
      <w:r w:rsidR="00916C50" w:rsidRPr="00FA061F">
        <w:rPr>
          <w:rFonts w:ascii="Calibri" w:hAnsi="Calibri" w:cs="Calibri"/>
          <w:lang w:val="en-US"/>
        </w:rPr>
        <w:t xml:space="preserve"> </w:t>
      </w:r>
      <w:r w:rsidR="00CB56D1">
        <w:rPr>
          <w:rFonts w:ascii="Calibri" w:hAnsi="Calibri" w:cs="Calibri"/>
          <w:lang w:val="en-US"/>
        </w:rPr>
        <w:t>E</w:t>
      </w:r>
      <w:r w:rsidR="00544ACD" w:rsidRPr="00FA061F">
        <w:rPr>
          <w:rFonts w:ascii="Calibri" w:hAnsi="Calibri" w:cs="Calibri"/>
          <w:lang w:val="en-US"/>
        </w:rPr>
        <w:t xml:space="preserve">ffective </w:t>
      </w:r>
      <w:r w:rsidR="00F57289" w:rsidRPr="00FA061F">
        <w:rPr>
          <w:rFonts w:ascii="Calibri" w:hAnsi="Calibri" w:cs="Calibri"/>
          <w:lang w:val="en-US"/>
        </w:rPr>
        <w:t>s</w:t>
      </w:r>
      <w:r w:rsidR="00066157" w:rsidRPr="00FA061F">
        <w:rPr>
          <w:rFonts w:ascii="Calibri" w:hAnsi="Calibri" w:cs="Calibri"/>
          <w:lang w:val="en-US"/>
        </w:rPr>
        <w:t xml:space="preserve">ampling </w:t>
      </w:r>
      <w:r w:rsidR="00F57289" w:rsidRPr="00FA061F">
        <w:rPr>
          <w:rFonts w:ascii="Calibri" w:hAnsi="Calibri" w:cs="Calibri"/>
          <w:lang w:val="en-US"/>
        </w:rPr>
        <w:t xml:space="preserve">of </w:t>
      </w:r>
      <w:r w:rsidR="00066157" w:rsidRPr="00FA061F">
        <w:rPr>
          <w:rFonts w:ascii="Calibri" w:hAnsi="Calibri" w:cs="Calibri"/>
          <w:lang w:val="en-US"/>
        </w:rPr>
        <w:t xml:space="preserve">flying </w:t>
      </w:r>
      <w:r w:rsidR="007226D0" w:rsidRPr="00FA061F">
        <w:rPr>
          <w:rFonts w:ascii="Calibri" w:hAnsi="Calibri" w:cs="Calibri"/>
          <w:lang w:val="en-US"/>
        </w:rPr>
        <w:t xml:space="preserve">insects </w:t>
      </w:r>
      <w:r w:rsidR="00B22D03" w:rsidRPr="00FA061F">
        <w:rPr>
          <w:rFonts w:ascii="Calibri" w:hAnsi="Calibri" w:cs="Calibri"/>
          <w:lang w:val="en-US"/>
        </w:rPr>
        <w:t>at</w:t>
      </w:r>
      <w:r w:rsidR="009514DE" w:rsidRPr="00FA061F">
        <w:rPr>
          <w:rFonts w:ascii="Calibri" w:hAnsi="Calibri" w:cs="Calibri"/>
          <w:lang w:val="en-US"/>
        </w:rPr>
        <w:t>tracted</w:t>
      </w:r>
      <w:r w:rsidR="00B22D03" w:rsidRPr="00FA061F">
        <w:rPr>
          <w:rFonts w:ascii="Calibri" w:hAnsi="Calibri" w:cs="Calibri"/>
          <w:lang w:val="en-US"/>
        </w:rPr>
        <w:t xml:space="preserve"> </w:t>
      </w:r>
      <w:r w:rsidR="00F7391E" w:rsidRPr="00FA061F">
        <w:rPr>
          <w:rFonts w:ascii="Calibri" w:hAnsi="Calibri" w:cs="Calibri"/>
          <w:lang w:val="en-US"/>
        </w:rPr>
        <w:t xml:space="preserve">to </w:t>
      </w:r>
      <w:r w:rsidR="006F0514" w:rsidRPr="00FA061F">
        <w:rPr>
          <w:rFonts w:ascii="Calibri" w:hAnsi="Calibri" w:cs="Calibri"/>
        </w:rPr>
        <w:t xml:space="preserve">artificial light at night (ALAN) requires </w:t>
      </w:r>
      <w:r w:rsidR="00C76FB8" w:rsidRPr="00FA061F">
        <w:rPr>
          <w:rFonts w:ascii="Calibri" w:hAnsi="Calibri" w:cs="Calibri"/>
        </w:rPr>
        <w:t xml:space="preserve">sampling at </w:t>
      </w:r>
      <w:r w:rsidR="00B22D03" w:rsidRPr="00FA061F">
        <w:rPr>
          <w:rFonts w:ascii="Calibri" w:hAnsi="Calibri" w:cs="Calibri"/>
          <w:lang w:val="en-US"/>
        </w:rPr>
        <w:t>user</w:t>
      </w:r>
      <w:r w:rsidR="00181440" w:rsidRPr="00FA061F">
        <w:rPr>
          <w:rFonts w:ascii="Calibri" w:hAnsi="Calibri" w:cs="Calibri"/>
          <w:lang w:val="en-US"/>
        </w:rPr>
        <w:t>-</w:t>
      </w:r>
      <w:r w:rsidR="00B22D03" w:rsidRPr="00FA061F">
        <w:rPr>
          <w:rFonts w:ascii="Calibri" w:hAnsi="Calibri" w:cs="Calibri"/>
          <w:lang w:val="en-US"/>
        </w:rPr>
        <w:t>defined time points</w:t>
      </w:r>
      <w:r w:rsidR="007D4666" w:rsidRPr="00FA061F">
        <w:rPr>
          <w:rFonts w:ascii="Calibri" w:hAnsi="Calibri" w:cs="Calibri"/>
          <w:lang w:val="en-US"/>
        </w:rPr>
        <w:t xml:space="preserve"> </w:t>
      </w:r>
      <w:r w:rsidR="00F52580" w:rsidRPr="00FA061F">
        <w:rPr>
          <w:rFonts w:ascii="Calibri" w:hAnsi="Calibri" w:cs="Calibri"/>
          <w:lang w:val="en-US"/>
        </w:rPr>
        <w:t>(</w:t>
      </w:r>
      <w:r w:rsidR="00B30BBA" w:rsidRPr="00FA061F">
        <w:rPr>
          <w:rFonts w:ascii="Calibri" w:hAnsi="Calibri" w:cs="Calibri"/>
          <w:lang w:val="en-US"/>
        </w:rPr>
        <w:t>nighttime</w:t>
      </w:r>
      <w:r w:rsidR="00F52580" w:rsidRPr="00FA061F">
        <w:rPr>
          <w:rFonts w:ascii="Calibri" w:hAnsi="Calibri" w:cs="Calibri"/>
          <w:lang w:val="en-US"/>
        </w:rPr>
        <w:t xml:space="preserve"> only) </w:t>
      </w:r>
      <w:r w:rsidR="00545A51" w:rsidRPr="00FA061F">
        <w:rPr>
          <w:rFonts w:ascii="Calibri" w:hAnsi="Calibri" w:cs="Calibri"/>
          <w:lang w:val="en-US"/>
        </w:rPr>
        <w:t>across well</w:t>
      </w:r>
      <w:r w:rsidR="00400BC0" w:rsidRPr="00FA061F">
        <w:rPr>
          <w:rFonts w:ascii="Calibri" w:hAnsi="Calibri" w:cs="Calibri"/>
          <w:lang w:val="en-US"/>
        </w:rPr>
        <w:t>-</w:t>
      </w:r>
      <w:r w:rsidR="00545A51" w:rsidRPr="00FA061F">
        <w:rPr>
          <w:rFonts w:ascii="Calibri" w:hAnsi="Calibri" w:cs="Calibri"/>
          <w:lang w:val="en-US"/>
        </w:rPr>
        <w:t xml:space="preserve">replicated sites </w:t>
      </w:r>
      <w:r w:rsidR="00756D96" w:rsidRPr="00FA061F">
        <w:rPr>
          <w:rFonts w:ascii="Calibri" w:hAnsi="Calibri" w:cs="Calibri"/>
          <w:lang w:val="en-US"/>
        </w:rPr>
        <w:t xml:space="preserve">resulting in </w:t>
      </w:r>
      <w:r w:rsidR="00FA6CB4" w:rsidRPr="00FA061F">
        <w:rPr>
          <w:rFonts w:ascii="Calibri" w:hAnsi="Calibri" w:cs="Calibri"/>
          <w:lang w:val="en-US"/>
        </w:rPr>
        <w:t>major time and labor-intensive</w:t>
      </w:r>
      <w:r w:rsidR="00545A51" w:rsidRPr="00FA061F">
        <w:rPr>
          <w:rFonts w:ascii="Calibri" w:hAnsi="Calibri" w:cs="Calibri"/>
          <w:lang w:val="en-US"/>
        </w:rPr>
        <w:t xml:space="preserve"> </w:t>
      </w:r>
      <w:r w:rsidR="00400BC0" w:rsidRPr="00FA061F">
        <w:rPr>
          <w:rFonts w:ascii="Calibri" w:hAnsi="Calibri" w:cs="Calibri"/>
          <w:lang w:val="en-US"/>
        </w:rPr>
        <w:t>survey effort</w:t>
      </w:r>
      <w:r w:rsidR="00A87612" w:rsidRPr="00FA061F">
        <w:rPr>
          <w:rFonts w:ascii="Calibri" w:hAnsi="Calibri" w:cs="Calibri"/>
          <w:lang w:val="en-US"/>
        </w:rPr>
        <w:t xml:space="preserve"> or</w:t>
      </w:r>
      <w:r w:rsidR="003E6707" w:rsidRPr="00FA061F">
        <w:rPr>
          <w:rFonts w:ascii="Calibri" w:hAnsi="Calibri" w:cs="Calibri"/>
          <w:lang w:val="en-US"/>
        </w:rPr>
        <w:t xml:space="preserve"> </w:t>
      </w:r>
      <w:r w:rsidR="00875843" w:rsidRPr="00FA061F">
        <w:rPr>
          <w:rFonts w:ascii="Calibri" w:hAnsi="Calibri" w:cs="Calibri"/>
          <w:lang w:val="en-US"/>
        </w:rPr>
        <w:t xml:space="preserve">expensive </w:t>
      </w:r>
      <w:r w:rsidR="003E6707" w:rsidRPr="00FA061F">
        <w:rPr>
          <w:rFonts w:ascii="Calibri" w:hAnsi="Calibri" w:cs="Calibri"/>
          <w:lang w:val="en-US"/>
        </w:rPr>
        <w:t>automated technologies.</w:t>
      </w:r>
      <w:r w:rsidR="008A0E69" w:rsidRPr="00FA061F">
        <w:rPr>
          <w:rFonts w:ascii="Calibri" w:hAnsi="Calibri" w:cs="Calibri"/>
          <w:lang w:val="en-US"/>
        </w:rPr>
        <w:t xml:space="preserve"> </w:t>
      </w:r>
      <w:r w:rsidR="00B01BAD" w:rsidRPr="00FA061F">
        <w:rPr>
          <w:rFonts w:ascii="Calibri" w:hAnsi="Calibri" w:cs="Calibri"/>
        </w:rPr>
        <w:t>Described here is</w:t>
      </w:r>
      <w:r w:rsidR="000829F4" w:rsidRPr="00FA061F">
        <w:rPr>
          <w:rFonts w:ascii="Calibri" w:hAnsi="Calibri" w:cs="Calibri"/>
        </w:rPr>
        <w:t xml:space="preserve"> a low-cost automated intercept trap that requires no specialist equipment or skills to construct</w:t>
      </w:r>
      <w:r w:rsidR="00400BC0" w:rsidRPr="00FA061F">
        <w:rPr>
          <w:rFonts w:ascii="Calibri" w:hAnsi="Calibri" w:cs="Calibri"/>
        </w:rPr>
        <w:t xml:space="preserve"> </w:t>
      </w:r>
      <w:r w:rsidR="00C92195" w:rsidRPr="00FA061F">
        <w:rPr>
          <w:rFonts w:ascii="Calibri" w:hAnsi="Calibri" w:cs="Calibri"/>
        </w:rPr>
        <w:t>and</w:t>
      </w:r>
      <w:r w:rsidR="00400BC0" w:rsidRPr="00FA061F">
        <w:rPr>
          <w:rFonts w:ascii="Calibri" w:hAnsi="Calibri" w:cs="Calibri"/>
        </w:rPr>
        <w:t xml:space="preserve"> operate</w:t>
      </w:r>
      <w:r w:rsidR="00A638A3" w:rsidRPr="00FA061F">
        <w:rPr>
          <w:rFonts w:ascii="Calibri" w:hAnsi="Calibri" w:cs="Calibri"/>
        </w:rPr>
        <w:t>,</w:t>
      </w:r>
      <w:r w:rsidR="006654B5" w:rsidRPr="00FA061F">
        <w:rPr>
          <w:rFonts w:ascii="Calibri" w:hAnsi="Calibri" w:cs="Calibri"/>
        </w:rPr>
        <w:t xml:space="preserve"> making </w:t>
      </w:r>
      <w:r w:rsidR="00B67E7E" w:rsidRPr="00FA061F">
        <w:rPr>
          <w:rFonts w:ascii="Calibri" w:hAnsi="Calibri" w:cs="Calibri"/>
        </w:rPr>
        <w:t xml:space="preserve">it </w:t>
      </w:r>
      <w:r w:rsidR="006654B5" w:rsidRPr="00FA061F">
        <w:rPr>
          <w:rFonts w:ascii="Calibri" w:hAnsi="Calibri" w:cs="Calibri"/>
        </w:rPr>
        <w:t xml:space="preserve">a viable option for studies that require temporal </w:t>
      </w:r>
      <w:r w:rsidR="000E5798" w:rsidRPr="00FA061F">
        <w:rPr>
          <w:rFonts w:ascii="Calibri" w:hAnsi="Calibri" w:cs="Calibri"/>
        </w:rPr>
        <w:t>sub-</w:t>
      </w:r>
      <w:r w:rsidR="006654B5" w:rsidRPr="00FA061F">
        <w:rPr>
          <w:rFonts w:ascii="Calibri" w:hAnsi="Calibri" w:cs="Calibri"/>
        </w:rPr>
        <w:t>sampling across multiple sites</w:t>
      </w:r>
      <w:r w:rsidR="000829F4" w:rsidRPr="00FA061F">
        <w:rPr>
          <w:rFonts w:ascii="Calibri" w:hAnsi="Calibri" w:cs="Calibri"/>
        </w:rPr>
        <w:t>.</w:t>
      </w:r>
      <w:r w:rsidR="008A0E69" w:rsidRPr="00FA061F">
        <w:rPr>
          <w:rFonts w:ascii="Calibri" w:hAnsi="Calibri" w:cs="Calibri"/>
          <w:lang w:val="en-US"/>
        </w:rPr>
        <w:t xml:space="preserve"> </w:t>
      </w:r>
      <w:r w:rsidR="00B01BAD" w:rsidRPr="00FA061F">
        <w:rPr>
          <w:rFonts w:ascii="Calibri" w:hAnsi="Calibri" w:cs="Calibri"/>
        </w:rPr>
        <w:t xml:space="preserve">The </w:t>
      </w:r>
      <w:r w:rsidR="009A29AD" w:rsidRPr="00FA061F">
        <w:rPr>
          <w:rFonts w:ascii="Calibri" w:hAnsi="Calibri" w:cs="Calibri"/>
        </w:rPr>
        <w:t>trap</w:t>
      </w:r>
      <w:r w:rsidR="005E6F9B" w:rsidRPr="00FA061F">
        <w:rPr>
          <w:rFonts w:ascii="Calibri" w:hAnsi="Calibri" w:cs="Calibri"/>
        </w:rPr>
        <w:t xml:space="preserve"> can be used to address a wide range of </w:t>
      </w:r>
      <w:r w:rsidR="00007E6A" w:rsidRPr="00FA061F">
        <w:rPr>
          <w:rFonts w:ascii="Calibri" w:hAnsi="Calibri" w:cs="Calibri"/>
        </w:rPr>
        <w:t xml:space="preserve">other </w:t>
      </w:r>
      <w:r w:rsidR="005E6F9B" w:rsidRPr="00FA061F">
        <w:rPr>
          <w:rFonts w:ascii="Calibri" w:hAnsi="Calibri" w:cs="Calibri"/>
        </w:rPr>
        <w:t>ecological questions</w:t>
      </w:r>
      <w:r w:rsidR="0067791E" w:rsidRPr="00FA061F">
        <w:rPr>
          <w:rFonts w:ascii="Calibri" w:hAnsi="Calibri" w:cs="Calibri"/>
        </w:rPr>
        <w:t xml:space="preserve"> </w:t>
      </w:r>
      <w:r w:rsidR="0098501F" w:rsidRPr="00FA061F">
        <w:rPr>
          <w:rFonts w:ascii="Calibri" w:hAnsi="Calibri" w:cs="Calibri"/>
        </w:rPr>
        <w:t>that require</w:t>
      </w:r>
      <w:r w:rsidR="00B65411" w:rsidRPr="00FA061F">
        <w:rPr>
          <w:rFonts w:ascii="Calibri" w:hAnsi="Calibri" w:cs="Calibri"/>
        </w:rPr>
        <w:t xml:space="preserve"> a</w:t>
      </w:r>
      <w:r w:rsidR="0067791E" w:rsidRPr="00FA061F">
        <w:rPr>
          <w:rFonts w:ascii="Calibri" w:hAnsi="Calibri" w:cs="Calibri"/>
        </w:rPr>
        <w:t xml:space="preserve"> greater temporal and spatial scale than is feasible with previous trap technology.</w:t>
      </w:r>
    </w:p>
    <w:p w14:paraId="4A5BEF79" w14:textId="77777777" w:rsidR="00572C66" w:rsidRPr="00FA061F" w:rsidRDefault="00572C66" w:rsidP="00FA061F">
      <w:pPr>
        <w:jc w:val="both"/>
        <w:rPr>
          <w:rFonts w:ascii="Calibri" w:hAnsi="Calibri" w:cs="Calibri"/>
          <w:lang w:val="en-US"/>
        </w:rPr>
      </w:pPr>
    </w:p>
    <w:p w14:paraId="6D02F2F9" w14:textId="0A70DD9D" w:rsidR="007E45C5" w:rsidRPr="00FA061F" w:rsidRDefault="00CA4F41" w:rsidP="00FA061F">
      <w:pPr>
        <w:jc w:val="both"/>
        <w:rPr>
          <w:rFonts w:ascii="Calibri" w:hAnsi="Calibri" w:cs="Calibri"/>
          <w:b/>
          <w:bCs/>
          <w:lang w:val="en-US"/>
        </w:rPr>
      </w:pPr>
      <w:r w:rsidRPr="00CA4F41">
        <w:rPr>
          <w:rFonts w:ascii="Calibri" w:hAnsi="Calibri" w:cs="Calibri"/>
          <w:b/>
          <w:bCs/>
          <w:lang w:val="en-US"/>
        </w:rPr>
        <w:t>INTRODUCTION</w:t>
      </w:r>
      <w:r>
        <w:rPr>
          <w:rFonts w:ascii="Calibri" w:hAnsi="Calibri" w:cs="Calibri"/>
          <w:b/>
          <w:bCs/>
          <w:lang w:val="en-US"/>
        </w:rPr>
        <w:t>:</w:t>
      </w:r>
      <w:r w:rsidRPr="00CA4F41">
        <w:rPr>
          <w:rFonts w:ascii="Calibri" w:hAnsi="Calibri" w:cs="Calibri"/>
          <w:b/>
          <w:bCs/>
          <w:lang w:val="en-US"/>
        </w:rPr>
        <w:t xml:space="preserve"> </w:t>
      </w:r>
    </w:p>
    <w:p w14:paraId="065DA4E3" w14:textId="69E32185" w:rsidR="00EC7333" w:rsidRPr="00FA061F" w:rsidRDefault="00B90ED6" w:rsidP="00FA061F">
      <w:pPr>
        <w:jc w:val="both"/>
        <w:rPr>
          <w:rFonts w:ascii="Calibri" w:hAnsi="Calibri" w:cs="Calibri"/>
        </w:rPr>
      </w:pPr>
      <w:r w:rsidRPr="00FA061F">
        <w:rPr>
          <w:rFonts w:ascii="Calibri" w:hAnsi="Calibri" w:cs="Calibri"/>
        </w:rPr>
        <w:t xml:space="preserve">There are many arthropod sampling </w:t>
      </w:r>
      <w:r w:rsidR="009246DE" w:rsidRPr="00FA061F">
        <w:rPr>
          <w:rFonts w:ascii="Calibri" w:hAnsi="Calibri" w:cs="Calibri"/>
        </w:rPr>
        <w:t>techniques</w:t>
      </w:r>
      <w:r w:rsidR="00047A72" w:rsidRPr="00FA061F">
        <w:rPr>
          <w:rFonts w:ascii="Calibri" w:hAnsi="Calibri" w:cs="Calibri"/>
          <w:vertAlign w:val="superscript"/>
        </w:rPr>
        <w:t>1</w:t>
      </w:r>
      <w:r w:rsidR="00F06FEE">
        <w:rPr>
          <w:rFonts w:ascii="Calibri" w:hAnsi="Calibri" w:cs="Calibri"/>
          <w:vertAlign w:val="superscript"/>
        </w:rPr>
        <w:t>–</w:t>
      </w:r>
      <w:r w:rsidR="00047A72" w:rsidRPr="00FA061F">
        <w:rPr>
          <w:rFonts w:ascii="Calibri" w:hAnsi="Calibri" w:cs="Calibri"/>
          <w:vertAlign w:val="superscript"/>
        </w:rPr>
        <w:t>3</w:t>
      </w:r>
      <w:r w:rsidR="009246DE" w:rsidRPr="00FA061F">
        <w:rPr>
          <w:rFonts w:ascii="Calibri" w:hAnsi="Calibri" w:cs="Calibri"/>
        </w:rPr>
        <w:t>,</w:t>
      </w:r>
      <w:r w:rsidR="008C3F3F" w:rsidRPr="00FA061F">
        <w:rPr>
          <w:rFonts w:ascii="Calibri" w:hAnsi="Calibri" w:cs="Calibri"/>
        </w:rPr>
        <w:t xml:space="preserve"> but ecologists </w:t>
      </w:r>
      <w:r w:rsidR="004849DB" w:rsidRPr="00FA061F">
        <w:rPr>
          <w:rFonts w:ascii="Calibri" w:hAnsi="Calibri" w:cs="Calibri"/>
        </w:rPr>
        <w:t>often</w:t>
      </w:r>
      <w:r w:rsidR="008C3F3F" w:rsidRPr="00FA061F">
        <w:rPr>
          <w:rFonts w:ascii="Calibri" w:hAnsi="Calibri" w:cs="Calibri"/>
        </w:rPr>
        <w:t xml:space="preserve"> have difficulty applying these methods </w:t>
      </w:r>
      <w:r w:rsidR="00C15493" w:rsidRPr="00FA061F">
        <w:rPr>
          <w:rFonts w:ascii="Calibri" w:hAnsi="Calibri" w:cs="Calibri"/>
        </w:rPr>
        <w:t>in ways that are appropriate to the</w:t>
      </w:r>
      <w:r w:rsidR="00F70031" w:rsidRPr="00FA061F">
        <w:rPr>
          <w:rFonts w:ascii="Calibri" w:hAnsi="Calibri" w:cs="Calibri"/>
        </w:rPr>
        <w:t>ir</w:t>
      </w:r>
      <w:r w:rsidR="00C15493" w:rsidRPr="00FA061F">
        <w:rPr>
          <w:rFonts w:ascii="Calibri" w:hAnsi="Calibri" w:cs="Calibri"/>
        </w:rPr>
        <w:t xml:space="preserve"> research question</w:t>
      </w:r>
      <w:r w:rsidR="00F70031" w:rsidRPr="00FA061F">
        <w:rPr>
          <w:rFonts w:ascii="Calibri" w:hAnsi="Calibri" w:cs="Calibri"/>
        </w:rPr>
        <w:t>s</w:t>
      </w:r>
      <w:r w:rsidR="00A3678B" w:rsidRPr="00FA061F">
        <w:rPr>
          <w:rFonts w:ascii="Calibri" w:hAnsi="Calibri" w:cs="Calibri"/>
        </w:rPr>
        <w:t xml:space="preserve"> (</w:t>
      </w:r>
      <w:r w:rsidR="00CA749E" w:rsidRPr="00FA061F">
        <w:rPr>
          <w:rFonts w:ascii="Calibri" w:hAnsi="Calibri" w:cs="Calibri"/>
        </w:rPr>
        <w:t>see</w:t>
      </w:r>
      <w:r w:rsidR="004C0005" w:rsidRPr="00FA061F">
        <w:rPr>
          <w:rFonts w:ascii="Calibri" w:hAnsi="Calibri" w:cs="Calibri"/>
          <w:vertAlign w:val="superscript"/>
        </w:rPr>
        <w:t>4</w:t>
      </w:r>
      <w:r w:rsidR="00A3678B" w:rsidRPr="00FA061F">
        <w:rPr>
          <w:rFonts w:ascii="Calibri" w:hAnsi="Calibri" w:cs="Calibri"/>
        </w:rPr>
        <w:t>)</w:t>
      </w:r>
      <w:r w:rsidR="00F34EB0" w:rsidRPr="00FA061F">
        <w:rPr>
          <w:rFonts w:ascii="Calibri" w:hAnsi="Calibri" w:cs="Calibri"/>
        </w:rPr>
        <w:t>.</w:t>
      </w:r>
      <w:r w:rsidR="00302B2F" w:rsidRPr="00FA061F">
        <w:rPr>
          <w:rFonts w:ascii="Calibri" w:hAnsi="Calibri" w:cs="Calibri"/>
        </w:rPr>
        <w:t xml:space="preserve"> </w:t>
      </w:r>
      <w:r w:rsidR="00A015BB" w:rsidRPr="00FA061F">
        <w:rPr>
          <w:rFonts w:ascii="Calibri" w:hAnsi="Calibri" w:cs="Calibri"/>
        </w:rPr>
        <w:t>When choosing an appropriate</w:t>
      </w:r>
      <w:r w:rsidR="002151F0" w:rsidRPr="00FA061F">
        <w:rPr>
          <w:rFonts w:ascii="Calibri" w:hAnsi="Calibri" w:cs="Calibri"/>
        </w:rPr>
        <w:t xml:space="preserve"> method for sampling </w:t>
      </w:r>
      <w:r w:rsidR="00EF268F" w:rsidRPr="00FA061F">
        <w:rPr>
          <w:rFonts w:ascii="Calibri" w:hAnsi="Calibri" w:cs="Calibri"/>
        </w:rPr>
        <w:t>insects</w:t>
      </w:r>
      <w:r w:rsidR="00544ACD">
        <w:rPr>
          <w:rFonts w:ascii="Calibri" w:hAnsi="Calibri" w:cs="Calibri"/>
        </w:rPr>
        <w:t>,</w:t>
      </w:r>
      <w:r w:rsidR="00EF268F" w:rsidRPr="00FA061F">
        <w:rPr>
          <w:rFonts w:ascii="Calibri" w:hAnsi="Calibri" w:cs="Calibri"/>
        </w:rPr>
        <w:t xml:space="preserve"> </w:t>
      </w:r>
      <w:r w:rsidR="002151F0" w:rsidRPr="00FA061F">
        <w:rPr>
          <w:rFonts w:ascii="Calibri" w:hAnsi="Calibri" w:cs="Calibri"/>
        </w:rPr>
        <w:t xml:space="preserve">ecologists must consider the </w:t>
      </w:r>
      <w:r w:rsidR="00E556FB" w:rsidRPr="00FA061F">
        <w:rPr>
          <w:rFonts w:ascii="Calibri" w:hAnsi="Calibri" w:cs="Calibri"/>
        </w:rPr>
        <w:t xml:space="preserve">targeted </w:t>
      </w:r>
      <w:r w:rsidR="00E556FB" w:rsidRPr="00FA061F">
        <w:rPr>
          <w:rFonts w:ascii="Calibri" w:hAnsi="Calibri" w:cs="Calibri"/>
        </w:rPr>
        <w:lastRenderedPageBreak/>
        <w:t xml:space="preserve">species, </w:t>
      </w:r>
      <w:r w:rsidR="002151F0" w:rsidRPr="00FA061F">
        <w:rPr>
          <w:rFonts w:ascii="Calibri" w:hAnsi="Calibri" w:cs="Calibri"/>
        </w:rPr>
        <w:t>time</w:t>
      </w:r>
      <w:r w:rsidR="004D0660" w:rsidRPr="00FA061F">
        <w:rPr>
          <w:rFonts w:ascii="Calibri" w:hAnsi="Calibri" w:cs="Calibri"/>
        </w:rPr>
        <w:t>, effort</w:t>
      </w:r>
      <w:r w:rsidR="00544ACD">
        <w:rPr>
          <w:rFonts w:ascii="Calibri" w:hAnsi="Calibri" w:cs="Calibri"/>
        </w:rPr>
        <w:t>,</w:t>
      </w:r>
      <w:r w:rsidR="004D0660" w:rsidRPr="00FA061F">
        <w:rPr>
          <w:rFonts w:ascii="Calibri" w:hAnsi="Calibri" w:cs="Calibri"/>
        </w:rPr>
        <w:t xml:space="preserve"> and cost involved in different techniques. For </w:t>
      </w:r>
      <w:r w:rsidR="001B4A1C" w:rsidRPr="00FA061F">
        <w:rPr>
          <w:rFonts w:ascii="Calibri" w:hAnsi="Calibri" w:cs="Calibri"/>
        </w:rPr>
        <w:t>example,</w:t>
      </w:r>
      <w:r w:rsidR="004D0660" w:rsidRPr="00FA061F">
        <w:rPr>
          <w:rFonts w:ascii="Calibri" w:hAnsi="Calibri" w:cs="Calibri"/>
        </w:rPr>
        <w:t xml:space="preserve"> </w:t>
      </w:r>
      <w:r w:rsidR="00D86583" w:rsidRPr="00FA061F">
        <w:rPr>
          <w:rFonts w:ascii="Calibri" w:hAnsi="Calibri" w:cs="Calibri"/>
        </w:rPr>
        <w:t>a common limitation</w:t>
      </w:r>
      <w:r w:rsidR="001734F8" w:rsidRPr="00FA061F">
        <w:rPr>
          <w:rFonts w:ascii="Calibri" w:hAnsi="Calibri" w:cs="Calibri"/>
        </w:rPr>
        <w:t xml:space="preserve"> is that </w:t>
      </w:r>
      <w:r w:rsidR="004D0660" w:rsidRPr="00FA061F">
        <w:rPr>
          <w:rFonts w:ascii="Calibri" w:hAnsi="Calibri" w:cs="Calibri"/>
        </w:rPr>
        <w:t xml:space="preserve">it can be logistically challenging </w:t>
      </w:r>
      <w:r w:rsidR="008B3014" w:rsidRPr="00FA061F">
        <w:rPr>
          <w:rFonts w:ascii="Calibri" w:hAnsi="Calibri" w:cs="Calibri"/>
        </w:rPr>
        <w:t xml:space="preserve">to sub-sample </w:t>
      </w:r>
      <w:r w:rsidR="00607F41" w:rsidRPr="00FA061F">
        <w:rPr>
          <w:rFonts w:ascii="Calibri" w:hAnsi="Calibri" w:cs="Calibri"/>
        </w:rPr>
        <w:t xml:space="preserve">during specific </w:t>
      </w:r>
      <w:r w:rsidR="008B3014" w:rsidRPr="00FA061F">
        <w:rPr>
          <w:rFonts w:ascii="Calibri" w:hAnsi="Calibri" w:cs="Calibri"/>
        </w:rPr>
        <w:t>time</w:t>
      </w:r>
      <w:r w:rsidR="00A23088" w:rsidRPr="00FA061F">
        <w:rPr>
          <w:rFonts w:ascii="Calibri" w:hAnsi="Calibri" w:cs="Calibri"/>
        </w:rPr>
        <w:t xml:space="preserve"> </w:t>
      </w:r>
      <w:r w:rsidR="00607F41" w:rsidRPr="00FA061F">
        <w:rPr>
          <w:rFonts w:ascii="Calibri" w:hAnsi="Calibri" w:cs="Calibri"/>
        </w:rPr>
        <w:t>periods</w:t>
      </w:r>
      <w:r w:rsidR="0092211D" w:rsidRPr="00FA061F">
        <w:rPr>
          <w:rFonts w:ascii="Calibri" w:hAnsi="Calibri" w:cs="Calibri"/>
        </w:rPr>
        <w:t xml:space="preserve"> </w:t>
      </w:r>
      <w:r w:rsidR="004B72E9" w:rsidRPr="00FA061F">
        <w:rPr>
          <w:rFonts w:ascii="Calibri" w:hAnsi="Calibri" w:cs="Calibri"/>
        </w:rPr>
        <w:t>over replicated sites</w:t>
      </w:r>
      <w:r w:rsidR="0091707E" w:rsidRPr="00FA061F">
        <w:rPr>
          <w:rFonts w:ascii="Calibri" w:hAnsi="Calibri" w:cs="Calibri"/>
        </w:rPr>
        <w:t xml:space="preserve"> </w:t>
      </w:r>
      <w:r w:rsidR="0092211D" w:rsidRPr="00FA061F">
        <w:rPr>
          <w:rFonts w:ascii="Calibri" w:hAnsi="Calibri" w:cs="Calibri"/>
        </w:rPr>
        <w:t xml:space="preserve">to quantify temporal </w:t>
      </w:r>
      <w:r w:rsidR="00425223" w:rsidRPr="00FA061F">
        <w:rPr>
          <w:rFonts w:ascii="Calibri" w:hAnsi="Calibri" w:cs="Calibri"/>
        </w:rPr>
        <w:t xml:space="preserve">variables which influence </w:t>
      </w:r>
      <w:r w:rsidR="00284C2F" w:rsidRPr="00FA061F">
        <w:rPr>
          <w:rFonts w:ascii="Calibri" w:hAnsi="Calibri" w:cs="Calibri"/>
        </w:rPr>
        <w:t>species</w:t>
      </w:r>
      <w:r w:rsidR="00F00B55" w:rsidRPr="00FA061F">
        <w:rPr>
          <w:rFonts w:ascii="Calibri" w:hAnsi="Calibri" w:cs="Calibri"/>
        </w:rPr>
        <w:t xml:space="preserve"> activity</w:t>
      </w:r>
      <w:r w:rsidR="00425223" w:rsidRPr="00FA061F">
        <w:rPr>
          <w:rFonts w:ascii="Calibri" w:hAnsi="Calibri" w:cs="Calibri"/>
        </w:rPr>
        <w:t>,</w:t>
      </w:r>
      <w:r w:rsidR="00B1165D" w:rsidRPr="00FA061F">
        <w:rPr>
          <w:rFonts w:ascii="Calibri" w:hAnsi="Calibri" w:cs="Calibri"/>
        </w:rPr>
        <w:t xml:space="preserve"> such as changes in weather</w:t>
      </w:r>
      <w:r w:rsidR="002411A7" w:rsidRPr="00FA061F">
        <w:rPr>
          <w:rFonts w:ascii="Calibri" w:hAnsi="Calibri" w:cs="Calibri"/>
        </w:rPr>
        <w:t xml:space="preserve"> or circadian</w:t>
      </w:r>
      <w:r w:rsidR="008E6BED" w:rsidRPr="00FA061F">
        <w:rPr>
          <w:rFonts w:ascii="Calibri" w:hAnsi="Calibri" w:cs="Calibri"/>
        </w:rPr>
        <w:t xml:space="preserve"> activity</w:t>
      </w:r>
      <w:r w:rsidR="00E86041" w:rsidRPr="00FA061F">
        <w:rPr>
          <w:rFonts w:ascii="Calibri" w:hAnsi="Calibri" w:cs="Calibri"/>
        </w:rPr>
        <w:t xml:space="preserve"> (</w:t>
      </w:r>
      <w:r w:rsidR="008F4F0E" w:rsidRPr="00FA061F">
        <w:rPr>
          <w:rFonts w:ascii="Calibri" w:hAnsi="Calibri" w:cs="Calibri"/>
        </w:rPr>
        <w:t xml:space="preserve">but </w:t>
      </w:r>
      <w:r w:rsidR="00045043" w:rsidRPr="00FA061F">
        <w:rPr>
          <w:rFonts w:ascii="Calibri" w:hAnsi="Calibri" w:cs="Calibri"/>
        </w:rPr>
        <w:t>see</w:t>
      </w:r>
      <w:r w:rsidR="00A115EC" w:rsidRPr="00FA061F">
        <w:rPr>
          <w:rFonts w:ascii="Calibri" w:hAnsi="Calibri" w:cs="Calibri"/>
          <w:vertAlign w:val="superscript"/>
        </w:rPr>
        <w:t>5</w:t>
      </w:r>
      <w:r w:rsidR="00DC24C8" w:rsidRPr="00FA061F">
        <w:rPr>
          <w:rFonts w:ascii="Calibri" w:hAnsi="Calibri" w:cs="Calibri"/>
        </w:rPr>
        <w:t>)</w:t>
      </w:r>
      <w:r w:rsidR="009246DE" w:rsidRPr="00FA061F">
        <w:rPr>
          <w:rFonts w:ascii="Calibri" w:hAnsi="Calibri" w:cs="Calibri"/>
        </w:rPr>
        <w:t xml:space="preserve">. </w:t>
      </w:r>
      <w:r w:rsidR="009F6262" w:rsidRPr="00FA061F">
        <w:rPr>
          <w:rFonts w:ascii="Calibri" w:hAnsi="Calibri" w:cs="Calibri"/>
        </w:rPr>
        <w:t xml:space="preserve">Most </w:t>
      </w:r>
      <w:r w:rsidR="00F70031" w:rsidRPr="00FA061F">
        <w:rPr>
          <w:rFonts w:ascii="Calibri" w:hAnsi="Calibri" w:cs="Calibri"/>
        </w:rPr>
        <w:t>passive-</w:t>
      </w:r>
      <w:r w:rsidR="009F39C8" w:rsidRPr="00FA061F">
        <w:rPr>
          <w:rFonts w:ascii="Calibri" w:hAnsi="Calibri" w:cs="Calibri"/>
        </w:rPr>
        <w:t xml:space="preserve">survey </w:t>
      </w:r>
      <w:r w:rsidR="009F6262" w:rsidRPr="00FA061F">
        <w:rPr>
          <w:rFonts w:ascii="Calibri" w:hAnsi="Calibri" w:cs="Calibri"/>
        </w:rPr>
        <w:t xml:space="preserve">insect traps are </w:t>
      </w:r>
      <w:r w:rsidR="00901E5B" w:rsidRPr="00FA061F">
        <w:rPr>
          <w:rFonts w:ascii="Calibri" w:hAnsi="Calibri" w:cs="Calibri"/>
        </w:rPr>
        <w:t xml:space="preserve">set for </w:t>
      </w:r>
      <w:r w:rsidR="00964A5E" w:rsidRPr="00FA061F">
        <w:rPr>
          <w:rFonts w:ascii="Calibri" w:hAnsi="Calibri" w:cs="Calibri"/>
        </w:rPr>
        <w:t xml:space="preserve">long periods </w:t>
      </w:r>
      <w:r w:rsidR="00FC3FAC" w:rsidRPr="00FA061F">
        <w:rPr>
          <w:rFonts w:ascii="Calibri" w:hAnsi="Calibri" w:cs="Calibri"/>
        </w:rPr>
        <w:t>(e.g.</w:t>
      </w:r>
      <w:r w:rsidR="00544ACD">
        <w:rPr>
          <w:rFonts w:ascii="Calibri" w:hAnsi="Calibri" w:cs="Calibri"/>
        </w:rPr>
        <w:t>,</w:t>
      </w:r>
      <w:r w:rsidR="00FC3FAC" w:rsidRPr="00FA061F">
        <w:rPr>
          <w:rFonts w:ascii="Calibri" w:hAnsi="Calibri" w:cs="Calibri"/>
        </w:rPr>
        <w:t xml:space="preserve"> over multiple days</w:t>
      </w:r>
      <w:r w:rsidR="00B67E7E" w:rsidRPr="00FA061F">
        <w:rPr>
          <w:rFonts w:ascii="Calibri" w:hAnsi="Calibri" w:cs="Calibri"/>
        </w:rPr>
        <w:t>, weeks, or even</w:t>
      </w:r>
      <w:r w:rsidR="00FC3FAC" w:rsidRPr="00FA061F">
        <w:rPr>
          <w:rFonts w:ascii="Calibri" w:hAnsi="Calibri" w:cs="Calibri"/>
        </w:rPr>
        <w:t xml:space="preserve"> months)</w:t>
      </w:r>
      <w:r w:rsidR="001F1269" w:rsidRPr="00FA061F">
        <w:rPr>
          <w:rFonts w:ascii="Calibri" w:hAnsi="Calibri" w:cs="Calibri"/>
        </w:rPr>
        <w:t xml:space="preserve">, </w:t>
      </w:r>
      <w:r w:rsidR="00544ACD">
        <w:rPr>
          <w:rFonts w:ascii="Calibri" w:hAnsi="Calibri" w:cs="Calibri"/>
        </w:rPr>
        <w:t>lacking</w:t>
      </w:r>
      <w:r w:rsidR="001F1269" w:rsidRPr="00FA061F">
        <w:rPr>
          <w:rFonts w:ascii="Calibri" w:hAnsi="Calibri" w:cs="Calibri"/>
        </w:rPr>
        <w:t xml:space="preserve"> fine-scale </w:t>
      </w:r>
      <w:r w:rsidR="000578F6" w:rsidRPr="00FA061F">
        <w:rPr>
          <w:rFonts w:ascii="Calibri" w:hAnsi="Calibri" w:cs="Calibri"/>
        </w:rPr>
        <w:t>temporal resolution</w:t>
      </w:r>
      <w:r w:rsidR="00A115EC" w:rsidRPr="00FA061F">
        <w:rPr>
          <w:rFonts w:ascii="Calibri" w:hAnsi="Calibri" w:cs="Calibri"/>
          <w:vertAlign w:val="superscript"/>
        </w:rPr>
        <w:t>1</w:t>
      </w:r>
      <w:r w:rsidR="008B56B0" w:rsidRPr="00FA061F">
        <w:rPr>
          <w:rFonts w:ascii="Calibri" w:hAnsi="Calibri" w:cs="Calibri"/>
        </w:rPr>
        <w:t xml:space="preserve">. </w:t>
      </w:r>
      <w:r w:rsidR="001F1269" w:rsidRPr="00FA061F">
        <w:rPr>
          <w:rFonts w:ascii="Calibri" w:hAnsi="Calibri" w:cs="Calibri"/>
        </w:rPr>
        <w:t xml:space="preserve">For </w:t>
      </w:r>
      <w:r w:rsidR="004929B0" w:rsidRPr="00FA061F">
        <w:rPr>
          <w:rFonts w:ascii="Calibri" w:hAnsi="Calibri" w:cs="Calibri"/>
        </w:rPr>
        <w:t xml:space="preserve">surveys targeting </w:t>
      </w:r>
      <w:r w:rsidR="007B5813" w:rsidRPr="00FA061F">
        <w:rPr>
          <w:rFonts w:ascii="Calibri" w:hAnsi="Calibri" w:cs="Calibri"/>
        </w:rPr>
        <w:t>specific time p</w:t>
      </w:r>
      <w:r w:rsidR="004929B0" w:rsidRPr="00FA061F">
        <w:rPr>
          <w:rFonts w:ascii="Calibri" w:hAnsi="Calibri" w:cs="Calibri"/>
        </w:rPr>
        <w:t>eriods</w:t>
      </w:r>
      <w:r w:rsidR="007B5813" w:rsidRPr="00FA061F">
        <w:rPr>
          <w:rFonts w:ascii="Calibri" w:hAnsi="Calibri" w:cs="Calibri"/>
        </w:rPr>
        <w:t xml:space="preserve"> across multiple </w:t>
      </w:r>
      <w:r w:rsidR="00D502DF" w:rsidRPr="00FA061F">
        <w:rPr>
          <w:rFonts w:ascii="Calibri" w:hAnsi="Calibri" w:cs="Calibri"/>
        </w:rPr>
        <w:t xml:space="preserve">replicate </w:t>
      </w:r>
      <w:r w:rsidR="007B5813" w:rsidRPr="00FA061F">
        <w:rPr>
          <w:rFonts w:ascii="Calibri" w:hAnsi="Calibri" w:cs="Calibri"/>
        </w:rPr>
        <w:t>sites</w:t>
      </w:r>
      <w:r w:rsidR="00BE41D6" w:rsidRPr="00FA061F">
        <w:rPr>
          <w:rFonts w:ascii="Calibri" w:hAnsi="Calibri" w:cs="Calibri"/>
        </w:rPr>
        <w:t xml:space="preserve"> </w:t>
      </w:r>
      <w:r w:rsidR="00356DE8" w:rsidRPr="00FA061F">
        <w:rPr>
          <w:rFonts w:ascii="Calibri" w:hAnsi="Calibri" w:cs="Calibri"/>
        </w:rPr>
        <w:t>(such as nocturnal</w:t>
      </w:r>
      <w:r w:rsidR="00901E5B" w:rsidRPr="00FA061F">
        <w:rPr>
          <w:rFonts w:ascii="Calibri" w:hAnsi="Calibri" w:cs="Calibri"/>
        </w:rPr>
        <w:t xml:space="preserve"> sampling only</w:t>
      </w:r>
      <w:r w:rsidR="00764196" w:rsidRPr="00FA061F">
        <w:rPr>
          <w:rFonts w:ascii="Calibri" w:hAnsi="Calibri" w:cs="Calibri"/>
        </w:rPr>
        <w:t xml:space="preserve"> across distinct sites</w:t>
      </w:r>
      <w:r w:rsidR="00901E5B" w:rsidRPr="00FA061F">
        <w:rPr>
          <w:rFonts w:ascii="Calibri" w:hAnsi="Calibri" w:cs="Calibri"/>
        </w:rPr>
        <w:t>)</w:t>
      </w:r>
      <w:r w:rsidR="004929B0" w:rsidRPr="00FA061F">
        <w:rPr>
          <w:rFonts w:ascii="Calibri" w:hAnsi="Calibri" w:cs="Calibri"/>
        </w:rPr>
        <w:t>,</w:t>
      </w:r>
      <w:r w:rsidR="00901E5B" w:rsidRPr="00FA061F">
        <w:rPr>
          <w:rFonts w:ascii="Calibri" w:hAnsi="Calibri" w:cs="Calibri"/>
        </w:rPr>
        <w:t xml:space="preserve"> </w:t>
      </w:r>
      <w:r w:rsidR="000D1CB5" w:rsidRPr="00FA061F">
        <w:rPr>
          <w:rFonts w:ascii="Calibri" w:hAnsi="Calibri" w:cs="Calibri"/>
        </w:rPr>
        <w:t xml:space="preserve">a large team </w:t>
      </w:r>
      <w:r w:rsidR="00D16EEF" w:rsidRPr="00FA061F">
        <w:rPr>
          <w:rFonts w:ascii="Calibri" w:hAnsi="Calibri" w:cs="Calibri"/>
        </w:rPr>
        <w:t>may be</w:t>
      </w:r>
      <w:r w:rsidR="0003097C" w:rsidRPr="00FA061F">
        <w:rPr>
          <w:rFonts w:ascii="Calibri" w:hAnsi="Calibri" w:cs="Calibri"/>
        </w:rPr>
        <w:t xml:space="preserve"> required to visit sites </w:t>
      </w:r>
      <w:r w:rsidR="00D16EEF" w:rsidRPr="00FA061F">
        <w:rPr>
          <w:rFonts w:ascii="Calibri" w:hAnsi="Calibri" w:cs="Calibri"/>
        </w:rPr>
        <w:t xml:space="preserve">over multiple days </w:t>
      </w:r>
      <w:r w:rsidR="00B33D2E" w:rsidRPr="00FA061F">
        <w:rPr>
          <w:rFonts w:ascii="Calibri" w:hAnsi="Calibri" w:cs="Calibri"/>
        </w:rPr>
        <w:t>at the same</w:t>
      </w:r>
      <w:r w:rsidR="00882D60" w:rsidRPr="00FA061F">
        <w:rPr>
          <w:rFonts w:ascii="Calibri" w:hAnsi="Calibri" w:cs="Calibri"/>
        </w:rPr>
        <w:t xml:space="preserve"> </w:t>
      </w:r>
      <w:r w:rsidR="00D57CE9" w:rsidRPr="00FA061F">
        <w:rPr>
          <w:rFonts w:ascii="Calibri" w:hAnsi="Calibri" w:cs="Calibri"/>
        </w:rPr>
        <w:t>time</w:t>
      </w:r>
      <w:r w:rsidR="00B33D2E" w:rsidRPr="00FA061F">
        <w:rPr>
          <w:rFonts w:ascii="Calibri" w:hAnsi="Calibri" w:cs="Calibri"/>
        </w:rPr>
        <w:t xml:space="preserve"> points </w:t>
      </w:r>
      <w:r w:rsidR="008B56B0" w:rsidRPr="00FA061F">
        <w:rPr>
          <w:rFonts w:ascii="Calibri" w:hAnsi="Calibri" w:cs="Calibri"/>
        </w:rPr>
        <w:t>(</w:t>
      </w:r>
      <w:r w:rsidR="00D16EEF" w:rsidRPr="00FA061F">
        <w:rPr>
          <w:rFonts w:ascii="Calibri" w:hAnsi="Calibri" w:cs="Calibri"/>
        </w:rPr>
        <w:t>e.g.</w:t>
      </w:r>
      <w:r w:rsidR="00544ACD">
        <w:rPr>
          <w:rFonts w:ascii="Calibri" w:hAnsi="Calibri" w:cs="Calibri"/>
        </w:rPr>
        <w:t>,</w:t>
      </w:r>
      <w:r w:rsidR="00CA139A" w:rsidRPr="00FA061F">
        <w:rPr>
          <w:rFonts w:ascii="Calibri" w:hAnsi="Calibri" w:cs="Calibri"/>
        </w:rPr>
        <w:t xml:space="preserve"> within 30 min</w:t>
      </w:r>
      <w:r w:rsidR="00544ACD">
        <w:rPr>
          <w:rFonts w:ascii="Calibri" w:hAnsi="Calibri" w:cs="Calibri"/>
        </w:rPr>
        <w:t xml:space="preserve"> </w:t>
      </w:r>
      <w:r w:rsidR="00CA139A" w:rsidRPr="00FA061F">
        <w:rPr>
          <w:rFonts w:ascii="Calibri" w:hAnsi="Calibri" w:cs="Calibri"/>
        </w:rPr>
        <w:t>of sunrise</w:t>
      </w:r>
      <w:r w:rsidR="002455DD" w:rsidRPr="00FA061F">
        <w:rPr>
          <w:rFonts w:ascii="Calibri" w:hAnsi="Calibri" w:cs="Calibri"/>
        </w:rPr>
        <w:t xml:space="preserve"> and sunset</w:t>
      </w:r>
      <w:r w:rsidR="00CA139A" w:rsidRPr="00FA061F">
        <w:rPr>
          <w:rFonts w:ascii="Calibri" w:hAnsi="Calibri" w:cs="Calibri"/>
        </w:rPr>
        <w:t xml:space="preserve">) </w:t>
      </w:r>
      <w:r w:rsidR="00692B7A" w:rsidRPr="00FA061F">
        <w:rPr>
          <w:rFonts w:ascii="Calibri" w:hAnsi="Calibri" w:cs="Calibri"/>
        </w:rPr>
        <w:t xml:space="preserve">to collect </w:t>
      </w:r>
      <w:r w:rsidR="002E053E" w:rsidRPr="00FA061F">
        <w:rPr>
          <w:rFonts w:ascii="Calibri" w:hAnsi="Calibri" w:cs="Calibri"/>
        </w:rPr>
        <w:t xml:space="preserve">specimens and reset </w:t>
      </w:r>
      <w:r w:rsidR="00692B7A" w:rsidRPr="00FA061F">
        <w:rPr>
          <w:rFonts w:ascii="Calibri" w:hAnsi="Calibri" w:cs="Calibri"/>
        </w:rPr>
        <w:t>traps</w:t>
      </w:r>
      <w:r w:rsidR="00B7481A" w:rsidRPr="00FA061F">
        <w:rPr>
          <w:rFonts w:ascii="Calibri" w:hAnsi="Calibri" w:cs="Calibri"/>
          <w:vertAlign w:val="superscript"/>
        </w:rPr>
        <w:t>6</w:t>
      </w:r>
      <w:r w:rsidR="00BF416E" w:rsidRPr="00FA061F">
        <w:rPr>
          <w:rFonts w:ascii="Calibri" w:hAnsi="Calibri" w:cs="Calibri"/>
        </w:rPr>
        <w:t>; otherwise,</w:t>
      </w:r>
      <w:r w:rsidR="007C1087" w:rsidRPr="00FA061F">
        <w:rPr>
          <w:rFonts w:ascii="Calibri" w:hAnsi="Calibri" w:cs="Calibri"/>
        </w:rPr>
        <w:t xml:space="preserve"> </w:t>
      </w:r>
      <w:r w:rsidR="00B65A87" w:rsidRPr="00FA061F">
        <w:rPr>
          <w:rFonts w:ascii="Calibri" w:hAnsi="Calibri" w:cs="Calibri"/>
        </w:rPr>
        <w:t>an automated trapping device is required</w:t>
      </w:r>
      <w:r w:rsidR="00B7481A" w:rsidRPr="00FA061F">
        <w:rPr>
          <w:rFonts w:ascii="Calibri" w:hAnsi="Calibri" w:cs="Calibri"/>
          <w:vertAlign w:val="superscript"/>
        </w:rPr>
        <w:t>5,7,8</w:t>
      </w:r>
      <w:r w:rsidR="00FD7D85" w:rsidRPr="00FA061F">
        <w:rPr>
          <w:rFonts w:ascii="Calibri" w:hAnsi="Calibri" w:cs="Calibri"/>
        </w:rPr>
        <w:t>.</w:t>
      </w:r>
      <w:r w:rsidR="009508C4" w:rsidRPr="00FA061F">
        <w:rPr>
          <w:rFonts w:ascii="Calibri" w:hAnsi="Calibri" w:cs="Calibri"/>
        </w:rPr>
        <w:t xml:space="preserve"> </w:t>
      </w:r>
    </w:p>
    <w:p w14:paraId="209B9E40" w14:textId="77777777" w:rsidR="005E55BC" w:rsidRPr="00FA061F" w:rsidRDefault="005E55BC" w:rsidP="00FA061F">
      <w:pPr>
        <w:jc w:val="both"/>
        <w:rPr>
          <w:rFonts w:ascii="Calibri" w:hAnsi="Calibri" w:cs="Calibri"/>
        </w:rPr>
      </w:pPr>
    </w:p>
    <w:p w14:paraId="4BF288AC" w14:textId="436348F7" w:rsidR="00CD59D6" w:rsidRPr="00FA061F" w:rsidRDefault="002B6808" w:rsidP="00FA061F">
      <w:pPr>
        <w:jc w:val="both"/>
        <w:rPr>
          <w:rFonts w:ascii="Calibri" w:hAnsi="Calibri" w:cs="Calibri"/>
        </w:rPr>
      </w:pPr>
      <w:r w:rsidRPr="00FA061F">
        <w:rPr>
          <w:rFonts w:ascii="Calibri" w:hAnsi="Calibri" w:cs="Calibri"/>
        </w:rPr>
        <w:t xml:space="preserve">There is a growing field of work on the impacts of </w:t>
      </w:r>
      <w:r w:rsidR="00EC7333" w:rsidRPr="00FA061F">
        <w:rPr>
          <w:rFonts w:ascii="Calibri" w:hAnsi="Calibri" w:cs="Calibri"/>
        </w:rPr>
        <w:t xml:space="preserve">artificial </w:t>
      </w:r>
      <w:r w:rsidRPr="00FA061F">
        <w:rPr>
          <w:rFonts w:ascii="Calibri" w:hAnsi="Calibri" w:cs="Calibri"/>
        </w:rPr>
        <w:t xml:space="preserve">light </w:t>
      </w:r>
      <w:r w:rsidR="00EC7333" w:rsidRPr="00FA061F">
        <w:rPr>
          <w:rFonts w:ascii="Calibri" w:hAnsi="Calibri" w:cs="Calibri"/>
        </w:rPr>
        <w:t>at night (ALAN)</w:t>
      </w:r>
      <w:r w:rsidRPr="00FA061F">
        <w:rPr>
          <w:rFonts w:ascii="Calibri" w:hAnsi="Calibri" w:cs="Calibri"/>
        </w:rPr>
        <w:t xml:space="preserve"> on</w:t>
      </w:r>
      <w:r w:rsidR="00DE6448" w:rsidRPr="00FA061F">
        <w:rPr>
          <w:rFonts w:ascii="Calibri" w:hAnsi="Calibri" w:cs="Calibri"/>
        </w:rPr>
        <w:t xml:space="preserve"> </w:t>
      </w:r>
      <w:r w:rsidR="00BB0F7F" w:rsidRPr="00FA061F">
        <w:rPr>
          <w:rFonts w:ascii="Calibri" w:hAnsi="Calibri" w:cs="Calibri"/>
        </w:rPr>
        <w:t xml:space="preserve">insect </w:t>
      </w:r>
      <w:r w:rsidR="00B15F87" w:rsidRPr="00FA061F">
        <w:rPr>
          <w:rFonts w:ascii="Calibri" w:hAnsi="Calibri" w:cs="Calibri"/>
        </w:rPr>
        <w:t xml:space="preserve">activity patterns and </w:t>
      </w:r>
      <w:r w:rsidR="00544ACD" w:rsidRPr="00FA061F">
        <w:rPr>
          <w:rFonts w:ascii="Calibri" w:hAnsi="Calibri" w:cs="Calibri"/>
        </w:rPr>
        <w:t>locali</w:t>
      </w:r>
      <w:r w:rsidR="00544ACD">
        <w:rPr>
          <w:rFonts w:ascii="Calibri" w:hAnsi="Calibri" w:cs="Calibri"/>
        </w:rPr>
        <w:t>z</w:t>
      </w:r>
      <w:r w:rsidR="00544ACD" w:rsidRPr="00FA061F">
        <w:rPr>
          <w:rFonts w:ascii="Calibri" w:hAnsi="Calibri" w:cs="Calibri"/>
        </w:rPr>
        <w:t xml:space="preserve">ed </w:t>
      </w:r>
      <w:r w:rsidR="00B15F87" w:rsidRPr="00FA061F">
        <w:rPr>
          <w:rFonts w:ascii="Calibri" w:hAnsi="Calibri" w:cs="Calibri"/>
        </w:rPr>
        <w:t>population dynamics</w:t>
      </w:r>
      <w:r w:rsidR="00161310" w:rsidRPr="00FA061F">
        <w:rPr>
          <w:rFonts w:ascii="Calibri" w:hAnsi="Calibri" w:cs="Calibri"/>
          <w:vertAlign w:val="superscript"/>
        </w:rPr>
        <w:t>9,10</w:t>
      </w:r>
      <w:r w:rsidR="00615DFD" w:rsidRPr="00FA061F">
        <w:rPr>
          <w:rFonts w:ascii="Calibri" w:hAnsi="Calibri" w:cs="Calibri"/>
        </w:rPr>
        <w:t xml:space="preserve">; </w:t>
      </w:r>
      <w:r w:rsidR="006B11AC" w:rsidRPr="00FA061F">
        <w:rPr>
          <w:rFonts w:ascii="Calibri" w:hAnsi="Calibri" w:cs="Calibri"/>
        </w:rPr>
        <w:t xml:space="preserve">and </w:t>
      </w:r>
      <w:r w:rsidR="00BF443F" w:rsidRPr="00FA061F">
        <w:rPr>
          <w:rFonts w:ascii="Calibri" w:hAnsi="Calibri" w:cs="Calibri"/>
        </w:rPr>
        <w:t xml:space="preserve">on the interactions </w:t>
      </w:r>
      <w:r w:rsidR="001D3CEF" w:rsidRPr="00FA061F">
        <w:rPr>
          <w:rFonts w:ascii="Calibri" w:hAnsi="Calibri" w:cs="Calibri"/>
        </w:rPr>
        <w:t xml:space="preserve">between ALAN and rates of </w:t>
      </w:r>
      <w:r w:rsidR="00F46FA4" w:rsidRPr="00FA061F">
        <w:rPr>
          <w:rFonts w:ascii="Calibri" w:hAnsi="Calibri" w:cs="Calibri"/>
        </w:rPr>
        <w:t xml:space="preserve">insect </w:t>
      </w:r>
      <w:r w:rsidR="001D3CEF" w:rsidRPr="00FA061F">
        <w:rPr>
          <w:rFonts w:ascii="Calibri" w:hAnsi="Calibri" w:cs="Calibri"/>
        </w:rPr>
        <w:t>predation</w:t>
      </w:r>
      <w:r w:rsidR="00D715B3" w:rsidRPr="00FA061F">
        <w:rPr>
          <w:rFonts w:ascii="Calibri" w:hAnsi="Calibri" w:cs="Calibri"/>
          <w:vertAlign w:val="superscript"/>
        </w:rPr>
        <w:t>4,</w:t>
      </w:r>
      <w:r w:rsidR="00D35D65" w:rsidRPr="00FA061F">
        <w:rPr>
          <w:rFonts w:ascii="Calibri" w:hAnsi="Calibri" w:cs="Calibri"/>
          <w:vertAlign w:val="superscript"/>
        </w:rPr>
        <w:t>1</w:t>
      </w:r>
      <w:r w:rsidR="00F82471" w:rsidRPr="00FA061F">
        <w:rPr>
          <w:rFonts w:ascii="Calibri" w:hAnsi="Calibri" w:cs="Calibri"/>
          <w:vertAlign w:val="superscript"/>
        </w:rPr>
        <w:t>1</w:t>
      </w:r>
      <w:r w:rsidR="00544ACD">
        <w:rPr>
          <w:rFonts w:ascii="Calibri" w:hAnsi="Calibri" w:cs="Calibri"/>
          <w:vertAlign w:val="superscript"/>
        </w:rPr>
        <w:t>–</w:t>
      </w:r>
      <w:r w:rsidR="00F82471" w:rsidRPr="00FA061F">
        <w:rPr>
          <w:rFonts w:ascii="Calibri" w:hAnsi="Calibri" w:cs="Calibri"/>
          <w:vertAlign w:val="superscript"/>
        </w:rPr>
        <w:t>13</w:t>
      </w:r>
      <w:r w:rsidR="007F1411" w:rsidRPr="00FA061F">
        <w:rPr>
          <w:rFonts w:ascii="Calibri" w:hAnsi="Calibri" w:cs="Calibri"/>
        </w:rPr>
        <w:t>.</w:t>
      </w:r>
      <w:r w:rsidR="001D3CEF" w:rsidRPr="00FA061F">
        <w:rPr>
          <w:rFonts w:ascii="Calibri" w:hAnsi="Calibri" w:cs="Calibri"/>
        </w:rPr>
        <w:t xml:space="preserve"> </w:t>
      </w:r>
      <w:r w:rsidR="005C2334" w:rsidRPr="00FA061F">
        <w:rPr>
          <w:rFonts w:ascii="Calibri" w:hAnsi="Calibri" w:cs="Calibri"/>
        </w:rPr>
        <w:t>However</w:t>
      </w:r>
      <w:r w:rsidR="00412B67" w:rsidRPr="00FA061F">
        <w:rPr>
          <w:rFonts w:ascii="Calibri" w:hAnsi="Calibri" w:cs="Calibri"/>
        </w:rPr>
        <w:t>,</w:t>
      </w:r>
      <w:r w:rsidR="005C2334" w:rsidRPr="00FA061F">
        <w:rPr>
          <w:rFonts w:ascii="Calibri" w:hAnsi="Calibri" w:cs="Calibri"/>
        </w:rPr>
        <w:t xml:space="preserve"> to</w:t>
      </w:r>
      <w:r w:rsidR="00CB1022" w:rsidRPr="00FA061F">
        <w:rPr>
          <w:rFonts w:ascii="Calibri" w:hAnsi="Calibri" w:cs="Calibri"/>
        </w:rPr>
        <w:t xml:space="preserve"> study the impacts </w:t>
      </w:r>
      <w:r w:rsidR="002F653B" w:rsidRPr="00FA061F">
        <w:rPr>
          <w:rFonts w:ascii="Calibri" w:hAnsi="Calibri" w:cs="Calibri"/>
        </w:rPr>
        <w:t xml:space="preserve">of </w:t>
      </w:r>
      <w:r w:rsidR="00872CA2" w:rsidRPr="00FA061F">
        <w:rPr>
          <w:rFonts w:ascii="Calibri" w:hAnsi="Calibri" w:cs="Calibri"/>
        </w:rPr>
        <w:t>ALAN</w:t>
      </w:r>
      <w:r w:rsidR="002F653B" w:rsidRPr="00FA061F">
        <w:rPr>
          <w:rFonts w:ascii="Calibri" w:hAnsi="Calibri" w:cs="Calibri"/>
        </w:rPr>
        <w:t xml:space="preserve"> on nocturnal </w:t>
      </w:r>
      <w:r w:rsidR="00F46FA4" w:rsidRPr="00FA061F">
        <w:rPr>
          <w:rFonts w:ascii="Calibri" w:hAnsi="Calibri" w:cs="Calibri"/>
        </w:rPr>
        <w:t xml:space="preserve">insect </w:t>
      </w:r>
      <w:r w:rsidR="002F653B" w:rsidRPr="00FA061F">
        <w:rPr>
          <w:rFonts w:ascii="Calibri" w:hAnsi="Calibri" w:cs="Calibri"/>
        </w:rPr>
        <w:t>taxa</w:t>
      </w:r>
      <w:r w:rsidR="00965CB6" w:rsidRPr="00FA061F">
        <w:rPr>
          <w:rFonts w:ascii="Calibri" w:hAnsi="Calibri" w:cs="Calibri"/>
        </w:rPr>
        <w:t>,</w:t>
      </w:r>
      <w:r w:rsidR="002F653B" w:rsidRPr="00FA061F">
        <w:rPr>
          <w:rFonts w:ascii="Calibri" w:hAnsi="Calibri" w:cs="Calibri"/>
        </w:rPr>
        <w:t xml:space="preserve"> sampling needs to be confined to</w:t>
      </w:r>
      <w:r w:rsidR="00D075C7" w:rsidRPr="00FA061F">
        <w:rPr>
          <w:rFonts w:ascii="Calibri" w:hAnsi="Calibri" w:cs="Calibri"/>
        </w:rPr>
        <w:t xml:space="preserve"> </w:t>
      </w:r>
      <w:proofErr w:type="spellStart"/>
      <w:r w:rsidR="00F06FEE" w:rsidRPr="00CA4F41">
        <w:rPr>
          <w:rFonts w:ascii="Calibri" w:hAnsi="Calibri" w:cs="Calibri"/>
        </w:rPr>
        <w:t>nighttime</w:t>
      </w:r>
      <w:proofErr w:type="spellEnd"/>
      <w:r w:rsidR="00D075C7" w:rsidRPr="00FA061F">
        <w:rPr>
          <w:rFonts w:ascii="Calibri" w:hAnsi="Calibri" w:cs="Calibri"/>
        </w:rPr>
        <w:t>.</w:t>
      </w:r>
      <w:r w:rsidR="002F653B" w:rsidRPr="00FA061F">
        <w:rPr>
          <w:rFonts w:ascii="Calibri" w:hAnsi="Calibri" w:cs="Calibri"/>
        </w:rPr>
        <w:t xml:space="preserve"> </w:t>
      </w:r>
      <w:r w:rsidR="005313A2" w:rsidRPr="00FA061F">
        <w:rPr>
          <w:rFonts w:ascii="Calibri" w:hAnsi="Calibri" w:cs="Calibri"/>
        </w:rPr>
        <w:t>Several</w:t>
      </w:r>
      <w:r w:rsidR="00EB09EA" w:rsidRPr="00FA061F">
        <w:rPr>
          <w:rFonts w:ascii="Calibri" w:hAnsi="Calibri" w:cs="Calibri"/>
        </w:rPr>
        <w:t xml:space="preserve"> different</w:t>
      </w:r>
      <w:r w:rsidR="005E465B" w:rsidRPr="00FA061F">
        <w:rPr>
          <w:rFonts w:ascii="Calibri" w:hAnsi="Calibri" w:cs="Calibri"/>
        </w:rPr>
        <w:t xml:space="preserve"> </w:t>
      </w:r>
      <w:r w:rsidR="00160B85" w:rsidRPr="00FA061F">
        <w:rPr>
          <w:rFonts w:ascii="Calibri" w:hAnsi="Calibri" w:cs="Calibri"/>
        </w:rPr>
        <w:t>active</w:t>
      </w:r>
      <w:r w:rsidR="005E465B" w:rsidRPr="00FA061F">
        <w:rPr>
          <w:rFonts w:ascii="Calibri" w:hAnsi="Calibri" w:cs="Calibri"/>
        </w:rPr>
        <w:t xml:space="preserve"> light traps have been des</w:t>
      </w:r>
      <w:r w:rsidR="005313A2" w:rsidRPr="00FA061F">
        <w:rPr>
          <w:rFonts w:ascii="Calibri" w:hAnsi="Calibri" w:cs="Calibri"/>
        </w:rPr>
        <w:t>cribed</w:t>
      </w:r>
      <w:r w:rsidR="005E465B" w:rsidRPr="00FA061F">
        <w:rPr>
          <w:rFonts w:ascii="Calibri" w:hAnsi="Calibri" w:cs="Calibri"/>
        </w:rPr>
        <w:t xml:space="preserve"> and used for </w:t>
      </w:r>
      <w:r w:rsidR="00160B85" w:rsidRPr="00FA061F">
        <w:rPr>
          <w:rFonts w:ascii="Calibri" w:hAnsi="Calibri" w:cs="Calibri"/>
        </w:rPr>
        <w:t xml:space="preserve">automated </w:t>
      </w:r>
      <w:r w:rsidR="005E465B" w:rsidRPr="00FA061F">
        <w:rPr>
          <w:rFonts w:ascii="Calibri" w:hAnsi="Calibri" w:cs="Calibri"/>
        </w:rPr>
        <w:t>temporal sampling</w:t>
      </w:r>
      <w:r w:rsidR="00136AF3" w:rsidRPr="00FA061F">
        <w:rPr>
          <w:rFonts w:ascii="Calibri" w:hAnsi="Calibri" w:cs="Calibri"/>
        </w:rPr>
        <w:t xml:space="preserve"> </w:t>
      </w:r>
      <w:r w:rsidR="005A1D86" w:rsidRPr="00FA061F">
        <w:rPr>
          <w:rFonts w:ascii="Calibri" w:hAnsi="Calibri" w:cs="Calibri"/>
        </w:rPr>
        <w:t xml:space="preserve">of nocturnal </w:t>
      </w:r>
      <w:r w:rsidR="00F46FA4" w:rsidRPr="00FA061F">
        <w:rPr>
          <w:rFonts w:ascii="Calibri" w:hAnsi="Calibri" w:cs="Calibri"/>
        </w:rPr>
        <w:t>insects</w:t>
      </w:r>
      <w:r w:rsidR="0021339B" w:rsidRPr="00FA061F">
        <w:rPr>
          <w:rFonts w:ascii="Calibri" w:hAnsi="Calibri" w:cs="Calibri"/>
          <w:vertAlign w:val="superscript"/>
        </w:rPr>
        <w:t>14</w:t>
      </w:r>
      <w:r w:rsidR="00EC02A4" w:rsidRPr="00FA061F">
        <w:rPr>
          <w:rFonts w:ascii="Calibri" w:hAnsi="Calibri" w:cs="Calibri"/>
        </w:rPr>
        <w:t xml:space="preserve">. </w:t>
      </w:r>
      <w:r w:rsidR="00544ACD">
        <w:rPr>
          <w:rFonts w:ascii="Calibri" w:hAnsi="Calibri" w:cs="Calibri"/>
        </w:rPr>
        <w:t>Some</w:t>
      </w:r>
      <w:r w:rsidR="00544ACD" w:rsidRPr="00FA061F">
        <w:rPr>
          <w:rFonts w:ascii="Calibri" w:hAnsi="Calibri" w:cs="Calibri"/>
        </w:rPr>
        <w:t xml:space="preserve"> </w:t>
      </w:r>
      <w:r w:rsidR="00EC02A4" w:rsidRPr="00FA061F">
        <w:rPr>
          <w:rFonts w:ascii="Calibri" w:hAnsi="Calibri" w:cs="Calibri"/>
        </w:rPr>
        <w:t>example</w:t>
      </w:r>
      <w:r w:rsidR="00544ACD">
        <w:rPr>
          <w:rFonts w:ascii="Calibri" w:hAnsi="Calibri" w:cs="Calibri"/>
        </w:rPr>
        <w:t>s include</w:t>
      </w:r>
      <w:r w:rsidR="001323F5" w:rsidRPr="00FA061F">
        <w:rPr>
          <w:rFonts w:ascii="Calibri" w:hAnsi="Calibri" w:cs="Calibri"/>
        </w:rPr>
        <w:t xml:space="preserve"> simple</w:t>
      </w:r>
      <w:r w:rsidR="00C3681D" w:rsidRPr="00FA061F">
        <w:rPr>
          <w:rFonts w:ascii="Calibri" w:hAnsi="Calibri" w:cs="Calibri"/>
        </w:rPr>
        <w:t xml:space="preserve"> falling disk</w:t>
      </w:r>
      <w:r w:rsidR="00792082" w:rsidRPr="00FA061F">
        <w:rPr>
          <w:rFonts w:ascii="Calibri" w:hAnsi="Calibri" w:cs="Calibri"/>
        </w:rPr>
        <w:t>-</w:t>
      </w:r>
      <w:r w:rsidR="00C3681D" w:rsidRPr="00FA061F">
        <w:rPr>
          <w:rFonts w:ascii="Calibri" w:hAnsi="Calibri" w:cs="Calibri"/>
        </w:rPr>
        <w:t>type</w:t>
      </w:r>
      <w:r w:rsidR="003056A8" w:rsidRPr="00FA061F">
        <w:rPr>
          <w:rFonts w:ascii="Calibri" w:hAnsi="Calibri" w:cs="Calibri"/>
        </w:rPr>
        <w:t xml:space="preserve"> </w:t>
      </w:r>
      <w:r w:rsidR="00792082" w:rsidRPr="00FA061F">
        <w:rPr>
          <w:rFonts w:ascii="Calibri" w:hAnsi="Calibri" w:cs="Calibri"/>
        </w:rPr>
        <w:t xml:space="preserve">separation </w:t>
      </w:r>
      <w:r w:rsidR="00426D73" w:rsidRPr="00FA061F">
        <w:rPr>
          <w:rFonts w:ascii="Calibri" w:hAnsi="Calibri" w:cs="Calibri"/>
        </w:rPr>
        <w:t>devices</w:t>
      </w:r>
      <w:r w:rsidR="004A69CB" w:rsidRPr="00FA061F">
        <w:rPr>
          <w:rFonts w:ascii="Calibri" w:hAnsi="Calibri" w:cs="Calibri"/>
        </w:rPr>
        <w:t>,</w:t>
      </w:r>
      <w:r w:rsidR="00426D73" w:rsidRPr="00FA061F">
        <w:rPr>
          <w:rFonts w:ascii="Calibri" w:hAnsi="Calibri" w:cs="Calibri"/>
        </w:rPr>
        <w:t xml:space="preserve"> </w:t>
      </w:r>
      <w:r w:rsidR="00794CC0" w:rsidRPr="00FA061F">
        <w:rPr>
          <w:rFonts w:ascii="Calibri" w:hAnsi="Calibri" w:cs="Calibri"/>
        </w:rPr>
        <w:t>where the catch falls into a narrow tube with a dis</w:t>
      </w:r>
      <w:r w:rsidR="003A4A6B" w:rsidRPr="00FA061F">
        <w:rPr>
          <w:rFonts w:ascii="Calibri" w:hAnsi="Calibri" w:cs="Calibri"/>
        </w:rPr>
        <w:t xml:space="preserve">k falling every hour to separate the </w:t>
      </w:r>
      <w:proofErr w:type="gramStart"/>
      <w:r w:rsidR="003A4A6B" w:rsidRPr="00FA061F">
        <w:rPr>
          <w:rFonts w:ascii="Calibri" w:hAnsi="Calibri" w:cs="Calibri"/>
        </w:rPr>
        <w:t>catch</w:t>
      </w:r>
      <w:r w:rsidR="003669A8" w:rsidRPr="00FA061F">
        <w:rPr>
          <w:rFonts w:ascii="Calibri" w:hAnsi="Calibri" w:cs="Calibri"/>
          <w:vertAlign w:val="superscript"/>
        </w:rPr>
        <w:t>1</w:t>
      </w:r>
      <w:r w:rsidR="0021339B" w:rsidRPr="00FA061F">
        <w:rPr>
          <w:rFonts w:ascii="Calibri" w:hAnsi="Calibri" w:cs="Calibri"/>
          <w:vertAlign w:val="superscript"/>
        </w:rPr>
        <w:t>5</w:t>
      </w:r>
      <w:r w:rsidR="003945CA" w:rsidRPr="00FA061F">
        <w:rPr>
          <w:rFonts w:ascii="Calibri" w:hAnsi="Calibri" w:cs="Calibri"/>
        </w:rPr>
        <w:t>,</w:t>
      </w:r>
      <w:r w:rsidR="0012397D" w:rsidRPr="00FA061F">
        <w:rPr>
          <w:rFonts w:ascii="Calibri" w:hAnsi="Calibri" w:cs="Calibri"/>
        </w:rPr>
        <w:t xml:space="preserve"> </w:t>
      </w:r>
      <w:r w:rsidR="003945CA" w:rsidRPr="00FA061F">
        <w:rPr>
          <w:rFonts w:ascii="Calibri" w:hAnsi="Calibri" w:cs="Calibri"/>
        </w:rPr>
        <w:t>or</w:t>
      </w:r>
      <w:proofErr w:type="gramEnd"/>
      <w:r w:rsidR="00792082" w:rsidRPr="00FA061F">
        <w:rPr>
          <w:rFonts w:ascii="Calibri" w:hAnsi="Calibri" w:cs="Calibri"/>
        </w:rPr>
        <w:t xml:space="preserve"> turn</w:t>
      </w:r>
      <w:r w:rsidR="00794CC0" w:rsidRPr="00FA061F">
        <w:rPr>
          <w:rFonts w:ascii="Calibri" w:hAnsi="Calibri" w:cs="Calibri"/>
        </w:rPr>
        <w:t>-</w:t>
      </w:r>
      <w:r w:rsidR="00792082" w:rsidRPr="00FA061F">
        <w:rPr>
          <w:rFonts w:ascii="Calibri" w:hAnsi="Calibri" w:cs="Calibri"/>
        </w:rPr>
        <w:t>table separation devices</w:t>
      </w:r>
      <w:r w:rsidR="008E149D" w:rsidRPr="00FA061F">
        <w:rPr>
          <w:rFonts w:ascii="Calibri" w:hAnsi="Calibri" w:cs="Calibri"/>
        </w:rPr>
        <w:t xml:space="preserve"> that rotate</w:t>
      </w:r>
      <w:r w:rsidR="00BF1E8D" w:rsidRPr="00FA061F">
        <w:rPr>
          <w:rFonts w:ascii="Calibri" w:hAnsi="Calibri" w:cs="Calibri"/>
        </w:rPr>
        <w:t xml:space="preserve"> collection bottles</w:t>
      </w:r>
      <w:r w:rsidR="00EB624C" w:rsidRPr="00FA061F">
        <w:rPr>
          <w:rFonts w:ascii="Calibri" w:hAnsi="Calibri" w:cs="Calibri"/>
        </w:rPr>
        <w:t xml:space="preserve"> </w:t>
      </w:r>
      <w:r w:rsidR="001D25F4" w:rsidRPr="00FA061F">
        <w:rPr>
          <w:rFonts w:ascii="Calibri" w:hAnsi="Calibri" w:cs="Calibri"/>
        </w:rPr>
        <w:t>at</w:t>
      </w:r>
      <w:r w:rsidR="00653F8C" w:rsidRPr="00FA061F">
        <w:rPr>
          <w:rFonts w:ascii="Calibri" w:hAnsi="Calibri" w:cs="Calibri"/>
        </w:rPr>
        <w:t xml:space="preserve"> timed intervals</w:t>
      </w:r>
      <w:r w:rsidR="0021339B" w:rsidRPr="00FA061F">
        <w:rPr>
          <w:rFonts w:ascii="Calibri" w:hAnsi="Calibri" w:cs="Calibri"/>
          <w:vertAlign w:val="superscript"/>
        </w:rPr>
        <w:t>7,</w:t>
      </w:r>
      <w:r w:rsidR="00D56A27" w:rsidRPr="00FA061F">
        <w:rPr>
          <w:rFonts w:ascii="Calibri" w:hAnsi="Calibri" w:cs="Calibri"/>
          <w:vertAlign w:val="superscript"/>
        </w:rPr>
        <w:t>16,17</w:t>
      </w:r>
      <w:r w:rsidR="007F1411" w:rsidRPr="00FA061F">
        <w:rPr>
          <w:rFonts w:ascii="Calibri" w:hAnsi="Calibri" w:cs="Calibri"/>
        </w:rPr>
        <w:t>.</w:t>
      </w:r>
      <w:r w:rsidR="00BF1E8D" w:rsidRPr="00FA061F">
        <w:rPr>
          <w:rFonts w:ascii="Calibri" w:hAnsi="Calibri" w:cs="Calibri"/>
        </w:rPr>
        <w:t xml:space="preserve"> </w:t>
      </w:r>
      <w:r w:rsidR="003F7D96" w:rsidRPr="00FA061F">
        <w:rPr>
          <w:rFonts w:ascii="Calibri" w:hAnsi="Calibri" w:cs="Calibri"/>
        </w:rPr>
        <w:t xml:space="preserve">These </w:t>
      </w:r>
      <w:r w:rsidR="004C64DF" w:rsidRPr="00FA061F">
        <w:rPr>
          <w:rFonts w:ascii="Calibri" w:hAnsi="Calibri" w:cs="Calibri"/>
        </w:rPr>
        <w:t xml:space="preserve">previous </w:t>
      </w:r>
      <w:r w:rsidR="003F7D96" w:rsidRPr="00FA061F">
        <w:rPr>
          <w:rFonts w:ascii="Calibri" w:hAnsi="Calibri" w:cs="Calibri"/>
        </w:rPr>
        <w:t xml:space="preserve">automated light traps address the sampling challenges involved with temporal </w:t>
      </w:r>
      <w:r w:rsidR="00B264CD" w:rsidRPr="00FA061F">
        <w:rPr>
          <w:rFonts w:ascii="Calibri" w:hAnsi="Calibri" w:cs="Calibri"/>
        </w:rPr>
        <w:t xml:space="preserve">survey </w:t>
      </w:r>
      <w:r w:rsidR="003F7D96" w:rsidRPr="00FA061F">
        <w:rPr>
          <w:rFonts w:ascii="Calibri" w:hAnsi="Calibri" w:cs="Calibri"/>
        </w:rPr>
        <w:t xml:space="preserve">requirements but </w:t>
      </w:r>
      <w:r w:rsidR="006354A2" w:rsidRPr="00FA061F">
        <w:rPr>
          <w:rFonts w:ascii="Calibri" w:hAnsi="Calibri" w:cs="Calibri"/>
        </w:rPr>
        <w:t>are often large and unwiel</w:t>
      </w:r>
      <w:r w:rsidR="00823D4F" w:rsidRPr="00FA061F">
        <w:rPr>
          <w:rFonts w:ascii="Calibri" w:hAnsi="Calibri" w:cs="Calibri"/>
        </w:rPr>
        <w:t>dy</w:t>
      </w:r>
      <w:r w:rsidR="003F7D96" w:rsidRPr="00FA061F">
        <w:rPr>
          <w:rFonts w:ascii="Calibri" w:hAnsi="Calibri" w:cs="Calibri"/>
        </w:rPr>
        <w:t xml:space="preserve"> and use outdated </w:t>
      </w:r>
      <w:r w:rsidR="00945A2F" w:rsidRPr="00FA061F">
        <w:rPr>
          <w:rFonts w:ascii="Calibri" w:hAnsi="Calibri" w:cs="Calibri"/>
        </w:rPr>
        <w:t>or</w:t>
      </w:r>
      <w:r w:rsidR="006748D6" w:rsidRPr="00FA061F">
        <w:rPr>
          <w:rFonts w:ascii="Calibri" w:hAnsi="Calibri" w:cs="Calibri"/>
        </w:rPr>
        <w:t xml:space="preserve"> unreliable </w:t>
      </w:r>
      <w:r w:rsidR="003F7D96" w:rsidRPr="00FA061F">
        <w:rPr>
          <w:rFonts w:ascii="Calibri" w:hAnsi="Calibri" w:cs="Calibri"/>
        </w:rPr>
        <w:t>technology</w:t>
      </w:r>
      <w:r w:rsidR="00A83E4F" w:rsidRPr="00FA061F">
        <w:rPr>
          <w:rFonts w:ascii="Calibri" w:hAnsi="Calibri" w:cs="Calibri"/>
        </w:rPr>
        <w:t>.</w:t>
      </w:r>
      <w:r w:rsidR="003F7D96" w:rsidRPr="00FA061F">
        <w:rPr>
          <w:rFonts w:ascii="Calibri" w:hAnsi="Calibri" w:cs="Calibri"/>
        </w:rPr>
        <w:t xml:space="preserve"> </w:t>
      </w:r>
      <w:r w:rsidR="00426D73" w:rsidRPr="00FA061F">
        <w:rPr>
          <w:rFonts w:ascii="Calibri" w:hAnsi="Calibri" w:cs="Calibri"/>
        </w:rPr>
        <w:t>A</w:t>
      </w:r>
      <w:r w:rsidR="00691265" w:rsidRPr="00FA061F">
        <w:rPr>
          <w:rFonts w:ascii="Calibri" w:hAnsi="Calibri" w:cs="Calibri"/>
        </w:rPr>
        <w:t xml:space="preserve"> new automated </w:t>
      </w:r>
      <w:r w:rsidR="00B95B47" w:rsidRPr="00FA061F">
        <w:rPr>
          <w:rFonts w:ascii="Calibri" w:hAnsi="Calibri" w:cs="Calibri"/>
        </w:rPr>
        <w:t xml:space="preserve">passive </w:t>
      </w:r>
      <w:r w:rsidR="00691265" w:rsidRPr="00FA061F">
        <w:rPr>
          <w:rFonts w:ascii="Calibri" w:hAnsi="Calibri" w:cs="Calibri"/>
        </w:rPr>
        <w:t>sampling device</w:t>
      </w:r>
      <w:r w:rsidR="00701699" w:rsidRPr="00FA061F">
        <w:rPr>
          <w:rFonts w:ascii="Calibri" w:hAnsi="Calibri" w:cs="Calibri"/>
        </w:rPr>
        <w:t xml:space="preserve"> was </w:t>
      </w:r>
      <w:r w:rsidR="009A479F" w:rsidRPr="00FA061F">
        <w:rPr>
          <w:rFonts w:ascii="Calibri" w:hAnsi="Calibri" w:cs="Calibri"/>
        </w:rPr>
        <w:t>recently developed and tested</w:t>
      </w:r>
      <w:r w:rsidR="00D56A27" w:rsidRPr="00FA061F">
        <w:rPr>
          <w:rFonts w:ascii="Calibri" w:hAnsi="Calibri" w:cs="Calibri"/>
          <w:vertAlign w:val="superscript"/>
        </w:rPr>
        <w:t>8</w:t>
      </w:r>
      <w:r w:rsidR="00421CB0" w:rsidRPr="00FA061F">
        <w:rPr>
          <w:rFonts w:ascii="Calibri" w:hAnsi="Calibri" w:cs="Calibri"/>
        </w:rPr>
        <w:t>.</w:t>
      </w:r>
      <w:r w:rsidR="00701699" w:rsidRPr="00FA061F">
        <w:rPr>
          <w:rFonts w:ascii="Calibri" w:hAnsi="Calibri" w:cs="Calibri"/>
        </w:rPr>
        <w:t xml:space="preserve"> </w:t>
      </w:r>
      <w:r w:rsidR="006C5B22" w:rsidRPr="00FA061F">
        <w:rPr>
          <w:rFonts w:ascii="Calibri" w:hAnsi="Calibri" w:cs="Calibri"/>
        </w:rPr>
        <w:t>Th</w:t>
      </w:r>
      <w:r w:rsidR="00461F90" w:rsidRPr="00FA061F">
        <w:rPr>
          <w:rFonts w:ascii="Calibri" w:hAnsi="Calibri" w:cs="Calibri"/>
        </w:rPr>
        <w:t>is</w:t>
      </w:r>
      <w:r w:rsidR="006C5B22" w:rsidRPr="00FA061F">
        <w:rPr>
          <w:rFonts w:ascii="Calibri" w:hAnsi="Calibri" w:cs="Calibri"/>
        </w:rPr>
        <w:t xml:space="preserve"> </w:t>
      </w:r>
      <w:r w:rsidR="00EC0899" w:rsidRPr="00FA061F">
        <w:rPr>
          <w:rFonts w:ascii="Calibri" w:hAnsi="Calibri" w:cs="Calibri"/>
        </w:rPr>
        <w:t xml:space="preserve">device </w:t>
      </w:r>
      <w:r w:rsidR="00544ACD" w:rsidRPr="00FA061F">
        <w:rPr>
          <w:rFonts w:ascii="Calibri" w:hAnsi="Calibri" w:cs="Calibri"/>
        </w:rPr>
        <w:t>utili</w:t>
      </w:r>
      <w:r w:rsidR="00544ACD">
        <w:rPr>
          <w:rFonts w:ascii="Calibri" w:hAnsi="Calibri" w:cs="Calibri"/>
        </w:rPr>
        <w:t>z</w:t>
      </w:r>
      <w:r w:rsidR="00544ACD" w:rsidRPr="00FA061F">
        <w:rPr>
          <w:rFonts w:ascii="Calibri" w:hAnsi="Calibri" w:cs="Calibri"/>
        </w:rPr>
        <w:t xml:space="preserve">ed </w:t>
      </w:r>
      <w:r w:rsidR="005C0584" w:rsidRPr="00FA061F">
        <w:rPr>
          <w:rFonts w:ascii="Calibri" w:hAnsi="Calibri" w:cs="Calibri"/>
        </w:rPr>
        <w:t>a commercially available flight-intercep</w:t>
      </w:r>
      <w:r w:rsidR="00EC0899" w:rsidRPr="00FA061F">
        <w:rPr>
          <w:rFonts w:ascii="Calibri" w:hAnsi="Calibri" w:cs="Calibri"/>
        </w:rPr>
        <w:t>tion trap</w:t>
      </w:r>
      <w:r w:rsidR="00FA14B9" w:rsidRPr="00FA061F">
        <w:rPr>
          <w:rFonts w:ascii="Calibri" w:hAnsi="Calibri" w:cs="Calibri"/>
        </w:rPr>
        <w:t xml:space="preserve"> paired with</w:t>
      </w:r>
      <w:r w:rsidR="00A20F17" w:rsidRPr="00FA061F">
        <w:rPr>
          <w:rFonts w:ascii="Calibri" w:hAnsi="Calibri" w:cs="Calibri"/>
        </w:rPr>
        <w:t xml:space="preserve"> a </w:t>
      </w:r>
      <w:r w:rsidR="009A4B6F" w:rsidRPr="00FA061F">
        <w:rPr>
          <w:rFonts w:ascii="Calibri" w:hAnsi="Calibri" w:cs="Calibri"/>
        </w:rPr>
        <w:t xml:space="preserve">lightweight </w:t>
      </w:r>
      <w:r w:rsidR="00A20F17" w:rsidRPr="00FA061F">
        <w:rPr>
          <w:rFonts w:ascii="Calibri" w:hAnsi="Calibri" w:cs="Calibri"/>
        </w:rPr>
        <w:t>custom</w:t>
      </w:r>
      <w:r w:rsidR="00402D3D" w:rsidRPr="00FA061F">
        <w:rPr>
          <w:rFonts w:ascii="Calibri" w:hAnsi="Calibri" w:cs="Calibri"/>
        </w:rPr>
        <w:t>-</w:t>
      </w:r>
      <w:r w:rsidR="00A20F17" w:rsidRPr="00FA061F">
        <w:rPr>
          <w:rFonts w:ascii="Calibri" w:hAnsi="Calibri" w:cs="Calibri"/>
        </w:rPr>
        <w:t>designed</w:t>
      </w:r>
      <w:r w:rsidR="00130F1C" w:rsidRPr="00FA061F">
        <w:rPr>
          <w:rFonts w:ascii="Calibri" w:hAnsi="Calibri" w:cs="Calibri"/>
        </w:rPr>
        <w:t xml:space="preserve"> collection device consisting of a </w:t>
      </w:r>
      <w:proofErr w:type="gramStart"/>
      <w:r w:rsidR="00130F1C" w:rsidRPr="00FA061F">
        <w:rPr>
          <w:rFonts w:ascii="Calibri" w:hAnsi="Calibri" w:cs="Calibri"/>
        </w:rPr>
        <w:t>turn</w:t>
      </w:r>
      <w:r w:rsidR="00544ACD">
        <w:rPr>
          <w:rFonts w:ascii="Calibri" w:hAnsi="Calibri" w:cs="Calibri"/>
        </w:rPr>
        <w:t>-</w:t>
      </w:r>
      <w:r w:rsidR="00130F1C" w:rsidRPr="00FA061F">
        <w:rPr>
          <w:rFonts w:ascii="Calibri" w:hAnsi="Calibri" w:cs="Calibri"/>
        </w:rPr>
        <w:t>table</w:t>
      </w:r>
      <w:proofErr w:type="gramEnd"/>
      <w:r w:rsidR="00130F1C" w:rsidRPr="00FA061F">
        <w:rPr>
          <w:rFonts w:ascii="Calibri" w:hAnsi="Calibri" w:cs="Calibri"/>
        </w:rPr>
        <w:t xml:space="preserve"> holding </w:t>
      </w:r>
      <w:r w:rsidR="00B66A87" w:rsidRPr="00FA061F">
        <w:rPr>
          <w:rFonts w:ascii="Calibri" w:hAnsi="Calibri" w:cs="Calibri"/>
        </w:rPr>
        <w:t>sampling cup that allow</w:t>
      </w:r>
      <w:r w:rsidR="00927C6D" w:rsidRPr="00FA061F">
        <w:rPr>
          <w:rFonts w:ascii="Calibri" w:hAnsi="Calibri" w:cs="Calibri"/>
        </w:rPr>
        <w:t>s for</w:t>
      </w:r>
      <w:r w:rsidR="00B66A87" w:rsidRPr="00FA061F">
        <w:rPr>
          <w:rFonts w:ascii="Calibri" w:hAnsi="Calibri" w:cs="Calibri"/>
        </w:rPr>
        <w:t xml:space="preserve"> </w:t>
      </w:r>
      <w:r w:rsidR="00544ACD">
        <w:rPr>
          <w:rFonts w:ascii="Calibri" w:hAnsi="Calibri" w:cs="Calibri"/>
        </w:rPr>
        <w:t>collecting</w:t>
      </w:r>
      <w:r w:rsidR="00B66A87" w:rsidRPr="00FA061F">
        <w:rPr>
          <w:rFonts w:ascii="Calibri" w:hAnsi="Calibri" w:cs="Calibri"/>
        </w:rPr>
        <w:t xml:space="preserve"> trap contents at user</w:t>
      </w:r>
      <w:r w:rsidR="00927C6D" w:rsidRPr="00FA061F">
        <w:rPr>
          <w:rFonts w:ascii="Calibri" w:hAnsi="Calibri" w:cs="Calibri"/>
        </w:rPr>
        <w:t>-</w:t>
      </w:r>
      <w:r w:rsidR="00B66A87" w:rsidRPr="00FA061F">
        <w:rPr>
          <w:rFonts w:ascii="Calibri" w:hAnsi="Calibri" w:cs="Calibri"/>
        </w:rPr>
        <w:t>defined intervals</w:t>
      </w:r>
      <w:r w:rsidR="00DA5DB0" w:rsidRPr="00FA061F">
        <w:rPr>
          <w:rFonts w:ascii="Calibri" w:hAnsi="Calibri" w:cs="Calibri"/>
          <w:vertAlign w:val="superscript"/>
        </w:rPr>
        <w:t>8</w:t>
      </w:r>
      <w:r w:rsidR="00421CB0" w:rsidRPr="00FA061F">
        <w:rPr>
          <w:rFonts w:ascii="Calibri" w:hAnsi="Calibri" w:cs="Calibri"/>
        </w:rPr>
        <w:t xml:space="preserve">. </w:t>
      </w:r>
      <w:r w:rsidR="009F74D3" w:rsidRPr="00FA061F">
        <w:rPr>
          <w:rFonts w:ascii="Calibri" w:hAnsi="Calibri" w:cs="Calibri"/>
        </w:rPr>
        <w:t>Th</w:t>
      </w:r>
      <w:r w:rsidR="00B917D4" w:rsidRPr="00FA061F">
        <w:rPr>
          <w:rFonts w:ascii="Calibri" w:hAnsi="Calibri" w:cs="Calibri"/>
        </w:rPr>
        <w:t>is</w:t>
      </w:r>
      <w:r w:rsidR="009F74D3" w:rsidRPr="00FA061F">
        <w:rPr>
          <w:rFonts w:ascii="Calibri" w:hAnsi="Calibri" w:cs="Calibri"/>
        </w:rPr>
        <w:t xml:space="preserve"> new a</w:t>
      </w:r>
      <w:r w:rsidR="00602729" w:rsidRPr="00FA061F">
        <w:rPr>
          <w:rFonts w:ascii="Calibri" w:hAnsi="Calibri" w:cs="Calibri"/>
        </w:rPr>
        <w:t>utomated</w:t>
      </w:r>
      <w:r w:rsidR="00E76082" w:rsidRPr="00FA061F">
        <w:rPr>
          <w:rFonts w:ascii="Calibri" w:hAnsi="Calibri" w:cs="Calibri"/>
        </w:rPr>
        <w:t xml:space="preserve"> trap </w:t>
      </w:r>
      <w:r w:rsidR="00B917D4" w:rsidRPr="00FA061F">
        <w:rPr>
          <w:rFonts w:ascii="Calibri" w:hAnsi="Calibri" w:cs="Calibri"/>
        </w:rPr>
        <w:t>employs</w:t>
      </w:r>
      <w:r w:rsidR="000652F6" w:rsidRPr="00FA061F">
        <w:rPr>
          <w:rFonts w:ascii="Calibri" w:hAnsi="Calibri" w:cs="Calibri"/>
        </w:rPr>
        <w:t xml:space="preserve"> sophisticated </w:t>
      </w:r>
      <w:r w:rsidR="00C345EB" w:rsidRPr="00FA061F">
        <w:rPr>
          <w:rFonts w:ascii="Calibri" w:hAnsi="Calibri" w:cs="Calibri"/>
        </w:rPr>
        <w:t xml:space="preserve">programming </w:t>
      </w:r>
      <w:r w:rsidR="00582DBC" w:rsidRPr="00FA061F">
        <w:rPr>
          <w:rFonts w:ascii="Calibri" w:hAnsi="Calibri" w:cs="Calibri"/>
        </w:rPr>
        <w:t xml:space="preserve">that can be operated by a </w:t>
      </w:r>
      <w:r w:rsidR="00B20D9A" w:rsidRPr="00FA061F">
        <w:rPr>
          <w:rFonts w:ascii="Calibri" w:hAnsi="Calibri" w:cs="Calibri"/>
        </w:rPr>
        <w:t>smartphone but</w:t>
      </w:r>
      <w:r w:rsidR="00C345EB" w:rsidRPr="00FA061F">
        <w:rPr>
          <w:rFonts w:ascii="Calibri" w:hAnsi="Calibri" w:cs="Calibri"/>
        </w:rPr>
        <w:t xml:space="preserve"> </w:t>
      </w:r>
      <w:r w:rsidR="00B917D4" w:rsidRPr="00FA061F">
        <w:rPr>
          <w:rFonts w:ascii="Calibri" w:hAnsi="Calibri" w:cs="Calibri"/>
        </w:rPr>
        <w:t>is</w:t>
      </w:r>
      <w:r w:rsidR="009F1CB6" w:rsidRPr="00FA061F">
        <w:rPr>
          <w:rFonts w:ascii="Calibri" w:hAnsi="Calibri" w:cs="Calibri"/>
        </w:rPr>
        <w:t xml:space="preserve"> </w:t>
      </w:r>
      <w:r w:rsidR="0046378E" w:rsidRPr="00FA061F">
        <w:rPr>
          <w:rFonts w:ascii="Calibri" w:hAnsi="Calibri" w:cs="Calibri"/>
        </w:rPr>
        <w:t xml:space="preserve">prohibitively </w:t>
      </w:r>
      <w:r w:rsidR="00DC56AC" w:rsidRPr="00FA061F">
        <w:rPr>
          <w:rFonts w:ascii="Calibri" w:hAnsi="Calibri" w:cs="Calibri"/>
        </w:rPr>
        <w:t>expensive to build at</w:t>
      </w:r>
      <w:r w:rsidR="000F472D" w:rsidRPr="00FA061F">
        <w:rPr>
          <w:rFonts w:ascii="Calibri" w:hAnsi="Calibri" w:cs="Calibri"/>
        </w:rPr>
        <w:t xml:space="preserve"> around </w:t>
      </w:r>
      <w:r w:rsidR="00544ACD">
        <w:rPr>
          <w:rFonts w:ascii="Calibri" w:hAnsi="Calibri" w:cs="Calibri"/>
        </w:rPr>
        <w:t xml:space="preserve">EURO </w:t>
      </w:r>
      <w:r w:rsidR="000F472D" w:rsidRPr="00FA061F">
        <w:rPr>
          <w:rFonts w:ascii="Calibri" w:hAnsi="Calibri" w:cs="Calibri"/>
        </w:rPr>
        <w:t xml:space="preserve">700 </w:t>
      </w:r>
      <w:r w:rsidR="00005D28" w:rsidRPr="00FA061F">
        <w:rPr>
          <w:rFonts w:ascii="Calibri" w:hAnsi="Calibri" w:cs="Calibri"/>
        </w:rPr>
        <w:t>(</w:t>
      </w:r>
      <w:r w:rsidR="00544ACD">
        <w:rPr>
          <w:rFonts w:ascii="Calibri" w:hAnsi="Calibri" w:cs="Calibri"/>
        </w:rPr>
        <w:t>AUD</w:t>
      </w:r>
      <w:r w:rsidR="00544ACD" w:rsidRPr="00FA061F" w:rsidDel="00544ACD">
        <w:rPr>
          <w:rFonts w:ascii="Calibri" w:hAnsi="Calibri" w:cs="Calibri"/>
        </w:rPr>
        <w:t xml:space="preserve"> </w:t>
      </w:r>
      <w:r w:rsidR="00005D28" w:rsidRPr="00FA061F">
        <w:rPr>
          <w:rFonts w:ascii="Calibri" w:hAnsi="Calibri" w:cs="Calibri"/>
        </w:rPr>
        <w:t xml:space="preserve">1,000) </w:t>
      </w:r>
      <w:r w:rsidR="00630555" w:rsidRPr="00FA061F">
        <w:rPr>
          <w:rFonts w:ascii="Calibri" w:hAnsi="Calibri" w:cs="Calibri"/>
        </w:rPr>
        <w:t>per trap</w:t>
      </w:r>
      <w:r w:rsidR="00DA5DB0" w:rsidRPr="00FA061F">
        <w:rPr>
          <w:rFonts w:ascii="Calibri" w:hAnsi="Calibri" w:cs="Calibri"/>
          <w:vertAlign w:val="superscript"/>
        </w:rPr>
        <w:t>8</w:t>
      </w:r>
      <w:r w:rsidR="00421CB0" w:rsidRPr="00FA061F">
        <w:rPr>
          <w:rFonts w:ascii="Calibri" w:hAnsi="Calibri" w:cs="Calibri"/>
        </w:rPr>
        <w:t>.</w:t>
      </w:r>
      <w:r w:rsidR="004538A1" w:rsidRPr="00FA061F">
        <w:rPr>
          <w:rFonts w:ascii="Calibri" w:hAnsi="Calibri" w:cs="Calibri"/>
        </w:rPr>
        <w:t xml:space="preserve"> </w:t>
      </w:r>
    </w:p>
    <w:p w14:paraId="37EA1E9B" w14:textId="77777777" w:rsidR="00EE61DD" w:rsidRPr="00FA061F" w:rsidRDefault="00EE61DD" w:rsidP="00FA061F">
      <w:pPr>
        <w:jc w:val="both"/>
        <w:rPr>
          <w:rFonts w:ascii="Calibri" w:hAnsi="Calibri" w:cs="Calibri"/>
        </w:rPr>
      </w:pPr>
    </w:p>
    <w:p w14:paraId="44F24E5A" w14:textId="2B968DF9" w:rsidR="00EE61DD" w:rsidRPr="00FA061F" w:rsidRDefault="00EE61DD" w:rsidP="00FA061F">
      <w:pPr>
        <w:jc w:val="both"/>
        <w:rPr>
          <w:rFonts w:ascii="Calibri" w:hAnsi="Calibri" w:cs="Calibri"/>
          <w:lang w:val="en-US"/>
        </w:rPr>
      </w:pPr>
      <w:r w:rsidRPr="00FA061F">
        <w:rPr>
          <w:rFonts w:ascii="Calibri" w:hAnsi="Calibri" w:cs="Calibri"/>
          <w:lang w:val="en-US"/>
        </w:rPr>
        <w:t xml:space="preserve">Flight intercept traps are one of the most efficient ways to survey flying </w:t>
      </w:r>
      <w:r w:rsidR="005A28CE" w:rsidRPr="00FA061F">
        <w:rPr>
          <w:rFonts w:ascii="Calibri" w:hAnsi="Calibri" w:cs="Calibri"/>
          <w:lang w:val="en-US"/>
        </w:rPr>
        <w:t>insects</w:t>
      </w:r>
      <w:r w:rsidR="00DA5DB0" w:rsidRPr="00FA061F">
        <w:rPr>
          <w:rFonts w:ascii="Calibri" w:hAnsi="Calibri" w:cs="Calibri"/>
          <w:vertAlign w:val="superscript"/>
          <w:lang w:val="en-US"/>
        </w:rPr>
        <w:t>1</w:t>
      </w:r>
      <w:r w:rsidR="00C24DC3" w:rsidRPr="00FA061F">
        <w:rPr>
          <w:rFonts w:ascii="Calibri" w:hAnsi="Calibri" w:cs="Calibri"/>
          <w:vertAlign w:val="superscript"/>
          <w:lang w:val="en-US"/>
        </w:rPr>
        <w:t>,18,19</w:t>
      </w:r>
      <w:r w:rsidRPr="00FA061F">
        <w:rPr>
          <w:rFonts w:ascii="Calibri" w:hAnsi="Calibri" w:cs="Calibri"/>
          <w:lang w:val="en-US"/>
        </w:rPr>
        <w:t xml:space="preserve"> and work on the principle that flying insects fall to the ground when they collide with a vertical surface. Flight intercept traps come in a variety of designs</w:t>
      </w:r>
      <w:r w:rsidR="00544ACD">
        <w:rPr>
          <w:rFonts w:ascii="Calibri" w:hAnsi="Calibri" w:cs="Calibri"/>
          <w:lang w:val="en-US"/>
        </w:rPr>
        <w:t>. However,</w:t>
      </w:r>
      <w:r w:rsidRPr="00FA061F">
        <w:rPr>
          <w:rFonts w:ascii="Calibri" w:hAnsi="Calibri" w:cs="Calibri"/>
          <w:lang w:val="en-US"/>
        </w:rPr>
        <w:t xml:space="preserve"> most are typically constructed with a transparent or mesh surface and a collecting container filled with water and/or a preservative. </w:t>
      </w:r>
      <w:r w:rsidR="00275A91" w:rsidRPr="00FA061F">
        <w:rPr>
          <w:rFonts w:ascii="Calibri" w:hAnsi="Calibri" w:cs="Calibri"/>
          <w:lang w:val="en-US"/>
        </w:rPr>
        <w:t xml:space="preserve">The new trap </w:t>
      </w:r>
      <w:r w:rsidR="00F70031" w:rsidRPr="00FA061F">
        <w:rPr>
          <w:rFonts w:ascii="Calibri" w:hAnsi="Calibri" w:cs="Calibri"/>
          <w:lang w:val="en-US"/>
        </w:rPr>
        <w:t xml:space="preserve">described here </w:t>
      </w:r>
      <w:r w:rsidR="00275A91" w:rsidRPr="00FA061F">
        <w:rPr>
          <w:rFonts w:ascii="Calibri" w:hAnsi="Calibri" w:cs="Calibri"/>
          <w:lang w:val="en-US"/>
        </w:rPr>
        <w:t>uses</w:t>
      </w:r>
      <w:r w:rsidRPr="00FA061F">
        <w:rPr>
          <w:rFonts w:ascii="Calibri" w:hAnsi="Calibri" w:cs="Calibri"/>
          <w:lang w:val="en-US"/>
        </w:rPr>
        <w:t xml:space="preserve"> a cross vane/baffle type or multidirectional intercept trap</w:t>
      </w:r>
      <w:r w:rsidR="00D077F2" w:rsidRPr="00FA061F">
        <w:rPr>
          <w:rFonts w:ascii="Calibri" w:hAnsi="Calibri" w:cs="Calibri"/>
          <w:vertAlign w:val="superscript"/>
          <w:lang w:val="en-US"/>
        </w:rPr>
        <w:t>20</w:t>
      </w:r>
      <w:r w:rsidR="0040280D" w:rsidRPr="00FA061F">
        <w:rPr>
          <w:rFonts w:ascii="Calibri" w:hAnsi="Calibri" w:cs="Calibri"/>
          <w:lang w:val="en-US"/>
        </w:rPr>
        <w:t xml:space="preserve">, </w:t>
      </w:r>
      <w:r w:rsidRPr="00FA061F">
        <w:rPr>
          <w:rFonts w:ascii="Calibri" w:hAnsi="Calibri" w:cs="Calibri"/>
          <w:lang w:val="en-US"/>
        </w:rPr>
        <w:t xml:space="preserve">given </w:t>
      </w:r>
      <w:r w:rsidR="00544ACD">
        <w:rPr>
          <w:rFonts w:ascii="Calibri" w:hAnsi="Calibri" w:cs="Calibri"/>
          <w:lang w:val="en-US"/>
        </w:rPr>
        <w:t xml:space="preserve">that </w:t>
      </w:r>
      <w:r w:rsidRPr="00FA061F">
        <w:rPr>
          <w:rFonts w:ascii="Calibri" w:hAnsi="Calibri" w:cs="Calibri"/>
          <w:lang w:val="en-US"/>
        </w:rPr>
        <w:t>cross baffles have been shown to increase capture rates</w:t>
      </w:r>
      <w:r w:rsidR="003A13E5" w:rsidRPr="00FA061F">
        <w:rPr>
          <w:rFonts w:ascii="Calibri" w:hAnsi="Calibri" w:cs="Calibri"/>
          <w:vertAlign w:val="superscript"/>
          <w:lang w:val="en-US"/>
        </w:rPr>
        <w:t>14,</w:t>
      </w:r>
      <w:r w:rsidR="001B39ED" w:rsidRPr="00FA061F">
        <w:rPr>
          <w:rFonts w:ascii="Calibri" w:hAnsi="Calibri" w:cs="Calibri"/>
          <w:vertAlign w:val="superscript"/>
          <w:lang w:val="en-US"/>
        </w:rPr>
        <w:t>21</w:t>
      </w:r>
      <w:r w:rsidRPr="00FA061F">
        <w:rPr>
          <w:rFonts w:ascii="Calibri" w:hAnsi="Calibri" w:cs="Calibri"/>
          <w:lang w:val="en-US"/>
        </w:rPr>
        <w:t xml:space="preserve"> and sample </w:t>
      </w:r>
      <w:r w:rsidR="00D25F59" w:rsidRPr="00FA061F">
        <w:rPr>
          <w:rFonts w:ascii="Calibri" w:hAnsi="Calibri" w:cs="Calibri"/>
          <w:lang w:val="en-US"/>
        </w:rPr>
        <w:t xml:space="preserve">insects </w:t>
      </w:r>
      <w:r w:rsidRPr="00FA061F">
        <w:rPr>
          <w:rFonts w:ascii="Calibri" w:hAnsi="Calibri" w:cs="Calibri"/>
          <w:lang w:val="en-US"/>
        </w:rPr>
        <w:t xml:space="preserve">from all directions. The purpose of </w:t>
      </w:r>
      <w:r w:rsidR="0010669F" w:rsidRPr="00FA061F">
        <w:rPr>
          <w:rFonts w:ascii="Calibri" w:hAnsi="Calibri" w:cs="Calibri"/>
          <w:lang w:val="en-US"/>
        </w:rPr>
        <w:t xml:space="preserve">this </w:t>
      </w:r>
      <w:r w:rsidRPr="00FA061F">
        <w:rPr>
          <w:rFonts w:ascii="Calibri" w:hAnsi="Calibri" w:cs="Calibri"/>
          <w:lang w:val="en-US"/>
        </w:rPr>
        <w:t xml:space="preserve">trap is to survey nocturnal </w:t>
      </w:r>
      <w:r w:rsidR="00D25F59" w:rsidRPr="00FA061F">
        <w:rPr>
          <w:rFonts w:ascii="Calibri" w:hAnsi="Calibri" w:cs="Calibri"/>
          <w:lang w:val="en-US"/>
        </w:rPr>
        <w:t>flying insects</w:t>
      </w:r>
      <w:r w:rsidRPr="00FA061F">
        <w:rPr>
          <w:rFonts w:ascii="Calibri" w:hAnsi="Calibri" w:cs="Calibri"/>
          <w:lang w:val="en-US"/>
        </w:rPr>
        <w:t xml:space="preserve"> that are attracted to artificial lights. This phototaxis results in </w:t>
      </w:r>
      <w:r w:rsidR="00D25F59" w:rsidRPr="00FA061F">
        <w:rPr>
          <w:rFonts w:ascii="Calibri" w:hAnsi="Calibri" w:cs="Calibri"/>
          <w:lang w:val="en-US"/>
        </w:rPr>
        <w:t xml:space="preserve">insects </w:t>
      </w:r>
      <w:r w:rsidRPr="00FA061F">
        <w:rPr>
          <w:rFonts w:ascii="Calibri" w:hAnsi="Calibri" w:cs="Calibri"/>
          <w:lang w:val="en-US"/>
        </w:rPr>
        <w:t>circling the light source</w:t>
      </w:r>
      <w:r w:rsidR="002C64FA" w:rsidRPr="00FA061F">
        <w:rPr>
          <w:rFonts w:ascii="Calibri" w:hAnsi="Calibri" w:cs="Calibri"/>
          <w:vertAlign w:val="superscript"/>
          <w:lang w:val="en-US"/>
        </w:rPr>
        <w:t>22</w:t>
      </w:r>
      <w:r w:rsidR="00544ACD">
        <w:rPr>
          <w:rFonts w:ascii="Calibri" w:hAnsi="Calibri" w:cs="Calibri"/>
          <w:lang w:val="en-US"/>
        </w:rPr>
        <w:t>;</w:t>
      </w:r>
      <w:r w:rsidR="00544ACD" w:rsidRPr="00FA061F">
        <w:rPr>
          <w:rFonts w:ascii="Calibri" w:hAnsi="Calibri" w:cs="Calibri"/>
          <w:lang w:val="en-US"/>
        </w:rPr>
        <w:t xml:space="preserve"> </w:t>
      </w:r>
      <w:r w:rsidRPr="00FA061F">
        <w:rPr>
          <w:rFonts w:ascii="Calibri" w:hAnsi="Calibri" w:cs="Calibri"/>
          <w:lang w:val="en-US"/>
        </w:rPr>
        <w:t>hence a multidirectional trap is most suitable.</w:t>
      </w:r>
    </w:p>
    <w:p w14:paraId="654099AA" w14:textId="77777777" w:rsidR="00EE61DD" w:rsidRPr="00FA061F" w:rsidRDefault="00EE61DD" w:rsidP="00FA061F">
      <w:pPr>
        <w:jc w:val="both"/>
        <w:rPr>
          <w:rFonts w:ascii="Calibri" w:hAnsi="Calibri" w:cs="Calibri"/>
        </w:rPr>
      </w:pPr>
    </w:p>
    <w:p w14:paraId="4FDDFF6D" w14:textId="0C9BFC9F" w:rsidR="00DC6FC9" w:rsidRPr="00FA061F" w:rsidRDefault="007C08DD" w:rsidP="00FA061F">
      <w:pPr>
        <w:jc w:val="both"/>
        <w:rPr>
          <w:rFonts w:ascii="Calibri" w:hAnsi="Calibri" w:cs="Calibri"/>
        </w:rPr>
      </w:pPr>
      <w:r w:rsidRPr="00FA061F">
        <w:rPr>
          <w:rFonts w:ascii="Calibri" w:hAnsi="Calibri" w:cs="Calibri"/>
        </w:rPr>
        <w:t>Described here is</w:t>
      </w:r>
      <w:r w:rsidR="008D4C72" w:rsidRPr="00FA061F">
        <w:rPr>
          <w:rFonts w:ascii="Calibri" w:hAnsi="Calibri" w:cs="Calibri"/>
        </w:rPr>
        <w:t xml:space="preserve"> a </w:t>
      </w:r>
      <w:r w:rsidR="003B0843" w:rsidRPr="00FA061F">
        <w:rPr>
          <w:rFonts w:ascii="Calibri" w:hAnsi="Calibri" w:cs="Calibri"/>
        </w:rPr>
        <w:t>low-cost</w:t>
      </w:r>
      <w:r w:rsidR="00303F8E" w:rsidRPr="00FA061F">
        <w:rPr>
          <w:rFonts w:ascii="Calibri" w:hAnsi="Calibri" w:cs="Calibri"/>
        </w:rPr>
        <w:t xml:space="preserve"> automated</w:t>
      </w:r>
      <w:r w:rsidR="000A7DAA" w:rsidRPr="00FA061F">
        <w:rPr>
          <w:rFonts w:ascii="Calibri" w:hAnsi="Calibri" w:cs="Calibri"/>
        </w:rPr>
        <w:t xml:space="preserve"> intercept trap</w:t>
      </w:r>
      <w:r w:rsidR="00A84134" w:rsidRPr="00FA061F">
        <w:rPr>
          <w:rFonts w:ascii="Calibri" w:hAnsi="Calibri" w:cs="Calibri"/>
        </w:rPr>
        <w:t xml:space="preserve"> that requires no</w:t>
      </w:r>
      <w:r w:rsidR="00424F42" w:rsidRPr="00FA061F">
        <w:rPr>
          <w:rFonts w:ascii="Calibri" w:hAnsi="Calibri" w:cs="Calibri"/>
        </w:rPr>
        <w:t xml:space="preserve"> specialist equipment or skills to construct</w:t>
      </w:r>
      <w:r w:rsidR="004C7398" w:rsidRPr="00FA061F">
        <w:rPr>
          <w:rFonts w:ascii="Calibri" w:hAnsi="Calibri" w:cs="Calibri"/>
        </w:rPr>
        <w:t xml:space="preserve"> </w:t>
      </w:r>
      <w:r w:rsidR="00103C3D" w:rsidRPr="00FA061F">
        <w:rPr>
          <w:rFonts w:ascii="Calibri" w:hAnsi="Calibri" w:cs="Calibri"/>
        </w:rPr>
        <w:t xml:space="preserve">and </w:t>
      </w:r>
      <w:r w:rsidR="004C7398" w:rsidRPr="00FA061F">
        <w:rPr>
          <w:rFonts w:ascii="Calibri" w:hAnsi="Calibri" w:cs="Calibri"/>
        </w:rPr>
        <w:t>operate</w:t>
      </w:r>
      <w:r w:rsidR="00424F42" w:rsidRPr="00FA061F">
        <w:rPr>
          <w:rFonts w:ascii="Calibri" w:hAnsi="Calibri" w:cs="Calibri"/>
        </w:rPr>
        <w:t xml:space="preserve">. </w:t>
      </w:r>
      <w:r w:rsidR="001320BC" w:rsidRPr="00FA061F">
        <w:rPr>
          <w:rFonts w:ascii="Calibri" w:hAnsi="Calibri" w:cs="Calibri"/>
        </w:rPr>
        <w:t xml:space="preserve">The </w:t>
      </w:r>
      <w:r w:rsidR="004C7398" w:rsidRPr="00FA061F">
        <w:rPr>
          <w:rFonts w:ascii="Calibri" w:hAnsi="Calibri" w:cs="Calibri"/>
        </w:rPr>
        <w:t>trap</w:t>
      </w:r>
      <w:r w:rsidR="00FC53C3" w:rsidRPr="00FA061F">
        <w:rPr>
          <w:rFonts w:ascii="Calibri" w:hAnsi="Calibri" w:cs="Calibri"/>
        </w:rPr>
        <w:t xml:space="preserve"> uses a </w:t>
      </w:r>
      <w:r w:rsidR="00190B6B" w:rsidRPr="00FA061F">
        <w:rPr>
          <w:rFonts w:ascii="Calibri" w:hAnsi="Calibri" w:cs="Calibri"/>
        </w:rPr>
        <w:t xml:space="preserve">commercially available </w:t>
      </w:r>
      <w:r w:rsidR="00FC2BE8" w:rsidRPr="00FA061F">
        <w:rPr>
          <w:rFonts w:ascii="Calibri" w:hAnsi="Calibri" w:cs="Calibri"/>
        </w:rPr>
        <w:t>automated pet food dispenser</w:t>
      </w:r>
      <w:r w:rsidR="00FC53C3" w:rsidRPr="00FA061F">
        <w:rPr>
          <w:rFonts w:ascii="Calibri" w:hAnsi="Calibri" w:cs="Calibri"/>
        </w:rPr>
        <w:t xml:space="preserve"> </w:t>
      </w:r>
      <w:r w:rsidR="00FC2BE8" w:rsidRPr="00FA061F">
        <w:rPr>
          <w:rFonts w:ascii="Calibri" w:hAnsi="Calibri" w:cs="Calibri"/>
        </w:rPr>
        <w:t xml:space="preserve">and </w:t>
      </w:r>
      <w:r w:rsidR="00FC53C3" w:rsidRPr="00FA061F">
        <w:rPr>
          <w:rFonts w:ascii="Calibri" w:hAnsi="Calibri" w:cs="Calibri"/>
        </w:rPr>
        <w:t xml:space="preserve">common </w:t>
      </w:r>
      <w:r w:rsidR="00FC2BE8" w:rsidRPr="00FA061F">
        <w:rPr>
          <w:rFonts w:ascii="Calibri" w:hAnsi="Calibri" w:cs="Calibri"/>
        </w:rPr>
        <w:t>items available from hardware stores</w:t>
      </w:r>
      <w:r w:rsidR="00FC53C3" w:rsidRPr="00FA061F">
        <w:rPr>
          <w:rFonts w:ascii="Calibri" w:hAnsi="Calibri" w:cs="Calibri"/>
        </w:rPr>
        <w:t>.</w:t>
      </w:r>
      <w:r w:rsidR="00C97EAE" w:rsidRPr="00FA061F">
        <w:rPr>
          <w:rFonts w:ascii="Calibri" w:hAnsi="Calibri" w:cs="Calibri"/>
        </w:rPr>
        <w:t xml:space="preserve"> </w:t>
      </w:r>
      <w:r w:rsidR="001320BC" w:rsidRPr="00FA061F">
        <w:rPr>
          <w:rFonts w:ascii="Calibri" w:hAnsi="Calibri" w:cs="Calibri"/>
        </w:rPr>
        <w:t xml:space="preserve">This </w:t>
      </w:r>
      <w:r w:rsidR="00C97EAE" w:rsidRPr="00FA061F">
        <w:rPr>
          <w:rFonts w:ascii="Calibri" w:hAnsi="Calibri" w:cs="Calibri"/>
        </w:rPr>
        <w:t>design</w:t>
      </w:r>
      <w:r w:rsidR="00FC2BE8" w:rsidRPr="00FA061F">
        <w:rPr>
          <w:rFonts w:ascii="Calibri" w:hAnsi="Calibri" w:cs="Calibri"/>
        </w:rPr>
        <w:t xml:space="preserve"> </w:t>
      </w:r>
      <w:r w:rsidR="00C97EAE" w:rsidRPr="00FA061F">
        <w:rPr>
          <w:rFonts w:ascii="Calibri" w:hAnsi="Calibri" w:cs="Calibri"/>
        </w:rPr>
        <w:t>costs</w:t>
      </w:r>
      <w:r w:rsidR="00A97F97" w:rsidRPr="00FA061F">
        <w:rPr>
          <w:rFonts w:ascii="Calibri" w:hAnsi="Calibri" w:cs="Calibri"/>
        </w:rPr>
        <w:t xml:space="preserve"> less than </w:t>
      </w:r>
      <w:r w:rsidR="00544ACD">
        <w:rPr>
          <w:rFonts w:ascii="Calibri" w:hAnsi="Calibri" w:cs="Calibri"/>
        </w:rPr>
        <w:t xml:space="preserve">EURO </w:t>
      </w:r>
      <w:r w:rsidR="00544ACD" w:rsidRPr="00304CA7">
        <w:rPr>
          <w:rFonts w:ascii="Calibri" w:hAnsi="Calibri" w:cs="Calibri"/>
        </w:rPr>
        <w:t xml:space="preserve">66 </w:t>
      </w:r>
      <w:r w:rsidR="00544ACD">
        <w:rPr>
          <w:rFonts w:ascii="Calibri" w:hAnsi="Calibri" w:cs="Calibri"/>
        </w:rPr>
        <w:t>(AUD 105)</w:t>
      </w:r>
      <w:r w:rsidR="007924D6" w:rsidRPr="00FA061F">
        <w:rPr>
          <w:rFonts w:ascii="Calibri" w:hAnsi="Calibri" w:cs="Calibri"/>
        </w:rPr>
        <w:t xml:space="preserve"> </w:t>
      </w:r>
      <w:r w:rsidR="00C97EAE" w:rsidRPr="00FA061F">
        <w:rPr>
          <w:rFonts w:ascii="Calibri" w:hAnsi="Calibri" w:cs="Calibri"/>
        </w:rPr>
        <w:t>per trap to construct</w:t>
      </w:r>
      <w:r w:rsidR="006104DC">
        <w:rPr>
          <w:rFonts w:ascii="Calibri" w:hAnsi="Calibri" w:cs="Calibri"/>
        </w:rPr>
        <w:t xml:space="preserve"> (</w:t>
      </w:r>
      <w:r w:rsidR="006104DC" w:rsidRPr="007E4F8A">
        <w:rPr>
          <w:rFonts w:ascii="Calibri" w:hAnsi="Calibri" w:cs="Calibri"/>
          <w:b/>
          <w:bCs/>
        </w:rPr>
        <w:t>Table 1</w:t>
      </w:r>
      <w:r w:rsidR="006104DC">
        <w:rPr>
          <w:rFonts w:ascii="Calibri" w:hAnsi="Calibri" w:cs="Calibri"/>
        </w:rPr>
        <w:t>)</w:t>
      </w:r>
      <w:r w:rsidR="00A97F97" w:rsidRPr="00FA061F">
        <w:rPr>
          <w:rFonts w:ascii="Calibri" w:hAnsi="Calibri" w:cs="Calibri"/>
        </w:rPr>
        <w:t xml:space="preserve">, making them a viable option for studies </w:t>
      </w:r>
      <w:r w:rsidR="00544ACD">
        <w:rPr>
          <w:rFonts w:ascii="Calibri" w:hAnsi="Calibri" w:cs="Calibri"/>
        </w:rPr>
        <w:t>requiring</w:t>
      </w:r>
      <w:r w:rsidR="00A97F97" w:rsidRPr="00FA061F">
        <w:rPr>
          <w:rFonts w:ascii="Calibri" w:hAnsi="Calibri" w:cs="Calibri"/>
        </w:rPr>
        <w:t xml:space="preserve"> temporal </w:t>
      </w:r>
      <w:r w:rsidR="00C47F4D" w:rsidRPr="00FA061F">
        <w:rPr>
          <w:rFonts w:ascii="Calibri" w:hAnsi="Calibri" w:cs="Calibri"/>
        </w:rPr>
        <w:t>sub-</w:t>
      </w:r>
      <w:r w:rsidR="00A97F97" w:rsidRPr="00FA061F">
        <w:rPr>
          <w:rFonts w:ascii="Calibri" w:hAnsi="Calibri" w:cs="Calibri"/>
        </w:rPr>
        <w:t>sampling</w:t>
      </w:r>
      <w:r w:rsidR="003B0843" w:rsidRPr="00FA061F">
        <w:rPr>
          <w:rFonts w:ascii="Calibri" w:hAnsi="Calibri" w:cs="Calibri"/>
        </w:rPr>
        <w:t xml:space="preserve"> across multiple sites</w:t>
      </w:r>
      <w:r w:rsidR="00C47F4D" w:rsidRPr="00FA061F">
        <w:rPr>
          <w:rFonts w:ascii="Calibri" w:hAnsi="Calibri" w:cs="Calibri"/>
        </w:rPr>
        <w:t xml:space="preserve"> simultaneously</w:t>
      </w:r>
      <w:r w:rsidR="003B0843" w:rsidRPr="00FA061F">
        <w:rPr>
          <w:rFonts w:ascii="Calibri" w:hAnsi="Calibri" w:cs="Calibri"/>
        </w:rPr>
        <w:t>.</w:t>
      </w:r>
    </w:p>
    <w:p w14:paraId="7B1909EC" w14:textId="77777777" w:rsidR="007E45C5" w:rsidRPr="00FA061F" w:rsidRDefault="007E45C5" w:rsidP="00FA061F">
      <w:pPr>
        <w:jc w:val="both"/>
        <w:rPr>
          <w:rFonts w:ascii="Calibri" w:hAnsi="Calibri" w:cs="Calibri"/>
          <w:lang w:val="en-US"/>
        </w:rPr>
      </w:pPr>
    </w:p>
    <w:p w14:paraId="1D7C2221" w14:textId="48F5E8CE" w:rsidR="007E45C5" w:rsidRDefault="00CA4F41" w:rsidP="00FA061F">
      <w:pPr>
        <w:jc w:val="both"/>
        <w:rPr>
          <w:rFonts w:ascii="Calibri" w:hAnsi="Calibri" w:cs="Calibri"/>
          <w:b/>
          <w:bCs/>
        </w:rPr>
      </w:pPr>
      <w:r w:rsidRPr="00CA4F41">
        <w:rPr>
          <w:rFonts w:ascii="Calibri" w:hAnsi="Calibri" w:cs="Calibri"/>
          <w:b/>
          <w:bCs/>
        </w:rPr>
        <w:t>PROTOCOL</w:t>
      </w:r>
      <w:r>
        <w:rPr>
          <w:rFonts w:ascii="Calibri" w:hAnsi="Calibri" w:cs="Calibri"/>
          <w:b/>
          <w:bCs/>
        </w:rPr>
        <w:t>:</w:t>
      </w:r>
    </w:p>
    <w:p w14:paraId="1CF0F25E" w14:textId="77777777" w:rsidR="00CA4F41" w:rsidRPr="00FA061F" w:rsidRDefault="00CA4F41" w:rsidP="00FA061F">
      <w:pPr>
        <w:jc w:val="both"/>
        <w:rPr>
          <w:rFonts w:ascii="Calibri" w:hAnsi="Calibri" w:cs="Calibri"/>
          <w:b/>
          <w:bCs/>
        </w:rPr>
      </w:pPr>
    </w:p>
    <w:p w14:paraId="0C77DB63" w14:textId="63118583" w:rsidR="007E45C5" w:rsidRPr="00FA061F" w:rsidRDefault="004A1C44" w:rsidP="00FA061F">
      <w:pPr>
        <w:pStyle w:val="ListParagraph"/>
        <w:numPr>
          <w:ilvl w:val="0"/>
          <w:numId w:val="4"/>
        </w:numPr>
        <w:ind w:left="0" w:firstLine="0"/>
        <w:jc w:val="both"/>
        <w:rPr>
          <w:rFonts w:ascii="Calibri" w:hAnsi="Calibri" w:cs="Calibri"/>
          <w:b/>
          <w:bCs/>
          <w:lang w:val="en-US"/>
        </w:rPr>
      </w:pPr>
      <w:r w:rsidRPr="00FA061F">
        <w:rPr>
          <w:rFonts w:ascii="Calibri" w:hAnsi="Calibri" w:cs="Calibri"/>
          <w:b/>
          <w:bCs/>
          <w:highlight w:val="yellow"/>
          <w:lang w:val="en-US"/>
        </w:rPr>
        <w:t xml:space="preserve"> </w:t>
      </w:r>
      <w:r w:rsidR="00A26577" w:rsidRPr="00FA061F">
        <w:rPr>
          <w:rFonts w:ascii="Calibri" w:hAnsi="Calibri" w:cs="Calibri"/>
          <w:b/>
          <w:bCs/>
          <w:highlight w:val="yellow"/>
          <w:lang w:val="en-US"/>
        </w:rPr>
        <w:t xml:space="preserve">Trap </w:t>
      </w:r>
      <w:r w:rsidR="00C83210" w:rsidRPr="00FA061F">
        <w:rPr>
          <w:rFonts w:ascii="Calibri" w:hAnsi="Calibri" w:cs="Calibri"/>
          <w:b/>
          <w:bCs/>
          <w:highlight w:val="yellow"/>
          <w:lang w:val="en-US"/>
        </w:rPr>
        <w:t>construction</w:t>
      </w:r>
    </w:p>
    <w:p w14:paraId="11EDA149" w14:textId="15D0266F" w:rsidR="00906DBF" w:rsidRPr="00FA061F" w:rsidRDefault="00A50604" w:rsidP="00FA061F">
      <w:pPr>
        <w:jc w:val="both"/>
        <w:rPr>
          <w:rFonts w:ascii="Calibri" w:hAnsi="Calibri" w:cs="Calibri"/>
          <w:lang w:val="en-US"/>
        </w:rPr>
      </w:pPr>
      <w:r w:rsidRPr="00FA061F">
        <w:rPr>
          <w:rFonts w:ascii="Calibri" w:hAnsi="Calibri" w:cs="Calibri"/>
          <w:lang w:val="en-US"/>
        </w:rPr>
        <w:lastRenderedPageBreak/>
        <w:t xml:space="preserve">NOTE: </w:t>
      </w:r>
      <w:proofErr w:type="gramStart"/>
      <w:r w:rsidR="000E7CDE" w:rsidRPr="00FA061F">
        <w:rPr>
          <w:rFonts w:ascii="Calibri" w:hAnsi="Calibri" w:cs="Calibri"/>
          <w:lang w:val="en-US"/>
        </w:rPr>
        <w:t xml:space="preserve">All </w:t>
      </w:r>
      <w:r w:rsidR="00200EEC" w:rsidRPr="00FA061F">
        <w:rPr>
          <w:rFonts w:ascii="Calibri" w:hAnsi="Calibri" w:cs="Calibri"/>
          <w:lang w:val="en-US"/>
        </w:rPr>
        <w:t>of</w:t>
      </w:r>
      <w:proofErr w:type="gramEnd"/>
      <w:r w:rsidR="00200EEC" w:rsidRPr="00FA061F">
        <w:rPr>
          <w:rFonts w:ascii="Calibri" w:hAnsi="Calibri" w:cs="Calibri"/>
          <w:lang w:val="en-US"/>
        </w:rPr>
        <w:t xml:space="preserve"> the </w:t>
      </w:r>
      <w:r w:rsidR="000E7CDE" w:rsidRPr="00FA061F">
        <w:rPr>
          <w:rFonts w:ascii="Calibri" w:hAnsi="Calibri" w:cs="Calibri"/>
          <w:lang w:val="en-US"/>
        </w:rPr>
        <w:t xml:space="preserve">components required </w:t>
      </w:r>
      <w:r w:rsidR="00200EEC" w:rsidRPr="00FA061F">
        <w:rPr>
          <w:rFonts w:ascii="Calibri" w:hAnsi="Calibri" w:cs="Calibri"/>
          <w:lang w:val="en-US"/>
        </w:rPr>
        <w:t>to</w:t>
      </w:r>
      <w:r w:rsidR="000E7CDE" w:rsidRPr="00FA061F">
        <w:rPr>
          <w:rFonts w:ascii="Calibri" w:hAnsi="Calibri" w:cs="Calibri"/>
          <w:lang w:val="en-US"/>
        </w:rPr>
        <w:t xml:space="preserve"> </w:t>
      </w:r>
      <w:r w:rsidR="00ED495F" w:rsidRPr="00FA061F">
        <w:rPr>
          <w:rFonts w:ascii="Calibri" w:hAnsi="Calibri" w:cs="Calibri"/>
          <w:lang w:val="en-US"/>
        </w:rPr>
        <w:t xml:space="preserve">build the </w:t>
      </w:r>
      <w:r w:rsidR="000E7CDE" w:rsidRPr="00FA061F">
        <w:rPr>
          <w:rFonts w:ascii="Calibri" w:hAnsi="Calibri" w:cs="Calibri"/>
          <w:lang w:val="en-US"/>
        </w:rPr>
        <w:t>traps</w:t>
      </w:r>
      <w:r w:rsidR="00922684" w:rsidRPr="00FA061F">
        <w:rPr>
          <w:rFonts w:ascii="Calibri" w:hAnsi="Calibri" w:cs="Calibri"/>
          <w:lang w:val="en-US"/>
        </w:rPr>
        <w:t xml:space="preserve"> </w:t>
      </w:r>
      <w:r w:rsidR="000E7CDE" w:rsidRPr="00FA061F">
        <w:rPr>
          <w:rFonts w:ascii="Calibri" w:hAnsi="Calibri" w:cs="Calibri"/>
          <w:lang w:val="en-US"/>
        </w:rPr>
        <w:t xml:space="preserve">can be found in </w:t>
      </w:r>
      <w:r w:rsidR="008A0E69" w:rsidRPr="00FA061F">
        <w:rPr>
          <w:rFonts w:ascii="Calibri" w:hAnsi="Calibri" w:cs="Calibri"/>
          <w:lang w:val="en-US"/>
        </w:rPr>
        <w:t xml:space="preserve">the </w:t>
      </w:r>
      <w:r w:rsidR="002915E4" w:rsidRPr="00FA061F">
        <w:rPr>
          <w:rFonts w:ascii="Calibri" w:hAnsi="Calibri" w:cs="Calibri"/>
          <w:b/>
          <w:bCs/>
          <w:lang w:val="en-US"/>
        </w:rPr>
        <w:t xml:space="preserve">Table </w:t>
      </w:r>
      <w:r w:rsidR="008A0E69" w:rsidRPr="00FA061F">
        <w:rPr>
          <w:rFonts w:ascii="Calibri" w:hAnsi="Calibri" w:cs="Calibri"/>
          <w:b/>
          <w:bCs/>
          <w:lang w:val="en-US"/>
        </w:rPr>
        <w:t xml:space="preserve">of </w:t>
      </w:r>
      <w:r w:rsidR="002915E4" w:rsidRPr="00FA061F">
        <w:rPr>
          <w:rFonts w:ascii="Calibri" w:hAnsi="Calibri" w:cs="Calibri"/>
          <w:b/>
          <w:bCs/>
          <w:lang w:val="en-US"/>
        </w:rPr>
        <w:t>Materials</w:t>
      </w:r>
      <w:r w:rsidR="008A0E69" w:rsidRPr="00FA061F">
        <w:rPr>
          <w:rFonts w:ascii="Calibri" w:hAnsi="Calibri" w:cs="Calibri"/>
          <w:lang w:val="en-US"/>
        </w:rPr>
        <w:t>.</w:t>
      </w:r>
      <w:r w:rsidR="00C82E98" w:rsidRPr="00FA061F">
        <w:rPr>
          <w:rFonts w:ascii="Calibri" w:hAnsi="Calibri" w:cs="Calibri"/>
          <w:lang w:val="en-US"/>
        </w:rPr>
        <w:t xml:space="preserve"> </w:t>
      </w:r>
      <w:r w:rsidR="00BA7620" w:rsidRPr="00FA061F">
        <w:rPr>
          <w:rFonts w:ascii="Calibri" w:hAnsi="Calibri" w:cs="Calibri"/>
          <w:lang w:val="en-US"/>
        </w:rPr>
        <w:t xml:space="preserve">Each </w:t>
      </w:r>
      <w:r w:rsidR="00C82E98" w:rsidRPr="00FA061F">
        <w:rPr>
          <w:rFonts w:ascii="Calibri" w:hAnsi="Calibri" w:cs="Calibri"/>
          <w:lang w:val="en-US"/>
        </w:rPr>
        <w:t>trap was</w:t>
      </w:r>
      <w:r w:rsidR="00D55659" w:rsidRPr="00FA061F">
        <w:rPr>
          <w:rFonts w:ascii="Calibri" w:hAnsi="Calibri" w:cs="Calibri"/>
          <w:lang w:val="en-US"/>
        </w:rPr>
        <w:t xml:space="preserve"> constructed</w:t>
      </w:r>
      <w:r w:rsidR="003A19D2" w:rsidRPr="00FA061F">
        <w:rPr>
          <w:rFonts w:ascii="Calibri" w:hAnsi="Calibri" w:cs="Calibri"/>
          <w:lang w:val="en-US"/>
        </w:rPr>
        <w:t xml:space="preserve"> as shown in </w:t>
      </w:r>
      <w:r w:rsidR="003A19D2" w:rsidRPr="00FA061F">
        <w:rPr>
          <w:rFonts w:ascii="Calibri" w:hAnsi="Calibri" w:cs="Calibri"/>
          <w:b/>
          <w:bCs/>
          <w:lang w:val="en-US"/>
        </w:rPr>
        <w:t>Figure 1</w:t>
      </w:r>
      <w:r w:rsidR="003B3FD9" w:rsidRPr="00FA061F">
        <w:rPr>
          <w:rFonts w:ascii="Calibri" w:hAnsi="Calibri" w:cs="Calibri"/>
          <w:lang w:val="en-US"/>
        </w:rPr>
        <w:t xml:space="preserve"> and </w:t>
      </w:r>
      <w:r w:rsidR="002915E4" w:rsidRPr="00304CA7">
        <w:rPr>
          <w:rFonts w:ascii="Calibri" w:hAnsi="Calibri" w:cs="Calibri"/>
          <w:b/>
          <w:bCs/>
          <w:lang w:val="en-US"/>
        </w:rPr>
        <w:t>Figure</w:t>
      </w:r>
      <w:r w:rsidR="002915E4" w:rsidRPr="00FA061F">
        <w:rPr>
          <w:rFonts w:ascii="Calibri" w:hAnsi="Calibri" w:cs="Calibri"/>
          <w:b/>
          <w:bCs/>
          <w:color w:val="000000" w:themeColor="text1"/>
          <w:lang w:val="en-US"/>
        </w:rPr>
        <w:t xml:space="preserve"> </w:t>
      </w:r>
      <w:r w:rsidR="003B3FD9" w:rsidRPr="00FA061F">
        <w:rPr>
          <w:rFonts w:ascii="Calibri" w:hAnsi="Calibri" w:cs="Calibri"/>
          <w:b/>
          <w:bCs/>
          <w:color w:val="000000" w:themeColor="text1"/>
          <w:lang w:val="en-US"/>
        </w:rPr>
        <w:t>2</w:t>
      </w:r>
      <w:r w:rsidR="009A16CE" w:rsidRPr="00FA061F">
        <w:rPr>
          <w:rFonts w:ascii="Calibri" w:hAnsi="Calibri" w:cs="Calibri"/>
          <w:color w:val="000000" w:themeColor="text1"/>
          <w:lang w:val="en-US"/>
        </w:rPr>
        <w:t xml:space="preserve"> </w:t>
      </w:r>
      <w:r w:rsidR="009A16CE" w:rsidRPr="00FA061F">
        <w:rPr>
          <w:rFonts w:ascii="Calibri" w:hAnsi="Calibri" w:cs="Calibri"/>
          <w:lang w:val="en-US"/>
        </w:rPr>
        <w:t xml:space="preserve">by </w:t>
      </w:r>
      <w:r w:rsidR="005C4F25" w:rsidRPr="00FA061F">
        <w:rPr>
          <w:rFonts w:ascii="Calibri" w:hAnsi="Calibri" w:cs="Calibri"/>
          <w:lang w:val="en-US"/>
        </w:rPr>
        <w:t>one</w:t>
      </w:r>
      <w:r w:rsidR="009A16CE" w:rsidRPr="00FA061F">
        <w:rPr>
          <w:rFonts w:ascii="Calibri" w:hAnsi="Calibri" w:cs="Calibri"/>
          <w:lang w:val="en-US"/>
        </w:rPr>
        <w:t xml:space="preserve"> pe</w:t>
      </w:r>
      <w:r w:rsidR="005C4F25" w:rsidRPr="00FA061F">
        <w:rPr>
          <w:rFonts w:ascii="Calibri" w:hAnsi="Calibri" w:cs="Calibri"/>
          <w:lang w:val="en-US"/>
        </w:rPr>
        <w:t>rson</w:t>
      </w:r>
      <w:r w:rsidR="009A16CE" w:rsidRPr="00FA061F">
        <w:rPr>
          <w:rFonts w:ascii="Calibri" w:hAnsi="Calibri" w:cs="Calibri"/>
          <w:lang w:val="en-US"/>
        </w:rPr>
        <w:t xml:space="preserve"> </w:t>
      </w:r>
      <w:r w:rsidR="008B4ABB" w:rsidRPr="00FA061F">
        <w:rPr>
          <w:rFonts w:ascii="Calibri" w:hAnsi="Calibri" w:cs="Calibri"/>
          <w:lang w:val="en-US"/>
        </w:rPr>
        <w:t>within</w:t>
      </w:r>
      <w:r w:rsidR="009A16CE" w:rsidRPr="00FA061F">
        <w:rPr>
          <w:rFonts w:ascii="Calibri" w:hAnsi="Calibri" w:cs="Calibri"/>
          <w:lang w:val="en-US"/>
        </w:rPr>
        <w:t xml:space="preserve"> </w:t>
      </w:r>
      <w:r w:rsidR="002915E4">
        <w:rPr>
          <w:rFonts w:ascii="Calibri" w:hAnsi="Calibri" w:cs="Calibri"/>
          <w:lang w:val="en-US"/>
        </w:rPr>
        <w:t>2 h</w:t>
      </w:r>
      <w:r w:rsidR="003A19D2" w:rsidRPr="00FA061F">
        <w:rPr>
          <w:rFonts w:ascii="Calibri" w:hAnsi="Calibri" w:cs="Calibri"/>
          <w:lang w:val="en-US"/>
        </w:rPr>
        <w:t>.</w:t>
      </w:r>
      <w:r w:rsidR="00A31A97" w:rsidRPr="00FA061F">
        <w:rPr>
          <w:rFonts w:ascii="Calibri" w:hAnsi="Calibri" w:cs="Calibri"/>
          <w:lang w:val="en-US"/>
        </w:rPr>
        <w:t xml:space="preserve"> </w:t>
      </w:r>
    </w:p>
    <w:p w14:paraId="0B5B9675" w14:textId="77777777" w:rsidR="00C83210" w:rsidRPr="00FA061F" w:rsidRDefault="00C83210" w:rsidP="00FA061F">
      <w:pPr>
        <w:jc w:val="both"/>
        <w:rPr>
          <w:rFonts w:ascii="Calibri" w:hAnsi="Calibri" w:cs="Calibri"/>
          <w:lang w:val="en-US"/>
        </w:rPr>
      </w:pPr>
    </w:p>
    <w:p w14:paraId="46C63832" w14:textId="3CCB8AD5" w:rsidR="00824A6E" w:rsidRPr="00FA061F" w:rsidRDefault="00F06FEE"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lang w:val="en-US"/>
        </w:rPr>
        <w:t xml:space="preserve"> </w:t>
      </w:r>
      <w:r w:rsidR="00553A1D" w:rsidRPr="00FA061F">
        <w:rPr>
          <w:rFonts w:ascii="Calibri" w:hAnsi="Calibri" w:cs="Calibri"/>
          <w:highlight w:val="yellow"/>
          <w:lang w:val="en-US"/>
        </w:rPr>
        <w:t xml:space="preserve"> </w:t>
      </w:r>
      <w:r w:rsidR="00066BF3" w:rsidRPr="00FA061F">
        <w:rPr>
          <w:rFonts w:ascii="Calibri" w:hAnsi="Calibri" w:cs="Calibri"/>
          <w:highlight w:val="yellow"/>
          <w:lang w:val="en-US"/>
        </w:rPr>
        <w:t xml:space="preserve">Use a jigsaw to cut </w:t>
      </w:r>
      <w:r w:rsidR="00B55F44" w:rsidRPr="00FA061F">
        <w:rPr>
          <w:rFonts w:ascii="Calibri" w:hAnsi="Calibri" w:cs="Calibri"/>
          <w:highlight w:val="yellow"/>
          <w:lang w:val="en-US"/>
        </w:rPr>
        <w:t xml:space="preserve">the </w:t>
      </w:r>
      <w:r w:rsidR="00A35FEE" w:rsidRPr="00FA061F">
        <w:rPr>
          <w:rFonts w:ascii="Calibri" w:hAnsi="Calibri" w:cs="Calibri"/>
          <w:highlight w:val="yellow"/>
          <w:lang w:val="en-US"/>
        </w:rPr>
        <w:t>p</w:t>
      </w:r>
      <w:r w:rsidR="00A31A97" w:rsidRPr="00FA061F">
        <w:rPr>
          <w:rFonts w:ascii="Calibri" w:hAnsi="Calibri" w:cs="Calibri"/>
          <w:highlight w:val="yellow"/>
          <w:lang w:val="en-US"/>
        </w:rPr>
        <w:t xml:space="preserve">olycarbonate roofing </w:t>
      </w:r>
      <w:r w:rsidR="004E49E5" w:rsidRPr="00FA061F">
        <w:rPr>
          <w:rFonts w:ascii="Calibri" w:hAnsi="Calibri" w:cs="Calibri"/>
          <w:highlight w:val="yellow"/>
          <w:lang w:val="en-US"/>
        </w:rPr>
        <w:t xml:space="preserve">sheets </w:t>
      </w:r>
      <w:r w:rsidR="007B79BB" w:rsidRPr="00FA061F">
        <w:rPr>
          <w:rFonts w:ascii="Calibri" w:hAnsi="Calibri" w:cs="Calibri"/>
          <w:highlight w:val="yellow"/>
          <w:lang w:val="en-US"/>
        </w:rPr>
        <w:t>(8</w:t>
      </w:r>
      <w:r w:rsidR="0033360A" w:rsidRPr="00FA061F">
        <w:rPr>
          <w:rFonts w:ascii="Calibri" w:hAnsi="Calibri" w:cs="Calibri"/>
          <w:highlight w:val="yellow"/>
          <w:lang w:val="en-US"/>
        </w:rPr>
        <w:t xml:space="preserve"> </w:t>
      </w:r>
      <w:r w:rsidR="00C20CC9" w:rsidRPr="00FA061F">
        <w:rPr>
          <w:rFonts w:ascii="Calibri" w:hAnsi="Calibri" w:cs="Calibri"/>
          <w:highlight w:val="yellow"/>
          <w:lang w:val="en-US"/>
        </w:rPr>
        <w:t xml:space="preserve">mm </w:t>
      </w:r>
      <w:r w:rsidR="007B79BB" w:rsidRPr="00FA061F">
        <w:rPr>
          <w:rFonts w:ascii="Calibri" w:hAnsi="Calibri" w:cs="Calibri"/>
          <w:highlight w:val="yellow"/>
          <w:lang w:val="en-US"/>
        </w:rPr>
        <w:t>x 610 mm x 24</w:t>
      </w:r>
      <w:r w:rsidR="00F11263" w:rsidRPr="00FA061F">
        <w:rPr>
          <w:rFonts w:ascii="Calibri" w:hAnsi="Calibri" w:cs="Calibri"/>
          <w:highlight w:val="yellow"/>
          <w:lang w:val="en-US"/>
        </w:rPr>
        <w:t>00</w:t>
      </w:r>
      <w:r w:rsidR="007B79BB" w:rsidRPr="00FA061F">
        <w:rPr>
          <w:rFonts w:ascii="Calibri" w:hAnsi="Calibri" w:cs="Calibri"/>
          <w:highlight w:val="yellow"/>
          <w:lang w:val="en-US"/>
        </w:rPr>
        <w:t xml:space="preserve"> </w:t>
      </w:r>
      <w:r w:rsidR="00F11263" w:rsidRPr="00FA061F">
        <w:rPr>
          <w:rFonts w:ascii="Calibri" w:hAnsi="Calibri" w:cs="Calibri"/>
          <w:highlight w:val="yellow"/>
          <w:lang w:val="en-US"/>
        </w:rPr>
        <w:t>m</w:t>
      </w:r>
      <w:r w:rsidR="007B79BB" w:rsidRPr="00FA061F">
        <w:rPr>
          <w:rFonts w:ascii="Calibri" w:hAnsi="Calibri" w:cs="Calibri"/>
          <w:highlight w:val="yellow"/>
          <w:lang w:val="en-US"/>
        </w:rPr>
        <w:t>m)</w:t>
      </w:r>
      <w:r w:rsidR="00CE165B" w:rsidRPr="00FA061F">
        <w:rPr>
          <w:rFonts w:ascii="Calibri" w:hAnsi="Calibri" w:cs="Calibri"/>
          <w:highlight w:val="yellow"/>
          <w:lang w:val="en-US"/>
        </w:rPr>
        <w:t xml:space="preserve"> into </w:t>
      </w:r>
      <w:r w:rsidR="007D4036" w:rsidRPr="00FA061F">
        <w:rPr>
          <w:rFonts w:ascii="Calibri" w:hAnsi="Calibri" w:cs="Calibri"/>
          <w:highlight w:val="yellow"/>
          <w:lang w:val="en-US"/>
        </w:rPr>
        <w:t>610</w:t>
      </w:r>
      <w:r w:rsidR="002915E4" w:rsidRPr="00FA061F">
        <w:rPr>
          <w:rFonts w:ascii="Calibri" w:hAnsi="Calibri" w:cs="Calibri"/>
          <w:highlight w:val="yellow"/>
          <w:lang w:val="en-US"/>
        </w:rPr>
        <w:t xml:space="preserve"> mm</w:t>
      </w:r>
      <w:r w:rsidR="007D4036" w:rsidRPr="00FA061F">
        <w:rPr>
          <w:rFonts w:ascii="Calibri" w:hAnsi="Calibri" w:cs="Calibri"/>
          <w:highlight w:val="yellow"/>
          <w:lang w:val="en-US"/>
        </w:rPr>
        <w:t xml:space="preserve"> x </w:t>
      </w:r>
      <w:r w:rsidR="001E29E0" w:rsidRPr="00FA061F">
        <w:rPr>
          <w:rFonts w:ascii="Calibri" w:hAnsi="Calibri" w:cs="Calibri"/>
          <w:highlight w:val="yellow"/>
          <w:lang w:val="en-US"/>
        </w:rPr>
        <w:t>23</w:t>
      </w:r>
      <w:r w:rsidR="007B0D86" w:rsidRPr="00FA061F">
        <w:rPr>
          <w:rFonts w:ascii="Calibri" w:hAnsi="Calibri" w:cs="Calibri"/>
          <w:highlight w:val="yellow"/>
          <w:lang w:val="en-US"/>
        </w:rPr>
        <w:t>0</w:t>
      </w:r>
      <w:r w:rsidR="001E29E0" w:rsidRPr="00FA061F">
        <w:rPr>
          <w:rFonts w:ascii="Calibri" w:hAnsi="Calibri" w:cs="Calibri"/>
          <w:highlight w:val="yellow"/>
          <w:lang w:val="en-US"/>
        </w:rPr>
        <w:t xml:space="preserve"> mm </w:t>
      </w:r>
      <w:r w:rsidR="00A93D9D" w:rsidRPr="00FA061F">
        <w:rPr>
          <w:rFonts w:ascii="Calibri" w:hAnsi="Calibri" w:cs="Calibri"/>
          <w:highlight w:val="yellow"/>
          <w:lang w:val="en-US"/>
        </w:rPr>
        <w:t>sections</w:t>
      </w:r>
      <w:r w:rsidR="00212331" w:rsidRPr="00FA061F">
        <w:rPr>
          <w:rFonts w:ascii="Calibri" w:hAnsi="Calibri" w:cs="Calibri"/>
          <w:highlight w:val="yellow"/>
          <w:lang w:val="en-US"/>
        </w:rPr>
        <w:t xml:space="preserve"> (</w:t>
      </w:r>
      <w:r w:rsidR="002915E4" w:rsidRPr="00FA061F">
        <w:rPr>
          <w:rFonts w:ascii="Calibri" w:hAnsi="Calibri" w:cs="Calibri"/>
          <w:b/>
          <w:bCs/>
          <w:highlight w:val="yellow"/>
          <w:lang w:val="en-US"/>
        </w:rPr>
        <w:t xml:space="preserve">Figure </w:t>
      </w:r>
      <w:r w:rsidR="00212331" w:rsidRPr="00FA061F">
        <w:rPr>
          <w:rFonts w:ascii="Calibri" w:hAnsi="Calibri" w:cs="Calibri"/>
          <w:b/>
          <w:bCs/>
          <w:highlight w:val="yellow"/>
          <w:lang w:val="en-US"/>
        </w:rPr>
        <w:t>1</w:t>
      </w:r>
      <w:r w:rsidR="00C50160" w:rsidRPr="00FA061F">
        <w:rPr>
          <w:rFonts w:ascii="Calibri" w:hAnsi="Calibri" w:cs="Calibri"/>
          <w:highlight w:val="yellow"/>
          <w:lang w:val="en-US"/>
        </w:rPr>
        <w:t>, item 1 &amp; 2)</w:t>
      </w:r>
      <w:r w:rsidR="00657336" w:rsidRPr="00FA061F">
        <w:rPr>
          <w:rFonts w:ascii="Calibri" w:hAnsi="Calibri" w:cs="Calibri"/>
          <w:highlight w:val="yellow"/>
          <w:lang w:val="en-US"/>
        </w:rPr>
        <w:t>.</w:t>
      </w:r>
      <w:r w:rsidR="00916666" w:rsidRPr="00FA061F">
        <w:rPr>
          <w:rFonts w:ascii="Calibri" w:hAnsi="Calibri" w:cs="Calibri"/>
          <w:highlight w:val="yellow"/>
          <w:lang w:val="en-US"/>
        </w:rPr>
        <w:t xml:space="preserve"> </w:t>
      </w:r>
      <w:r w:rsidR="00A35FEE" w:rsidRPr="00FA061F">
        <w:rPr>
          <w:rFonts w:ascii="Calibri" w:hAnsi="Calibri" w:cs="Calibri"/>
          <w:highlight w:val="yellow"/>
          <w:lang w:val="en-US"/>
        </w:rPr>
        <w:t xml:space="preserve">Then cut </w:t>
      </w:r>
      <w:proofErr w:type="gramStart"/>
      <w:r w:rsidR="00A35FEE" w:rsidRPr="00FA061F">
        <w:rPr>
          <w:rFonts w:ascii="Calibri" w:hAnsi="Calibri" w:cs="Calibri"/>
          <w:highlight w:val="yellow"/>
          <w:lang w:val="en-US"/>
        </w:rPr>
        <w:t>a</w:t>
      </w:r>
      <w:proofErr w:type="gramEnd"/>
      <w:r w:rsidR="00916666" w:rsidRPr="00FA061F">
        <w:rPr>
          <w:rFonts w:ascii="Calibri" w:hAnsi="Calibri" w:cs="Calibri"/>
          <w:highlight w:val="yellow"/>
          <w:lang w:val="en-US"/>
        </w:rPr>
        <w:t xml:space="preserve"> 8 mm center groove halfway up the center of each (610</w:t>
      </w:r>
      <w:r w:rsidR="002915E4" w:rsidRPr="00FA061F">
        <w:rPr>
          <w:rFonts w:ascii="Calibri" w:hAnsi="Calibri" w:cs="Calibri"/>
          <w:highlight w:val="yellow"/>
          <w:lang w:val="en-US"/>
        </w:rPr>
        <w:t xml:space="preserve"> mm</w:t>
      </w:r>
      <w:r w:rsidR="00916666" w:rsidRPr="00FA061F">
        <w:rPr>
          <w:rFonts w:ascii="Calibri" w:hAnsi="Calibri" w:cs="Calibri"/>
          <w:highlight w:val="yellow"/>
          <w:lang w:val="en-US"/>
        </w:rPr>
        <w:t xml:space="preserve"> x 230 mm) pane </w:t>
      </w:r>
      <w:r w:rsidR="00A35FEE" w:rsidRPr="00FA061F">
        <w:rPr>
          <w:rFonts w:ascii="Calibri" w:hAnsi="Calibri" w:cs="Calibri"/>
          <w:highlight w:val="yellow"/>
          <w:lang w:val="en-US"/>
        </w:rPr>
        <w:t xml:space="preserve">to </w:t>
      </w:r>
      <w:r w:rsidR="00916666" w:rsidRPr="00FA061F">
        <w:rPr>
          <w:rFonts w:ascii="Calibri" w:hAnsi="Calibri" w:cs="Calibri"/>
          <w:highlight w:val="yellow"/>
          <w:lang w:val="en-US"/>
        </w:rPr>
        <w:t>allow the two panes to slide together to form a cross baffle</w:t>
      </w:r>
      <w:r w:rsidR="00533EBC" w:rsidRPr="00FA061F">
        <w:rPr>
          <w:rFonts w:ascii="Calibri" w:hAnsi="Calibri" w:cs="Calibri"/>
          <w:highlight w:val="yellow"/>
          <w:lang w:val="en-US"/>
        </w:rPr>
        <w:t>.</w:t>
      </w:r>
    </w:p>
    <w:p w14:paraId="61E0F657" w14:textId="77777777" w:rsidR="00E60704" w:rsidRPr="00FA061F" w:rsidRDefault="00E60704" w:rsidP="00FA061F">
      <w:pPr>
        <w:jc w:val="both"/>
        <w:rPr>
          <w:rFonts w:ascii="Calibri" w:hAnsi="Calibri" w:cs="Calibri"/>
          <w:highlight w:val="yellow"/>
          <w:lang w:val="en-US"/>
        </w:rPr>
      </w:pPr>
    </w:p>
    <w:p w14:paraId="375C6FED" w14:textId="52DE4BD2" w:rsidR="00544ACD" w:rsidRPr="00FA061F" w:rsidRDefault="00E758C5"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lang w:val="en-US"/>
        </w:rPr>
        <w:t xml:space="preserve">Slide the </w:t>
      </w:r>
      <w:r w:rsidR="00D8143C" w:rsidRPr="00FA061F">
        <w:rPr>
          <w:rFonts w:ascii="Calibri" w:hAnsi="Calibri" w:cs="Calibri"/>
          <w:highlight w:val="yellow"/>
          <w:lang w:val="en-US"/>
        </w:rPr>
        <w:t xml:space="preserve">crossed baffles </w:t>
      </w:r>
      <w:r w:rsidR="007E7CE3" w:rsidRPr="00FA061F">
        <w:rPr>
          <w:rFonts w:ascii="Calibri" w:hAnsi="Calibri" w:cs="Calibri"/>
          <w:highlight w:val="yellow"/>
          <w:lang w:val="en-US"/>
        </w:rPr>
        <w:t>snuggly</w:t>
      </w:r>
      <w:r w:rsidR="00D8143C" w:rsidRPr="00FA061F">
        <w:rPr>
          <w:rFonts w:ascii="Calibri" w:hAnsi="Calibri" w:cs="Calibri"/>
          <w:highlight w:val="yellow"/>
          <w:lang w:val="en-US"/>
        </w:rPr>
        <w:t xml:space="preserve"> into the </w:t>
      </w:r>
      <w:r w:rsidR="009056A3" w:rsidRPr="00FA061F">
        <w:rPr>
          <w:rFonts w:ascii="Calibri" w:hAnsi="Calibri" w:cs="Calibri"/>
          <w:highlight w:val="yellow"/>
          <w:lang w:val="en-US"/>
        </w:rPr>
        <w:t xml:space="preserve">plastic </w:t>
      </w:r>
      <w:r w:rsidR="00D8143C" w:rsidRPr="00FA061F">
        <w:rPr>
          <w:rFonts w:ascii="Calibri" w:hAnsi="Calibri" w:cs="Calibri"/>
          <w:highlight w:val="yellow"/>
          <w:lang w:val="en-US"/>
        </w:rPr>
        <w:t>funnel opening (</w:t>
      </w:r>
      <w:r w:rsidR="002915E4" w:rsidRPr="00FA061F">
        <w:rPr>
          <w:rFonts w:ascii="Calibri" w:hAnsi="Calibri" w:cs="Calibri"/>
          <w:b/>
          <w:bCs/>
          <w:highlight w:val="yellow"/>
          <w:lang w:val="en-US"/>
        </w:rPr>
        <w:t>Figure 1</w:t>
      </w:r>
      <w:r w:rsidR="00D8143C" w:rsidRPr="00FA061F">
        <w:rPr>
          <w:rFonts w:ascii="Calibri" w:hAnsi="Calibri" w:cs="Calibri"/>
          <w:highlight w:val="yellow"/>
          <w:lang w:val="en-US"/>
        </w:rPr>
        <w:t xml:space="preserve">, item 4) and secure </w:t>
      </w:r>
      <w:r w:rsidR="00CC2BE2" w:rsidRPr="00FA061F">
        <w:rPr>
          <w:rFonts w:ascii="Calibri" w:hAnsi="Calibri" w:cs="Calibri"/>
          <w:highlight w:val="yellow"/>
          <w:lang w:val="en-US"/>
        </w:rPr>
        <w:t xml:space="preserve">them </w:t>
      </w:r>
      <w:r w:rsidR="00D8143C" w:rsidRPr="00FA061F">
        <w:rPr>
          <w:rFonts w:ascii="Calibri" w:hAnsi="Calibri" w:cs="Calibri"/>
          <w:highlight w:val="yellow"/>
          <w:lang w:val="en-US"/>
        </w:rPr>
        <w:t xml:space="preserve">to the funnel with 20 mm stainless steel angle brackets (Fig 1, item 5b). </w:t>
      </w:r>
    </w:p>
    <w:p w14:paraId="56A0D02C" w14:textId="77777777" w:rsidR="00544ACD" w:rsidRPr="00FA061F" w:rsidRDefault="00544ACD" w:rsidP="00FA061F">
      <w:pPr>
        <w:pStyle w:val="ListParagraph"/>
        <w:ind w:left="0"/>
        <w:rPr>
          <w:rFonts w:ascii="Calibri" w:hAnsi="Calibri" w:cs="Calibri"/>
          <w:highlight w:val="yellow"/>
          <w:lang w:val="en-US"/>
        </w:rPr>
      </w:pPr>
    </w:p>
    <w:p w14:paraId="5E0EEFFA" w14:textId="350F86F0" w:rsidR="004D455D" w:rsidRPr="00FA061F" w:rsidRDefault="00725DBD"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lang w:val="en-US"/>
        </w:rPr>
        <w:t>With the angle bracket in place</w:t>
      </w:r>
      <w:r w:rsidR="00F11263" w:rsidRPr="00FA061F">
        <w:rPr>
          <w:rFonts w:ascii="Calibri" w:hAnsi="Calibri" w:cs="Calibri"/>
          <w:highlight w:val="yellow"/>
          <w:lang w:val="en-US"/>
        </w:rPr>
        <w:t>,</w:t>
      </w:r>
      <w:r w:rsidRPr="00FA061F">
        <w:rPr>
          <w:rFonts w:ascii="Calibri" w:hAnsi="Calibri" w:cs="Calibri"/>
          <w:highlight w:val="yellow"/>
          <w:lang w:val="en-US"/>
        </w:rPr>
        <w:t xml:space="preserve"> </w:t>
      </w:r>
      <w:r w:rsidR="00A24E06" w:rsidRPr="00FA061F">
        <w:rPr>
          <w:rFonts w:ascii="Calibri" w:hAnsi="Calibri" w:cs="Calibri"/>
          <w:highlight w:val="yellow"/>
          <w:lang w:val="en-US"/>
        </w:rPr>
        <w:t>pre-</w:t>
      </w:r>
      <w:r w:rsidRPr="00FA061F">
        <w:rPr>
          <w:rFonts w:ascii="Calibri" w:hAnsi="Calibri" w:cs="Calibri"/>
          <w:highlight w:val="yellow"/>
          <w:lang w:val="en-US"/>
        </w:rPr>
        <w:t>drill holes</w:t>
      </w:r>
      <w:r w:rsidR="00A24E06" w:rsidRPr="00FA061F">
        <w:rPr>
          <w:rFonts w:ascii="Calibri" w:hAnsi="Calibri" w:cs="Calibri"/>
          <w:highlight w:val="yellow"/>
          <w:lang w:val="en-US"/>
        </w:rPr>
        <w:t xml:space="preserve"> and then</w:t>
      </w:r>
      <w:r w:rsidR="003A0226" w:rsidRPr="00FA061F">
        <w:rPr>
          <w:rFonts w:ascii="Calibri" w:hAnsi="Calibri" w:cs="Calibri"/>
          <w:highlight w:val="yellow"/>
          <w:lang w:val="en-US"/>
        </w:rPr>
        <w:t xml:space="preserve"> use </w:t>
      </w:r>
      <w:r w:rsidR="00404917" w:rsidRPr="00FA061F">
        <w:rPr>
          <w:rFonts w:ascii="Calibri" w:hAnsi="Calibri" w:cs="Calibri"/>
          <w:highlight w:val="yellow"/>
          <w:lang w:val="en-US"/>
        </w:rPr>
        <w:t>M4</w:t>
      </w:r>
      <w:r w:rsidR="006A1E75" w:rsidRPr="00FA061F">
        <w:rPr>
          <w:rFonts w:ascii="Calibri" w:hAnsi="Calibri" w:cs="Calibri"/>
          <w:highlight w:val="yellow"/>
          <w:lang w:val="en-US"/>
        </w:rPr>
        <w:t xml:space="preserve"> screws and nuts with washers</w:t>
      </w:r>
      <w:r w:rsidR="00B952A4" w:rsidRPr="00FA061F">
        <w:rPr>
          <w:rFonts w:ascii="Calibri" w:hAnsi="Calibri" w:cs="Calibri"/>
          <w:highlight w:val="yellow"/>
          <w:lang w:val="en-US"/>
        </w:rPr>
        <w:t xml:space="preserve"> (</w:t>
      </w:r>
      <w:r w:rsidR="002915E4" w:rsidRPr="00FA061F">
        <w:rPr>
          <w:rFonts w:ascii="Calibri" w:hAnsi="Calibri" w:cs="Calibri"/>
          <w:b/>
          <w:bCs/>
          <w:highlight w:val="yellow"/>
          <w:lang w:val="en-US"/>
        </w:rPr>
        <w:t>Figure 1</w:t>
      </w:r>
      <w:r w:rsidR="00B952A4" w:rsidRPr="00FA061F">
        <w:rPr>
          <w:rFonts w:ascii="Calibri" w:hAnsi="Calibri" w:cs="Calibri"/>
          <w:highlight w:val="yellow"/>
          <w:lang w:val="en-US"/>
        </w:rPr>
        <w:t>, item 6b)</w:t>
      </w:r>
      <w:r w:rsidR="006A1E75" w:rsidRPr="00FA061F">
        <w:rPr>
          <w:rFonts w:ascii="Calibri" w:hAnsi="Calibri" w:cs="Calibri"/>
          <w:highlight w:val="yellow"/>
          <w:lang w:val="en-US"/>
        </w:rPr>
        <w:t xml:space="preserve"> to </w:t>
      </w:r>
      <w:r w:rsidR="001B2E66" w:rsidRPr="00FA061F">
        <w:rPr>
          <w:rFonts w:ascii="Calibri" w:hAnsi="Calibri" w:cs="Calibri"/>
          <w:highlight w:val="yellow"/>
          <w:lang w:val="en-US"/>
        </w:rPr>
        <w:t>secure the cross baffles to the funnel.</w:t>
      </w:r>
    </w:p>
    <w:p w14:paraId="32F4C811" w14:textId="77777777" w:rsidR="00E60704" w:rsidRPr="00FA061F" w:rsidRDefault="00E60704" w:rsidP="00FA061F">
      <w:pPr>
        <w:jc w:val="both"/>
        <w:rPr>
          <w:rFonts w:ascii="Calibri" w:hAnsi="Calibri" w:cs="Calibri"/>
          <w:highlight w:val="yellow"/>
          <w:lang w:val="en-US"/>
        </w:rPr>
      </w:pPr>
    </w:p>
    <w:p w14:paraId="4F436328" w14:textId="7A74015A" w:rsidR="00544ACD" w:rsidRPr="00FA061F" w:rsidRDefault="00F93AB1" w:rsidP="00FA061F">
      <w:pPr>
        <w:pStyle w:val="ListParagraph"/>
        <w:numPr>
          <w:ilvl w:val="1"/>
          <w:numId w:val="4"/>
        </w:numPr>
        <w:ind w:left="0" w:firstLine="0"/>
        <w:jc w:val="both"/>
        <w:rPr>
          <w:rFonts w:ascii="Calibri" w:hAnsi="Calibri" w:cs="Calibri"/>
          <w:highlight w:val="yellow"/>
          <w:lang w:val="en-US"/>
        </w:rPr>
      </w:pPr>
      <w:proofErr w:type="gramStart"/>
      <w:r w:rsidRPr="00FA061F">
        <w:rPr>
          <w:rFonts w:ascii="Calibri" w:hAnsi="Calibri" w:cs="Calibri"/>
          <w:highlight w:val="yellow"/>
          <w:lang w:val="en-US"/>
        </w:rPr>
        <w:t>A</w:t>
      </w:r>
      <w:r w:rsidR="001D4DDD" w:rsidRPr="00FA061F">
        <w:rPr>
          <w:rFonts w:ascii="Calibri" w:hAnsi="Calibri" w:cs="Calibri"/>
          <w:highlight w:val="yellow"/>
          <w:lang w:val="en-US"/>
        </w:rPr>
        <w:t>gain</w:t>
      </w:r>
      <w:proofErr w:type="gramEnd"/>
      <w:r w:rsidR="001D4DDD" w:rsidRPr="00FA061F">
        <w:rPr>
          <w:rFonts w:ascii="Calibri" w:hAnsi="Calibri" w:cs="Calibri"/>
          <w:highlight w:val="yellow"/>
          <w:lang w:val="en-US"/>
        </w:rPr>
        <w:t xml:space="preserve"> using the jigsaw</w:t>
      </w:r>
      <w:r w:rsidR="00F11263" w:rsidRPr="00FA061F">
        <w:rPr>
          <w:rFonts w:ascii="Calibri" w:hAnsi="Calibri" w:cs="Calibri"/>
          <w:highlight w:val="yellow"/>
          <w:lang w:val="en-US"/>
        </w:rPr>
        <w:t>,</w:t>
      </w:r>
      <w:r w:rsidR="006E0626" w:rsidRPr="00FA061F">
        <w:rPr>
          <w:rFonts w:ascii="Calibri" w:hAnsi="Calibri" w:cs="Calibri"/>
          <w:highlight w:val="yellow"/>
          <w:lang w:val="en-US"/>
        </w:rPr>
        <w:t xml:space="preserve"> cut a</w:t>
      </w:r>
      <w:r w:rsidR="0087564A" w:rsidRPr="00FA061F">
        <w:rPr>
          <w:rFonts w:ascii="Calibri" w:hAnsi="Calibri" w:cs="Calibri"/>
          <w:highlight w:val="yellow"/>
          <w:lang w:val="en-US"/>
        </w:rPr>
        <w:t xml:space="preserve"> </w:t>
      </w:r>
      <w:r w:rsidR="000119F2" w:rsidRPr="00FA061F">
        <w:rPr>
          <w:rFonts w:ascii="Calibri" w:hAnsi="Calibri" w:cs="Calibri"/>
          <w:highlight w:val="yellow"/>
          <w:lang w:val="en-US"/>
        </w:rPr>
        <w:t>piece</w:t>
      </w:r>
      <w:r w:rsidR="0087564A" w:rsidRPr="00FA061F">
        <w:rPr>
          <w:rFonts w:ascii="Calibri" w:hAnsi="Calibri" w:cs="Calibri"/>
          <w:highlight w:val="yellow"/>
          <w:lang w:val="en-US"/>
        </w:rPr>
        <w:t xml:space="preserve"> of </w:t>
      </w:r>
      <w:r w:rsidR="000119F2" w:rsidRPr="00FA061F">
        <w:rPr>
          <w:rFonts w:ascii="Calibri" w:hAnsi="Calibri" w:cs="Calibri"/>
          <w:highlight w:val="yellow"/>
          <w:lang w:val="en-US"/>
        </w:rPr>
        <w:t xml:space="preserve">the </w:t>
      </w:r>
      <w:r w:rsidR="0087564A" w:rsidRPr="00FA061F">
        <w:rPr>
          <w:rFonts w:ascii="Calibri" w:hAnsi="Calibri" w:cs="Calibri"/>
          <w:highlight w:val="yellow"/>
          <w:lang w:val="en-US"/>
        </w:rPr>
        <w:t>polycarbonate sheeting (23</w:t>
      </w:r>
      <w:r w:rsidR="00694488" w:rsidRPr="00FA061F">
        <w:rPr>
          <w:rFonts w:ascii="Calibri" w:hAnsi="Calibri" w:cs="Calibri"/>
          <w:highlight w:val="yellow"/>
          <w:lang w:val="en-US"/>
        </w:rPr>
        <w:t>0</w:t>
      </w:r>
      <w:r w:rsidR="00544ACD" w:rsidRPr="00FA061F">
        <w:rPr>
          <w:rFonts w:ascii="Calibri" w:hAnsi="Calibri" w:cs="Calibri"/>
          <w:highlight w:val="yellow"/>
          <w:lang w:val="en-US"/>
        </w:rPr>
        <w:t xml:space="preserve"> mm</w:t>
      </w:r>
      <w:r w:rsidR="0087564A" w:rsidRPr="00FA061F">
        <w:rPr>
          <w:rFonts w:ascii="Calibri" w:hAnsi="Calibri" w:cs="Calibri"/>
          <w:highlight w:val="yellow"/>
          <w:lang w:val="en-US"/>
        </w:rPr>
        <w:t xml:space="preserve"> x 30</w:t>
      </w:r>
      <w:r w:rsidR="000119F2" w:rsidRPr="00FA061F">
        <w:rPr>
          <w:rFonts w:ascii="Calibri" w:hAnsi="Calibri" w:cs="Calibri"/>
          <w:highlight w:val="yellow"/>
          <w:lang w:val="en-US"/>
        </w:rPr>
        <w:t>5</w:t>
      </w:r>
      <w:r w:rsidR="0033360A" w:rsidRPr="00FA061F">
        <w:rPr>
          <w:rFonts w:ascii="Calibri" w:hAnsi="Calibri" w:cs="Calibri"/>
          <w:highlight w:val="yellow"/>
          <w:lang w:val="en-US"/>
        </w:rPr>
        <w:t xml:space="preserve"> </w:t>
      </w:r>
      <w:r w:rsidR="0087564A" w:rsidRPr="00FA061F">
        <w:rPr>
          <w:rFonts w:ascii="Calibri" w:hAnsi="Calibri" w:cs="Calibri"/>
          <w:highlight w:val="yellow"/>
          <w:lang w:val="en-US"/>
        </w:rPr>
        <w:t>mm)</w:t>
      </w:r>
      <w:r w:rsidR="00523652" w:rsidRPr="00FA061F">
        <w:rPr>
          <w:rFonts w:ascii="Calibri" w:hAnsi="Calibri" w:cs="Calibri"/>
          <w:highlight w:val="yellow"/>
          <w:lang w:val="en-US"/>
        </w:rPr>
        <w:t xml:space="preserve"> </w:t>
      </w:r>
      <w:r w:rsidR="00F94C63" w:rsidRPr="00FA061F">
        <w:rPr>
          <w:rFonts w:ascii="Calibri" w:hAnsi="Calibri" w:cs="Calibri"/>
          <w:highlight w:val="yellow"/>
          <w:lang w:val="en-US"/>
        </w:rPr>
        <w:t>from remaining sheets</w:t>
      </w:r>
      <w:r w:rsidR="001D6EE3" w:rsidRPr="00FA061F">
        <w:rPr>
          <w:rFonts w:ascii="Calibri" w:hAnsi="Calibri" w:cs="Calibri"/>
          <w:highlight w:val="yellow"/>
          <w:lang w:val="en-US"/>
        </w:rPr>
        <w:t xml:space="preserve"> and</w:t>
      </w:r>
      <w:r w:rsidR="00523652" w:rsidRPr="00FA061F">
        <w:rPr>
          <w:rFonts w:ascii="Calibri" w:hAnsi="Calibri" w:cs="Calibri"/>
          <w:highlight w:val="yellow"/>
          <w:lang w:val="en-US"/>
        </w:rPr>
        <w:t xml:space="preserve"> secure </w:t>
      </w:r>
      <w:r w:rsidR="0082332D" w:rsidRPr="00FA061F">
        <w:rPr>
          <w:rFonts w:ascii="Calibri" w:hAnsi="Calibri" w:cs="Calibri"/>
          <w:highlight w:val="yellow"/>
          <w:lang w:val="en-US"/>
        </w:rPr>
        <w:t xml:space="preserve">with 20 mm </w:t>
      </w:r>
      <w:r w:rsidR="00C50CD3" w:rsidRPr="00FA061F">
        <w:rPr>
          <w:rFonts w:ascii="Calibri" w:hAnsi="Calibri" w:cs="Calibri"/>
          <w:highlight w:val="yellow"/>
          <w:lang w:val="en-US"/>
        </w:rPr>
        <w:t xml:space="preserve">stainless steel </w:t>
      </w:r>
      <w:r w:rsidR="00523652" w:rsidRPr="00FA061F">
        <w:rPr>
          <w:rFonts w:ascii="Calibri" w:hAnsi="Calibri" w:cs="Calibri"/>
          <w:highlight w:val="yellow"/>
          <w:lang w:val="en-US"/>
        </w:rPr>
        <w:t xml:space="preserve">angle brackets </w:t>
      </w:r>
      <w:r w:rsidR="00E311B6" w:rsidRPr="00FA061F">
        <w:rPr>
          <w:rFonts w:ascii="Calibri" w:hAnsi="Calibri" w:cs="Calibri"/>
          <w:highlight w:val="yellow"/>
          <w:lang w:val="en-US"/>
        </w:rPr>
        <w:t>(</w:t>
      </w:r>
      <w:r w:rsidR="002915E4" w:rsidRPr="00FA061F">
        <w:rPr>
          <w:rFonts w:ascii="Calibri" w:hAnsi="Calibri" w:cs="Calibri"/>
          <w:b/>
          <w:bCs/>
          <w:highlight w:val="yellow"/>
          <w:lang w:val="en-US"/>
        </w:rPr>
        <w:t>Figure 1</w:t>
      </w:r>
      <w:r w:rsidR="00E311B6" w:rsidRPr="00FA061F">
        <w:rPr>
          <w:rFonts w:ascii="Calibri" w:hAnsi="Calibri" w:cs="Calibri"/>
          <w:highlight w:val="yellow"/>
          <w:lang w:val="en-US"/>
        </w:rPr>
        <w:t xml:space="preserve">, item 5a) </w:t>
      </w:r>
      <w:r w:rsidR="005727D8" w:rsidRPr="00FA061F">
        <w:rPr>
          <w:rFonts w:ascii="Calibri" w:hAnsi="Calibri" w:cs="Calibri"/>
          <w:highlight w:val="yellow"/>
          <w:lang w:val="en-US"/>
        </w:rPr>
        <w:t>at a 90</w:t>
      </w:r>
      <w:r w:rsidR="00544ACD" w:rsidRPr="00FA061F">
        <w:rPr>
          <w:rFonts w:ascii="Calibri" w:hAnsi="Calibri" w:cs="Calibri"/>
          <w:highlight w:val="yellow"/>
          <w:lang w:val="en-US"/>
        </w:rPr>
        <w:t>°</w:t>
      </w:r>
      <w:r w:rsidR="00A1607B" w:rsidRPr="00FA061F">
        <w:rPr>
          <w:rFonts w:ascii="Calibri" w:hAnsi="Calibri" w:cs="Calibri"/>
          <w:highlight w:val="yellow"/>
          <w:vertAlign w:val="superscript"/>
          <w:lang w:val="en-US"/>
        </w:rPr>
        <w:t xml:space="preserve"> </w:t>
      </w:r>
      <w:r w:rsidR="00A1607B" w:rsidRPr="00FA061F">
        <w:rPr>
          <w:rFonts w:ascii="Calibri" w:hAnsi="Calibri" w:cs="Calibri"/>
          <w:highlight w:val="yellow"/>
          <w:lang w:val="en-US"/>
        </w:rPr>
        <w:t xml:space="preserve">angle </w:t>
      </w:r>
      <w:r w:rsidR="00523652" w:rsidRPr="00FA061F">
        <w:rPr>
          <w:rFonts w:ascii="Calibri" w:hAnsi="Calibri" w:cs="Calibri"/>
          <w:highlight w:val="yellow"/>
          <w:lang w:val="en-US"/>
        </w:rPr>
        <w:t xml:space="preserve">to the top of the </w:t>
      </w:r>
      <w:r w:rsidR="00102284" w:rsidRPr="00FA061F">
        <w:rPr>
          <w:rFonts w:ascii="Calibri" w:hAnsi="Calibri" w:cs="Calibri"/>
          <w:highlight w:val="yellow"/>
          <w:lang w:val="en-US"/>
        </w:rPr>
        <w:t xml:space="preserve">crossed </w:t>
      </w:r>
      <w:r w:rsidR="00523652" w:rsidRPr="00FA061F">
        <w:rPr>
          <w:rFonts w:ascii="Calibri" w:hAnsi="Calibri" w:cs="Calibri"/>
          <w:highlight w:val="yellow"/>
          <w:lang w:val="en-US"/>
        </w:rPr>
        <w:t>baffles</w:t>
      </w:r>
      <w:r w:rsidR="00A96614" w:rsidRPr="00FA061F">
        <w:rPr>
          <w:rFonts w:ascii="Calibri" w:hAnsi="Calibri" w:cs="Calibri"/>
          <w:highlight w:val="yellow"/>
          <w:lang w:val="en-US"/>
        </w:rPr>
        <w:t xml:space="preserve"> to form a protective roof</w:t>
      </w:r>
      <w:r w:rsidR="00E311B6" w:rsidRPr="00FA061F">
        <w:rPr>
          <w:rFonts w:ascii="Calibri" w:hAnsi="Calibri" w:cs="Calibri"/>
          <w:highlight w:val="yellow"/>
          <w:lang w:val="en-US"/>
        </w:rPr>
        <w:t xml:space="preserve"> (</w:t>
      </w:r>
      <w:r w:rsidR="00544ACD" w:rsidRPr="00FA061F">
        <w:rPr>
          <w:rFonts w:ascii="Calibri" w:hAnsi="Calibri" w:cs="Calibri"/>
          <w:b/>
          <w:bCs/>
          <w:highlight w:val="yellow"/>
          <w:lang w:val="en-US"/>
        </w:rPr>
        <w:t>Figure 1</w:t>
      </w:r>
      <w:r w:rsidR="00E311B6" w:rsidRPr="00FA061F">
        <w:rPr>
          <w:rFonts w:ascii="Calibri" w:hAnsi="Calibri" w:cs="Calibri"/>
          <w:highlight w:val="yellow"/>
          <w:lang w:val="en-US"/>
        </w:rPr>
        <w:t>, item 3)</w:t>
      </w:r>
      <w:r w:rsidR="0082332D" w:rsidRPr="00FA061F">
        <w:rPr>
          <w:rFonts w:ascii="Calibri" w:hAnsi="Calibri" w:cs="Calibri"/>
          <w:highlight w:val="yellow"/>
          <w:lang w:val="en-US"/>
        </w:rPr>
        <w:t xml:space="preserve">. </w:t>
      </w:r>
    </w:p>
    <w:p w14:paraId="563D0EDD" w14:textId="77777777" w:rsidR="00544ACD" w:rsidRPr="00FA061F" w:rsidRDefault="00544ACD" w:rsidP="00FA061F">
      <w:pPr>
        <w:pStyle w:val="ListParagraph"/>
        <w:ind w:left="0"/>
        <w:rPr>
          <w:rFonts w:ascii="Calibri" w:hAnsi="Calibri" w:cs="Calibri"/>
          <w:highlight w:val="yellow"/>
          <w:lang w:val="en-US"/>
        </w:rPr>
      </w:pPr>
    </w:p>
    <w:p w14:paraId="23B82866" w14:textId="4F64CF68" w:rsidR="001D6EE3" w:rsidRPr="00FA061F" w:rsidRDefault="00815392"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lang w:val="en-US"/>
        </w:rPr>
        <w:t>With the angle bracket in place</w:t>
      </w:r>
      <w:r w:rsidR="00F11263" w:rsidRPr="00FA061F">
        <w:rPr>
          <w:rFonts w:ascii="Calibri" w:hAnsi="Calibri" w:cs="Calibri"/>
          <w:highlight w:val="yellow"/>
          <w:lang w:val="en-US"/>
        </w:rPr>
        <w:t>,</w:t>
      </w:r>
      <w:r w:rsidRPr="00FA061F">
        <w:rPr>
          <w:rFonts w:ascii="Calibri" w:hAnsi="Calibri" w:cs="Calibri"/>
          <w:highlight w:val="yellow"/>
          <w:lang w:val="en-US"/>
        </w:rPr>
        <w:t xml:space="preserve"> pre-drill holes and then use M4 screws and nuts with washers (</w:t>
      </w:r>
      <w:r w:rsidR="002915E4" w:rsidRPr="00FA061F">
        <w:rPr>
          <w:rFonts w:ascii="Calibri" w:hAnsi="Calibri" w:cs="Calibri"/>
          <w:b/>
          <w:bCs/>
          <w:highlight w:val="yellow"/>
          <w:lang w:val="en-US"/>
        </w:rPr>
        <w:t>Figure 1</w:t>
      </w:r>
      <w:r w:rsidRPr="00FA061F">
        <w:rPr>
          <w:rFonts w:ascii="Calibri" w:hAnsi="Calibri" w:cs="Calibri"/>
          <w:highlight w:val="yellow"/>
          <w:lang w:val="en-US"/>
        </w:rPr>
        <w:t>, item 6</w:t>
      </w:r>
      <w:r w:rsidR="0060418D" w:rsidRPr="00FA061F">
        <w:rPr>
          <w:rFonts w:ascii="Calibri" w:hAnsi="Calibri" w:cs="Calibri"/>
          <w:highlight w:val="yellow"/>
          <w:lang w:val="en-US"/>
        </w:rPr>
        <w:t>a</w:t>
      </w:r>
      <w:r w:rsidRPr="00FA061F">
        <w:rPr>
          <w:rFonts w:ascii="Calibri" w:hAnsi="Calibri" w:cs="Calibri"/>
          <w:highlight w:val="yellow"/>
          <w:lang w:val="en-US"/>
        </w:rPr>
        <w:t>) to secure</w:t>
      </w:r>
      <w:r w:rsidR="0060418D" w:rsidRPr="00FA061F">
        <w:rPr>
          <w:rFonts w:ascii="Calibri" w:hAnsi="Calibri" w:cs="Calibri"/>
          <w:highlight w:val="yellow"/>
          <w:lang w:val="en-US"/>
        </w:rPr>
        <w:t xml:space="preserve"> the roof</w:t>
      </w:r>
      <w:r w:rsidR="00EE56AD" w:rsidRPr="00FA061F">
        <w:rPr>
          <w:rFonts w:ascii="Calibri" w:hAnsi="Calibri" w:cs="Calibri"/>
          <w:highlight w:val="yellow"/>
          <w:lang w:val="en-US"/>
        </w:rPr>
        <w:t xml:space="preserve"> to the baffle</w:t>
      </w:r>
      <w:r w:rsidR="0060418D" w:rsidRPr="00FA061F">
        <w:rPr>
          <w:rFonts w:ascii="Calibri" w:hAnsi="Calibri" w:cs="Calibri"/>
          <w:highlight w:val="yellow"/>
          <w:lang w:val="en-US"/>
        </w:rPr>
        <w:t>.</w:t>
      </w:r>
    </w:p>
    <w:p w14:paraId="07FF804A" w14:textId="77777777" w:rsidR="00E60704" w:rsidRPr="00FA061F" w:rsidRDefault="00E60704" w:rsidP="00FA061F">
      <w:pPr>
        <w:jc w:val="both"/>
        <w:rPr>
          <w:rFonts w:ascii="Calibri" w:hAnsi="Calibri" w:cs="Calibri"/>
          <w:highlight w:val="yellow"/>
          <w:lang w:val="en-US"/>
        </w:rPr>
      </w:pPr>
    </w:p>
    <w:p w14:paraId="15DF0163" w14:textId="62FD67A3" w:rsidR="00950563" w:rsidRPr="00FA061F" w:rsidRDefault="00B63404"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lang w:val="en-US"/>
        </w:rPr>
        <w:t>T</w:t>
      </w:r>
      <w:r w:rsidR="00CB5B13" w:rsidRPr="00FA061F">
        <w:rPr>
          <w:rFonts w:ascii="Calibri" w:hAnsi="Calibri" w:cs="Calibri"/>
          <w:highlight w:val="yellow"/>
          <w:lang w:val="en-US"/>
        </w:rPr>
        <w:t>rim t</w:t>
      </w:r>
      <w:r w:rsidRPr="00FA061F">
        <w:rPr>
          <w:rFonts w:ascii="Calibri" w:hAnsi="Calibri" w:cs="Calibri"/>
          <w:highlight w:val="yellow"/>
          <w:lang w:val="en-US"/>
        </w:rPr>
        <w:t xml:space="preserve">he funnel spout </w:t>
      </w:r>
      <w:r w:rsidR="00C80EEB" w:rsidRPr="00FA061F">
        <w:rPr>
          <w:rFonts w:ascii="Calibri" w:hAnsi="Calibri" w:cs="Calibri"/>
          <w:highlight w:val="yellow"/>
          <w:lang w:val="en-US"/>
        </w:rPr>
        <w:t>to a length of ~30 mm</w:t>
      </w:r>
      <w:r w:rsidR="00320461" w:rsidRPr="00FA061F">
        <w:rPr>
          <w:rFonts w:ascii="Calibri" w:hAnsi="Calibri" w:cs="Calibri"/>
          <w:highlight w:val="yellow"/>
          <w:lang w:val="en-US"/>
        </w:rPr>
        <w:t xml:space="preserve"> with a hacksaw</w:t>
      </w:r>
      <w:r w:rsidR="003D1862" w:rsidRPr="00FA061F">
        <w:rPr>
          <w:rFonts w:ascii="Calibri" w:hAnsi="Calibri" w:cs="Calibri"/>
          <w:highlight w:val="yellow"/>
          <w:lang w:val="en-US"/>
        </w:rPr>
        <w:t xml:space="preserve"> to ensure the sample trays of the automated pet feeder w</w:t>
      </w:r>
      <w:r w:rsidR="00967CB4" w:rsidRPr="00FA061F">
        <w:rPr>
          <w:rFonts w:ascii="Calibri" w:hAnsi="Calibri" w:cs="Calibri"/>
          <w:highlight w:val="yellow"/>
          <w:lang w:val="en-US"/>
        </w:rPr>
        <w:t>ill</w:t>
      </w:r>
      <w:r w:rsidR="003D1862" w:rsidRPr="00FA061F">
        <w:rPr>
          <w:rFonts w:ascii="Calibri" w:hAnsi="Calibri" w:cs="Calibri"/>
          <w:highlight w:val="yellow"/>
          <w:lang w:val="en-US"/>
        </w:rPr>
        <w:t xml:space="preserve"> rotate unobstructed at the programmed intervals</w:t>
      </w:r>
      <w:r w:rsidR="00C80EEB" w:rsidRPr="00FA061F">
        <w:rPr>
          <w:rFonts w:ascii="Calibri" w:hAnsi="Calibri" w:cs="Calibri"/>
          <w:highlight w:val="yellow"/>
          <w:lang w:val="en-US"/>
        </w:rPr>
        <w:t>.</w:t>
      </w:r>
    </w:p>
    <w:p w14:paraId="2FFC2B16" w14:textId="77777777" w:rsidR="00E60704" w:rsidRPr="00FA061F" w:rsidRDefault="00E60704" w:rsidP="00FA061F">
      <w:pPr>
        <w:jc w:val="both"/>
        <w:rPr>
          <w:rFonts w:ascii="Calibri" w:hAnsi="Calibri" w:cs="Calibri"/>
          <w:highlight w:val="yellow"/>
          <w:lang w:val="en-US"/>
        </w:rPr>
      </w:pPr>
    </w:p>
    <w:p w14:paraId="3D2CAF31" w14:textId="53425CFD" w:rsidR="00544ACD" w:rsidRPr="00FA061F" w:rsidRDefault="00967CB4"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lang w:val="en-US"/>
        </w:rPr>
        <w:t>Place t</w:t>
      </w:r>
      <w:r w:rsidR="00D4626D" w:rsidRPr="00FA061F">
        <w:rPr>
          <w:rFonts w:ascii="Calibri" w:hAnsi="Calibri" w:cs="Calibri"/>
          <w:highlight w:val="yellow"/>
          <w:lang w:val="en-US"/>
        </w:rPr>
        <w:t>he automated pet dispenser (</w:t>
      </w:r>
      <w:r w:rsidR="002915E4" w:rsidRPr="00FA061F">
        <w:rPr>
          <w:rFonts w:ascii="Calibri" w:hAnsi="Calibri" w:cs="Calibri"/>
          <w:b/>
          <w:bCs/>
          <w:highlight w:val="yellow"/>
          <w:lang w:val="en-US"/>
        </w:rPr>
        <w:t>Figure 1</w:t>
      </w:r>
      <w:r w:rsidR="00D4626D" w:rsidRPr="00FA061F">
        <w:rPr>
          <w:rFonts w:ascii="Calibri" w:hAnsi="Calibri" w:cs="Calibri"/>
          <w:highlight w:val="yellow"/>
          <w:lang w:val="en-US"/>
        </w:rPr>
        <w:t>, item 8) within a 9 L (38 mm diameter) plastic basin (</w:t>
      </w:r>
      <w:r w:rsidR="002915E4" w:rsidRPr="00FA061F">
        <w:rPr>
          <w:rFonts w:ascii="Calibri" w:hAnsi="Calibri" w:cs="Calibri"/>
          <w:b/>
          <w:bCs/>
          <w:highlight w:val="yellow"/>
          <w:lang w:val="en-US"/>
        </w:rPr>
        <w:t>Figure 1</w:t>
      </w:r>
      <w:r w:rsidR="00D4626D" w:rsidRPr="00FA061F">
        <w:rPr>
          <w:rFonts w:ascii="Calibri" w:hAnsi="Calibri" w:cs="Calibri"/>
          <w:highlight w:val="yellow"/>
          <w:lang w:val="en-US"/>
        </w:rPr>
        <w:t xml:space="preserve">, item 7) to protect the samples from weather conditions. </w:t>
      </w:r>
    </w:p>
    <w:p w14:paraId="73220088" w14:textId="77777777" w:rsidR="00544ACD" w:rsidRPr="00FA061F" w:rsidRDefault="00544ACD" w:rsidP="00FA061F">
      <w:pPr>
        <w:pStyle w:val="ListParagraph"/>
        <w:ind w:left="0"/>
        <w:rPr>
          <w:rFonts w:ascii="Calibri" w:hAnsi="Calibri" w:cs="Calibri"/>
          <w:highlight w:val="yellow"/>
          <w:lang w:val="en-US"/>
        </w:rPr>
      </w:pPr>
    </w:p>
    <w:p w14:paraId="398985DF" w14:textId="0789DF4E" w:rsidR="00F256FE" w:rsidRPr="00FA061F" w:rsidRDefault="00ED7BB1"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lang w:val="en-US"/>
        </w:rPr>
        <w:t>Drill a</w:t>
      </w:r>
      <w:r w:rsidR="00354354" w:rsidRPr="00FA061F">
        <w:rPr>
          <w:rFonts w:ascii="Calibri" w:hAnsi="Calibri" w:cs="Calibri"/>
          <w:highlight w:val="yellow"/>
          <w:lang w:val="en-US"/>
        </w:rPr>
        <w:t xml:space="preserve"> </w:t>
      </w:r>
      <w:r w:rsidR="00CF4937" w:rsidRPr="00FA061F">
        <w:rPr>
          <w:rFonts w:ascii="Calibri" w:hAnsi="Calibri" w:cs="Calibri"/>
          <w:highlight w:val="yellow"/>
          <w:lang w:val="en-US"/>
        </w:rPr>
        <w:t>20</w:t>
      </w:r>
      <w:r w:rsidR="00F256FE" w:rsidRPr="00FA061F">
        <w:rPr>
          <w:rFonts w:ascii="Calibri" w:hAnsi="Calibri" w:cs="Calibri"/>
          <w:highlight w:val="yellow"/>
          <w:lang w:val="en-US"/>
        </w:rPr>
        <w:t xml:space="preserve"> mm hole into the top of </w:t>
      </w:r>
      <w:r w:rsidR="003D1F4C" w:rsidRPr="00FA061F">
        <w:rPr>
          <w:rFonts w:ascii="Calibri" w:hAnsi="Calibri" w:cs="Calibri"/>
          <w:highlight w:val="yellow"/>
          <w:lang w:val="en-US"/>
        </w:rPr>
        <w:t>the</w:t>
      </w:r>
      <w:r w:rsidR="00F256FE" w:rsidRPr="00FA061F">
        <w:rPr>
          <w:rFonts w:ascii="Calibri" w:hAnsi="Calibri" w:cs="Calibri"/>
          <w:highlight w:val="yellow"/>
          <w:lang w:val="en-US"/>
        </w:rPr>
        <w:t xml:space="preserve"> </w:t>
      </w:r>
      <w:r w:rsidR="00354354" w:rsidRPr="00FA061F">
        <w:rPr>
          <w:rFonts w:ascii="Calibri" w:hAnsi="Calibri" w:cs="Calibri"/>
          <w:highlight w:val="yellow"/>
          <w:lang w:val="en-US"/>
        </w:rPr>
        <w:t>9 L basin</w:t>
      </w:r>
      <w:r w:rsidR="00A5411A" w:rsidRPr="00FA061F">
        <w:rPr>
          <w:rFonts w:ascii="Calibri" w:hAnsi="Calibri" w:cs="Calibri"/>
          <w:highlight w:val="yellow"/>
          <w:lang w:val="en-US"/>
        </w:rPr>
        <w:t xml:space="preserve"> </w:t>
      </w:r>
      <w:r w:rsidR="00936DBA" w:rsidRPr="00FA061F">
        <w:rPr>
          <w:rFonts w:ascii="Calibri" w:hAnsi="Calibri" w:cs="Calibri"/>
          <w:highlight w:val="yellow"/>
          <w:lang w:val="en-US"/>
        </w:rPr>
        <w:t>and place</w:t>
      </w:r>
      <w:r w:rsidR="002252BD" w:rsidRPr="00FA061F">
        <w:rPr>
          <w:rFonts w:ascii="Calibri" w:hAnsi="Calibri" w:cs="Calibri"/>
          <w:highlight w:val="yellow"/>
          <w:lang w:val="en-US"/>
        </w:rPr>
        <w:t xml:space="preserve"> the funnel spout </w:t>
      </w:r>
      <w:r w:rsidR="00011F00" w:rsidRPr="00FA061F">
        <w:rPr>
          <w:rFonts w:ascii="Calibri" w:hAnsi="Calibri" w:cs="Calibri"/>
          <w:highlight w:val="yellow"/>
          <w:lang w:val="en-US"/>
        </w:rPr>
        <w:t>into the hole</w:t>
      </w:r>
      <w:r w:rsidR="007C0680" w:rsidRPr="00FA061F">
        <w:rPr>
          <w:rFonts w:ascii="Calibri" w:hAnsi="Calibri" w:cs="Calibri"/>
          <w:highlight w:val="yellow"/>
          <w:lang w:val="en-US"/>
        </w:rPr>
        <w:t xml:space="preserve"> </w:t>
      </w:r>
      <w:r w:rsidR="00544ACD" w:rsidRPr="00FA061F">
        <w:rPr>
          <w:rFonts w:ascii="Calibri" w:hAnsi="Calibri" w:cs="Calibri"/>
          <w:highlight w:val="yellow"/>
          <w:lang w:val="en-US"/>
        </w:rPr>
        <w:t>to position it</w:t>
      </w:r>
      <w:r w:rsidR="00D4626D" w:rsidRPr="00FA061F">
        <w:rPr>
          <w:rFonts w:ascii="Calibri" w:hAnsi="Calibri" w:cs="Calibri"/>
          <w:highlight w:val="yellow"/>
          <w:lang w:val="en-US"/>
        </w:rPr>
        <w:t xml:space="preserve"> </w:t>
      </w:r>
      <w:r w:rsidR="007C0680" w:rsidRPr="00FA061F">
        <w:rPr>
          <w:rFonts w:ascii="Calibri" w:hAnsi="Calibri" w:cs="Calibri"/>
          <w:highlight w:val="yellow"/>
          <w:lang w:val="en-US"/>
        </w:rPr>
        <w:t xml:space="preserve">directly </w:t>
      </w:r>
      <w:r w:rsidR="00D4626D" w:rsidRPr="00FA061F">
        <w:rPr>
          <w:rFonts w:ascii="Calibri" w:hAnsi="Calibri" w:cs="Calibri"/>
          <w:highlight w:val="yellow"/>
          <w:lang w:val="en-US"/>
        </w:rPr>
        <w:t>above the sample tray</w:t>
      </w:r>
      <w:r w:rsidR="00F256FE" w:rsidRPr="00FA061F">
        <w:rPr>
          <w:rFonts w:ascii="Calibri" w:hAnsi="Calibri" w:cs="Calibri"/>
          <w:highlight w:val="yellow"/>
          <w:lang w:val="en-US"/>
        </w:rPr>
        <w:t>.</w:t>
      </w:r>
    </w:p>
    <w:p w14:paraId="1FDE5787" w14:textId="77777777" w:rsidR="00E60704" w:rsidRPr="00FA061F" w:rsidRDefault="00E60704" w:rsidP="00FA061F">
      <w:pPr>
        <w:jc w:val="both"/>
        <w:rPr>
          <w:rFonts w:ascii="Calibri" w:hAnsi="Calibri" w:cs="Calibri"/>
          <w:highlight w:val="yellow"/>
          <w:lang w:val="en-US"/>
        </w:rPr>
      </w:pPr>
    </w:p>
    <w:p w14:paraId="22EE0911" w14:textId="4A31A3B5" w:rsidR="00972681" w:rsidRPr="00FA061F" w:rsidRDefault="00814C02"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lang w:val="en-US"/>
        </w:rPr>
        <w:t>Using a drill with a hex-head driver bit</w:t>
      </w:r>
      <w:r w:rsidR="00544ACD" w:rsidRPr="00FA061F">
        <w:rPr>
          <w:rFonts w:ascii="Calibri" w:hAnsi="Calibri" w:cs="Calibri"/>
          <w:highlight w:val="yellow"/>
          <w:lang w:val="en-US"/>
        </w:rPr>
        <w:t>,</w:t>
      </w:r>
      <w:r w:rsidRPr="00FA061F">
        <w:rPr>
          <w:rFonts w:ascii="Calibri" w:hAnsi="Calibri" w:cs="Calibri"/>
          <w:highlight w:val="yellow"/>
          <w:lang w:val="en-US"/>
        </w:rPr>
        <w:t xml:space="preserve"> s</w:t>
      </w:r>
      <w:r w:rsidR="00AA7F66" w:rsidRPr="00FA061F">
        <w:rPr>
          <w:rFonts w:ascii="Calibri" w:hAnsi="Calibri" w:cs="Calibri"/>
          <w:highlight w:val="yellow"/>
          <w:lang w:val="en-US"/>
        </w:rPr>
        <w:t>ecure t</w:t>
      </w:r>
      <w:r w:rsidR="00454C99" w:rsidRPr="00FA061F">
        <w:rPr>
          <w:rFonts w:ascii="Calibri" w:hAnsi="Calibri" w:cs="Calibri"/>
          <w:highlight w:val="yellow"/>
          <w:lang w:val="en-US"/>
        </w:rPr>
        <w:t xml:space="preserve">he plastic basin covering the pet feeder to </w:t>
      </w:r>
      <w:r w:rsidR="00C8749E" w:rsidRPr="00FA061F">
        <w:rPr>
          <w:rFonts w:ascii="Calibri" w:hAnsi="Calibri" w:cs="Calibri"/>
          <w:highlight w:val="yellow"/>
          <w:lang w:val="en-US"/>
        </w:rPr>
        <w:t xml:space="preserve">a 500 mm piece of treated pine fence paling </w:t>
      </w:r>
      <w:r w:rsidR="00276C8A" w:rsidRPr="00FA061F">
        <w:rPr>
          <w:rFonts w:ascii="Calibri" w:hAnsi="Calibri" w:cs="Calibri"/>
          <w:highlight w:val="yellow"/>
          <w:lang w:val="en-US"/>
        </w:rPr>
        <w:t>(</w:t>
      </w:r>
      <w:r w:rsidR="002915E4" w:rsidRPr="00FA061F">
        <w:rPr>
          <w:rFonts w:ascii="Calibri" w:hAnsi="Calibri" w:cs="Calibri"/>
          <w:b/>
          <w:bCs/>
          <w:highlight w:val="yellow"/>
          <w:lang w:val="en-US"/>
        </w:rPr>
        <w:t>Figure 1</w:t>
      </w:r>
      <w:r w:rsidR="00276C8A" w:rsidRPr="00FA061F">
        <w:rPr>
          <w:rFonts w:ascii="Calibri" w:hAnsi="Calibri" w:cs="Calibri"/>
          <w:highlight w:val="yellow"/>
          <w:lang w:val="en-US"/>
        </w:rPr>
        <w:t>, item 9</w:t>
      </w:r>
      <w:r w:rsidR="00972681" w:rsidRPr="00FA061F">
        <w:rPr>
          <w:rFonts w:ascii="Calibri" w:hAnsi="Calibri" w:cs="Calibri"/>
          <w:highlight w:val="yellow"/>
          <w:lang w:val="en-US"/>
        </w:rPr>
        <w:t xml:space="preserve">) </w:t>
      </w:r>
      <w:r w:rsidR="00454C99" w:rsidRPr="00FA061F">
        <w:rPr>
          <w:rFonts w:ascii="Calibri" w:hAnsi="Calibri" w:cs="Calibri"/>
          <w:highlight w:val="yellow"/>
          <w:lang w:val="en-US"/>
        </w:rPr>
        <w:t>with galvanized hex-head screws (</w:t>
      </w:r>
      <w:r w:rsidR="002915E4" w:rsidRPr="00FA061F">
        <w:rPr>
          <w:rFonts w:ascii="Calibri" w:hAnsi="Calibri" w:cs="Calibri"/>
          <w:b/>
          <w:bCs/>
          <w:highlight w:val="yellow"/>
          <w:lang w:val="en-US"/>
        </w:rPr>
        <w:t>Figure 1</w:t>
      </w:r>
      <w:r w:rsidR="00454C99" w:rsidRPr="00FA061F">
        <w:rPr>
          <w:rFonts w:ascii="Calibri" w:hAnsi="Calibri" w:cs="Calibri"/>
          <w:highlight w:val="yellow"/>
          <w:lang w:val="en-US"/>
        </w:rPr>
        <w:t xml:space="preserve">, item 14). </w:t>
      </w:r>
    </w:p>
    <w:p w14:paraId="67FE65D5" w14:textId="77777777" w:rsidR="00E60704" w:rsidRPr="00FA061F" w:rsidRDefault="00E60704" w:rsidP="00FA061F">
      <w:pPr>
        <w:jc w:val="both"/>
        <w:rPr>
          <w:rFonts w:ascii="Calibri" w:hAnsi="Calibri" w:cs="Calibri"/>
          <w:highlight w:val="yellow"/>
          <w:lang w:val="en-US"/>
        </w:rPr>
      </w:pPr>
    </w:p>
    <w:p w14:paraId="5BFF64C4" w14:textId="3299B180" w:rsidR="003B2B7B" w:rsidRPr="00FA061F" w:rsidRDefault="00C142DB"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lang w:val="en-US"/>
        </w:rPr>
        <w:t xml:space="preserve">To </w:t>
      </w:r>
      <w:r w:rsidR="00544ACD" w:rsidRPr="00FA061F">
        <w:rPr>
          <w:rFonts w:ascii="Calibri" w:hAnsi="Calibri" w:cs="Calibri"/>
          <w:highlight w:val="yellow"/>
          <w:lang w:val="en-US"/>
        </w:rPr>
        <w:t>stabilize</w:t>
      </w:r>
      <w:r w:rsidRPr="00FA061F">
        <w:rPr>
          <w:rFonts w:ascii="Calibri" w:hAnsi="Calibri" w:cs="Calibri"/>
          <w:highlight w:val="yellow"/>
          <w:lang w:val="en-US"/>
        </w:rPr>
        <w:t xml:space="preserve"> the </w:t>
      </w:r>
      <w:r w:rsidR="00870D2D" w:rsidRPr="00FA061F">
        <w:rPr>
          <w:rFonts w:ascii="Calibri" w:hAnsi="Calibri" w:cs="Calibri"/>
          <w:highlight w:val="yellow"/>
          <w:lang w:val="en-US"/>
        </w:rPr>
        <w:t xml:space="preserve">entire </w:t>
      </w:r>
      <w:r w:rsidRPr="00FA061F">
        <w:rPr>
          <w:rFonts w:ascii="Calibri" w:hAnsi="Calibri" w:cs="Calibri"/>
          <w:highlight w:val="yellow"/>
          <w:lang w:val="en-US"/>
        </w:rPr>
        <w:t xml:space="preserve">trap </w:t>
      </w:r>
      <w:r w:rsidR="00870D2D" w:rsidRPr="00FA061F">
        <w:rPr>
          <w:rFonts w:ascii="Calibri" w:hAnsi="Calibri" w:cs="Calibri"/>
          <w:highlight w:val="yellow"/>
          <w:lang w:val="en-US"/>
        </w:rPr>
        <w:t xml:space="preserve">for hoisting into the air via ropes, </w:t>
      </w:r>
      <w:r w:rsidR="00BD7A6F" w:rsidRPr="00FA061F">
        <w:rPr>
          <w:rFonts w:ascii="Calibri" w:hAnsi="Calibri" w:cs="Calibri"/>
          <w:highlight w:val="yellow"/>
          <w:lang w:val="en-US"/>
        </w:rPr>
        <w:t>a</w:t>
      </w:r>
      <w:r w:rsidR="007F4F67" w:rsidRPr="00FA061F">
        <w:rPr>
          <w:rFonts w:ascii="Calibri" w:hAnsi="Calibri" w:cs="Calibri"/>
          <w:highlight w:val="yellow"/>
          <w:lang w:val="en-US"/>
        </w:rPr>
        <w:t>ttach a</w:t>
      </w:r>
      <w:r w:rsidR="00BD7A6F" w:rsidRPr="00FA061F">
        <w:rPr>
          <w:rFonts w:ascii="Calibri" w:hAnsi="Calibri" w:cs="Calibri"/>
          <w:highlight w:val="yellow"/>
          <w:lang w:val="en-US"/>
        </w:rPr>
        <w:t xml:space="preserve"> wooden stake</w:t>
      </w:r>
      <w:r w:rsidR="000334AC" w:rsidRPr="00FA061F">
        <w:rPr>
          <w:rFonts w:ascii="Calibri" w:hAnsi="Calibri" w:cs="Calibri"/>
          <w:highlight w:val="yellow"/>
          <w:lang w:val="en-US"/>
        </w:rPr>
        <w:t xml:space="preserve"> </w:t>
      </w:r>
      <w:r w:rsidR="00E32794" w:rsidRPr="00FA061F">
        <w:rPr>
          <w:rFonts w:ascii="Calibri" w:hAnsi="Calibri" w:cs="Calibri"/>
          <w:highlight w:val="yellow"/>
          <w:lang w:val="en-US"/>
        </w:rPr>
        <w:t xml:space="preserve">(17 x 17 </w:t>
      </w:r>
      <w:r w:rsidR="00B753EE" w:rsidRPr="00FA061F">
        <w:rPr>
          <w:rFonts w:ascii="Calibri" w:hAnsi="Calibri" w:cs="Calibri"/>
          <w:highlight w:val="yellow"/>
          <w:lang w:val="en-US"/>
        </w:rPr>
        <w:t xml:space="preserve">x 1200 </w:t>
      </w:r>
      <w:r w:rsidR="00E32794" w:rsidRPr="00FA061F">
        <w:rPr>
          <w:rFonts w:ascii="Calibri" w:hAnsi="Calibri" w:cs="Calibri"/>
          <w:highlight w:val="yellow"/>
          <w:lang w:val="en-US"/>
        </w:rPr>
        <w:t>mm</w:t>
      </w:r>
      <w:r w:rsidR="001351E6" w:rsidRPr="00FA061F">
        <w:rPr>
          <w:rFonts w:ascii="Calibri" w:hAnsi="Calibri" w:cs="Calibri"/>
          <w:highlight w:val="yellow"/>
          <w:lang w:val="en-US"/>
        </w:rPr>
        <w:t xml:space="preserve">, </w:t>
      </w:r>
      <w:r w:rsidR="002915E4" w:rsidRPr="00FA061F">
        <w:rPr>
          <w:rFonts w:ascii="Calibri" w:hAnsi="Calibri" w:cs="Calibri"/>
          <w:b/>
          <w:bCs/>
          <w:highlight w:val="yellow"/>
          <w:lang w:val="en-US"/>
        </w:rPr>
        <w:t>Figure 1</w:t>
      </w:r>
      <w:r w:rsidR="001351E6" w:rsidRPr="00FA061F">
        <w:rPr>
          <w:rFonts w:ascii="Calibri" w:hAnsi="Calibri" w:cs="Calibri"/>
          <w:highlight w:val="yellow"/>
          <w:lang w:val="en-US"/>
        </w:rPr>
        <w:t>, item 10</w:t>
      </w:r>
      <w:r w:rsidR="00E32794" w:rsidRPr="00FA061F">
        <w:rPr>
          <w:rFonts w:ascii="Calibri" w:hAnsi="Calibri" w:cs="Calibri"/>
          <w:highlight w:val="yellow"/>
          <w:lang w:val="en-US"/>
        </w:rPr>
        <w:t xml:space="preserve">) </w:t>
      </w:r>
      <w:r w:rsidR="000334AC" w:rsidRPr="00FA061F">
        <w:rPr>
          <w:rFonts w:ascii="Calibri" w:hAnsi="Calibri" w:cs="Calibri"/>
          <w:highlight w:val="yellow"/>
          <w:lang w:val="en-US"/>
        </w:rPr>
        <w:t xml:space="preserve">to </w:t>
      </w:r>
      <w:r w:rsidR="00482793" w:rsidRPr="00FA061F">
        <w:rPr>
          <w:rFonts w:ascii="Calibri" w:hAnsi="Calibri" w:cs="Calibri"/>
          <w:highlight w:val="yellow"/>
          <w:lang w:val="en-US"/>
        </w:rPr>
        <w:t>the</w:t>
      </w:r>
      <w:r w:rsidR="004A1776" w:rsidRPr="00FA061F">
        <w:rPr>
          <w:rFonts w:ascii="Calibri" w:hAnsi="Calibri" w:cs="Calibri"/>
          <w:highlight w:val="yellow"/>
          <w:lang w:val="en-US"/>
        </w:rPr>
        <w:t xml:space="preserve"> </w:t>
      </w:r>
      <w:r w:rsidR="000334AC" w:rsidRPr="00FA061F">
        <w:rPr>
          <w:rFonts w:ascii="Calibri" w:hAnsi="Calibri" w:cs="Calibri"/>
          <w:highlight w:val="yellow"/>
          <w:lang w:val="en-US"/>
        </w:rPr>
        <w:t xml:space="preserve">piece of </w:t>
      </w:r>
      <w:r w:rsidR="00901652" w:rsidRPr="00FA061F">
        <w:rPr>
          <w:rFonts w:ascii="Calibri" w:hAnsi="Calibri" w:cs="Calibri"/>
          <w:highlight w:val="yellow"/>
          <w:lang w:val="en-US"/>
        </w:rPr>
        <w:t>treated pine</w:t>
      </w:r>
      <w:r w:rsidR="000334AC" w:rsidRPr="00FA061F">
        <w:rPr>
          <w:rFonts w:ascii="Calibri" w:hAnsi="Calibri" w:cs="Calibri"/>
          <w:highlight w:val="yellow"/>
          <w:lang w:val="en-US"/>
        </w:rPr>
        <w:t xml:space="preserve"> </w:t>
      </w:r>
      <w:r w:rsidR="00B753EE" w:rsidRPr="00FA061F">
        <w:rPr>
          <w:rFonts w:ascii="Calibri" w:hAnsi="Calibri" w:cs="Calibri"/>
          <w:highlight w:val="yellow"/>
          <w:lang w:val="en-US"/>
        </w:rPr>
        <w:t xml:space="preserve">fence paling </w:t>
      </w:r>
      <w:r w:rsidR="005F1FA9" w:rsidRPr="00FA061F">
        <w:rPr>
          <w:rFonts w:ascii="Calibri" w:hAnsi="Calibri" w:cs="Calibri"/>
          <w:highlight w:val="yellow"/>
          <w:lang w:val="en-US"/>
        </w:rPr>
        <w:t>(</w:t>
      </w:r>
      <w:r w:rsidR="002915E4" w:rsidRPr="00FA061F">
        <w:rPr>
          <w:rFonts w:ascii="Calibri" w:hAnsi="Calibri" w:cs="Calibri"/>
          <w:b/>
          <w:bCs/>
          <w:highlight w:val="yellow"/>
          <w:lang w:val="en-US"/>
        </w:rPr>
        <w:t>Figure 1</w:t>
      </w:r>
      <w:r w:rsidR="005F1FA9" w:rsidRPr="00FA061F">
        <w:rPr>
          <w:rFonts w:ascii="Calibri" w:hAnsi="Calibri" w:cs="Calibri"/>
          <w:highlight w:val="yellow"/>
          <w:lang w:val="en-US"/>
        </w:rPr>
        <w:t>, item 9)</w:t>
      </w:r>
      <w:r w:rsidR="00690C3F" w:rsidRPr="00FA061F">
        <w:rPr>
          <w:rFonts w:ascii="Calibri" w:hAnsi="Calibri" w:cs="Calibri"/>
          <w:highlight w:val="yellow"/>
          <w:lang w:val="en-US"/>
        </w:rPr>
        <w:t xml:space="preserve"> </w:t>
      </w:r>
      <w:r w:rsidR="000334AC" w:rsidRPr="00FA061F">
        <w:rPr>
          <w:rFonts w:ascii="Calibri" w:hAnsi="Calibri" w:cs="Calibri"/>
          <w:highlight w:val="yellow"/>
          <w:lang w:val="en-US"/>
        </w:rPr>
        <w:t>with an angle bracket and tie wire</w:t>
      </w:r>
      <w:r w:rsidR="00BE1BBF" w:rsidRPr="00FA061F">
        <w:rPr>
          <w:rFonts w:ascii="Calibri" w:hAnsi="Calibri" w:cs="Calibri"/>
          <w:highlight w:val="yellow"/>
          <w:lang w:val="en-US"/>
        </w:rPr>
        <w:t xml:space="preserve"> (</w:t>
      </w:r>
      <w:r w:rsidR="002915E4" w:rsidRPr="00FA061F">
        <w:rPr>
          <w:rFonts w:ascii="Calibri" w:hAnsi="Calibri" w:cs="Calibri"/>
          <w:b/>
          <w:bCs/>
          <w:highlight w:val="yellow"/>
          <w:lang w:val="en-US"/>
        </w:rPr>
        <w:t>Figure 1</w:t>
      </w:r>
      <w:r w:rsidR="00BE1BBF" w:rsidRPr="00FA061F">
        <w:rPr>
          <w:rFonts w:ascii="Calibri" w:hAnsi="Calibri" w:cs="Calibri"/>
          <w:highlight w:val="yellow"/>
          <w:lang w:val="en-US"/>
        </w:rPr>
        <w:t xml:space="preserve">, </w:t>
      </w:r>
      <w:r w:rsidR="002915E4" w:rsidRPr="00FA061F">
        <w:rPr>
          <w:rFonts w:ascii="Calibri" w:hAnsi="Calibri" w:cs="Calibri"/>
          <w:highlight w:val="yellow"/>
          <w:lang w:val="en-US"/>
        </w:rPr>
        <w:t xml:space="preserve">items </w:t>
      </w:r>
      <w:r w:rsidR="00BE1BBF" w:rsidRPr="00FA061F">
        <w:rPr>
          <w:rFonts w:ascii="Calibri" w:hAnsi="Calibri" w:cs="Calibri"/>
          <w:highlight w:val="yellow"/>
          <w:lang w:val="en-US"/>
        </w:rPr>
        <w:t>13</w:t>
      </w:r>
      <w:r w:rsidR="00A31120" w:rsidRPr="00FA061F">
        <w:rPr>
          <w:rFonts w:ascii="Calibri" w:hAnsi="Calibri" w:cs="Calibri"/>
          <w:highlight w:val="yellow"/>
          <w:lang w:val="en-US"/>
        </w:rPr>
        <w:t>,</w:t>
      </w:r>
      <w:r w:rsidR="00BE1BBF" w:rsidRPr="00FA061F">
        <w:rPr>
          <w:rFonts w:ascii="Calibri" w:hAnsi="Calibri" w:cs="Calibri"/>
          <w:highlight w:val="yellow"/>
          <w:lang w:val="en-US"/>
        </w:rPr>
        <w:t xml:space="preserve"> 15</w:t>
      </w:r>
      <w:r w:rsidR="005F1FA9" w:rsidRPr="00FA061F">
        <w:rPr>
          <w:rFonts w:ascii="Calibri" w:hAnsi="Calibri" w:cs="Calibri"/>
          <w:highlight w:val="yellow"/>
          <w:lang w:val="en-US"/>
        </w:rPr>
        <w:t xml:space="preserve"> </w:t>
      </w:r>
      <w:r w:rsidR="002915E4" w:rsidRPr="00FA061F">
        <w:rPr>
          <w:rFonts w:ascii="Calibri" w:hAnsi="Calibri" w:cs="Calibri"/>
          <w:highlight w:val="yellow"/>
          <w:lang w:val="en-US"/>
        </w:rPr>
        <w:t xml:space="preserve">and </w:t>
      </w:r>
      <w:r w:rsidR="005F1FA9" w:rsidRPr="00FA061F">
        <w:rPr>
          <w:rFonts w:ascii="Calibri" w:hAnsi="Calibri" w:cs="Calibri"/>
          <w:highlight w:val="yellow"/>
          <w:lang w:val="en-US"/>
        </w:rPr>
        <w:t>16</w:t>
      </w:r>
      <w:r w:rsidR="00BE1BBF" w:rsidRPr="00FA061F">
        <w:rPr>
          <w:rFonts w:ascii="Calibri" w:hAnsi="Calibri" w:cs="Calibri"/>
          <w:highlight w:val="yellow"/>
          <w:lang w:val="en-US"/>
        </w:rPr>
        <w:t>)</w:t>
      </w:r>
      <w:r w:rsidR="003E0777" w:rsidRPr="00FA061F">
        <w:rPr>
          <w:rFonts w:ascii="Calibri" w:hAnsi="Calibri" w:cs="Calibri"/>
          <w:highlight w:val="yellow"/>
          <w:lang w:val="en-US"/>
        </w:rPr>
        <w:t>.</w:t>
      </w:r>
      <w:r w:rsidR="004A1776" w:rsidRPr="00FA061F">
        <w:rPr>
          <w:rFonts w:ascii="Calibri" w:hAnsi="Calibri" w:cs="Calibri"/>
          <w:highlight w:val="yellow"/>
          <w:lang w:val="en-US"/>
        </w:rPr>
        <w:t xml:space="preserve"> </w:t>
      </w:r>
    </w:p>
    <w:p w14:paraId="65FF5D7F" w14:textId="4706E5CD" w:rsidR="00143C3A" w:rsidRPr="00FA061F" w:rsidRDefault="00143C3A" w:rsidP="00FA061F">
      <w:pPr>
        <w:jc w:val="both"/>
        <w:rPr>
          <w:rFonts w:ascii="Calibri" w:hAnsi="Calibri" w:cs="Calibri"/>
        </w:rPr>
      </w:pPr>
    </w:p>
    <w:p w14:paraId="6EAAD405" w14:textId="5DA43286" w:rsidR="00173322" w:rsidRDefault="00173322" w:rsidP="00FA061F">
      <w:pPr>
        <w:jc w:val="both"/>
        <w:rPr>
          <w:rFonts w:ascii="Calibri" w:hAnsi="Calibri" w:cs="Calibri"/>
        </w:rPr>
      </w:pPr>
      <w:r w:rsidRPr="00FA061F">
        <w:rPr>
          <w:rFonts w:ascii="Calibri" w:hAnsi="Calibri" w:cs="Calibri"/>
        </w:rPr>
        <w:t>[</w:t>
      </w:r>
      <w:r w:rsidR="00EF7EFD" w:rsidRPr="00FA061F">
        <w:rPr>
          <w:rFonts w:ascii="Calibri" w:hAnsi="Calibri" w:cs="Calibri"/>
        </w:rPr>
        <w:t xml:space="preserve">Place </w:t>
      </w:r>
      <w:r w:rsidR="00EF7EFD" w:rsidRPr="00FA061F">
        <w:rPr>
          <w:rFonts w:ascii="Calibri" w:hAnsi="Calibri" w:cs="Calibri"/>
          <w:b/>
          <w:bCs/>
        </w:rPr>
        <w:t>Figure 1</w:t>
      </w:r>
      <w:r w:rsidR="00EF7EFD" w:rsidRPr="00FA061F">
        <w:rPr>
          <w:rFonts w:ascii="Calibri" w:hAnsi="Calibri" w:cs="Calibri"/>
        </w:rPr>
        <w:t xml:space="preserve"> here]</w:t>
      </w:r>
    </w:p>
    <w:p w14:paraId="7F332CE5" w14:textId="77777777" w:rsidR="00F06FEE" w:rsidRPr="00FA061F" w:rsidRDefault="00F06FEE" w:rsidP="00FA061F">
      <w:pPr>
        <w:jc w:val="both"/>
        <w:rPr>
          <w:rFonts w:ascii="Calibri" w:hAnsi="Calibri" w:cs="Calibri"/>
        </w:rPr>
      </w:pPr>
    </w:p>
    <w:p w14:paraId="504D5EFA" w14:textId="7603F645" w:rsidR="007E45C5" w:rsidRPr="00FA061F" w:rsidRDefault="00D2779A" w:rsidP="00FA061F">
      <w:pPr>
        <w:pStyle w:val="ListParagraph"/>
        <w:numPr>
          <w:ilvl w:val="0"/>
          <w:numId w:val="4"/>
        </w:numPr>
        <w:ind w:left="0" w:firstLine="0"/>
        <w:jc w:val="both"/>
        <w:rPr>
          <w:rFonts w:ascii="Calibri" w:hAnsi="Calibri" w:cs="Calibri"/>
          <w:b/>
          <w:bCs/>
        </w:rPr>
      </w:pPr>
      <w:r w:rsidRPr="00FA061F">
        <w:rPr>
          <w:rFonts w:ascii="Calibri" w:hAnsi="Calibri" w:cs="Calibri"/>
          <w:b/>
          <w:bCs/>
          <w:highlight w:val="yellow"/>
        </w:rPr>
        <w:t xml:space="preserve"> Trap deployment</w:t>
      </w:r>
    </w:p>
    <w:p w14:paraId="31B9FE79" w14:textId="77777777" w:rsidR="00CA4F41" w:rsidRPr="00FA061F" w:rsidRDefault="00CA4F41" w:rsidP="00FA061F">
      <w:pPr>
        <w:jc w:val="both"/>
        <w:rPr>
          <w:rFonts w:ascii="Calibri" w:hAnsi="Calibri" w:cs="Calibri"/>
        </w:rPr>
      </w:pPr>
    </w:p>
    <w:p w14:paraId="79FD012B" w14:textId="2FCD525B" w:rsidR="00CB2799" w:rsidRPr="00FA061F" w:rsidRDefault="00D2779A" w:rsidP="00FA061F">
      <w:pPr>
        <w:jc w:val="both"/>
        <w:rPr>
          <w:rFonts w:ascii="Calibri" w:hAnsi="Calibri" w:cs="Calibri"/>
        </w:rPr>
      </w:pPr>
      <w:r w:rsidRPr="00FA061F">
        <w:rPr>
          <w:rFonts w:ascii="Calibri" w:hAnsi="Calibri" w:cs="Calibri"/>
        </w:rPr>
        <w:t xml:space="preserve">NOTE: </w:t>
      </w:r>
      <w:r w:rsidR="004C72C9" w:rsidRPr="00FA061F">
        <w:rPr>
          <w:rFonts w:ascii="Calibri" w:hAnsi="Calibri" w:cs="Calibri"/>
        </w:rPr>
        <w:t>T</w:t>
      </w:r>
      <w:r w:rsidR="00CB2799" w:rsidRPr="00FA061F">
        <w:rPr>
          <w:rFonts w:ascii="Calibri" w:hAnsi="Calibri" w:cs="Calibri"/>
        </w:rPr>
        <w:t xml:space="preserve">he traps </w:t>
      </w:r>
      <w:r w:rsidR="004C72C9" w:rsidRPr="00FA061F">
        <w:rPr>
          <w:rFonts w:ascii="Calibri" w:hAnsi="Calibri" w:cs="Calibri"/>
        </w:rPr>
        <w:t xml:space="preserve">were attached </w:t>
      </w:r>
      <w:r w:rsidR="00CB2799" w:rsidRPr="00FA061F">
        <w:rPr>
          <w:rFonts w:ascii="Calibri" w:hAnsi="Calibri" w:cs="Calibri"/>
        </w:rPr>
        <w:t xml:space="preserve">to trees 6 m above the ground (directly below the experimental or control lights) to capture </w:t>
      </w:r>
      <w:r w:rsidR="00C80151" w:rsidRPr="00FA061F">
        <w:rPr>
          <w:rFonts w:ascii="Calibri" w:hAnsi="Calibri" w:cs="Calibri"/>
        </w:rPr>
        <w:t>flying insects</w:t>
      </w:r>
      <w:r w:rsidR="00CB2799" w:rsidRPr="00FA061F">
        <w:rPr>
          <w:rFonts w:ascii="Calibri" w:hAnsi="Calibri" w:cs="Calibri"/>
        </w:rPr>
        <w:t xml:space="preserve"> (</w:t>
      </w:r>
      <w:r w:rsidR="00CB2799" w:rsidRPr="00FA061F">
        <w:rPr>
          <w:rFonts w:ascii="Calibri" w:hAnsi="Calibri" w:cs="Calibri"/>
          <w:b/>
          <w:bCs/>
        </w:rPr>
        <w:t>Fig</w:t>
      </w:r>
      <w:r w:rsidR="00544ACD" w:rsidRPr="00FA061F">
        <w:rPr>
          <w:rFonts w:ascii="Calibri" w:hAnsi="Calibri" w:cs="Calibri"/>
          <w:b/>
          <w:bCs/>
        </w:rPr>
        <w:t xml:space="preserve">ure </w:t>
      </w:r>
      <w:r w:rsidR="00CB2799" w:rsidRPr="00FA061F">
        <w:rPr>
          <w:rFonts w:ascii="Calibri" w:hAnsi="Calibri" w:cs="Calibri"/>
          <w:b/>
          <w:bCs/>
        </w:rPr>
        <w:t>2</w:t>
      </w:r>
      <w:r w:rsidR="00CB2799" w:rsidRPr="00FA061F">
        <w:rPr>
          <w:rFonts w:ascii="Calibri" w:hAnsi="Calibri" w:cs="Calibri"/>
        </w:rPr>
        <w:t xml:space="preserve">). Emptying and collection of traps </w:t>
      </w:r>
      <w:r w:rsidR="00544ACD" w:rsidRPr="00FA061F">
        <w:rPr>
          <w:rFonts w:ascii="Calibri" w:hAnsi="Calibri" w:cs="Calibri"/>
        </w:rPr>
        <w:t>w</w:t>
      </w:r>
      <w:r w:rsidR="00544ACD">
        <w:rPr>
          <w:rFonts w:ascii="Calibri" w:hAnsi="Calibri" w:cs="Calibri"/>
        </w:rPr>
        <w:t>ere</w:t>
      </w:r>
      <w:r w:rsidR="00544ACD" w:rsidRPr="00FA061F">
        <w:rPr>
          <w:rFonts w:ascii="Calibri" w:hAnsi="Calibri" w:cs="Calibri"/>
        </w:rPr>
        <w:t xml:space="preserve"> </w:t>
      </w:r>
      <w:r w:rsidR="00CB2799" w:rsidRPr="00FA061F">
        <w:rPr>
          <w:rFonts w:ascii="Calibri" w:hAnsi="Calibri" w:cs="Calibri"/>
        </w:rPr>
        <w:t xml:space="preserve">done by three people on a single day. Further days can be sampled if required by </w:t>
      </w:r>
      <w:r w:rsidR="00CB2799" w:rsidRPr="00FA061F">
        <w:rPr>
          <w:rFonts w:ascii="Calibri" w:hAnsi="Calibri" w:cs="Calibri"/>
        </w:rPr>
        <w:lastRenderedPageBreak/>
        <w:t>lowering the trap to remove the collected samples, resetting the pet food dispensers</w:t>
      </w:r>
      <w:r w:rsidR="00544ACD">
        <w:rPr>
          <w:rFonts w:ascii="Calibri" w:hAnsi="Calibri" w:cs="Calibri"/>
        </w:rPr>
        <w:t>,</w:t>
      </w:r>
      <w:r w:rsidR="00CB2799" w:rsidRPr="00FA061F">
        <w:rPr>
          <w:rFonts w:ascii="Calibri" w:hAnsi="Calibri" w:cs="Calibri"/>
        </w:rPr>
        <w:t xml:space="preserve"> and placing the trap back in position every three days based on </w:t>
      </w:r>
      <w:r w:rsidR="00544ACD">
        <w:rPr>
          <w:rFonts w:ascii="Calibri" w:hAnsi="Calibri" w:cs="Calibri"/>
        </w:rPr>
        <w:t>the</w:t>
      </w:r>
      <w:r w:rsidR="00544ACD" w:rsidRPr="00FA061F">
        <w:rPr>
          <w:rFonts w:ascii="Calibri" w:hAnsi="Calibri" w:cs="Calibri"/>
        </w:rPr>
        <w:t xml:space="preserve"> </w:t>
      </w:r>
      <w:r w:rsidR="00CB2799" w:rsidRPr="00FA061F">
        <w:rPr>
          <w:rFonts w:ascii="Calibri" w:hAnsi="Calibri" w:cs="Calibri"/>
        </w:rPr>
        <w:t>sampling regime.</w:t>
      </w:r>
    </w:p>
    <w:p w14:paraId="7A22CFA5" w14:textId="1FE9A096" w:rsidR="00CB2799" w:rsidRPr="00FA061F" w:rsidRDefault="00CB2799" w:rsidP="00FA061F">
      <w:pPr>
        <w:jc w:val="both"/>
        <w:rPr>
          <w:rFonts w:ascii="Calibri" w:hAnsi="Calibri" w:cs="Calibri"/>
        </w:rPr>
      </w:pPr>
    </w:p>
    <w:p w14:paraId="60C25B74" w14:textId="72DD2EB1" w:rsidR="00A05A29" w:rsidRPr="00FA061F" w:rsidRDefault="00F93938" w:rsidP="00FA061F">
      <w:pPr>
        <w:jc w:val="both"/>
        <w:rPr>
          <w:rFonts w:ascii="Calibri" w:hAnsi="Calibri" w:cs="Calibri"/>
        </w:rPr>
      </w:pPr>
      <w:r w:rsidRPr="00FA061F">
        <w:rPr>
          <w:rFonts w:ascii="Calibri" w:hAnsi="Calibri" w:cs="Calibri"/>
        </w:rPr>
        <w:t>[</w:t>
      </w:r>
      <w:r w:rsidR="00544ACD">
        <w:rPr>
          <w:rFonts w:ascii="Calibri" w:hAnsi="Calibri" w:cs="Calibri"/>
        </w:rPr>
        <w:t>P</w:t>
      </w:r>
      <w:r w:rsidR="00544ACD" w:rsidRPr="00FA061F">
        <w:rPr>
          <w:rFonts w:ascii="Calibri" w:hAnsi="Calibri" w:cs="Calibri"/>
        </w:rPr>
        <w:t xml:space="preserve">lace </w:t>
      </w:r>
      <w:r w:rsidRPr="00FA061F">
        <w:rPr>
          <w:rFonts w:ascii="Calibri" w:hAnsi="Calibri" w:cs="Calibri"/>
          <w:b/>
          <w:bCs/>
        </w:rPr>
        <w:t>Figure 2</w:t>
      </w:r>
      <w:r w:rsidRPr="00FA061F">
        <w:rPr>
          <w:rFonts w:ascii="Calibri" w:hAnsi="Calibri" w:cs="Calibri"/>
        </w:rPr>
        <w:t xml:space="preserve"> here]</w:t>
      </w:r>
    </w:p>
    <w:p w14:paraId="1B7DA3D4" w14:textId="5FFD1D8A" w:rsidR="00F93938" w:rsidRPr="00FA061F" w:rsidRDefault="00F93938" w:rsidP="00FA061F">
      <w:pPr>
        <w:jc w:val="both"/>
        <w:rPr>
          <w:rFonts w:ascii="Calibri" w:hAnsi="Calibri" w:cs="Calibri"/>
        </w:rPr>
      </w:pPr>
    </w:p>
    <w:p w14:paraId="0C6313AC" w14:textId="022EFC79" w:rsidR="00135876" w:rsidRPr="00FA061F" w:rsidRDefault="00BC35BA"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rPr>
        <w:t xml:space="preserve"> Once at </w:t>
      </w:r>
      <w:r w:rsidR="00DF06B9" w:rsidRPr="00FA061F">
        <w:rPr>
          <w:rFonts w:ascii="Calibri" w:hAnsi="Calibri" w:cs="Calibri"/>
          <w:highlight w:val="yellow"/>
        </w:rPr>
        <w:t>the sampling</w:t>
      </w:r>
      <w:r w:rsidRPr="00FA061F">
        <w:rPr>
          <w:rFonts w:ascii="Calibri" w:hAnsi="Calibri" w:cs="Calibri"/>
          <w:highlight w:val="yellow"/>
        </w:rPr>
        <w:t xml:space="preserve"> location, remove the automated pet food dispenser</w:t>
      </w:r>
      <w:r w:rsidR="00D56F64" w:rsidRPr="00FA061F">
        <w:rPr>
          <w:rFonts w:ascii="Calibri" w:hAnsi="Calibri" w:cs="Calibri"/>
          <w:highlight w:val="yellow"/>
        </w:rPr>
        <w:t xml:space="preserve"> (</w:t>
      </w:r>
      <w:r w:rsidR="002915E4" w:rsidRPr="00FA061F">
        <w:rPr>
          <w:rFonts w:ascii="Calibri" w:hAnsi="Calibri" w:cs="Calibri"/>
          <w:b/>
          <w:bCs/>
          <w:highlight w:val="yellow"/>
          <w:lang w:val="en-US"/>
        </w:rPr>
        <w:t>Figure 1</w:t>
      </w:r>
      <w:r w:rsidR="00D56F64" w:rsidRPr="00FA061F">
        <w:rPr>
          <w:rFonts w:ascii="Calibri" w:hAnsi="Calibri" w:cs="Calibri"/>
          <w:highlight w:val="yellow"/>
        </w:rPr>
        <w:t>, item 8)</w:t>
      </w:r>
      <w:r w:rsidR="00806679" w:rsidRPr="00FA061F">
        <w:rPr>
          <w:rFonts w:ascii="Calibri" w:hAnsi="Calibri" w:cs="Calibri"/>
          <w:highlight w:val="yellow"/>
        </w:rPr>
        <w:t xml:space="preserve"> from </w:t>
      </w:r>
      <w:r w:rsidR="00DF18A5" w:rsidRPr="00FA061F">
        <w:rPr>
          <w:rFonts w:ascii="Calibri" w:hAnsi="Calibri" w:cs="Calibri"/>
          <w:highlight w:val="yellow"/>
        </w:rPr>
        <w:t xml:space="preserve">beneath the </w:t>
      </w:r>
      <w:r w:rsidR="00A43D06" w:rsidRPr="00FA061F">
        <w:rPr>
          <w:rFonts w:ascii="Calibri" w:hAnsi="Calibri" w:cs="Calibri"/>
          <w:highlight w:val="yellow"/>
          <w:lang w:val="en-US"/>
        </w:rPr>
        <w:t>plastic basin</w:t>
      </w:r>
      <w:r w:rsidR="00DF18A5" w:rsidRPr="00FA061F">
        <w:rPr>
          <w:rFonts w:ascii="Calibri" w:hAnsi="Calibri" w:cs="Calibri"/>
          <w:highlight w:val="yellow"/>
          <w:lang w:val="en-US"/>
        </w:rPr>
        <w:t>.</w:t>
      </w:r>
    </w:p>
    <w:p w14:paraId="3B61D47B" w14:textId="77777777" w:rsidR="002E3079" w:rsidRPr="00FA061F" w:rsidRDefault="002E3079" w:rsidP="00FA061F">
      <w:pPr>
        <w:jc w:val="both"/>
        <w:rPr>
          <w:rFonts w:ascii="Calibri" w:hAnsi="Calibri" w:cs="Calibri"/>
          <w:highlight w:val="yellow"/>
          <w:lang w:val="en-US"/>
        </w:rPr>
      </w:pPr>
    </w:p>
    <w:p w14:paraId="4070C890" w14:textId="2255F06B" w:rsidR="00DF18A5" w:rsidRPr="00FA061F" w:rsidRDefault="00DA19F2" w:rsidP="00FA061F">
      <w:pPr>
        <w:pStyle w:val="ListParagraph"/>
        <w:numPr>
          <w:ilvl w:val="1"/>
          <w:numId w:val="4"/>
        </w:numPr>
        <w:ind w:left="0" w:firstLine="0"/>
        <w:jc w:val="both"/>
        <w:rPr>
          <w:rFonts w:ascii="Calibri" w:hAnsi="Calibri" w:cs="Calibri"/>
          <w:highlight w:val="yellow"/>
          <w:lang w:val="en-US"/>
        </w:rPr>
      </w:pPr>
      <w:proofErr w:type="gramStart"/>
      <w:r w:rsidRPr="00FA061F">
        <w:rPr>
          <w:rFonts w:ascii="Calibri" w:hAnsi="Calibri" w:cs="Calibri"/>
          <w:highlight w:val="yellow"/>
          <w:lang w:val="en-US"/>
        </w:rPr>
        <w:t>Open up</w:t>
      </w:r>
      <w:proofErr w:type="gramEnd"/>
      <w:r w:rsidRPr="00FA061F">
        <w:rPr>
          <w:rFonts w:ascii="Calibri" w:hAnsi="Calibri" w:cs="Calibri"/>
          <w:highlight w:val="yellow"/>
          <w:lang w:val="en-US"/>
        </w:rPr>
        <w:t xml:space="preserve"> the </w:t>
      </w:r>
      <w:r w:rsidRPr="00FA061F">
        <w:rPr>
          <w:rFonts w:ascii="Calibri" w:hAnsi="Calibri" w:cs="Calibri"/>
          <w:highlight w:val="yellow"/>
        </w:rPr>
        <w:t>automated pet food dispenser (</w:t>
      </w:r>
      <w:r w:rsidRPr="00FA061F">
        <w:rPr>
          <w:rFonts w:ascii="Calibri" w:hAnsi="Calibri" w:cs="Calibri"/>
          <w:b/>
          <w:bCs/>
          <w:highlight w:val="yellow"/>
        </w:rPr>
        <w:t>Fig</w:t>
      </w:r>
      <w:r w:rsidR="002915E4" w:rsidRPr="00FA061F">
        <w:rPr>
          <w:rFonts w:ascii="Calibri" w:hAnsi="Calibri" w:cs="Calibri"/>
          <w:b/>
          <w:bCs/>
          <w:highlight w:val="yellow"/>
        </w:rPr>
        <w:t>ure</w:t>
      </w:r>
      <w:r w:rsidRPr="00FA061F">
        <w:rPr>
          <w:rFonts w:ascii="Calibri" w:hAnsi="Calibri" w:cs="Calibri"/>
          <w:b/>
          <w:bCs/>
          <w:highlight w:val="yellow"/>
        </w:rPr>
        <w:t xml:space="preserve"> 3A</w:t>
      </w:r>
      <w:r w:rsidRPr="00FA061F">
        <w:rPr>
          <w:rFonts w:ascii="Calibri" w:hAnsi="Calibri" w:cs="Calibri"/>
          <w:highlight w:val="yellow"/>
        </w:rPr>
        <w:t>)</w:t>
      </w:r>
      <w:r w:rsidR="007B4722" w:rsidRPr="00FA061F">
        <w:rPr>
          <w:rFonts w:ascii="Calibri" w:hAnsi="Calibri" w:cs="Calibri"/>
          <w:highlight w:val="yellow"/>
        </w:rPr>
        <w:t xml:space="preserve"> and place </w:t>
      </w:r>
      <w:r w:rsidR="002E3079" w:rsidRPr="00FA061F">
        <w:rPr>
          <w:rFonts w:ascii="Calibri" w:hAnsi="Calibri" w:cs="Calibri"/>
          <w:highlight w:val="yellow"/>
          <w:lang w:val="en-US"/>
        </w:rPr>
        <w:t>f</w:t>
      </w:r>
      <w:r w:rsidR="007B4722" w:rsidRPr="00FA061F">
        <w:rPr>
          <w:rFonts w:ascii="Calibri" w:hAnsi="Calibri" w:cs="Calibri"/>
          <w:highlight w:val="yellow"/>
          <w:lang w:val="en-US"/>
        </w:rPr>
        <w:t xml:space="preserve">oil dishes containing </w:t>
      </w:r>
      <w:r w:rsidR="00E540B2" w:rsidRPr="00FA061F">
        <w:rPr>
          <w:rFonts w:ascii="Calibri" w:hAnsi="Calibri" w:cs="Calibri"/>
          <w:highlight w:val="yellow"/>
          <w:lang w:val="en-US"/>
        </w:rPr>
        <w:t>soapy water or</w:t>
      </w:r>
      <w:r w:rsidR="007B4722" w:rsidRPr="00FA061F">
        <w:rPr>
          <w:rFonts w:ascii="Calibri" w:hAnsi="Calibri" w:cs="Calibri"/>
          <w:highlight w:val="yellow"/>
          <w:lang w:val="en-US"/>
        </w:rPr>
        <w:t xml:space="preserve"> a preservative</w:t>
      </w:r>
      <w:r w:rsidR="00C306A2" w:rsidRPr="00FA061F">
        <w:rPr>
          <w:rFonts w:ascii="Calibri" w:hAnsi="Calibri" w:cs="Calibri"/>
          <w:highlight w:val="yellow"/>
          <w:lang w:val="en-US"/>
        </w:rPr>
        <w:t xml:space="preserve"> of choice</w:t>
      </w:r>
      <w:r w:rsidR="007B4722" w:rsidRPr="00FA061F">
        <w:rPr>
          <w:rFonts w:ascii="Calibri" w:hAnsi="Calibri" w:cs="Calibri"/>
          <w:highlight w:val="yellow"/>
          <w:lang w:val="en-US"/>
        </w:rPr>
        <w:t xml:space="preserve"> in each</w:t>
      </w:r>
      <w:r w:rsidR="003A5A59" w:rsidRPr="00FA061F">
        <w:rPr>
          <w:rFonts w:ascii="Calibri" w:hAnsi="Calibri" w:cs="Calibri"/>
          <w:highlight w:val="yellow"/>
          <w:lang w:val="en-US"/>
        </w:rPr>
        <w:t xml:space="preserve"> food tray</w:t>
      </w:r>
      <w:r w:rsidR="00426899" w:rsidRPr="00FA061F">
        <w:rPr>
          <w:rFonts w:ascii="Calibri" w:hAnsi="Calibri" w:cs="Calibri"/>
          <w:highlight w:val="yellow"/>
          <w:lang w:val="en-US"/>
        </w:rPr>
        <w:t xml:space="preserve"> (</w:t>
      </w:r>
      <w:r w:rsidR="00C306A2" w:rsidRPr="00FA061F">
        <w:rPr>
          <w:rFonts w:ascii="Calibri" w:hAnsi="Calibri" w:cs="Calibri"/>
          <w:b/>
          <w:bCs/>
          <w:highlight w:val="yellow"/>
          <w:lang w:val="en-US"/>
        </w:rPr>
        <w:t>Fig</w:t>
      </w:r>
      <w:r w:rsidR="002915E4" w:rsidRPr="00FA061F">
        <w:rPr>
          <w:rFonts w:ascii="Calibri" w:hAnsi="Calibri" w:cs="Calibri"/>
          <w:b/>
          <w:bCs/>
          <w:highlight w:val="yellow"/>
          <w:lang w:val="en-US"/>
        </w:rPr>
        <w:t xml:space="preserve">ure </w:t>
      </w:r>
      <w:r w:rsidR="00C306A2" w:rsidRPr="00FA061F">
        <w:rPr>
          <w:rFonts w:ascii="Calibri" w:hAnsi="Calibri" w:cs="Calibri"/>
          <w:b/>
          <w:bCs/>
          <w:highlight w:val="yellow"/>
          <w:lang w:val="en-US"/>
        </w:rPr>
        <w:t>3</w:t>
      </w:r>
      <w:r w:rsidR="001179EC" w:rsidRPr="00FA061F">
        <w:rPr>
          <w:rFonts w:ascii="Calibri" w:hAnsi="Calibri" w:cs="Calibri"/>
          <w:b/>
          <w:bCs/>
          <w:highlight w:val="yellow"/>
          <w:lang w:val="en-US"/>
        </w:rPr>
        <w:t>B</w:t>
      </w:r>
      <w:r w:rsidR="001179EC" w:rsidRPr="00FA061F">
        <w:rPr>
          <w:rFonts w:ascii="Calibri" w:hAnsi="Calibri" w:cs="Calibri"/>
          <w:highlight w:val="yellow"/>
          <w:lang w:val="en-US"/>
        </w:rPr>
        <w:t xml:space="preserve">, </w:t>
      </w:r>
      <w:r w:rsidR="00544ACD" w:rsidRPr="00FA061F">
        <w:rPr>
          <w:rFonts w:ascii="Calibri" w:hAnsi="Calibri" w:cs="Calibri"/>
          <w:highlight w:val="yellow"/>
          <w:lang w:val="en-US"/>
        </w:rPr>
        <w:t xml:space="preserve">here </w:t>
      </w:r>
      <w:r w:rsidR="00F66A86" w:rsidRPr="00FA061F">
        <w:rPr>
          <w:rFonts w:ascii="Calibri" w:hAnsi="Calibri" w:cs="Calibri"/>
          <w:highlight w:val="yellow"/>
          <w:lang w:val="en-US"/>
        </w:rPr>
        <w:t xml:space="preserve">20 mL of </w:t>
      </w:r>
      <w:r w:rsidR="00426899" w:rsidRPr="00FA061F">
        <w:rPr>
          <w:rFonts w:ascii="Calibri" w:hAnsi="Calibri" w:cs="Calibri"/>
          <w:highlight w:val="yellow"/>
          <w:lang w:val="en-US"/>
        </w:rPr>
        <w:t>propylene glycol</w:t>
      </w:r>
      <w:r w:rsidR="00544ACD" w:rsidRPr="00FA061F">
        <w:rPr>
          <w:rFonts w:ascii="Calibri" w:hAnsi="Calibri" w:cs="Calibri"/>
          <w:highlight w:val="yellow"/>
          <w:lang w:val="en-US"/>
        </w:rPr>
        <w:t xml:space="preserve"> was used</w:t>
      </w:r>
      <w:r w:rsidR="00F66A86" w:rsidRPr="00FA061F">
        <w:rPr>
          <w:rFonts w:ascii="Calibri" w:hAnsi="Calibri" w:cs="Calibri"/>
          <w:highlight w:val="yellow"/>
          <w:lang w:val="en-US"/>
        </w:rPr>
        <w:t xml:space="preserve"> as a preservative</w:t>
      </w:r>
      <w:r w:rsidR="00426899" w:rsidRPr="00FA061F">
        <w:rPr>
          <w:rFonts w:ascii="Calibri" w:hAnsi="Calibri" w:cs="Calibri"/>
          <w:highlight w:val="yellow"/>
          <w:lang w:val="en-US"/>
        </w:rPr>
        <w:t>)</w:t>
      </w:r>
      <w:r w:rsidR="003A5A59" w:rsidRPr="00FA061F">
        <w:rPr>
          <w:rFonts w:ascii="Calibri" w:hAnsi="Calibri" w:cs="Calibri"/>
          <w:highlight w:val="yellow"/>
          <w:lang w:val="en-US"/>
        </w:rPr>
        <w:t>.</w:t>
      </w:r>
    </w:p>
    <w:p w14:paraId="03E7F74D" w14:textId="77777777" w:rsidR="00561A4F" w:rsidRPr="00FA061F" w:rsidRDefault="00561A4F" w:rsidP="00FA061F">
      <w:pPr>
        <w:jc w:val="both"/>
        <w:rPr>
          <w:rFonts w:ascii="Calibri" w:hAnsi="Calibri" w:cs="Calibri"/>
          <w:highlight w:val="yellow"/>
        </w:rPr>
      </w:pPr>
    </w:p>
    <w:p w14:paraId="18F74882" w14:textId="4E6F14E2" w:rsidR="0042573D" w:rsidRPr="00FA061F" w:rsidRDefault="009D76C7" w:rsidP="00FA061F">
      <w:pPr>
        <w:pStyle w:val="ListParagraph"/>
        <w:numPr>
          <w:ilvl w:val="1"/>
          <w:numId w:val="4"/>
        </w:numPr>
        <w:ind w:left="0" w:firstLine="0"/>
        <w:jc w:val="both"/>
        <w:rPr>
          <w:rFonts w:ascii="Calibri" w:hAnsi="Calibri" w:cs="Calibri"/>
          <w:highlight w:val="yellow"/>
        </w:rPr>
      </w:pPr>
      <w:r w:rsidRPr="00FA061F">
        <w:rPr>
          <w:rFonts w:ascii="Calibri" w:hAnsi="Calibri" w:cs="Calibri"/>
          <w:highlight w:val="yellow"/>
        </w:rPr>
        <w:t>F</w:t>
      </w:r>
      <w:r w:rsidR="00694580" w:rsidRPr="00FA061F">
        <w:rPr>
          <w:rFonts w:ascii="Calibri" w:hAnsi="Calibri" w:cs="Calibri"/>
          <w:highlight w:val="yellow"/>
        </w:rPr>
        <w:t>ollow the directions provided with the automated pet food dispenser</w:t>
      </w:r>
      <w:r w:rsidR="0087626C" w:rsidRPr="00FA061F">
        <w:rPr>
          <w:rFonts w:ascii="Calibri" w:hAnsi="Calibri" w:cs="Calibri"/>
          <w:highlight w:val="yellow"/>
        </w:rPr>
        <w:t xml:space="preserve"> to set the food </w:t>
      </w:r>
      <w:r w:rsidR="00AA459D" w:rsidRPr="00FA061F">
        <w:rPr>
          <w:rFonts w:ascii="Calibri" w:hAnsi="Calibri" w:cs="Calibri"/>
          <w:highlight w:val="yellow"/>
        </w:rPr>
        <w:t>tray</w:t>
      </w:r>
      <w:r w:rsidR="0087626C" w:rsidRPr="00FA061F">
        <w:rPr>
          <w:rFonts w:ascii="Calibri" w:hAnsi="Calibri" w:cs="Calibri"/>
          <w:highlight w:val="yellow"/>
        </w:rPr>
        <w:t xml:space="preserve"> rotation times. F</w:t>
      </w:r>
      <w:r w:rsidRPr="00FA061F">
        <w:rPr>
          <w:rFonts w:ascii="Calibri" w:hAnsi="Calibri" w:cs="Calibri"/>
          <w:highlight w:val="yellow"/>
        </w:rPr>
        <w:t>irst</w:t>
      </w:r>
      <w:r w:rsidR="00544ACD" w:rsidRPr="00FA061F">
        <w:rPr>
          <w:rFonts w:ascii="Calibri" w:hAnsi="Calibri" w:cs="Calibri"/>
          <w:highlight w:val="yellow"/>
        </w:rPr>
        <w:t>,</w:t>
      </w:r>
      <w:r w:rsidRPr="00FA061F">
        <w:rPr>
          <w:rFonts w:ascii="Calibri" w:hAnsi="Calibri" w:cs="Calibri"/>
          <w:highlight w:val="yellow"/>
        </w:rPr>
        <w:t xml:space="preserve"> set</w:t>
      </w:r>
      <w:r w:rsidR="00CB2799" w:rsidRPr="00FA061F">
        <w:rPr>
          <w:rFonts w:ascii="Calibri" w:hAnsi="Calibri" w:cs="Calibri"/>
          <w:highlight w:val="yellow"/>
        </w:rPr>
        <w:t xml:space="preserve"> the clock time, </w:t>
      </w:r>
      <w:r w:rsidR="00C30813" w:rsidRPr="00FA061F">
        <w:rPr>
          <w:rFonts w:ascii="Calibri" w:hAnsi="Calibri" w:cs="Calibri"/>
          <w:highlight w:val="yellow"/>
        </w:rPr>
        <w:t xml:space="preserve">then program </w:t>
      </w:r>
      <w:r w:rsidR="00CB2799" w:rsidRPr="00FA061F">
        <w:rPr>
          <w:rFonts w:ascii="Calibri" w:hAnsi="Calibri" w:cs="Calibri"/>
          <w:highlight w:val="yellow"/>
        </w:rPr>
        <w:t>each pet food dispenser</w:t>
      </w:r>
      <w:r w:rsidR="00B76A2D" w:rsidRPr="00FA061F">
        <w:rPr>
          <w:rFonts w:ascii="Calibri" w:hAnsi="Calibri" w:cs="Calibri"/>
          <w:highlight w:val="yellow"/>
        </w:rPr>
        <w:t xml:space="preserve"> tray</w:t>
      </w:r>
      <w:r w:rsidR="00E71BDC" w:rsidRPr="00FA061F">
        <w:rPr>
          <w:rFonts w:ascii="Calibri" w:hAnsi="Calibri" w:cs="Calibri"/>
          <w:highlight w:val="yellow"/>
        </w:rPr>
        <w:t>.</w:t>
      </w:r>
      <w:r w:rsidR="00CB2799" w:rsidRPr="00FA061F">
        <w:rPr>
          <w:rFonts w:ascii="Calibri" w:hAnsi="Calibri" w:cs="Calibri"/>
          <w:highlight w:val="yellow"/>
        </w:rPr>
        <w:t xml:space="preserve"> </w:t>
      </w:r>
    </w:p>
    <w:p w14:paraId="41608343" w14:textId="77777777" w:rsidR="00B76A2D" w:rsidRPr="00FA061F" w:rsidRDefault="00B76A2D" w:rsidP="00FA061F">
      <w:pPr>
        <w:jc w:val="both"/>
        <w:rPr>
          <w:rFonts w:ascii="Calibri" w:hAnsi="Calibri" w:cs="Calibri"/>
        </w:rPr>
      </w:pPr>
    </w:p>
    <w:p w14:paraId="6125DC27" w14:textId="2D42AA59" w:rsidR="0079179F" w:rsidRPr="00FA061F" w:rsidRDefault="005712E4" w:rsidP="00FA061F">
      <w:pPr>
        <w:jc w:val="both"/>
        <w:rPr>
          <w:rFonts w:ascii="Calibri" w:hAnsi="Calibri" w:cs="Calibri"/>
        </w:rPr>
      </w:pPr>
      <w:r w:rsidRPr="00FA061F">
        <w:rPr>
          <w:rFonts w:ascii="Calibri" w:hAnsi="Calibri" w:cs="Calibri"/>
        </w:rPr>
        <w:t>NOTE: The automated pet food dispenser rotates food trays (1–6) at pre-programmed times. The 6-meal bowls can be set to open at any time of the day or night</w:t>
      </w:r>
      <w:r w:rsidR="00544ACD">
        <w:rPr>
          <w:rFonts w:ascii="Calibri" w:hAnsi="Calibri" w:cs="Calibri"/>
        </w:rPr>
        <w:t>,</w:t>
      </w:r>
      <w:r w:rsidRPr="00FA061F">
        <w:rPr>
          <w:rFonts w:ascii="Calibri" w:hAnsi="Calibri" w:cs="Calibri"/>
        </w:rPr>
        <w:t xml:space="preserve"> with the trays rotating in sequential order. For </w:t>
      </w:r>
      <w:r w:rsidR="00501F87" w:rsidRPr="00FA061F">
        <w:rPr>
          <w:rFonts w:ascii="Calibri" w:hAnsi="Calibri" w:cs="Calibri"/>
        </w:rPr>
        <w:t xml:space="preserve">this </w:t>
      </w:r>
      <w:r w:rsidRPr="00FA061F">
        <w:rPr>
          <w:rFonts w:ascii="Calibri" w:hAnsi="Calibri" w:cs="Calibri"/>
        </w:rPr>
        <w:t xml:space="preserve">study, </w:t>
      </w:r>
      <w:r w:rsidR="0010669F" w:rsidRPr="00FA061F">
        <w:rPr>
          <w:rFonts w:ascii="Calibri" w:hAnsi="Calibri" w:cs="Calibri"/>
        </w:rPr>
        <w:t>the aim was</w:t>
      </w:r>
      <w:r w:rsidRPr="00FA061F">
        <w:rPr>
          <w:rFonts w:ascii="Calibri" w:hAnsi="Calibri" w:cs="Calibri"/>
        </w:rPr>
        <w:t xml:space="preserve"> to sample nocturnal and diurnal </w:t>
      </w:r>
      <w:r w:rsidR="00DC3CFB" w:rsidRPr="00FA061F">
        <w:rPr>
          <w:rFonts w:ascii="Calibri" w:hAnsi="Calibri" w:cs="Calibri"/>
        </w:rPr>
        <w:t xml:space="preserve">insects </w:t>
      </w:r>
      <w:r w:rsidRPr="00FA061F">
        <w:rPr>
          <w:rFonts w:ascii="Calibri" w:hAnsi="Calibri" w:cs="Calibri"/>
        </w:rPr>
        <w:t xml:space="preserve">separately. Tray 1 sampled from 8 </w:t>
      </w:r>
      <w:r w:rsidR="00544ACD">
        <w:rPr>
          <w:rFonts w:ascii="Calibri" w:hAnsi="Calibri" w:cs="Calibri"/>
        </w:rPr>
        <w:t>PM</w:t>
      </w:r>
      <w:r w:rsidR="00544ACD" w:rsidRPr="00FA061F">
        <w:rPr>
          <w:rFonts w:ascii="Calibri" w:hAnsi="Calibri" w:cs="Calibri"/>
        </w:rPr>
        <w:t xml:space="preserve"> </w:t>
      </w:r>
      <w:r w:rsidRPr="00FA061F">
        <w:rPr>
          <w:rFonts w:ascii="Calibri" w:hAnsi="Calibri" w:cs="Calibri"/>
        </w:rPr>
        <w:t xml:space="preserve">on the first night and then moved to tray 2 at 7 </w:t>
      </w:r>
      <w:r w:rsidR="00544ACD">
        <w:rPr>
          <w:rFonts w:ascii="Calibri" w:hAnsi="Calibri" w:cs="Calibri"/>
        </w:rPr>
        <w:t>AM</w:t>
      </w:r>
      <w:r w:rsidR="00544ACD" w:rsidRPr="00FA061F">
        <w:rPr>
          <w:rFonts w:ascii="Calibri" w:hAnsi="Calibri" w:cs="Calibri"/>
        </w:rPr>
        <w:t xml:space="preserve"> </w:t>
      </w:r>
      <w:r w:rsidRPr="00FA061F">
        <w:rPr>
          <w:rFonts w:ascii="Calibri" w:hAnsi="Calibri" w:cs="Calibri"/>
        </w:rPr>
        <w:t xml:space="preserve">the following morning, followed by tray 3 at 8 </w:t>
      </w:r>
      <w:r w:rsidR="00544ACD">
        <w:rPr>
          <w:rFonts w:ascii="Calibri" w:hAnsi="Calibri" w:cs="Calibri"/>
        </w:rPr>
        <w:t>PM</w:t>
      </w:r>
      <w:r w:rsidRPr="00FA061F">
        <w:rPr>
          <w:rFonts w:ascii="Calibri" w:hAnsi="Calibri" w:cs="Calibri"/>
        </w:rPr>
        <w:t xml:space="preserve">, tray 4 at 7 </w:t>
      </w:r>
      <w:r w:rsidR="00544ACD">
        <w:rPr>
          <w:rFonts w:ascii="Calibri" w:hAnsi="Calibri" w:cs="Calibri"/>
        </w:rPr>
        <w:t>AM</w:t>
      </w:r>
      <w:r w:rsidRPr="00FA061F">
        <w:rPr>
          <w:rFonts w:ascii="Calibri" w:hAnsi="Calibri" w:cs="Calibri"/>
        </w:rPr>
        <w:t xml:space="preserve">, tray 5 at 8 </w:t>
      </w:r>
      <w:r w:rsidR="00544ACD">
        <w:rPr>
          <w:rFonts w:ascii="Calibri" w:hAnsi="Calibri" w:cs="Calibri"/>
        </w:rPr>
        <w:t>PM</w:t>
      </w:r>
      <w:r w:rsidR="00544ACD" w:rsidRPr="00FA061F">
        <w:rPr>
          <w:rFonts w:ascii="Calibri" w:hAnsi="Calibri" w:cs="Calibri"/>
        </w:rPr>
        <w:t xml:space="preserve"> </w:t>
      </w:r>
      <w:r w:rsidRPr="00FA061F">
        <w:rPr>
          <w:rFonts w:ascii="Calibri" w:hAnsi="Calibri" w:cs="Calibri"/>
        </w:rPr>
        <w:t xml:space="preserve">and tray 6 at 7 </w:t>
      </w:r>
      <w:r w:rsidR="00544ACD">
        <w:rPr>
          <w:rFonts w:ascii="Calibri" w:hAnsi="Calibri" w:cs="Calibri"/>
        </w:rPr>
        <w:t>AM</w:t>
      </w:r>
      <w:r w:rsidRPr="00FA061F">
        <w:rPr>
          <w:rFonts w:ascii="Calibri" w:hAnsi="Calibri" w:cs="Calibri"/>
        </w:rPr>
        <w:t>.</w:t>
      </w:r>
      <w:r w:rsidR="0079179F" w:rsidRPr="00FA061F">
        <w:rPr>
          <w:rFonts w:ascii="Calibri" w:hAnsi="Calibri" w:cs="Calibri"/>
        </w:rPr>
        <w:t xml:space="preserve"> A delay function allowed for a one-day delay in sampling because it took </w:t>
      </w:r>
      <w:r w:rsidR="00544ACD">
        <w:rPr>
          <w:rFonts w:ascii="Calibri" w:hAnsi="Calibri" w:cs="Calibri"/>
        </w:rPr>
        <w:t>2</w:t>
      </w:r>
      <w:r w:rsidR="00544ACD" w:rsidRPr="00FA061F">
        <w:rPr>
          <w:rFonts w:ascii="Calibri" w:hAnsi="Calibri" w:cs="Calibri"/>
        </w:rPr>
        <w:t xml:space="preserve"> </w:t>
      </w:r>
      <w:r w:rsidR="0079179F" w:rsidRPr="00FA061F">
        <w:rPr>
          <w:rFonts w:ascii="Calibri" w:hAnsi="Calibri" w:cs="Calibri"/>
        </w:rPr>
        <w:t xml:space="preserve">days to set up all sites, thereby ensuring sampling commenced on the same day/time at all sites. </w:t>
      </w:r>
    </w:p>
    <w:p w14:paraId="7AB3E0AE" w14:textId="77777777" w:rsidR="00AA3121" w:rsidRPr="00FA061F" w:rsidRDefault="00AA3121" w:rsidP="00FA061F">
      <w:pPr>
        <w:jc w:val="both"/>
        <w:rPr>
          <w:rFonts w:ascii="Calibri" w:hAnsi="Calibri" w:cs="Calibri"/>
        </w:rPr>
      </w:pPr>
    </w:p>
    <w:p w14:paraId="4A3CCA5E" w14:textId="718DEE6C" w:rsidR="00AA3121" w:rsidRPr="00FA061F" w:rsidRDefault="00AA3121" w:rsidP="00FA061F">
      <w:pPr>
        <w:jc w:val="both"/>
        <w:rPr>
          <w:rFonts w:ascii="Calibri" w:hAnsi="Calibri" w:cs="Calibri"/>
        </w:rPr>
      </w:pPr>
      <w:r w:rsidRPr="00FA061F">
        <w:rPr>
          <w:rFonts w:ascii="Calibri" w:hAnsi="Calibri" w:cs="Calibri"/>
        </w:rPr>
        <w:t>[</w:t>
      </w:r>
      <w:r w:rsidR="00544ACD">
        <w:rPr>
          <w:rFonts w:ascii="Calibri" w:hAnsi="Calibri" w:cs="Calibri"/>
        </w:rPr>
        <w:t>P</w:t>
      </w:r>
      <w:r w:rsidR="00544ACD" w:rsidRPr="00FA061F">
        <w:rPr>
          <w:rFonts w:ascii="Calibri" w:hAnsi="Calibri" w:cs="Calibri"/>
        </w:rPr>
        <w:t xml:space="preserve">lace </w:t>
      </w:r>
      <w:r w:rsidRPr="00FA061F">
        <w:rPr>
          <w:rFonts w:ascii="Calibri" w:hAnsi="Calibri" w:cs="Calibri"/>
          <w:b/>
          <w:bCs/>
        </w:rPr>
        <w:t>Figure 3</w:t>
      </w:r>
      <w:r w:rsidRPr="00FA061F">
        <w:rPr>
          <w:rFonts w:ascii="Calibri" w:hAnsi="Calibri" w:cs="Calibri"/>
        </w:rPr>
        <w:t xml:space="preserve"> here]</w:t>
      </w:r>
    </w:p>
    <w:p w14:paraId="20D4FB94" w14:textId="77777777" w:rsidR="0042573D" w:rsidRPr="00FA061F" w:rsidRDefault="0042573D" w:rsidP="00FA061F">
      <w:pPr>
        <w:jc w:val="both"/>
        <w:rPr>
          <w:rFonts w:ascii="Calibri" w:hAnsi="Calibri" w:cs="Calibri"/>
        </w:rPr>
      </w:pPr>
    </w:p>
    <w:p w14:paraId="01A48A84" w14:textId="21BF880B" w:rsidR="00BF3A79" w:rsidRPr="00FA061F" w:rsidRDefault="00296294" w:rsidP="00FA061F">
      <w:pPr>
        <w:pStyle w:val="ListParagraph"/>
        <w:numPr>
          <w:ilvl w:val="1"/>
          <w:numId w:val="4"/>
        </w:numPr>
        <w:ind w:left="0" w:firstLine="0"/>
        <w:jc w:val="both"/>
        <w:rPr>
          <w:rFonts w:ascii="Calibri" w:hAnsi="Calibri" w:cs="Calibri"/>
          <w:highlight w:val="yellow"/>
          <w:lang w:val="en-US"/>
        </w:rPr>
      </w:pPr>
      <w:r w:rsidRPr="00FA061F">
        <w:rPr>
          <w:rFonts w:ascii="Calibri" w:hAnsi="Calibri" w:cs="Calibri"/>
          <w:highlight w:val="yellow"/>
        </w:rPr>
        <w:t>Place</w:t>
      </w:r>
      <w:r w:rsidR="00AA3121" w:rsidRPr="00FA061F">
        <w:rPr>
          <w:rFonts w:ascii="Calibri" w:hAnsi="Calibri" w:cs="Calibri"/>
          <w:highlight w:val="yellow"/>
        </w:rPr>
        <w:t xml:space="preserve"> </w:t>
      </w:r>
      <w:r w:rsidR="00544ACD">
        <w:rPr>
          <w:rFonts w:ascii="Calibri" w:hAnsi="Calibri" w:cs="Calibri"/>
          <w:highlight w:val="yellow"/>
        </w:rPr>
        <w:t xml:space="preserve">the </w:t>
      </w:r>
      <w:r w:rsidR="00AA3121" w:rsidRPr="00FA061F">
        <w:rPr>
          <w:rFonts w:ascii="Calibri" w:hAnsi="Calibri" w:cs="Calibri"/>
          <w:highlight w:val="yellow"/>
        </w:rPr>
        <w:t>automated pet food dispenser</w:t>
      </w:r>
      <w:r w:rsidR="00653A15" w:rsidRPr="00FA061F">
        <w:rPr>
          <w:rFonts w:ascii="Calibri" w:hAnsi="Calibri" w:cs="Calibri"/>
          <w:highlight w:val="yellow"/>
        </w:rPr>
        <w:t xml:space="preserve"> back underneath the plastic basin and secure the basin to the </w:t>
      </w:r>
      <w:r w:rsidR="00BF3A79" w:rsidRPr="00FA061F">
        <w:rPr>
          <w:rFonts w:ascii="Calibri" w:hAnsi="Calibri" w:cs="Calibri"/>
          <w:highlight w:val="yellow"/>
        </w:rPr>
        <w:t xml:space="preserve">timber fence piece with </w:t>
      </w:r>
      <w:r w:rsidR="00B32479" w:rsidRPr="00FA061F">
        <w:rPr>
          <w:rFonts w:ascii="Calibri" w:hAnsi="Calibri" w:cs="Calibri"/>
          <w:highlight w:val="yellow"/>
        </w:rPr>
        <w:t xml:space="preserve">the </w:t>
      </w:r>
      <w:r w:rsidR="00BF3A79" w:rsidRPr="00FA061F">
        <w:rPr>
          <w:rFonts w:ascii="Calibri" w:hAnsi="Calibri" w:cs="Calibri"/>
          <w:highlight w:val="yellow"/>
          <w:lang w:val="en-US"/>
        </w:rPr>
        <w:t>galvanized hex-head screws (</w:t>
      </w:r>
      <w:r w:rsidR="002915E4" w:rsidRPr="00304CA7">
        <w:rPr>
          <w:rFonts w:ascii="Calibri" w:hAnsi="Calibri" w:cs="Calibri"/>
          <w:b/>
          <w:bCs/>
          <w:highlight w:val="yellow"/>
          <w:lang w:val="en-US"/>
        </w:rPr>
        <w:t>Figure 1</w:t>
      </w:r>
      <w:r w:rsidR="00BF3A79" w:rsidRPr="00FA061F">
        <w:rPr>
          <w:rFonts w:ascii="Calibri" w:hAnsi="Calibri" w:cs="Calibri"/>
          <w:highlight w:val="yellow"/>
          <w:lang w:val="en-US"/>
        </w:rPr>
        <w:t xml:space="preserve">, item 14). </w:t>
      </w:r>
    </w:p>
    <w:p w14:paraId="4F6DD315" w14:textId="17321B1E" w:rsidR="00A9737D" w:rsidRPr="00FA061F" w:rsidRDefault="00A9737D" w:rsidP="00FA061F">
      <w:pPr>
        <w:jc w:val="both"/>
        <w:rPr>
          <w:rFonts w:ascii="Calibri" w:hAnsi="Calibri" w:cs="Calibri"/>
          <w:highlight w:val="yellow"/>
        </w:rPr>
      </w:pPr>
    </w:p>
    <w:p w14:paraId="582FE316" w14:textId="2ECB3398" w:rsidR="00544ACD" w:rsidRDefault="003334BB" w:rsidP="00FA061F">
      <w:pPr>
        <w:pStyle w:val="ListParagraph"/>
        <w:numPr>
          <w:ilvl w:val="1"/>
          <w:numId w:val="4"/>
        </w:numPr>
        <w:ind w:left="0" w:firstLine="0"/>
        <w:jc w:val="both"/>
        <w:rPr>
          <w:rFonts w:ascii="Calibri" w:hAnsi="Calibri" w:cs="Calibri"/>
          <w:highlight w:val="yellow"/>
        </w:rPr>
      </w:pPr>
      <w:r w:rsidRPr="00FA061F">
        <w:rPr>
          <w:rFonts w:ascii="Calibri" w:hAnsi="Calibri" w:cs="Calibri"/>
          <w:highlight w:val="yellow"/>
        </w:rPr>
        <w:t xml:space="preserve">Attach a rope to </w:t>
      </w:r>
      <w:r w:rsidR="00A62F31" w:rsidRPr="00FA061F">
        <w:rPr>
          <w:rFonts w:ascii="Calibri" w:hAnsi="Calibri" w:cs="Calibri"/>
          <w:highlight w:val="yellow"/>
        </w:rPr>
        <w:t xml:space="preserve">the top of the trap with </w:t>
      </w:r>
      <w:r w:rsidR="00CB4307" w:rsidRPr="00FA061F">
        <w:rPr>
          <w:rFonts w:ascii="Calibri" w:hAnsi="Calibri" w:cs="Calibri"/>
          <w:highlight w:val="yellow"/>
        </w:rPr>
        <w:t xml:space="preserve">a </w:t>
      </w:r>
      <w:r w:rsidR="00A953AC" w:rsidRPr="00FA061F">
        <w:rPr>
          <w:rFonts w:ascii="Calibri" w:hAnsi="Calibri" w:cs="Calibri"/>
          <w:highlight w:val="yellow"/>
          <w:lang w:val="en-US"/>
        </w:rPr>
        <w:t>karabiner</w:t>
      </w:r>
      <w:r w:rsidR="00CB4307" w:rsidRPr="00FA061F">
        <w:rPr>
          <w:rFonts w:ascii="Calibri" w:hAnsi="Calibri" w:cs="Calibri"/>
          <w:highlight w:val="yellow"/>
        </w:rPr>
        <w:t xml:space="preserve"> (</w:t>
      </w:r>
      <w:r w:rsidR="002915E4" w:rsidRPr="00304CA7">
        <w:rPr>
          <w:rFonts w:ascii="Calibri" w:hAnsi="Calibri" w:cs="Calibri"/>
          <w:b/>
          <w:bCs/>
          <w:highlight w:val="yellow"/>
          <w:lang w:val="en-US"/>
        </w:rPr>
        <w:t>Figure 1</w:t>
      </w:r>
      <w:r w:rsidR="00CB4307" w:rsidRPr="00FA061F">
        <w:rPr>
          <w:rFonts w:ascii="Calibri" w:hAnsi="Calibri" w:cs="Calibri"/>
          <w:highlight w:val="yellow"/>
        </w:rPr>
        <w:t>, item</w:t>
      </w:r>
      <w:r w:rsidR="0073618F" w:rsidRPr="00FA061F">
        <w:rPr>
          <w:rFonts w:ascii="Calibri" w:hAnsi="Calibri" w:cs="Calibri"/>
          <w:highlight w:val="yellow"/>
        </w:rPr>
        <w:t xml:space="preserve"> 17)</w:t>
      </w:r>
      <w:r w:rsidR="00BC4509" w:rsidRPr="00FA061F">
        <w:rPr>
          <w:rFonts w:ascii="Calibri" w:hAnsi="Calibri" w:cs="Calibri"/>
          <w:highlight w:val="yellow"/>
        </w:rPr>
        <w:t xml:space="preserve">. </w:t>
      </w:r>
      <w:r w:rsidR="007750BB" w:rsidRPr="00FA061F">
        <w:rPr>
          <w:rFonts w:ascii="Calibri" w:hAnsi="Calibri" w:cs="Calibri"/>
          <w:highlight w:val="yellow"/>
        </w:rPr>
        <w:t xml:space="preserve">With </w:t>
      </w:r>
      <w:r w:rsidR="00E27A27" w:rsidRPr="00FA061F">
        <w:rPr>
          <w:rFonts w:ascii="Calibri" w:hAnsi="Calibri" w:cs="Calibri"/>
          <w:highlight w:val="yellow"/>
        </w:rPr>
        <w:t>the use of a ladder</w:t>
      </w:r>
      <w:r w:rsidR="00544ACD">
        <w:rPr>
          <w:rFonts w:ascii="Calibri" w:hAnsi="Calibri" w:cs="Calibri"/>
          <w:highlight w:val="yellow"/>
        </w:rPr>
        <w:t>,</w:t>
      </w:r>
      <w:r w:rsidR="00194B99" w:rsidRPr="00FA061F">
        <w:rPr>
          <w:rFonts w:ascii="Calibri" w:hAnsi="Calibri" w:cs="Calibri"/>
          <w:highlight w:val="yellow"/>
        </w:rPr>
        <w:t xml:space="preserve"> h</w:t>
      </w:r>
      <w:r w:rsidR="005371DF" w:rsidRPr="00FA061F">
        <w:rPr>
          <w:rFonts w:ascii="Calibri" w:hAnsi="Calibri" w:cs="Calibri"/>
          <w:highlight w:val="yellow"/>
        </w:rPr>
        <w:t>oist the trap into position and secure</w:t>
      </w:r>
      <w:r w:rsidR="00D51B75" w:rsidRPr="00FA061F">
        <w:rPr>
          <w:rFonts w:ascii="Calibri" w:hAnsi="Calibri" w:cs="Calibri"/>
          <w:highlight w:val="yellow"/>
        </w:rPr>
        <w:t xml:space="preserve"> </w:t>
      </w:r>
      <w:r w:rsidR="00194B99" w:rsidRPr="00FA061F">
        <w:rPr>
          <w:rFonts w:ascii="Calibri" w:hAnsi="Calibri" w:cs="Calibri"/>
          <w:highlight w:val="yellow"/>
        </w:rPr>
        <w:t xml:space="preserve">it </w:t>
      </w:r>
      <w:r w:rsidR="00D51B75" w:rsidRPr="00FA061F">
        <w:rPr>
          <w:rFonts w:ascii="Calibri" w:hAnsi="Calibri" w:cs="Calibri"/>
          <w:highlight w:val="yellow"/>
        </w:rPr>
        <w:t>beneath experimental lights</w:t>
      </w:r>
      <w:r w:rsidR="002255E1" w:rsidRPr="00FA061F">
        <w:rPr>
          <w:rFonts w:ascii="Calibri" w:hAnsi="Calibri" w:cs="Calibri"/>
          <w:highlight w:val="yellow"/>
        </w:rPr>
        <w:t xml:space="preserve"> by the </w:t>
      </w:r>
      <w:r w:rsidR="000663F4" w:rsidRPr="00FA061F">
        <w:rPr>
          <w:rFonts w:ascii="Calibri" w:hAnsi="Calibri" w:cs="Calibri"/>
          <w:highlight w:val="yellow"/>
        </w:rPr>
        <w:t>karabiner</w:t>
      </w:r>
      <w:r w:rsidR="00D51B75" w:rsidRPr="00FA061F">
        <w:rPr>
          <w:rFonts w:ascii="Calibri" w:hAnsi="Calibri" w:cs="Calibri"/>
          <w:highlight w:val="yellow"/>
        </w:rPr>
        <w:t>.</w:t>
      </w:r>
      <w:r w:rsidR="00954927" w:rsidRPr="00FA061F">
        <w:rPr>
          <w:rFonts w:ascii="Calibri" w:hAnsi="Calibri" w:cs="Calibri"/>
          <w:highlight w:val="yellow"/>
        </w:rPr>
        <w:t xml:space="preserve"> </w:t>
      </w:r>
    </w:p>
    <w:p w14:paraId="750F0D97" w14:textId="77777777" w:rsidR="00544ACD" w:rsidRPr="00FA061F" w:rsidRDefault="00544ACD" w:rsidP="00FA061F">
      <w:pPr>
        <w:pStyle w:val="ListParagraph"/>
        <w:ind w:left="0"/>
        <w:rPr>
          <w:rFonts w:ascii="Calibri" w:hAnsi="Calibri" w:cs="Calibri"/>
          <w:highlight w:val="yellow"/>
        </w:rPr>
      </w:pPr>
    </w:p>
    <w:p w14:paraId="02468D72" w14:textId="5219F24B" w:rsidR="00544ACD" w:rsidRPr="00FA061F" w:rsidRDefault="00544ACD" w:rsidP="00FA061F">
      <w:pPr>
        <w:pStyle w:val="ListParagraph"/>
        <w:numPr>
          <w:ilvl w:val="1"/>
          <w:numId w:val="4"/>
        </w:numPr>
        <w:ind w:left="0" w:firstLine="0"/>
        <w:jc w:val="both"/>
        <w:rPr>
          <w:rFonts w:ascii="Calibri" w:hAnsi="Calibri" w:cs="Calibri"/>
          <w:highlight w:val="yellow"/>
        </w:rPr>
      </w:pPr>
      <w:r w:rsidRPr="00FA061F">
        <w:rPr>
          <w:rFonts w:ascii="Calibri" w:hAnsi="Calibri" w:cs="Calibri"/>
          <w:highlight w:val="yellow"/>
        </w:rPr>
        <w:t xml:space="preserve">Attach </w:t>
      </w:r>
      <w:r w:rsidR="00FE7EE5" w:rsidRPr="00FA061F">
        <w:rPr>
          <w:rFonts w:ascii="Calibri" w:hAnsi="Calibri" w:cs="Calibri"/>
          <w:highlight w:val="yellow"/>
        </w:rPr>
        <w:t xml:space="preserve">a second wooden stake </w:t>
      </w:r>
      <w:r w:rsidR="00AA663A" w:rsidRPr="00FA061F">
        <w:rPr>
          <w:rFonts w:ascii="Calibri" w:hAnsi="Calibri" w:cs="Calibri"/>
          <w:highlight w:val="yellow"/>
          <w:lang w:val="en-US"/>
        </w:rPr>
        <w:t xml:space="preserve">(17 </w:t>
      </w:r>
      <w:r w:rsidRPr="00FA061F">
        <w:rPr>
          <w:rFonts w:ascii="Calibri" w:hAnsi="Calibri" w:cs="Calibri"/>
          <w:highlight w:val="yellow"/>
          <w:lang w:val="en-US"/>
        </w:rPr>
        <w:t xml:space="preserve">mm </w:t>
      </w:r>
      <w:r w:rsidR="00AA663A" w:rsidRPr="00FA061F">
        <w:rPr>
          <w:rFonts w:ascii="Calibri" w:hAnsi="Calibri" w:cs="Calibri"/>
          <w:highlight w:val="yellow"/>
          <w:lang w:val="en-US"/>
        </w:rPr>
        <w:t xml:space="preserve">x 17 </w:t>
      </w:r>
      <w:r w:rsidRPr="00FA061F">
        <w:rPr>
          <w:rFonts w:ascii="Calibri" w:hAnsi="Calibri" w:cs="Calibri"/>
          <w:highlight w:val="yellow"/>
          <w:lang w:val="en-US"/>
        </w:rPr>
        <w:t xml:space="preserve">mm </w:t>
      </w:r>
      <w:r w:rsidR="00AA663A" w:rsidRPr="00FA061F">
        <w:rPr>
          <w:rFonts w:ascii="Calibri" w:hAnsi="Calibri" w:cs="Calibri"/>
          <w:highlight w:val="yellow"/>
          <w:lang w:val="en-US"/>
        </w:rPr>
        <w:t xml:space="preserve">x 1200 mm, </w:t>
      </w:r>
      <w:r w:rsidR="00AA663A" w:rsidRPr="00FA061F">
        <w:rPr>
          <w:rFonts w:ascii="Calibri" w:hAnsi="Calibri" w:cs="Calibri"/>
          <w:b/>
          <w:bCs/>
          <w:highlight w:val="yellow"/>
          <w:lang w:val="en-US"/>
        </w:rPr>
        <w:t>Fig</w:t>
      </w:r>
      <w:r w:rsidR="002915E4" w:rsidRPr="00FA061F">
        <w:rPr>
          <w:rFonts w:ascii="Calibri" w:hAnsi="Calibri" w:cs="Calibri"/>
          <w:b/>
          <w:bCs/>
          <w:highlight w:val="yellow"/>
          <w:lang w:val="en-US"/>
        </w:rPr>
        <w:t>ure</w:t>
      </w:r>
      <w:r w:rsidR="00AA663A" w:rsidRPr="00FA061F">
        <w:rPr>
          <w:rFonts w:ascii="Calibri" w:hAnsi="Calibri" w:cs="Calibri"/>
          <w:b/>
          <w:bCs/>
          <w:highlight w:val="yellow"/>
          <w:lang w:val="en-US"/>
        </w:rPr>
        <w:t xml:space="preserve"> 2</w:t>
      </w:r>
      <w:r w:rsidR="002915E4" w:rsidRPr="00FA061F">
        <w:rPr>
          <w:rFonts w:ascii="Calibri" w:hAnsi="Calibri" w:cs="Calibri"/>
          <w:highlight w:val="yellow"/>
          <w:lang w:val="en-US"/>
        </w:rPr>
        <w:t>B</w:t>
      </w:r>
      <w:r w:rsidR="00AA663A" w:rsidRPr="00FA061F">
        <w:rPr>
          <w:rFonts w:ascii="Calibri" w:hAnsi="Calibri" w:cs="Calibri"/>
          <w:highlight w:val="yellow"/>
          <w:lang w:val="en-US"/>
        </w:rPr>
        <w:t xml:space="preserve">) </w:t>
      </w:r>
      <w:r w:rsidR="00FE7EE5" w:rsidRPr="00FA061F">
        <w:rPr>
          <w:rFonts w:ascii="Calibri" w:hAnsi="Calibri" w:cs="Calibri"/>
          <w:highlight w:val="yellow"/>
        </w:rPr>
        <w:t>to the tree</w:t>
      </w:r>
      <w:r w:rsidR="007732E6" w:rsidRPr="00FA061F">
        <w:rPr>
          <w:rFonts w:ascii="Calibri" w:hAnsi="Calibri" w:cs="Calibri"/>
          <w:highlight w:val="yellow"/>
        </w:rPr>
        <w:t xml:space="preserve"> (or lamp post) with a</w:t>
      </w:r>
      <w:r w:rsidR="00AA663A" w:rsidRPr="00FA061F">
        <w:rPr>
          <w:rFonts w:ascii="Calibri" w:hAnsi="Calibri" w:cs="Calibri"/>
          <w:highlight w:val="yellow"/>
        </w:rPr>
        <w:t>n</w:t>
      </w:r>
      <w:r w:rsidR="007732E6" w:rsidRPr="00FA061F">
        <w:rPr>
          <w:rFonts w:ascii="Calibri" w:hAnsi="Calibri" w:cs="Calibri"/>
          <w:highlight w:val="yellow"/>
        </w:rPr>
        <w:t xml:space="preserve"> angle bracket</w:t>
      </w:r>
      <w:r w:rsidRPr="00FA061F">
        <w:rPr>
          <w:rFonts w:ascii="Calibri" w:hAnsi="Calibri" w:cs="Calibri"/>
          <w:highlight w:val="yellow"/>
        </w:rPr>
        <w:t xml:space="preserve"> to stabilize the trap in high winds</w:t>
      </w:r>
      <w:r w:rsidR="00091632" w:rsidRPr="00FA061F">
        <w:rPr>
          <w:rFonts w:ascii="Calibri" w:hAnsi="Calibri" w:cs="Calibri"/>
          <w:highlight w:val="yellow"/>
        </w:rPr>
        <w:t xml:space="preserve">. </w:t>
      </w:r>
    </w:p>
    <w:p w14:paraId="022DCA4B" w14:textId="77777777" w:rsidR="00544ACD" w:rsidRPr="00FA061F" w:rsidRDefault="00544ACD" w:rsidP="00FA061F">
      <w:pPr>
        <w:pStyle w:val="ListParagraph"/>
        <w:ind w:left="0"/>
        <w:rPr>
          <w:rFonts w:ascii="Calibri" w:hAnsi="Calibri" w:cs="Calibri"/>
          <w:highlight w:val="yellow"/>
        </w:rPr>
      </w:pPr>
    </w:p>
    <w:p w14:paraId="78471706" w14:textId="5B4F0131" w:rsidR="003334BB" w:rsidRPr="00FA061F" w:rsidRDefault="00091632" w:rsidP="00FA061F">
      <w:pPr>
        <w:pStyle w:val="ListParagraph"/>
        <w:numPr>
          <w:ilvl w:val="1"/>
          <w:numId w:val="4"/>
        </w:numPr>
        <w:ind w:left="0" w:firstLine="0"/>
        <w:jc w:val="both"/>
        <w:rPr>
          <w:rFonts w:ascii="Calibri" w:hAnsi="Calibri" w:cs="Calibri"/>
          <w:highlight w:val="yellow"/>
        </w:rPr>
      </w:pPr>
      <w:r w:rsidRPr="00FA061F">
        <w:rPr>
          <w:rFonts w:ascii="Calibri" w:hAnsi="Calibri" w:cs="Calibri"/>
          <w:highlight w:val="yellow"/>
        </w:rPr>
        <w:t>T</w:t>
      </w:r>
      <w:r w:rsidR="0035509D" w:rsidRPr="00FA061F">
        <w:rPr>
          <w:rFonts w:ascii="Calibri" w:hAnsi="Calibri" w:cs="Calibri"/>
          <w:highlight w:val="yellow"/>
        </w:rPr>
        <w:t xml:space="preserve">he trap </w:t>
      </w:r>
      <w:r w:rsidR="00C9665A" w:rsidRPr="00FA061F">
        <w:rPr>
          <w:rFonts w:ascii="Calibri" w:hAnsi="Calibri" w:cs="Calibri"/>
          <w:highlight w:val="yellow"/>
        </w:rPr>
        <w:t>sits</w:t>
      </w:r>
      <w:r w:rsidR="0035509D" w:rsidRPr="00FA061F">
        <w:rPr>
          <w:rFonts w:ascii="Calibri" w:hAnsi="Calibri" w:cs="Calibri"/>
          <w:highlight w:val="yellow"/>
        </w:rPr>
        <w:t xml:space="preserve"> on top </w:t>
      </w:r>
      <w:r w:rsidRPr="00FA061F">
        <w:rPr>
          <w:rFonts w:ascii="Calibri" w:hAnsi="Calibri" w:cs="Calibri"/>
          <w:highlight w:val="yellow"/>
        </w:rPr>
        <w:t>of the stake</w:t>
      </w:r>
      <w:r w:rsidR="00544ACD" w:rsidRPr="00FA061F">
        <w:rPr>
          <w:rFonts w:ascii="Calibri" w:hAnsi="Calibri" w:cs="Calibri"/>
          <w:highlight w:val="yellow"/>
        </w:rPr>
        <w:t xml:space="preserve">; </w:t>
      </w:r>
      <w:r w:rsidR="0035509D" w:rsidRPr="00FA061F">
        <w:rPr>
          <w:rFonts w:ascii="Calibri" w:hAnsi="Calibri" w:cs="Calibri"/>
          <w:highlight w:val="yellow"/>
        </w:rPr>
        <w:t>secure</w:t>
      </w:r>
      <w:r w:rsidR="00544ACD" w:rsidRPr="00FA061F">
        <w:rPr>
          <w:rFonts w:ascii="Calibri" w:hAnsi="Calibri" w:cs="Calibri"/>
          <w:highlight w:val="yellow"/>
        </w:rPr>
        <w:t xml:space="preserve"> it</w:t>
      </w:r>
      <w:r w:rsidR="0035509D" w:rsidRPr="00FA061F">
        <w:rPr>
          <w:rFonts w:ascii="Calibri" w:hAnsi="Calibri" w:cs="Calibri"/>
          <w:highlight w:val="yellow"/>
        </w:rPr>
        <w:t xml:space="preserve"> with two large</w:t>
      </w:r>
      <w:r w:rsidRPr="00FA061F">
        <w:rPr>
          <w:rFonts w:ascii="Calibri" w:hAnsi="Calibri" w:cs="Calibri"/>
          <w:highlight w:val="yellow"/>
        </w:rPr>
        <w:t xml:space="preserve"> cable ties</w:t>
      </w:r>
      <w:r w:rsidR="00D50C0F" w:rsidRPr="00FA061F">
        <w:rPr>
          <w:rFonts w:ascii="Calibri" w:hAnsi="Calibri" w:cs="Calibri"/>
          <w:highlight w:val="yellow"/>
        </w:rPr>
        <w:t xml:space="preserve"> (</w:t>
      </w:r>
      <w:r w:rsidR="002915E4" w:rsidRPr="00FA061F">
        <w:rPr>
          <w:rFonts w:ascii="Calibri" w:hAnsi="Calibri" w:cs="Calibri"/>
          <w:b/>
          <w:bCs/>
          <w:highlight w:val="yellow"/>
          <w:lang w:val="en-US"/>
        </w:rPr>
        <w:t>Figure 2B</w:t>
      </w:r>
      <w:r w:rsidR="00B53A90" w:rsidRPr="00FA061F">
        <w:rPr>
          <w:rFonts w:ascii="Calibri" w:hAnsi="Calibri" w:cs="Calibri"/>
          <w:highlight w:val="yellow"/>
        </w:rPr>
        <w:t>)</w:t>
      </w:r>
      <w:r w:rsidRPr="00FA061F">
        <w:rPr>
          <w:rFonts w:ascii="Calibri" w:hAnsi="Calibri" w:cs="Calibri"/>
          <w:highlight w:val="yellow"/>
        </w:rPr>
        <w:t>.</w:t>
      </w:r>
    </w:p>
    <w:p w14:paraId="089C84F3" w14:textId="77777777" w:rsidR="005F0568" w:rsidRPr="00FA061F" w:rsidRDefault="005F0568" w:rsidP="00FA061F">
      <w:pPr>
        <w:jc w:val="both"/>
        <w:rPr>
          <w:rFonts w:ascii="Calibri" w:hAnsi="Calibri" w:cs="Calibri"/>
          <w:highlight w:val="yellow"/>
        </w:rPr>
      </w:pPr>
    </w:p>
    <w:p w14:paraId="09A3DA5A" w14:textId="6C9FAD37" w:rsidR="00544ACD" w:rsidRPr="00FA061F" w:rsidRDefault="00CB2799" w:rsidP="00FA061F">
      <w:pPr>
        <w:pStyle w:val="ListParagraph"/>
        <w:numPr>
          <w:ilvl w:val="1"/>
          <w:numId w:val="4"/>
        </w:numPr>
        <w:ind w:left="0" w:firstLine="0"/>
        <w:jc w:val="both"/>
        <w:rPr>
          <w:rFonts w:ascii="Calibri" w:hAnsi="Calibri" w:cs="Calibri"/>
          <w:highlight w:val="yellow"/>
        </w:rPr>
      </w:pPr>
      <w:r w:rsidRPr="00FA061F">
        <w:rPr>
          <w:rFonts w:ascii="Calibri" w:hAnsi="Calibri" w:cs="Calibri"/>
          <w:highlight w:val="yellow"/>
        </w:rPr>
        <w:t xml:space="preserve">To collect </w:t>
      </w:r>
      <w:r w:rsidR="005D5961" w:rsidRPr="00FA061F">
        <w:rPr>
          <w:rFonts w:ascii="Calibri" w:hAnsi="Calibri" w:cs="Calibri"/>
          <w:highlight w:val="yellow"/>
        </w:rPr>
        <w:t xml:space="preserve">insect </w:t>
      </w:r>
      <w:r w:rsidRPr="00FA061F">
        <w:rPr>
          <w:rFonts w:ascii="Calibri" w:hAnsi="Calibri" w:cs="Calibri"/>
          <w:highlight w:val="yellow"/>
        </w:rPr>
        <w:t xml:space="preserve">samples, </w:t>
      </w:r>
      <w:r w:rsidR="00544ACD" w:rsidRPr="00FA061F">
        <w:rPr>
          <w:rFonts w:ascii="Calibri" w:hAnsi="Calibri" w:cs="Calibri"/>
          <w:highlight w:val="yellow"/>
        </w:rPr>
        <w:t xml:space="preserve">lower </w:t>
      </w:r>
      <w:r w:rsidR="00CC4A83" w:rsidRPr="00FA061F">
        <w:rPr>
          <w:rFonts w:ascii="Calibri" w:hAnsi="Calibri" w:cs="Calibri"/>
          <w:highlight w:val="yellow"/>
        </w:rPr>
        <w:t>the traps with a rope</w:t>
      </w:r>
      <w:r w:rsidR="00734440" w:rsidRPr="00FA061F">
        <w:rPr>
          <w:rFonts w:ascii="Calibri" w:hAnsi="Calibri" w:cs="Calibri"/>
          <w:highlight w:val="yellow"/>
        </w:rPr>
        <w:t xml:space="preserve">. </w:t>
      </w:r>
      <w:r w:rsidR="00544ACD" w:rsidRPr="00FA061F">
        <w:rPr>
          <w:rFonts w:ascii="Calibri" w:hAnsi="Calibri" w:cs="Calibri"/>
          <w:highlight w:val="yellow"/>
        </w:rPr>
        <w:t>Remove t</w:t>
      </w:r>
      <w:r w:rsidR="00734440" w:rsidRPr="00FA061F">
        <w:rPr>
          <w:rFonts w:ascii="Calibri" w:hAnsi="Calibri" w:cs="Calibri"/>
          <w:highlight w:val="yellow"/>
        </w:rPr>
        <w:t xml:space="preserve">he automated pet food dispenser from </w:t>
      </w:r>
      <w:r w:rsidR="00D15E8A" w:rsidRPr="00FA061F">
        <w:rPr>
          <w:rFonts w:ascii="Calibri" w:hAnsi="Calibri" w:cs="Calibri"/>
          <w:highlight w:val="yellow"/>
        </w:rPr>
        <w:t xml:space="preserve">beneath </w:t>
      </w:r>
      <w:r w:rsidR="00734440" w:rsidRPr="00FA061F">
        <w:rPr>
          <w:rFonts w:ascii="Calibri" w:hAnsi="Calibri" w:cs="Calibri"/>
          <w:highlight w:val="yellow"/>
        </w:rPr>
        <w:t>the plastic basin</w:t>
      </w:r>
      <w:r w:rsidR="00224A80" w:rsidRPr="00FA061F">
        <w:rPr>
          <w:rFonts w:ascii="Calibri" w:hAnsi="Calibri" w:cs="Calibri"/>
          <w:highlight w:val="yellow"/>
        </w:rPr>
        <w:t xml:space="preserve">. </w:t>
      </w:r>
    </w:p>
    <w:p w14:paraId="3232F96B" w14:textId="77777777" w:rsidR="00544ACD" w:rsidRPr="00FA061F" w:rsidRDefault="00544ACD" w:rsidP="00FA061F">
      <w:pPr>
        <w:pStyle w:val="ListParagraph"/>
        <w:ind w:left="0"/>
        <w:rPr>
          <w:rFonts w:ascii="Calibri" w:hAnsi="Calibri" w:cs="Calibri"/>
          <w:highlight w:val="yellow"/>
        </w:rPr>
      </w:pPr>
    </w:p>
    <w:p w14:paraId="4730439B" w14:textId="6A3C5CD2" w:rsidR="00CB2799" w:rsidRPr="00FA061F" w:rsidRDefault="00224A80" w:rsidP="00FA061F">
      <w:pPr>
        <w:pStyle w:val="ListParagraph"/>
        <w:numPr>
          <w:ilvl w:val="1"/>
          <w:numId w:val="4"/>
        </w:numPr>
        <w:ind w:left="0" w:firstLine="0"/>
        <w:jc w:val="both"/>
        <w:rPr>
          <w:rFonts w:ascii="Calibri" w:hAnsi="Calibri" w:cs="Calibri"/>
          <w:highlight w:val="yellow"/>
        </w:rPr>
      </w:pPr>
      <w:r w:rsidRPr="00FA061F">
        <w:rPr>
          <w:rFonts w:ascii="Calibri" w:hAnsi="Calibri" w:cs="Calibri"/>
          <w:highlight w:val="yellow"/>
        </w:rPr>
        <w:t>Remove the</w:t>
      </w:r>
      <w:r w:rsidR="007A304B" w:rsidRPr="00FA061F">
        <w:rPr>
          <w:rFonts w:ascii="Calibri" w:hAnsi="Calibri" w:cs="Calibri"/>
          <w:highlight w:val="yellow"/>
        </w:rPr>
        <w:t xml:space="preserve"> lid of the pet food dispenser</w:t>
      </w:r>
      <w:r w:rsidR="00734440" w:rsidRPr="00FA061F">
        <w:rPr>
          <w:rFonts w:ascii="Calibri" w:hAnsi="Calibri" w:cs="Calibri"/>
          <w:highlight w:val="yellow"/>
        </w:rPr>
        <w:t xml:space="preserve"> </w:t>
      </w:r>
      <w:r w:rsidR="00786D98" w:rsidRPr="00FA061F">
        <w:rPr>
          <w:rFonts w:ascii="Calibri" w:hAnsi="Calibri" w:cs="Calibri"/>
          <w:highlight w:val="yellow"/>
        </w:rPr>
        <w:t>(</w:t>
      </w:r>
      <w:r w:rsidR="002915E4" w:rsidRPr="00FA061F">
        <w:rPr>
          <w:rFonts w:ascii="Calibri" w:hAnsi="Calibri" w:cs="Calibri"/>
          <w:b/>
          <w:bCs/>
          <w:highlight w:val="yellow"/>
          <w:lang w:val="en-US"/>
        </w:rPr>
        <w:t>Figure 3A</w:t>
      </w:r>
      <w:r w:rsidR="00786D98" w:rsidRPr="00FA061F">
        <w:rPr>
          <w:rFonts w:ascii="Calibri" w:hAnsi="Calibri" w:cs="Calibri"/>
          <w:highlight w:val="yellow"/>
        </w:rPr>
        <w:t xml:space="preserve">) </w:t>
      </w:r>
      <w:r w:rsidR="00734440" w:rsidRPr="00FA061F">
        <w:rPr>
          <w:rFonts w:ascii="Calibri" w:hAnsi="Calibri" w:cs="Calibri"/>
          <w:highlight w:val="yellow"/>
        </w:rPr>
        <w:t>an</w:t>
      </w:r>
      <w:r w:rsidR="006E6BDF" w:rsidRPr="00FA061F">
        <w:rPr>
          <w:rFonts w:ascii="Calibri" w:hAnsi="Calibri" w:cs="Calibri"/>
          <w:highlight w:val="yellow"/>
        </w:rPr>
        <w:t xml:space="preserve">d </w:t>
      </w:r>
      <w:r w:rsidR="007A304B" w:rsidRPr="00FA061F">
        <w:rPr>
          <w:rFonts w:ascii="Calibri" w:hAnsi="Calibri" w:cs="Calibri"/>
          <w:highlight w:val="yellow"/>
        </w:rPr>
        <w:t xml:space="preserve">lift </w:t>
      </w:r>
      <w:r w:rsidR="006E6BDF" w:rsidRPr="00FA061F">
        <w:rPr>
          <w:rFonts w:ascii="Calibri" w:hAnsi="Calibri" w:cs="Calibri"/>
          <w:highlight w:val="yellow"/>
        </w:rPr>
        <w:t>t</w:t>
      </w:r>
      <w:r w:rsidR="00CB2799" w:rsidRPr="00FA061F">
        <w:rPr>
          <w:rFonts w:ascii="Calibri" w:hAnsi="Calibri" w:cs="Calibri"/>
          <w:highlight w:val="yellow"/>
        </w:rPr>
        <w:t xml:space="preserve">he </w:t>
      </w:r>
      <w:proofErr w:type="spellStart"/>
      <w:r w:rsidR="00CB2799" w:rsidRPr="00FA061F">
        <w:rPr>
          <w:rFonts w:ascii="Calibri" w:hAnsi="Calibri" w:cs="Calibri"/>
          <w:highlight w:val="yellow"/>
        </w:rPr>
        <w:t>aluminum</w:t>
      </w:r>
      <w:proofErr w:type="spellEnd"/>
      <w:r w:rsidR="00CB2799" w:rsidRPr="00FA061F">
        <w:rPr>
          <w:rFonts w:ascii="Calibri" w:hAnsi="Calibri" w:cs="Calibri"/>
          <w:highlight w:val="yellow"/>
        </w:rPr>
        <w:t xml:space="preserve"> trays </w:t>
      </w:r>
      <w:r w:rsidR="00CE4641" w:rsidRPr="00FA061F">
        <w:rPr>
          <w:rFonts w:ascii="Calibri" w:hAnsi="Calibri" w:cs="Calibri"/>
          <w:highlight w:val="yellow"/>
        </w:rPr>
        <w:t xml:space="preserve">out </w:t>
      </w:r>
      <w:r w:rsidR="00020DFF" w:rsidRPr="00FA061F">
        <w:rPr>
          <w:rFonts w:ascii="Calibri" w:hAnsi="Calibri" w:cs="Calibri"/>
          <w:highlight w:val="yellow"/>
        </w:rPr>
        <w:t>to</w:t>
      </w:r>
      <w:r w:rsidR="00786D98" w:rsidRPr="00FA061F">
        <w:rPr>
          <w:rFonts w:ascii="Calibri" w:hAnsi="Calibri" w:cs="Calibri"/>
          <w:highlight w:val="yellow"/>
        </w:rPr>
        <w:t xml:space="preserve"> pour</w:t>
      </w:r>
      <w:r w:rsidR="00CB2799" w:rsidRPr="00FA061F">
        <w:rPr>
          <w:rFonts w:ascii="Calibri" w:hAnsi="Calibri" w:cs="Calibri"/>
          <w:highlight w:val="yellow"/>
        </w:rPr>
        <w:t xml:space="preserve"> the contents into pre-</w:t>
      </w:r>
      <w:proofErr w:type="spellStart"/>
      <w:r w:rsidR="00CB2799" w:rsidRPr="00FA061F">
        <w:rPr>
          <w:rFonts w:ascii="Calibri" w:hAnsi="Calibri" w:cs="Calibri"/>
          <w:highlight w:val="yellow"/>
        </w:rPr>
        <w:t>labeled</w:t>
      </w:r>
      <w:proofErr w:type="spellEnd"/>
      <w:r w:rsidR="00CB2799" w:rsidRPr="00FA061F">
        <w:rPr>
          <w:rFonts w:ascii="Calibri" w:hAnsi="Calibri" w:cs="Calibri"/>
          <w:highlight w:val="yellow"/>
        </w:rPr>
        <w:t xml:space="preserve"> sample vials</w:t>
      </w:r>
      <w:r w:rsidR="00B53A90" w:rsidRPr="00FA061F">
        <w:rPr>
          <w:rFonts w:ascii="Calibri" w:hAnsi="Calibri" w:cs="Calibri"/>
          <w:highlight w:val="yellow"/>
        </w:rPr>
        <w:t xml:space="preserve"> (</w:t>
      </w:r>
      <w:r w:rsidR="002915E4" w:rsidRPr="00FA061F">
        <w:rPr>
          <w:rFonts w:ascii="Calibri" w:hAnsi="Calibri" w:cs="Calibri"/>
          <w:b/>
          <w:bCs/>
          <w:highlight w:val="yellow"/>
          <w:lang w:val="en-US"/>
        </w:rPr>
        <w:t>Figure 3B</w:t>
      </w:r>
      <w:r w:rsidR="00B53A90" w:rsidRPr="00FA061F">
        <w:rPr>
          <w:rFonts w:ascii="Calibri" w:hAnsi="Calibri" w:cs="Calibri"/>
          <w:highlight w:val="yellow"/>
        </w:rPr>
        <w:t>)</w:t>
      </w:r>
      <w:r w:rsidR="00CB2799" w:rsidRPr="00FA061F">
        <w:rPr>
          <w:rFonts w:ascii="Calibri" w:hAnsi="Calibri" w:cs="Calibri"/>
          <w:highlight w:val="yellow"/>
        </w:rPr>
        <w:t>.</w:t>
      </w:r>
    </w:p>
    <w:p w14:paraId="6EBEB47F" w14:textId="219E5951" w:rsidR="00365270" w:rsidRPr="00FA061F" w:rsidRDefault="00365270" w:rsidP="00FA061F">
      <w:pPr>
        <w:jc w:val="both"/>
        <w:rPr>
          <w:rFonts w:ascii="Calibri" w:hAnsi="Calibri" w:cs="Calibri"/>
        </w:rPr>
      </w:pPr>
    </w:p>
    <w:p w14:paraId="43417D54" w14:textId="3042AFE4" w:rsidR="007E45C5" w:rsidRPr="00FA061F" w:rsidRDefault="00CA4F41" w:rsidP="00FA061F">
      <w:pPr>
        <w:jc w:val="both"/>
        <w:rPr>
          <w:rFonts w:ascii="Calibri" w:hAnsi="Calibri" w:cs="Calibri"/>
          <w:b/>
          <w:bCs/>
        </w:rPr>
      </w:pPr>
      <w:r w:rsidRPr="00CA4F41">
        <w:rPr>
          <w:rFonts w:ascii="Calibri" w:hAnsi="Calibri" w:cs="Calibri"/>
          <w:b/>
          <w:bCs/>
        </w:rPr>
        <w:t>REPRESENTATIVE RESULTS</w:t>
      </w:r>
      <w:r>
        <w:rPr>
          <w:rFonts w:ascii="Calibri" w:hAnsi="Calibri" w:cs="Calibri"/>
          <w:b/>
          <w:bCs/>
        </w:rPr>
        <w:t>:</w:t>
      </w:r>
    </w:p>
    <w:p w14:paraId="531D2675" w14:textId="0B375A96" w:rsidR="008D3F13" w:rsidRPr="00FA061F" w:rsidRDefault="008408C3" w:rsidP="00FA061F">
      <w:pPr>
        <w:jc w:val="both"/>
        <w:rPr>
          <w:rFonts w:ascii="Calibri" w:hAnsi="Calibri" w:cs="Calibri"/>
        </w:rPr>
      </w:pPr>
      <w:r w:rsidRPr="00FA061F">
        <w:rPr>
          <w:rFonts w:ascii="Calibri" w:hAnsi="Calibri" w:cs="Calibri"/>
        </w:rPr>
        <w:t xml:space="preserve">The </w:t>
      </w:r>
      <w:r w:rsidR="008D3F13" w:rsidRPr="00FA061F">
        <w:rPr>
          <w:rFonts w:ascii="Calibri" w:hAnsi="Calibri" w:cs="Calibri"/>
        </w:rPr>
        <w:t xml:space="preserve">traps were </w:t>
      </w:r>
      <w:proofErr w:type="spellStart"/>
      <w:r w:rsidR="008D3F13" w:rsidRPr="00FA061F">
        <w:rPr>
          <w:rFonts w:ascii="Calibri" w:hAnsi="Calibri" w:cs="Calibri"/>
        </w:rPr>
        <w:t>trialed</w:t>
      </w:r>
      <w:proofErr w:type="spellEnd"/>
      <w:r w:rsidR="008D3F13" w:rsidRPr="00FA061F">
        <w:rPr>
          <w:rFonts w:ascii="Calibri" w:hAnsi="Calibri" w:cs="Calibri"/>
        </w:rPr>
        <w:t xml:space="preserve"> in a survey of </w:t>
      </w:r>
      <w:r w:rsidR="006337A6" w:rsidRPr="00FA061F">
        <w:rPr>
          <w:rFonts w:ascii="Calibri" w:hAnsi="Calibri" w:cs="Calibri"/>
        </w:rPr>
        <w:t>flying insects</w:t>
      </w:r>
      <w:r w:rsidR="008D3F13" w:rsidRPr="00FA061F">
        <w:rPr>
          <w:rFonts w:ascii="Calibri" w:hAnsi="Calibri" w:cs="Calibri"/>
        </w:rPr>
        <w:t xml:space="preserve"> attracted to experimental lighting at four bushland reserves across Melbourne, Australia. Sites consisted of either remnant or revegetated bushland surrounded by residential housing and averaged 15 km apart (range 3–</w:t>
      </w:r>
      <w:r w:rsidR="008D3F13" w:rsidRPr="00FA061F">
        <w:rPr>
          <w:rFonts w:ascii="Calibri" w:hAnsi="Calibri" w:cs="Calibri"/>
        </w:rPr>
        <w:lastRenderedPageBreak/>
        <w:t xml:space="preserve">24 km) and 45 ha in size (range 30–59 ha). </w:t>
      </w:r>
      <w:r w:rsidR="00511223" w:rsidRPr="00FA061F">
        <w:rPr>
          <w:rFonts w:ascii="Calibri" w:hAnsi="Calibri" w:cs="Calibri"/>
        </w:rPr>
        <w:t>A</w:t>
      </w:r>
      <w:r w:rsidR="008D3F13" w:rsidRPr="00FA061F">
        <w:rPr>
          <w:rFonts w:ascii="Calibri" w:hAnsi="Calibri" w:cs="Calibri"/>
        </w:rPr>
        <w:t xml:space="preserve"> total of sixteen traps</w:t>
      </w:r>
      <w:r w:rsidR="00511223" w:rsidRPr="00FA061F">
        <w:rPr>
          <w:rFonts w:ascii="Calibri" w:hAnsi="Calibri" w:cs="Calibri"/>
        </w:rPr>
        <w:t xml:space="preserve"> were installed</w:t>
      </w:r>
      <w:r w:rsidR="008D3F13" w:rsidRPr="00FA061F">
        <w:rPr>
          <w:rFonts w:ascii="Calibri" w:hAnsi="Calibri" w:cs="Calibri"/>
        </w:rPr>
        <w:t>, four at each site, with and without experimental lights (3 lights and 1 control per site</w:t>
      </w:r>
      <w:proofErr w:type="gramStart"/>
      <w:r w:rsidR="008D3F13" w:rsidRPr="00FA061F">
        <w:rPr>
          <w:rFonts w:ascii="Calibri" w:hAnsi="Calibri" w:cs="Calibri"/>
        </w:rPr>
        <w:t>)</w:t>
      </w:r>
      <w:r w:rsidR="00544ACD">
        <w:rPr>
          <w:rFonts w:ascii="Calibri" w:hAnsi="Calibri" w:cs="Calibri"/>
        </w:rPr>
        <w:t>,</w:t>
      </w:r>
      <w:r w:rsidR="008D3F13" w:rsidRPr="00FA061F">
        <w:rPr>
          <w:rFonts w:ascii="Calibri" w:hAnsi="Calibri" w:cs="Calibri"/>
        </w:rPr>
        <w:t xml:space="preserve"> and</w:t>
      </w:r>
      <w:proofErr w:type="gramEnd"/>
      <w:r w:rsidR="008D3F13" w:rsidRPr="00FA061F">
        <w:rPr>
          <w:rFonts w:ascii="Calibri" w:hAnsi="Calibri" w:cs="Calibri"/>
        </w:rPr>
        <w:t xml:space="preserve"> surveyed for </w:t>
      </w:r>
      <w:r w:rsidR="00544ACD">
        <w:rPr>
          <w:rFonts w:ascii="Calibri" w:hAnsi="Calibri" w:cs="Calibri"/>
        </w:rPr>
        <w:t>3</w:t>
      </w:r>
      <w:r w:rsidR="00544ACD" w:rsidRPr="00FA061F">
        <w:rPr>
          <w:rFonts w:ascii="Calibri" w:hAnsi="Calibri" w:cs="Calibri"/>
        </w:rPr>
        <w:t xml:space="preserve"> </w:t>
      </w:r>
      <w:r w:rsidR="008D3F13" w:rsidRPr="00FA061F">
        <w:rPr>
          <w:rFonts w:ascii="Calibri" w:hAnsi="Calibri" w:cs="Calibri"/>
        </w:rPr>
        <w:t xml:space="preserve">days and </w:t>
      </w:r>
      <w:r w:rsidR="00544ACD">
        <w:rPr>
          <w:rFonts w:ascii="Calibri" w:hAnsi="Calibri" w:cs="Calibri"/>
        </w:rPr>
        <w:t>3</w:t>
      </w:r>
      <w:r w:rsidR="00544ACD" w:rsidRPr="00FA061F">
        <w:rPr>
          <w:rFonts w:ascii="Calibri" w:hAnsi="Calibri" w:cs="Calibri"/>
        </w:rPr>
        <w:t xml:space="preserve"> </w:t>
      </w:r>
      <w:r w:rsidR="008D3F13" w:rsidRPr="00FA061F">
        <w:rPr>
          <w:rFonts w:ascii="Calibri" w:hAnsi="Calibri" w:cs="Calibri"/>
        </w:rPr>
        <w:t xml:space="preserve">nights from 30 March to 2 April 2021. Installing the traps took a team of two people </w:t>
      </w:r>
      <w:r w:rsidR="00544ACD">
        <w:rPr>
          <w:rFonts w:ascii="Calibri" w:hAnsi="Calibri" w:cs="Calibri"/>
        </w:rPr>
        <w:t>2</w:t>
      </w:r>
      <w:r w:rsidR="00544ACD" w:rsidRPr="00FA061F">
        <w:rPr>
          <w:rFonts w:ascii="Calibri" w:hAnsi="Calibri" w:cs="Calibri"/>
        </w:rPr>
        <w:t xml:space="preserve"> </w:t>
      </w:r>
      <w:r w:rsidR="008D3F13" w:rsidRPr="00FA061F">
        <w:rPr>
          <w:rFonts w:ascii="Calibri" w:hAnsi="Calibri" w:cs="Calibri"/>
        </w:rPr>
        <w:t>days</w:t>
      </w:r>
      <w:r w:rsidR="00F11263" w:rsidRPr="00FA061F">
        <w:rPr>
          <w:rFonts w:ascii="Calibri" w:hAnsi="Calibri" w:cs="Calibri"/>
        </w:rPr>
        <w:t>,</w:t>
      </w:r>
      <w:r w:rsidR="00423E0F" w:rsidRPr="00FA061F">
        <w:rPr>
          <w:rFonts w:ascii="Calibri" w:hAnsi="Calibri" w:cs="Calibri"/>
        </w:rPr>
        <w:t xml:space="preserve"> </w:t>
      </w:r>
      <w:r w:rsidR="00317327" w:rsidRPr="00FA061F">
        <w:rPr>
          <w:rFonts w:ascii="Calibri" w:hAnsi="Calibri" w:cs="Calibri"/>
        </w:rPr>
        <w:t>but</w:t>
      </w:r>
      <w:r w:rsidR="00544ACD">
        <w:rPr>
          <w:rFonts w:ascii="Calibri" w:hAnsi="Calibri" w:cs="Calibri"/>
        </w:rPr>
        <w:t xml:space="preserve"> by</w:t>
      </w:r>
      <w:r w:rsidR="00317327" w:rsidRPr="00FA061F">
        <w:rPr>
          <w:rFonts w:ascii="Calibri" w:hAnsi="Calibri" w:cs="Calibri"/>
        </w:rPr>
        <w:t xml:space="preserve"> </w:t>
      </w:r>
      <w:r w:rsidR="00544ACD" w:rsidRPr="00FA061F">
        <w:rPr>
          <w:rFonts w:ascii="Calibri" w:hAnsi="Calibri" w:cs="Calibri"/>
        </w:rPr>
        <w:t>utili</w:t>
      </w:r>
      <w:r w:rsidR="00544ACD">
        <w:rPr>
          <w:rFonts w:ascii="Calibri" w:hAnsi="Calibri" w:cs="Calibri"/>
        </w:rPr>
        <w:t>z</w:t>
      </w:r>
      <w:r w:rsidR="00544ACD" w:rsidRPr="00FA061F">
        <w:rPr>
          <w:rFonts w:ascii="Calibri" w:hAnsi="Calibri" w:cs="Calibri"/>
        </w:rPr>
        <w:t xml:space="preserve">ing </w:t>
      </w:r>
      <w:r w:rsidR="00423E0F" w:rsidRPr="00FA061F">
        <w:rPr>
          <w:rFonts w:ascii="Calibri" w:hAnsi="Calibri" w:cs="Calibri"/>
        </w:rPr>
        <w:t>the delay function</w:t>
      </w:r>
      <w:r w:rsidR="001E5B07" w:rsidRPr="00FA061F">
        <w:rPr>
          <w:rFonts w:ascii="Calibri" w:hAnsi="Calibri" w:cs="Calibri"/>
        </w:rPr>
        <w:t xml:space="preserve"> on the pet food dispenser</w:t>
      </w:r>
      <w:r w:rsidR="00544ACD">
        <w:rPr>
          <w:rFonts w:ascii="Calibri" w:hAnsi="Calibri" w:cs="Calibri"/>
        </w:rPr>
        <w:t>,</w:t>
      </w:r>
      <w:r w:rsidR="001E5B07" w:rsidRPr="00FA061F">
        <w:rPr>
          <w:rFonts w:ascii="Calibri" w:hAnsi="Calibri" w:cs="Calibri"/>
        </w:rPr>
        <w:t xml:space="preserve"> sampling commenced at the same time and day</w:t>
      </w:r>
      <w:r w:rsidR="00317327" w:rsidRPr="00FA061F">
        <w:rPr>
          <w:rFonts w:ascii="Calibri" w:hAnsi="Calibri" w:cs="Calibri"/>
        </w:rPr>
        <w:t xml:space="preserve"> for all traps</w:t>
      </w:r>
      <w:r w:rsidR="008D3F13" w:rsidRPr="00FA061F">
        <w:rPr>
          <w:rFonts w:ascii="Calibri" w:hAnsi="Calibri" w:cs="Calibri"/>
        </w:rPr>
        <w:t>.</w:t>
      </w:r>
    </w:p>
    <w:p w14:paraId="20179519" w14:textId="77777777" w:rsidR="000C471B" w:rsidRPr="00FA061F" w:rsidRDefault="000C471B" w:rsidP="00FA061F">
      <w:pPr>
        <w:jc w:val="both"/>
        <w:rPr>
          <w:rFonts w:ascii="Calibri" w:hAnsi="Calibri" w:cs="Calibri"/>
        </w:rPr>
      </w:pPr>
    </w:p>
    <w:p w14:paraId="0704AFD8" w14:textId="7A0951CF" w:rsidR="002E4A69" w:rsidRPr="00FA061F" w:rsidRDefault="0029726C" w:rsidP="00FA061F">
      <w:pPr>
        <w:jc w:val="both"/>
        <w:rPr>
          <w:rFonts w:ascii="Calibri" w:hAnsi="Calibri" w:cs="Calibri"/>
        </w:rPr>
      </w:pPr>
      <w:r w:rsidRPr="00FA061F">
        <w:rPr>
          <w:rFonts w:ascii="Calibri" w:hAnsi="Calibri" w:cs="Calibri"/>
        </w:rPr>
        <w:t xml:space="preserve">The traps operated under variable weather conditions </w:t>
      </w:r>
      <w:r w:rsidR="004A2EB9" w:rsidRPr="00FA061F">
        <w:rPr>
          <w:rFonts w:ascii="Calibri" w:hAnsi="Calibri" w:cs="Calibri"/>
        </w:rPr>
        <w:t>(</w:t>
      </w:r>
      <w:r w:rsidR="00B9210F" w:rsidRPr="00FA061F">
        <w:rPr>
          <w:rFonts w:ascii="Calibri" w:hAnsi="Calibri" w:cs="Calibri"/>
        </w:rPr>
        <w:t>6.7</w:t>
      </w:r>
      <w:r w:rsidR="002C234B" w:rsidRPr="00FA061F">
        <w:rPr>
          <w:rFonts w:ascii="Calibri" w:hAnsi="Calibri" w:cs="Calibri"/>
        </w:rPr>
        <w:t>–2</w:t>
      </w:r>
      <w:r w:rsidR="00C03A06" w:rsidRPr="00FA061F">
        <w:rPr>
          <w:rFonts w:ascii="Calibri" w:hAnsi="Calibri" w:cs="Calibri"/>
        </w:rPr>
        <w:t>9.5</w:t>
      </w:r>
      <w:r w:rsidR="00544ACD">
        <w:rPr>
          <w:rFonts w:ascii="Calibri" w:hAnsi="Calibri" w:cs="Calibri"/>
        </w:rPr>
        <w:t xml:space="preserve"> °</w:t>
      </w:r>
      <w:r w:rsidR="002C234B" w:rsidRPr="00FA061F">
        <w:rPr>
          <w:rFonts w:ascii="Calibri" w:hAnsi="Calibri" w:cs="Calibri"/>
        </w:rPr>
        <w:t>C</w:t>
      </w:r>
      <w:r w:rsidR="007A4005" w:rsidRPr="00FA061F">
        <w:rPr>
          <w:rFonts w:ascii="Calibri" w:hAnsi="Calibri" w:cs="Calibri"/>
        </w:rPr>
        <w:t xml:space="preserve">, </w:t>
      </w:r>
      <w:proofErr w:type="spellStart"/>
      <w:r w:rsidR="00800DA5" w:rsidRPr="00FA061F">
        <w:rPr>
          <w:rFonts w:ascii="Calibri" w:hAnsi="Calibri" w:cs="Calibri"/>
        </w:rPr>
        <w:t>nighttime</w:t>
      </w:r>
      <w:proofErr w:type="spellEnd"/>
      <w:r w:rsidR="007A4005" w:rsidRPr="00FA061F">
        <w:rPr>
          <w:rFonts w:ascii="Calibri" w:hAnsi="Calibri" w:cs="Calibri"/>
        </w:rPr>
        <w:t xml:space="preserve"> minimum</w:t>
      </w:r>
      <w:r w:rsidR="00544ACD">
        <w:rPr>
          <w:rFonts w:ascii="Calibri" w:hAnsi="Calibri" w:cs="Calibri"/>
        </w:rPr>
        <w:t>,</w:t>
      </w:r>
      <w:r w:rsidR="00800DA5" w:rsidRPr="00FA061F">
        <w:rPr>
          <w:rFonts w:ascii="Calibri" w:hAnsi="Calibri" w:cs="Calibri"/>
        </w:rPr>
        <w:t xml:space="preserve"> and daytime maximum</w:t>
      </w:r>
      <w:r w:rsidR="00A105DA" w:rsidRPr="00FA061F">
        <w:rPr>
          <w:rFonts w:ascii="Calibri" w:hAnsi="Calibri" w:cs="Calibri"/>
        </w:rPr>
        <w:t xml:space="preserve"> temperatures</w:t>
      </w:r>
      <w:r w:rsidR="0058575B" w:rsidRPr="00FA061F">
        <w:rPr>
          <w:rFonts w:ascii="Calibri" w:hAnsi="Calibri" w:cs="Calibri"/>
        </w:rPr>
        <w:t xml:space="preserve">; </w:t>
      </w:r>
      <w:r w:rsidR="00AD2DD0" w:rsidRPr="00FA061F">
        <w:rPr>
          <w:rFonts w:ascii="Calibri" w:hAnsi="Calibri" w:cs="Calibri"/>
        </w:rPr>
        <w:t>17</w:t>
      </w:r>
      <w:r w:rsidR="00544ACD">
        <w:rPr>
          <w:rFonts w:ascii="Calibri" w:hAnsi="Calibri" w:cs="Calibri"/>
        </w:rPr>
        <w:t>–</w:t>
      </w:r>
      <w:r w:rsidR="00AD2DD0" w:rsidRPr="00FA061F">
        <w:rPr>
          <w:rFonts w:ascii="Calibri" w:hAnsi="Calibri" w:cs="Calibri"/>
        </w:rPr>
        <w:t>46 km/h maximum wind gusts</w:t>
      </w:r>
      <w:r w:rsidR="002C234B" w:rsidRPr="00FA061F">
        <w:rPr>
          <w:rFonts w:ascii="Calibri" w:hAnsi="Calibri" w:cs="Calibri"/>
        </w:rPr>
        <w:t>)</w:t>
      </w:r>
      <w:r w:rsidR="00731EF4" w:rsidRPr="00FA061F">
        <w:rPr>
          <w:rFonts w:ascii="Calibri" w:hAnsi="Calibri" w:cs="Calibri"/>
        </w:rPr>
        <w:t>,</w:t>
      </w:r>
      <w:r w:rsidR="002C234B" w:rsidRPr="00FA061F">
        <w:rPr>
          <w:rFonts w:ascii="Calibri" w:hAnsi="Calibri" w:cs="Calibri"/>
        </w:rPr>
        <w:t xml:space="preserve"> </w:t>
      </w:r>
      <w:r w:rsidRPr="00FA061F">
        <w:rPr>
          <w:rFonts w:ascii="Calibri" w:hAnsi="Calibri" w:cs="Calibri"/>
        </w:rPr>
        <w:t>including rain</w:t>
      </w:r>
      <w:r w:rsidR="00731EF4" w:rsidRPr="00FA061F">
        <w:rPr>
          <w:rFonts w:ascii="Calibri" w:hAnsi="Calibri" w:cs="Calibri"/>
        </w:rPr>
        <w:t>,</w:t>
      </w:r>
      <w:r w:rsidRPr="00FA061F">
        <w:rPr>
          <w:rFonts w:ascii="Calibri" w:hAnsi="Calibri" w:cs="Calibri"/>
        </w:rPr>
        <w:t xml:space="preserve"> without any failures</w:t>
      </w:r>
      <w:r w:rsidR="00C0712E" w:rsidRPr="00FA061F">
        <w:rPr>
          <w:rFonts w:ascii="Calibri" w:hAnsi="Calibri" w:cs="Calibri"/>
        </w:rPr>
        <w:t xml:space="preserve"> or rain flooding </w:t>
      </w:r>
      <w:r w:rsidR="00C13A7F" w:rsidRPr="00FA061F">
        <w:rPr>
          <w:rFonts w:ascii="Calibri" w:hAnsi="Calibri" w:cs="Calibri"/>
        </w:rPr>
        <w:t xml:space="preserve">the </w:t>
      </w:r>
      <w:r w:rsidR="00C0712E" w:rsidRPr="00FA061F">
        <w:rPr>
          <w:rFonts w:ascii="Calibri" w:hAnsi="Calibri" w:cs="Calibri"/>
        </w:rPr>
        <w:t>collecting trays</w:t>
      </w:r>
      <w:r w:rsidRPr="00FA061F">
        <w:rPr>
          <w:rFonts w:ascii="Calibri" w:hAnsi="Calibri" w:cs="Calibri"/>
        </w:rPr>
        <w:t>.</w:t>
      </w:r>
      <w:r w:rsidR="00E60147" w:rsidRPr="00FA061F">
        <w:rPr>
          <w:rFonts w:ascii="Calibri" w:hAnsi="Calibri" w:cs="Calibri"/>
        </w:rPr>
        <w:t xml:space="preserve"> </w:t>
      </w:r>
      <w:r w:rsidR="00E63042" w:rsidRPr="00FA061F">
        <w:rPr>
          <w:rFonts w:ascii="Calibri" w:hAnsi="Calibri" w:cs="Calibri"/>
        </w:rPr>
        <w:t xml:space="preserve">A total of 488 </w:t>
      </w:r>
      <w:r w:rsidR="00B479CE" w:rsidRPr="00FA061F">
        <w:rPr>
          <w:rFonts w:ascii="Calibri" w:hAnsi="Calibri" w:cs="Calibri"/>
        </w:rPr>
        <w:t>flying insects</w:t>
      </w:r>
      <w:r w:rsidR="004524B7" w:rsidRPr="00FA061F">
        <w:rPr>
          <w:rFonts w:ascii="Calibri" w:hAnsi="Calibri" w:cs="Calibri"/>
        </w:rPr>
        <w:t xml:space="preserve"> were captured </w:t>
      </w:r>
      <w:r w:rsidR="0015566B" w:rsidRPr="00FA061F">
        <w:rPr>
          <w:rFonts w:ascii="Calibri" w:hAnsi="Calibri" w:cs="Calibri"/>
        </w:rPr>
        <w:t>over the three sampling days</w:t>
      </w:r>
      <w:r w:rsidR="006546F9" w:rsidRPr="00FA061F">
        <w:rPr>
          <w:rFonts w:ascii="Calibri" w:hAnsi="Calibri" w:cs="Calibri"/>
        </w:rPr>
        <w:t>,</w:t>
      </w:r>
      <w:r w:rsidR="0015566B" w:rsidRPr="00FA061F">
        <w:rPr>
          <w:rFonts w:ascii="Calibri" w:hAnsi="Calibri" w:cs="Calibri"/>
        </w:rPr>
        <w:t xml:space="preserve"> </w:t>
      </w:r>
      <w:r w:rsidR="004524B7" w:rsidRPr="00FA061F">
        <w:rPr>
          <w:rFonts w:ascii="Calibri" w:hAnsi="Calibri" w:cs="Calibri"/>
        </w:rPr>
        <w:t xml:space="preserve">with 374 from nocturnal sampling and 114 from diurnal sampling. </w:t>
      </w:r>
      <w:r w:rsidR="00116E06" w:rsidRPr="00FA061F">
        <w:rPr>
          <w:rFonts w:ascii="Calibri" w:hAnsi="Calibri" w:cs="Calibri"/>
        </w:rPr>
        <w:t>All non-flying taxa (</w:t>
      </w:r>
      <w:r w:rsidR="00891693" w:rsidRPr="00FA061F">
        <w:rPr>
          <w:rFonts w:ascii="Calibri" w:hAnsi="Calibri" w:cs="Calibri"/>
        </w:rPr>
        <w:t xml:space="preserve">Arachnida, Isopoda, </w:t>
      </w:r>
      <w:r w:rsidR="00E77ADC" w:rsidRPr="00FA061F">
        <w:rPr>
          <w:rFonts w:ascii="Calibri" w:hAnsi="Calibri" w:cs="Calibri"/>
        </w:rPr>
        <w:t>My</w:t>
      </w:r>
      <w:r w:rsidR="0004229E" w:rsidRPr="00FA061F">
        <w:rPr>
          <w:rFonts w:ascii="Calibri" w:hAnsi="Calibri" w:cs="Calibri"/>
        </w:rPr>
        <w:t>riapoda</w:t>
      </w:r>
      <w:r w:rsidR="00544ACD">
        <w:rPr>
          <w:rFonts w:ascii="Calibri" w:hAnsi="Calibri" w:cs="Calibri"/>
        </w:rPr>
        <w:t>,</w:t>
      </w:r>
      <w:r w:rsidR="000A0AB4" w:rsidRPr="00FA061F">
        <w:rPr>
          <w:rFonts w:ascii="Calibri" w:hAnsi="Calibri" w:cs="Calibri"/>
        </w:rPr>
        <w:t xml:space="preserve"> and Formicidae</w:t>
      </w:r>
      <w:r w:rsidR="0004229E" w:rsidRPr="00FA061F">
        <w:rPr>
          <w:rFonts w:ascii="Calibri" w:hAnsi="Calibri" w:cs="Calibri"/>
        </w:rPr>
        <w:t xml:space="preserve">) were excluded. </w:t>
      </w:r>
      <w:r w:rsidR="001431C9" w:rsidRPr="00FA061F">
        <w:rPr>
          <w:rFonts w:ascii="Calibri" w:hAnsi="Calibri" w:cs="Calibri"/>
        </w:rPr>
        <w:t>To</w:t>
      </w:r>
      <w:r w:rsidR="002E4A69" w:rsidRPr="00FA061F">
        <w:rPr>
          <w:rFonts w:ascii="Calibri" w:hAnsi="Calibri" w:cs="Calibri"/>
        </w:rPr>
        <w:t xml:space="preserve"> evaluate the efficiency of the traps, divide the </w:t>
      </w:r>
      <w:r w:rsidR="0028761A" w:rsidRPr="00FA061F">
        <w:rPr>
          <w:rFonts w:ascii="Calibri" w:hAnsi="Calibri" w:cs="Calibri"/>
        </w:rPr>
        <w:t xml:space="preserve">total </w:t>
      </w:r>
      <w:r w:rsidR="002E4A69" w:rsidRPr="00FA061F">
        <w:rPr>
          <w:rFonts w:ascii="Calibri" w:hAnsi="Calibri" w:cs="Calibri"/>
        </w:rPr>
        <w:t>number of arthropods collected (</w:t>
      </w:r>
      <w:r w:rsidR="00917529" w:rsidRPr="00FA061F">
        <w:rPr>
          <w:rFonts w:ascii="Calibri" w:hAnsi="Calibri" w:cs="Calibri"/>
        </w:rPr>
        <w:t>488</w:t>
      </w:r>
      <w:r w:rsidR="002E4A69" w:rsidRPr="00FA061F">
        <w:rPr>
          <w:rFonts w:ascii="Calibri" w:hAnsi="Calibri" w:cs="Calibri"/>
        </w:rPr>
        <w:t>) by the effective surface area</w:t>
      </w:r>
      <w:r w:rsidR="00D24E23" w:rsidRPr="00FA061F">
        <w:rPr>
          <w:rFonts w:ascii="Calibri" w:hAnsi="Calibri" w:cs="Calibri"/>
        </w:rPr>
        <w:t xml:space="preserve"> (</w:t>
      </w:r>
      <w:r w:rsidR="00EF3B26" w:rsidRPr="00FA061F">
        <w:rPr>
          <w:rFonts w:ascii="Calibri" w:hAnsi="Calibri" w:cs="Calibri"/>
        </w:rPr>
        <w:t>23</w:t>
      </w:r>
      <w:r w:rsidR="00E228C7" w:rsidRPr="00FA061F">
        <w:rPr>
          <w:rFonts w:ascii="Calibri" w:hAnsi="Calibri" w:cs="Calibri"/>
        </w:rPr>
        <w:t xml:space="preserve"> cm x 61 cm)</w:t>
      </w:r>
      <w:r w:rsidR="002E4A69" w:rsidRPr="00FA061F">
        <w:rPr>
          <w:rFonts w:ascii="Calibri" w:hAnsi="Calibri" w:cs="Calibri"/>
        </w:rPr>
        <w:t xml:space="preserve"> of each trap (</w:t>
      </w:r>
      <w:r w:rsidR="00EF3B26" w:rsidRPr="00FA061F">
        <w:rPr>
          <w:rFonts w:ascii="Calibri" w:hAnsi="Calibri" w:cs="Calibri"/>
        </w:rPr>
        <w:t>1403</w:t>
      </w:r>
      <w:r w:rsidR="002E4A69" w:rsidRPr="00FA061F">
        <w:rPr>
          <w:rFonts w:ascii="Calibri" w:hAnsi="Calibri" w:cs="Calibri"/>
        </w:rPr>
        <w:t xml:space="preserve"> cm</w:t>
      </w:r>
      <w:r w:rsidR="002E4A69" w:rsidRPr="00FA061F">
        <w:rPr>
          <w:rFonts w:ascii="Calibri" w:hAnsi="Calibri" w:cs="Calibri"/>
          <w:vertAlign w:val="superscript"/>
        </w:rPr>
        <w:t>2</w:t>
      </w:r>
      <w:r w:rsidR="002E4A69" w:rsidRPr="00FA061F">
        <w:rPr>
          <w:rFonts w:ascii="Calibri" w:hAnsi="Calibri" w:cs="Calibri"/>
        </w:rPr>
        <w:t xml:space="preserve">) </w:t>
      </w:r>
      <w:r w:rsidR="00330F3C" w:rsidRPr="00FA061F">
        <w:rPr>
          <w:rFonts w:ascii="Calibri" w:hAnsi="Calibri" w:cs="Calibri"/>
        </w:rPr>
        <w:t>by</w:t>
      </w:r>
      <w:r w:rsidR="002E4A69" w:rsidRPr="00FA061F">
        <w:rPr>
          <w:rFonts w:ascii="Calibri" w:hAnsi="Calibri" w:cs="Calibri"/>
        </w:rPr>
        <w:t xml:space="preserve"> the number of trap-days </w:t>
      </w:r>
      <w:r w:rsidR="00911FB3" w:rsidRPr="00FA061F">
        <w:rPr>
          <w:rFonts w:ascii="Calibri" w:hAnsi="Calibri" w:cs="Calibri"/>
        </w:rPr>
        <w:t xml:space="preserve">(16 traps x 3 days) </w:t>
      </w:r>
      <w:r w:rsidR="002E4A69" w:rsidRPr="00FA061F">
        <w:rPr>
          <w:rFonts w:ascii="Calibri" w:hAnsi="Calibri" w:cs="Calibri"/>
        </w:rPr>
        <w:t>they were operated (</w:t>
      </w:r>
      <w:r w:rsidR="00826585" w:rsidRPr="00FA061F">
        <w:rPr>
          <w:rFonts w:ascii="Calibri" w:hAnsi="Calibri" w:cs="Calibri"/>
        </w:rPr>
        <w:t>48</w:t>
      </w:r>
      <w:r w:rsidR="002E4A69" w:rsidRPr="00FA061F">
        <w:rPr>
          <w:rFonts w:ascii="Calibri" w:hAnsi="Calibri" w:cs="Calibri"/>
        </w:rPr>
        <w:t>)</w:t>
      </w:r>
      <w:r w:rsidR="00CA7457" w:rsidRPr="00FA061F">
        <w:rPr>
          <w:rFonts w:ascii="Calibri" w:hAnsi="Calibri" w:cs="Calibri"/>
          <w:vertAlign w:val="superscript"/>
        </w:rPr>
        <w:t>23</w:t>
      </w:r>
      <w:r w:rsidR="00FA15DE" w:rsidRPr="00FA061F">
        <w:rPr>
          <w:rFonts w:ascii="Calibri" w:hAnsi="Calibri" w:cs="Calibri"/>
        </w:rPr>
        <w:t>.</w:t>
      </w:r>
      <w:r w:rsidR="002E4A69" w:rsidRPr="00FA061F">
        <w:rPr>
          <w:rFonts w:ascii="Calibri" w:hAnsi="Calibri" w:cs="Calibri"/>
        </w:rPr>
        <w:t xml:space="preserve"> </w:t>
      </w:r>
      <w:r w:rsidR="006867BD" w:rsidRPr="00FA061F">
        <w:rPr>
          <w:rFonts w:ascii="Calibri" w:hAnsi="Calibri" w:cs="Calibri"/>
        </w:rPr>
        <w:t>This</w:t>
      </w:r>
      <w:r w:rsidR="002E4A69" w:rsidRPr="00FA061F">
        <w:rPr>
          <w:rFonts w:ascii="Calibri" w:hAnsi="Calibri" w:cs="Calibri"/>
        </w:rPr>
        <w:t xml:space="preserve"> yielded a value of </w:t>
      </w:r>
      <w:r w:rsidR="00917529" w:rsidRPr="00FA061F">
        <w:rPr>
          <w:rFonts w:ascii="Calibri" w:hAnsi="Calibri" w:cs="Calibri"/>
        </w:rPr>
        <w:t>0.</w:t>
      </w:r>
      <w:r w:rsidR="003404AB" w:rsidRPr="00FA061F">
        <w:rPr>
          <w:rFonts w:ascii="Calibri" w:hAnsi="Calibri" w:cs="Calibri"/>
        </w:rPr>
        <w:t>007</w:t>
      </w:r>
      <w:r w:rsidR="002E4A69" w:rsidRPr="00FA061F">
        <w:rPr>
          <w:rFonts w:ascii="Calibri" w:hAnsi="Calibri" w:cs="Calibri"/>
        </w:rPr>
        <w:t xml:space="preserve"> </w:t>
      </w:r>
      <w:r w:rsidR="0010669F" w:rsidRPr="00FA061F">
        <w:rPr>
          <w:rFonts w:ascii="Calibri" w:hAnsi="Calibri" w:cs="Calibri"/>
        </w:rPr>
        <w:t>insects</w:t>
      </w:r>
      <w:r w:rsidR="002E4A69" w:rsidRPr="00FA061F">
        <w:rPr>
          <w:rFonts w:ascii="Calibri" w:hAnsi="Calibri" w:cs="Calibri"/>
        </w:rPr>
        <w:t>/cm</w:t>
      </w:r>
      <w:r w:rsidR="002E4A69" w:rsidRPr="00FA061F">
        <w:rPr>
          <w:rFonts w:ascii="Calibri" w:hAnsi="Calibri" w:cs="Calibri"/>
          <w:vertAlign w:val="superscript"/>
        </w:rPr>
        <w:t>2</w:t>
      </w:r>
      <w:r w:rsidR="002E4A69" w:rsidRPr="00FA061F">
        <w:rPr>
          <w:rFonts w:ascii="Calibri" w:hAnsi="Calibri" w:cs="Calibri"/>
        </w:rPr>
        <w:t>/trap-day</w:t>
      </w:r>
      <w:r w:rsidR="00DB0A4B" w:rsidRPr="00FA061F">
        <w:rPr>
          <w:rFonts w:ascii="Calibri" w:hAnsi="Calibri" w:cs="Calibri"/>
        </w:rPr>
        <w:t>,</w:t>
      </w:r>
      <w:r w:rsidR="006867BD" w:rsidRPr="00FA061F">
        <w:rPr>
          <w:rFonts w:ascii="Calibri" w:hAnsi="Calibri" w:cs="Calibri"/>
        </w:rPr>
        <w:t xml:space="preserve"> which</w:t>
      </w:r>
      <w:r w:rsidR="002E4A69" w:rsidRPr="00FA061F">
        <w:rPr>
          <w:rFonts w:ascii="Calibri" w:hAnsi="Calibri" w:cs="Calibri"/>
        </w:rPr>
        <w:t xml:space="preserve"> </w:t>
      </w:r>
      <w:r w:rsidR="007678BF" w:rsidRPr="00FA061F">
        <w:rPr>
          <w:rFonts w:ascii="Calibri" w:hAnsi="Calibri" w:cs="Calibri"/>
        </w:rPr>
        <w:t>i</w:t>
      </w:r>
      <w:r w:rsidR="002E4A69" w:rsidRPr="00FA061F">
        <w:rPr>
          <w:rFonts w:ascii="Calibri" w:hAnsi="Calibri" w:cs="Calibri"/>
        </w:rPr>
        <w:t xml:space="preserve">s </w:t>
      </w:r>
      <w:r w:rsidR="00E24D64" w:rsidRPr="00FA061F">
        <w:rPr>
          <w:rFonts w:ascii="Calibri" w:hAnsi="Calibri" w:cs="Calibri"/>
        </w:rPr>
        <w:t>within the range of</w:t>
      </w:r>
      <w:r w:rsidR="009B7530" w:rsidRPr="00FA061F">
        <w:rPr>
          <w:rFonts w:ascii="Calibri" w:hAnsi="Calibri" w:cs="Calibri"/>
        </w:rPr>
        <w:t xml:space="preserve"> other studies using </w:t>
      </w:r>
      <w:r w:rsidR="00E95713" w:rsidRPr="00FA061F">
        <w:rPr>
          <w:rFonts w:ascii="Calibri" w:hAnsi="Calibri" w:cs="Calibri"/>
        </w:rPr>
        <w:t>flight intercept</w:t>
      </w:r>
      <w:r w:rsidR="009B7530" w:rsidRPr="00FA061F">
        <w:rPr>
          <w:rFonts w:ascii="Calibri" w:hAnsi="Calibri" w:cs="Calibri"/>
        </w:rPr>
        <w:t xml:space="preserve"> traps</w:t>
      </w:r>
      <w:r w:rsidR="00BB3908" w:rsidRPr="00FA061F">
        <w:rPr>
          <w:rFonts w:ascii="Calibri" w:hAnsi="Calibri" w:cs="Calibri"/>
        </w:rPr>
        <w:t xml:space="preserve"> (</w:t>
      </w:r>
      <w:r w:rsidR="00BB3908" w:rsidRPr="00FA061F">
        <w:rPr>
          <w:rFonts w:ascii="Calibri" w:hAnsi="Calibri" w:cs="Calibri"/>
          <w:b/>
          <w:bCs/>
        </w:rPr>
        <w:t xml:space="preserve">Table </w:t>
      </w:r>
      <w:r w:rsidR="006104DC">
        <w:rPr>
          <w:rFonts w:ascii="Calibri" w:hAnsi="Calibri" w:cs="Calibri"/>
          <w:b/>
          <w:bCs/>
        </w:rPr>
        <w:t>2</w:t>
      </w:r>
      <w:r w:rsidR="00BB3908" w:rsidRPr="00FA061F">
        <w:rPr>
          <w:rFonts w:ascii="Calibri" w:hAnsi="Calibri" w:cs="Calibri"/>
        </w:rPr>
        <w:t>).</w:t>
      </w:r>
      <w:r w:rsidR="009B7530" w:rsidRPr="00FA061F">
        <w:rPr>
          <w:rFonts w:ascii="Calibri" w:hAnsi="Calibri" w:cs="Calibri"/>
        </w:rPr>
        <w:t xml:space="preserve"> </w:t>
      </w:r>
      <w:r w:rsidR="00A7665A" w:rsidRPr="00FA061F">
        <w:rPr>
          <w:rFonts w:ascii="Calibri" w:hAnsi="Calibri" w:cs="Calibri"/>
        </w:rPr>
        <w:t>T</w:t>
      </w:r>
      <w:r w:rsidR="00172D58" w:rsidRPr="00FA061F">
        <w:rPr>
          <w:rFonts w:ascii="Calibri" w:hAnsi="Calibri" w:cs="Calibri"/>
        </w:rPr>
        <w:t>he differ</w:t>
      </w:r>
      <w:r w:rsidR="00782B0F" w:rsidRPr="00FA061F">
        <w:rPr>
          <w:rFonts w:ascii="Calibri" w:hAnsi="Calibri" w:cs="Calibri"/>
        </w:rPr>
        <w:t>ence between traps</w:t>
      </w:r>
      <w:r w:rsidR="0023437A" w:rsidRPr="00FA061F">
        <w:rPr>
          <w:rFonts w:ascii="Calibri" w:hAnsi="Calibri" w:cs="Calibri"/>
        </w:rPr>
        <w:t xml:space="preserve"> </w:t>
      </w:r>
      <w:r w:rsidR="00782B0F" w:rsidRPr="00FA061F">
        <w:rPr>
          <w:rFonts w:ascii="Calibri" w:hAnsi="Calibri" w:cs="Calibri"/>
        </w:rPr>
        <w:t>placed under lights</w:t>
      </w:r>
      <w:r w:rsidR="00691CCB" w:rsidRPr="00FA061F">
        <w:rPr>
          <w:rFonts w:ascii="Calibri" w:hAnsi="Calibri" w:cs="Calibri"/>
        </w:rPr>
        <w:t xml:space="preserve"> and</w:t>
      </w:r>
      <w:r w:rsidR="0023437A" w:rsidRPr="00FA061F">
        <w:rPr>
          <w:rFonts w:ascii="Calibri" w:hAnsi="Calibri" w:cs="Calibri"/>
        </w:rPr>
        <w:t xml:space="preserve"> those </w:t>
      </w:r>
      <w:r w:rsidR="004D6CAE" w:rsidRPr="00FA061F">
        <w:rPr>
          <w:rFonts w:ascii="Calibri" w:hAnsi="Calibri" w:cs="Calibri"/>
        </w:rPr>
        <w:t xml:space="preserve">not </w:t>
      </w:r>
      <w:r w:rsidR="0023437A" w:rsidRPr="00FA061F">
        <w:rPr>
          <w:rFonts w:ascii="Calibri" w:hAnsi="Calibri" w:cs="Calibri"/>
        </w:rPr>
        <w:t>under lights</w:t>
      </w:r>
      <w:r w:rsidR="00574179" w:rsidRPr="00FA061F">
        <w:rPr>
          <w:rFonts w:ascii="Calibri" w:hAnsi="Calibri" w:cs="Calibri"/>
        </w:rPr>
        <w:t xml:space="preserve"> (i.e.</w:t>
      </w:r>
      <w:r w:rsidR="00544ACD">
        <w:rPr>
          <w:rFonts w:ascii="Calibri" w:hAnsi="Calibri" w:cs="Calibri"/>
        </w:rPr>
        <w:t>,</w:t>
      </w:r>
      <w:r w:rsidR="00574179" w:rsidRPr="00FA061F">
        <w:rPr>
          <w:rFonts w:ascii="Calibri" w:hAnsi="Calibri" w:cs="Calibri"/>
        </w:rPr>
        <w:t xml:space="preserve"> controls)</w:t>
      </w:r>
      <w:r w:rsidR="00A7665A" w:rsidRPr="00FA061F">
        <w:rPr>
          <w:rFonts w:ascii="Calibri" w:hAnsi="Calibri" w:cs="Calibri"/>
        </w:rPr>
        <w:t xml:space="preserve"> was also examined</w:t>
      </w:r>
      <w:r w:rsidR="00924EE0" w:rsidRPr="00FA061F">
        <w:rPr>
          <w:rFonts w:ascii="Calibri" w:hAnsi="Calibri" w:cs="Calibri"/>
        </w:rPr>
        <w:t>,</w:t>
      </w:r>
      <w:r w:rsidR="0023437A" w:rsidRPr="00FA061F">
        <w:rPr>
          <w:rFonts w:ascii="Calibri" w:hAnsi="Calibri" w:cs="Calibri"/>
        </w:rPr>
        <w:t xml:space="preserve"> as </w:t>
      </w:r>
      <w:r w:rsidR="004D6CAE" w:rsidRPr="00FA061F">
        <w:rPr>
          <w:rFonts w:ascii="Calibri" w:hAnsi="Calibri" w:cs="Calibri"/>
        </w:rPr>
        <w:t>lit traps</w:t>
      </w:r>
      <w:r w:rsidR="0023437A" w:rsidRPr="00FA061F">
        <w:rPr>
          <w:rFonts w:ascii="Calibri" w:hAnsi="Calibri" w:cs="Calibri"/>
        </w:rPr>
        <w:t xml:space="preserve"> would </w:t>
      </w:r>
      <w:r w:rsidR="00CD76EB" w:rsidRPr="00FA061F">
        <w:rPr>
          <w:rFonts w:ascii="Calibri" w:hAnsi="Calibri" w:cs="Calibri"/>
        </w:rPr>
        <w:t>effectively</w:t>
      </w:r>
      <w:r w:rsidR="0023437A" w:rsidRPr="00FA061F">
        <w:rPr>
          <w:rFonts w:ascii="Calibri" w:hAnsi="Calibri" w:cs="Calibri"/>
        </w:rPr>
        <w:t xml:space="preserve"> become </w:t>
      </w:r>
      <w:r w:rsidR="00CD76EB" w:rsidRPr="00FA061F">
        <w:rPr>
          <w:rFonts w:ascii="Calibri" w:hAnsi="Calibri" w:cs="Calibri"/>
        </w:rPr>
        <w:t>a</w:t>
      </w:r>
      <w:r w:rsidR="001A065F" w:rsidRPr="00FA061F">
        <w:rPr>
          <w:rFonts w:ascii="Calibri" w:hAnsi="Calibri" w:cs="Calibri"/>
        </w:rPr>
        <w:t>n</w:t>
      </w:r>
      <w:r w:rsidR="00E87888" w:rsidRPr="00FA061F">
        <w:rPr>
          <w:rFonts w:ascii="Calibri" w:hAnsi="Calibri" w:cs="Calibri"/>
        </w:rPr>
        <w:t xml:space="preserve"> active</w:t>
      </w:r>
      <w:r w:rsidR="00CD76EB" w:rsidRPr="00FA061F">
        <w:rPr>
          <w:rFonts w:ascii="Calibri" w:hAnsi="Calibri" w:cs="Calibri"/>
        </w:rPr>
        <w:t xml:space="preserve"> light trap</w:t>
      </w:r>
      <w:r w:rsidR="009744DA" w:rsidRPr="00FA061F">
        <w:rPr>
          <w:rFonts w:ascii="Calibri" w:hAnsi="Calibri" w:cs="Calibri"/>
        </w:rPr>
        <w:t xml:space="preserve"> and</w:t>
      </w:r>
      <w:r w:rsidR="00924EE0" w:rsidRPr="00FA061F">
        <w:rPr>
          <w:rFonts w:ascii="Calibri" w:hAnsi="Calibri" w:cs="Calibri"/>
        </w:rPr>
        <w:t xml:space="preserve"> </w:t>
      </w:r>
      <w:r w:rsidR="00B0157A" w:rsidRPr="00FA061F">
        <w:rPr>
          <w:rFonts w:ascii="Calibri" w:hAnsi="Calibri" w:cs="Calibri"/>
        </w:rPr>
        <w:t xml:space="preserve">should therefore </w:t>
      </w:r>
      <w:r w:rsidR="00924EE0" w:rsidRPr="00FA061F">
        <w:rPr>
          <w:rFonts w:ascii="Calibri" w:hAnsi="Calibri" w:cs="Calibri"/>
        </w:rPr>
        <w:t>have increased capture rates</w:t>
      </w:r>
      <w:r w:rsidR="00CD76EB" w:rsidRPr="00FA061F">
        <w:rPr>
          <w:rFonts w:ascii="Calibri" w:hAnsi="Calibri" w:cs="Calibri"/>
        </w:rPr>
        <w:t xml:space="preserve"> (</w:t>
      </w:r>
      <w:r w:rsidR="00CD76EB" w:rsidRPr="00FA061F">
        <w:rPr>
          <w:rFonts w:ascii="Calibri" w:hAnsi="Calibri" w:cs="Calibri"/>
          <w:b/>
          <w:bCs/>
        </w:rPr>
        <w:t xml:space="preserve">Table </w:t>
      </w:r>
      <w:r w:rsidR="006104DC">
        <w:rPr>
          <w:rFonts w:ascii="Calibri" w:hAnsi="Calibri" w:cs="Calibri"/>
          <w:b/>
          <w:bCs/>
        </w:rPr>
        <w:t>2</w:t>
      </w:r>
      <w:r w:rsidR="00CD76EB" w:rsidRPr="00FA061F">
        <w:rPr>
          <w:rFonts w:ascii="Calibri" w:hAnsi="Calibri" w:cs="Calibri"/>
        </w:rPr>
        <w:t>).</w:t>
      </w:r>
      <w:r w:rsidR="00782B0F" w:rsidRPr="00FA061F">
        <w:rPr>
          <w:rFonts w:ascii="Calibri" w:hAnsi="Calibri" w:cs="Calibri"/>
        </w:rPr>
        <w:t xml:space="preserve"> </w:t>
      </w:r>
      <w:r w:rsidR="002E4A69" w:rsidRPr="00FA061F">
        <w:rPr>
          <w:rFonts w:ascii="Calibri" w:hAnsi="Calibri" w:cs="Calibri"/>
        </w:rPr>
        <w:t xml:space="preserve">Hence, </w:t>
      </w:r>
      <w:r w:rsidR="006B5ECB" w:rsidRPr="00FA061F">
        <w:rPr>
          <w:rFonts w:ascii="Calibri" w:hAnsi="Calibri" w:cs="Calibri"/>
        </w:rPr>
        <w:t xml:space="preserve">the </w:t>
      </w:r>
      <w:r w:rsidR="002E4A69" w:rsidRPr="00FA061F">
        <w:rPr>
          <w:rFonts w:ascii="Calibri" w:hAnsi="Calibri" w:cs="Calibri"/>
        </w:rPr>
        <w:t>trap</w:t>
      </w:r>
      <w:r w:rsidR="00205D40" w:rsidRPr="00FA061F">
        <w:rPr>
          <w:rFonts w:ascii="Calibri" w:hAnsi="Calibri" w:cs="Calibri"/>
        </w:rPr>
        <w:t>s</w:t>
      </w:r>
      <w:r w:rsidR="002E4A69" w:rsidRPr="00FA061F">
        <w:rPr>
          <w:rFonts w:ascii="Calibri" w:hAnsi="Calibri" w:cs="Calibri"/>
        </w:rPr>
        <w:t xml:space="preserve"> appear to be as effective as traditional </w:t>
      </w:r>
      <w:r w:rsidR="006F3259" w:rsidRPr="00FA061F">
        <w:rPr>
          <w:rFonts w:ascii="Calibri" w:hAnsi="Calibri" w:cs="Calibri"/>
        </w:rPr>
        <w:t xml:space="preserve">flight intercept </w:t>
      </w:r>
      <w:r w:rsidR="006E0AC3" w:rsidRPr="00FA061F">
        <w:rPr>
          <w:rFonts w:ascii="Calibri" w:hAnsi="Calibri" w:cs="Calibri"/>
        </w:rPr>
        <w:t>traps but with the added b</w:t>
      </w:r>
      <w:r w:rsidR="00DF6DB6" w:rsidRPr="00FA061F">
        <w:rPr>
          <w:rFonts w:ascii="Calibri" w:hAnsi="Calibri" w:cs="Calibri"/>
        </w:rPr>
        <w:t>enefit</w:t>
      </w:r>
      <w:r w:rsidR="006E0AC3" w:rsidRPr="00FA061F">
        <w:rPr>
          <w:rFonts w:ascii="Calibri" w:hAnsi="Calibri" w:cs="Calibri"/>
        </w:rPr>
        <w:t xml:space="preserve"> of </w:t>
      </w:r>
      <w:r w:rsidR="002943D6" w:rsidRPr="00FA061F">
        <w:rPr>
          <w:rFonts w:ascii="Calibri" w:hAnsi="Calibri" w:cs="Calibri"/>
        </w:rPr>
        <w:t>sub-sampling</w:t>
      </w:r>
      <w:r w:rsidR="001D0263" w:rsidRPr="00FA061F">
        <w:rPr>
          <w:rFonts w:ascii="Calibri" w:hAnsi="Calibri" w:cs="Calibri"/>
        </w:rPr>
        <w:t xml:space="preserve"> at </w:t>
      </w:r>
      <w:r w:rsidR="00544ACD" w:rsidRPr="00FA061F">
        <w:rPr>
          <w:rFonts w:ascii="Calibri" w:hAnsi="Calibri" w:cs="Calibri"/>
        </w:rPr>
        <w:t>user</w:t>
      </w:r>
      <w:r w:rsidR="00544ACD">
        <w:rPr>
          <w:rFonts w:ascii="Calibri" w:hAnsi="Calibri" w:cs="Calibri"/>
        </w:rPr>
        <w:t>-</w:t>
      </w:r>
      <w:r w:rsidR="001D0263" w:rsidRPr="00FA061F">
        <w:rPr>
          <w:rFonts w:ascii="Calibri" w:hAnsi="Calibri" w:cs="Calibri"/>
        </w:rPr>
        <w:t>defined time periods</w:t>
      </w:r>
      <w:r w:rsidR="002E4A69" w:rsidRPr="00FA061F">
        <w:rPr>
          <w:rFonts w:ascii="Calibri" w:hAnsi="Calibri" w:cs="Calibri"/>
        </w:rPr>
        <w:t>.</w:t>
      </w:r>
    </w:p>
    <w:p w14:paraId="379F5893" w14:textId="27C152C4" w:rsidR="0035258C" w:rsidRPr="00FA061F" w:rsidRDefault="0035258C" w:rsidP="00FA061F">
      <w:pPr>
        <w:jc w:val="both"/>
        <w:rPr>
          <w:rFonts w:ascii="Calibri" w:hAnsi="Calibri" w:cs="Calibri"/>
        </w:rPr>
      </w:pPr>
    </w:p>
    <w:p w14:paraId="61C668F6" w14:textId="0922812C" w:rsidR="00352C4C" w:rsidRPr="00FA061F" w:rsidRDefault="00CA4F41" w:rsidP="00FA061F">
      <w:pPr>
        <w:jc w:val="both"/>
        <w:rPr>
          <w:rFonts w:ascii="Calibri" w:hAnsi="Calibri" w:cs="Calibri"/>
          <w:b/>
          <w:bCs/>
        </w:rPr>
      </w:pPr>
      <w:r w:rsidRPr="00CA4F41">
        <w:rPr>
          <w:rFonts w:ascii="Calibri" w:hAnsi="Calibri" w:cs="Calibri"/>
          <w:b/>
          <w:bCs/>
        </w:rPr>
        <w:t>FIGURE AND TABLE LEGENDS</w:t>
      </w:r>
      <w:r>
        <w:rPr>
          <w:rFonts w:ascii="Calibri" w:hAnsi="Calibri" w:cs="Calibri"/>
          <w:b/>
          <w:bCs/>
        </w:rPr>
        <w:t>:</w:t>
      </w:r>
    </w:p>
    <w:p w14:paraId="4C5A98E5" w14:textId="55EEC66B" w:rsidR="00352C4C" w:rsidRPr="00FA061F" w:rsidRDefault="00352C4C" w:rsidP="00FA061F">
      <w:pPr>
        <w:jc w:val="both"/>
        <w:rPr>
          <w:rFonts w:ascii="Calibri" w:hAnsi="Calibri" w:cs="Calibri"/>
          <w:lang w:val="en-US"/>
        </w:rPr>
      </w:pPr>
      <w:r w:rsidRPr="00FA061F">
        <w:rPr>
          <w:rFonts w:ascii="Calibri" w:hAnsi="Calibri" w:cs="Calibri"/>
          <w:b/>
          <w:bCs/>
          <w:lang w:val="en-US"/>
        </w:rPr>
        <w:t>Figure 1</w:t>
      </w:r>
      <w:r w:rsidR="00F06FEE">
        <w:rPr>
          <w:rFonts w:ascii="Calibri" w:hAnsi="Calibri" w:cs="Calibri"/>
          <w:b/>
          <w:bCs/>
          <w:lang w:val="en-US"/>
        </w:rPr>
        <w:t>:</w:t>
      </w:r>
      <w:r w:rsidR="00F06FEE" w:rsidRPr="00FA061F">
        <w:rPr>
          <w:rFonts w:ascii="Calibri" w:hAnsi="Calibri" w:cs="Calibri"/>
          <w:lang w:val="en-US"/>
        </w:rPr>
        <w:t xml:space="preserve"> </w:t>
      </w:r>
      <w:r w:rsidRPr="00FA061F">
        <w:rPr>
          <w:rFonts w:ascii="Calibri" w:hAnsi="Calibri" w:cs="Calibri"/>
          <w:b/>
          <w:bCs/>
          <w:lang w:val="en-US"/>
        </w:rPr>
        <w:t>Schematic diagram of trap construction</w:t>
      </w:r>
      <w:r w:rsidR="00544ACD">
        <w:rPr>
          <w:rFonts w:ascii="Calibri" w:hAnsi="Calibri" w:cs="Calibri"/>
          <w:b/>
          <w:bCs/>
          <w:lang w:val="en-US"/>
        </w:rPr>
        <w:t>.</w:t>
      </w:r>
      <w:r w:rsidRPr="00FA061F">
        <w:rPr>
          <w:rFonts w:ascii="Calibri" w:hAnsi="Calibri" w:cs="Calibri"/>
          <w:lang w:val="en-US"/>
        </w:rPr>
        <w:t xml:space="preserve"> </w:t>
      </w:r>
      <w:r w:rsidRPr="00FA061F">
        <w:rPr>
          <w:rFonts w:ascii="Calibri" w:hAnsi="Calibri" w:cs="Calibri"/>
          <w:b/>
          <w:bCs/>
          <w:lang w:val="en-US"/>
        </w:rPr>
        <w:t xml:space="preserve">(1 </w:t>
      </w:r>
      <w:r w:rsidR="00544ACD" w:rsidRPr="00FA061F">
        <w:rPr>
          <w:rFonts w:ascii="Calibri" w:hAnsi="Calibri" w:cs="Calibri"/>
          <w:lang w:val="en-US"/>
        </w:rPr>
        <w:t xml:space="preserve">and </w:t>
      </w:r>
      <w:r w:rsidRPr="00FA061F">
        <w:rPr>
          <w:rFonts w:ascii="Calibri" w:hAnsi="Calibri" w:cs="Calibri"/>
          <w:b/>
          <w:bCs/>
          <w:lang w:val="en-US"/>
        </w:rPr>
        <w:t>2)</w:t>
      </w:r>
      <w:r w:rsidRPr="00FA061F">
        <w:rPr>
          <w:rFonts w:ascii="Calibri" w:hAnsi="Calibri" w:cs="Calibri"/>
          <w:lang w:val="en-US"/>
        </w:rPr>
        <w:t xml:space="preserve"> 610</w:t>
      </w:r>
      <w:r w:rsidR="00544ACD">
        <w:rPr>
          <w:rFonts w:ascii="Calibri" w:hAnsi="Calibri" w:cs="Calibri"/>
          <w:lang w:val="en-US"/>
        </w:rPr>
        <w:t xml:space="preserve"> mm</w:t>
      </w:r>
      <w:r w:rsidRPr="00FA061F">
        <w:rPr>
          <w:rFonts w:ascii="Calibri" w:hAnsi="Calibri" w:cs="Calibri"/>
          <w:lang w:val="en-US"/>
        </w:rPr>
        <w:t xml:space="preserve"> x 230 </w:t>
      </w:r>
      <w:r w:rsidR="00544ACD">
        <w:rPr>
          <w:rFonts w:ascii="Calibri" w:hAnsi="Calibri" w:cs="Calibri"/>
          <w:lang w:val="en-US"/>
        </w:rPr>
        <w:t xml:space="preserve">mm </w:t>
      </w:r>
      <w:r w:rsidRPr="00FA061F">
        <w:rPr>
          <w:rFonts w:ascii="Calibri" w:hAnsi="Calibri" w:cs="Calibri"/>
          <w:lang w:val="en-US"/>
        </w:rPr>
        <w:t xml:space="preserve">x 8 mm polycarbonate sheets; </w:t>
      </w:r>
      <w:r w:rsidRPr="00FA061F">
        <w:rPr>
          <w:rFonts w:ascii="Calibri" w:hAnsi="Calibri" w:cs="Calibri"/>
          <w:b/>
          <w:bCs/>
          <w:lang w:val="en-US"/>
        </w:rPr>
        <w:t>(3)</w:t>
      </w:r>
      <w:r w:rsidRPr="00FA061F">
        <w:rPr>
          <w:rFonts w:ascii="Calibri" w:hAnsi="Calibri" w:cs="Calibri"/>
          <w:lang w:val="en-US"/>
        </w:rPr>
        <w:t xml:space="preserve"> 230 </w:t>
      </w:r>
      <w:r w:rsidR="00544ACD">
        <w:rPr>
          <w:rFonts w:ascii="Calibri" w:hAnsi="Calibri" w:cs="Calibri"/>
          <w:lang w:val="en-US"/>
        </w:rPr>
        <w:t xml:space="preserve">mm </w:t>
      </w:r>
      <w:r w:rsidRPr="00FA061F">
        <w:rPr>
          <w:rFonts w:ascii="Calibri" w:hAnsi="Calibri" w:cs="Calibri"/>
          <w:lang w:val="en-US"/>
        </w:rPr>
        <w:t>x 305</w:t>
      </w:r>
      <w:r w:rsidR="00544ACD">
        <w:rPr>
          <w:rFonts w:ascii="Calibri" w:hAnsi="Calibri" w:cs="Calibri"/>
          <w:lang w:val="en-US"/>
        </w:rPr>
        <w:t xml:space="preserve"> mm</w:t>
      </w:r>
      <w:r w:rsidRPr="00FA061F">
        <w:rPr>
          <w:rFonts w:ascii="Calibri" w:hAnsi="Calibri" w:cs="Calibri"/>
          <w:lang w:val="en-US"/>
        </w:rPr>
        <w:t xml:space="preserve"> x 8 mm polycarbonate sheet; </w:t>
      </w:r>
      <w:r w:rsidRPr="00FA061F">
        <w:rPr>
          <w:rFonts w:ascii="Calibri" w:hAnsi="Calibri" w:cs="Calibri"/>
          <w:b/>
          <w:bCs/>
          <w:lang w:val="en-US"/>
        </w:rPr>
        <w:t>(4)</w:t>
      </w:r>
      <w:r w:rsidRPr="00FA061F">
        <w:rPr>
          <w:rFonts w:ascii="Calibri" w:hAnsi="Calibri" w:cs="Calibri"/>
          <w:lang w:val="en-US"/>
        </w:rPr>
        <w:t xml:space="preserve"> 24 cm diameter plastic funnel; </w:t>
      </w:r>
      <w:r w:rsidRPr="00FA061F">
        <w:rPr>
          <w:rFonts w:ascii="Calibri" w:hAnsi="Calibri" w:cs="Calibri"/>
          <w:b/>
          <w:bCs/>
          <w:lang w:val="en-US"/>
        </w:rPr>
        <w:t>(5a</w:t>
      </w:r>
      <w:r w:rsidR="00544ACD">
        <w:rPr>
          <w:rFonts w:ascii="Calibri" w:hAnsi="Calibri" w:cs="Calibri"/>
          <w:b/>
          <w:bCs/>
          <w:lang w:val="en-US"/>
        </w:rPr>
        <w:t>–</w:t>
      </w:r>
      <w:r w:rsidRPr="00FA061F">
        <w:rPr>
          <w:rFonts w:ascii="Calibri" w:hAnsi="Calibri" w:cs="Calibri"/>
          <w:b/>
          <w:bCs/>
          <w:lang w:val="en-US"/>
        </w:rPr>
        <w:t>b)</w:t>
      </w:r>
      <w:r w:rsidRPr="00FA061F">
        <w:rPr>
          <w:rFonts w:ascii="Calibri" w:hAnsi="Calibri" w:cs="Calibri"/>
          <w:lang w:val="en-US"/>
        </w:rPr>
        <w:t xml:space="preserve"> 20 mm angle brackets; </w:t>
      </w:r>
      <w:r w:rsidRPr="00FA061F">
        <w:rPr>
          <w:rFonts w:ascii="Calibri" w:hAnsi="Calibri" w:cs="Calibri"/>
          <w:b/>
          <w:bCs/>
          <w:lang w:val="en-US"/>
        </w:rPr>
        <w:t>(6a</w:t>
      </w:r>
      <w:r w:rsidR="00544ACD">
        <w:rPr>
          <w:rFonts w:ascii="Calibri" w:hAnsi="Calibri" w:cs="Calibri"/>
          <w:b/>
          <w:bCs/>
          <w:lang w:val="en-US"/>
        </w:rPr>
        <w:t>–</w:t>
      </w:r>
      <w:r w:rsidRPr="00FA061F">
        <w:rPr>
          <w:rFonts w:ascii="Calibri" w:hAnsi="Calibri" w:cs="Calibri"/>
          <w:b/>
          <w:bCs/>
          <w:lang w:val="en-US"/>
        </w:rPr>
        <w:t>b)</w:t>
      </w:r>
      <w:r w:rsidRPr="00FA061F">
        <w:rPr>
          <w:rFonts w:ascii="Calibri" w:hAnsi="Calibri" w:cs="Calibri"/>
          <w:lang w:val="en-US"/>
        </w:rPr>
        <w:t xml:space="preserve"> M4 x 15 mm screws, washers &amp; nuts; </w:t>
      </w:r>
      <w:r w:rsidRPr="00FA061F">
        <w:rPr>
          <w:rFonts w:ascii="Calibri" w:hAnsi="Calibri" w:cs="Calibri"/>
          <w:b/>
          <w:bCs/>
          <w:lang w:val="en-US"/>
        </w:rPr>
        <w:t>(7)</w:t>
      </w:r>
      <w:r w:rsidRPr="00FA061F">
        <w:rPr>
          <w:rFonts w:ascii="Calibri" w:hAnsi="Calibri" w:cs="Calibri"/>
          <w:lang w:val="en-US"/>
        </w:rPr>
        <w:t xml:space="preserve"> 38</w:t>
      </w:r>
      <w:r w:rsidR="00544ACD">
        <w:rPr>
          <w:rFonts w:ascii="Calibri" w:hAnsi="Calibri" w:cs="Calibri"/>
          <w:lang w:val="en-US"/>
        </w:rPr>
        <w:t xml:space="preserve"> </w:t>
      </w:r>
      <w:r w:rsidRPr="00FA061F">
        <w:rPr>
          <w:rFonts w:ascii="Calibri" w:hAnsi="Calibri" w:cs="Calibri"/>
          <w:lang w:val="en-US"/>
        </w:rPr>
        <w:t xml:space="preserve">cm diameter 9 L plastic basin; </w:t>
      </w:r>
      <w:r w:rsidRPr="00FA061F">
        <w:rPr>
          <w:rFonts w:ascii="Calibri" w:hAnsi="Calibri" w:cs="Calibri"/>
          <w:b/>
          <w:bCs/>
          <w:lang w:val="en-US"/>
        </w:rPr>
        <w:t>(8)</w:t>
      </w:r>
      <w:r w:rsidRPr="00FA061F">
        <w:rPr>
          <w:rFonts w:ascii="Calibri" w:hAnsi="Calibri" w:cs="Calibri"/>
          <w:lang w:val="en-US"/>
        </w:rPr>
        <w:t xml:space="preserve"> automated pet food dispenser; </w:t>
      </w:r>
      <w:r w:rsidRPr="00FA061F">
        <w:rPr>
          <w:rFonts w:ascii="Calibri" w:hAnsi="Calibri" w:cs="Calibri"/>
          <w:b/>
          <w:bCs/>
          <w:lang w:val="en-US"/>
        </w:rPr>
        <w:t>(9)</w:t>
      </w:r>
      <w:r w:rsidRPr="00FA061F">
        <w:rPr>
          <w:rFonts w:ascii="Calibri" w:hAnsi="Calibri" w:cs="Calibri"/>
          <w:lang w:val="en-US"/>
        </w:rPr>
        <w:t xml:space="preserve"> 150</w:t>
      </w:r>
      <w:r w:rsidR="00544ACD">
        <w:rPr>
          <w:rFonts w:ascii="Calibri" w:hAnsi="Calibri" w:cs="Calibri"/>
          <w:lang w:val="en-US"/>
        </w:rPr>
        <w:t xml:space="preserve"> mm</w:t>
      </w:r>
      <w:r w:rsidRPr="00FA061F">
        <w:rPr>
          <w:rFonts w:ascii="Calibri" w:hAnsi="Calibri" w:cs="Calibri"/>
          <w:lang w:val="en-US"/>
        </w:rPr>
        <w:t xml:space="preserve"> x 12 mm treated pine paling; </w:t>
      </w:r>
      <w:r w:rsidRPr="00FA061F">
        <w:rPr>
          <w:rFonts w:ascii="Calibri" w:hAnsi="Calibri" w:cs="Calibri"/>
          <w:b/>
          <w:bCs/>
          <w:lang w:val="en-US"/>
        </w:rPr>
        <w:t>(10)</w:t>
      </w:r>
      <w:r w:rsidRPr="00FA061F">
        <w:rPr>
          <w:rFonts w:ascii="Calibri" w:hAnsi="Calibri" w:cs="Calibri"/>
          <w:lang w:val="en-US"/>
        </w:rPr>
        <w:t xml:space="preserve"> 17</w:t>
      </w:r>
      <w:r w:rsidR="00544ACD">
        <w:rPr>
          <w:rFonts w:ascii="Calibri" w:hAnsi="Calibri" w:cs="Calibri"/>
          <w:lang w:val="en-US"/>
        </w:rPr>
        <w:t xml:space="preserve"> mm</w:t>
      </w:r>
      <w:r w:rsidRPr="00FA061F">
        <w:rPr>
          <w:rFonts w:ascii="Calibri" w:hAnsi="Calibri" w:cs="Calibri"/>
          <w:lang w:val="en-US"/>
        </w:rPr>
        <w:t xml:space="preserve"> x 17</w:t>
      </w:r>
      <w:r w:rsidR="00544ACD">
        <w:rPr>
          <w:rFonts w:ascii="Calibri" w:hAnsi="Calibri" w:cs="Calibri"/>
          <w:lang w:val="en-US"/>
        </w:rPr>
        <w:t xml:space="preserve"> mm</w:t>
      </w:r>
      <w:r w:rsidRPr="00FA061F">
        <w:rPr>
          <w:rFonts w:ascii="Calibri" w:hAnsi="Calibri" w:cs="Calibri"/>
          <w:lang w:val="en-US"/>
        </w:rPr>
        <w:t xml:space="preserve"> x 1200 mm wooden stake; </w:t>
      </w:r>
      <w:r w:rsidRPr="00FA061F">
        <w:rPr>
          <w:rFonts w:ascii="Calibri" w:hAnsi="Calibri" w:cs="Calibri"/>
          <w:b/>
          <w:bCs/>
          <w:lang w:val="en-US"/>
        </w:rPr>
        <w:t>(11)</w:t>
      </w:r>
      <w:r w:rsidRPr="00FA061F">
        <w:rPr>
          <w:rFonts w:ascii="Calibri" w:hAnsi="Calibri" w:cs="Calibri"/>
          <w:lang w:val="en-US"/>
        </w:rPr>
        <w:t xml:space="preserve"> 125 </w:t>
      </w:r>
      <w:r w:rsidR="00544ACD">
        <w:rPr>
          <w:rFonts w:ascii="Calibri" w:hAnsi="Calibri" w:cs="Calibri"/>
          <w:lang w:val="en-US"/>
        </w:rPr>
        <w:t xml:space="preserve">mm </w:t>
      </w:r>
      <w:r w:rsidRPr="00FA061F">
        <w:rPr>
          <w:rFonts w:ascii="Calibri" w:hAnsi="Calibri" w:cs="Calibri"/>
          <w:lang w:val="en-US"/>
        </w:rPr>
        <w:t xml:space="preserve">x 150 mm angle bracket; </w:t>
      </w:r>
      <w:r w:rsidRPr="00FA061F">
        <w:rPr>
          <w:rFonts w:ascii="Calibri" w:hAnsi="Calibri" w:cs="Calibri"/>
          <w:b/>
          <w:bCs/>
          <w:lang w:val="en-US"/>
        </w:rPr>
        <w:t>(12)</w:t>
      </w:r>
      <w:r w:rsidRPr="00FA061F">
        <w:rPr>
          <w:rFonts w:ascii="Calibri" w:hAnsi="Calibri" w:cs="Calibri"/>
          <w:lang w:val="en-US"/>
        </w:rPr>
        <w:t xml:space="preserve"> 16 </w:t>
      </w:r>
      <w:r w:rsidR="00544ACD">
        <w:rPr>
          <w:rFonts w:ascii="Calibri" w:hAnsi="Calibri" w:cs="Calibri"/>
          <w:lang w:val="en-US"/>
        </w:rPr>
        <w:t xml:space="preserve">mm </w:t>
      </w:r>
      <w:r w:rsidRPr="00FA061F">
        <w:rPr>
          <w:rFonts w:ascii="Calibri" w:hAnsi="Calibri" w:cs="Calibri"/>
          <w:lang w:val="en-US"/>
        </w:rPr>
        <w:t xml:space="preserve">x 16 mm hex-head screws; </w:t>
      </w:r>
      <w:r w:rsidRPr="00FA061F">
        <w:rPr>
          <w:rFonts w:ascii="Calibri" w:hAnsi="Calibri" w:cs="Calibri"/>
          <w:b/>
          <w:bCs/>
          <w:lang w:val="en-US"/>
        </w:rPr>
        <w:t>(13)</w:t>
      </w:r>
      <w:r w:rsidRPr="00FA061F">
        <w:rPr>
          <w:rFonts w:ascii="Calibri" w:hAnsi="Calibri" w:cs="Calibri"/>
          <w:lang w:val="en-US"/>
        </w:rPr>
        <w:t xml:space="preserve"> angle bracket; </w:t>
      </w:r>
      <w:r w:rsidRPr="00FA061F">
        <w:rPr>
          <w:rFonts w:ascii="Calibri" w:hAnsi="Calibri" w:cs="Calibri"/>
          <w:b/>
          <w:bCs/>
          <w:lang w:val="en-US"/>
        </w:rPr>
        <w:t>(14)</w:t>
      </w:r>
      <w:r w:rsidRPr="00FA061F">
        <w:rPr>
          <w:rFonts w:ascii="Calibri" w:hAnsi="Calibri" w:cs="Calibri"/>
          <w:lang w:val="en-US"/>
        </w:rPr>
        <w:t xml:space="preserve"> 16 </w:t>
      </w:r>
      <w:r w:rsidR="00544ACD">
        <w:rPr>
          <w:rFonts w:ascii="Calibri" w:hAnsi="Calibri" w:cs="Calibri"/>
          <w:lang w:val="en-US"/>
        </w:rPr>
        <w:t xml:space="preserve">mm </w:t>
      </w:r>
      <w:r w:rsidRPr="00FA061F">
        <w:rPr>
          <w:rFonts w:ascii="Calibri" w:hAnsi="Calibri" w:cs="Calibri"/>
          <w:lang w:val="en-US"/>
        </w:rPr>
        <w:t xml:space="preserve">x 16 mm hex-head screws; </w:t>
      </w:r>
      <w:r w:rsidRPr="00FA061F">
        <w:rPr>
          <w:rFonts w:ascii="Calibri" w:hAnsi="Calibri" w:cs="Calibri"/>
          <w:b/>
          <w:bCs/>
          <w:lang w:val="en-US"/>
        </w:rPr>
        <w:t>(15</w:t>
      </w:r>
      <w:r w:rsidR="00544ACD">
        <w:rPr>
          <w:rFonts w:ascii="Calibri" w:hAnsi="Calibri" w:cs="Calibri"/>
          <w:b/>
          <w:bCs/>
          <w:lang w:val="en-US"/>
        </w:rPr>
        <w:t xml:space="preserve"> </w:t>
      </w:r>
      <w:r w:rsidR="00544ACD" w:rsidRPr="00FA061F">
        <w:rPr>
          <w:rFonts w:ascii="Calibri" w:hAnsi="Calibri" w:cs="Calibri"/>
          <w:lang w:val="en-US"/>
        </w:rPr>
        <w:t>and</w:t>
      </w:r>
      <w:r w:rsidRPr="00FA061F">
        <w:rPr>
          <w:rFonts w:ascii="Calibri" w:hAnsi="Calibri" w:cs="Calibri"/>
          <w:lang w:val="en-US"/>
        </w:rPr>
        <w:t xml:space="preserve"> </w:t>
      </w:r>
      <w:r w:rsidRPr="00FA061F">
        <w:rPr>
          <w:rFonts w:ascii="Calibri" w:hAnsi="Calibri" w:cs="Calibri"/>
          <w:b/>
          <w:bCs/>
          <w:lang w:val="en-US"/>
        </w:rPr>
        <w:t>16)</w:t>
      </w:r>
      <w:r w:rsidRPr="00FA061F">
        <w:rPr>
          <w:rFonts w:ascii="Calibri" w:hAnsi="Calibri" w:cs="Calibri"/>
          <w:lang w:val="en-US"/>
        </w:rPr>
        <w:t xml:space="preserve"> wire stabilizer; </w:t>
      </w:r>
      <w:r w:rsidRPr="00FA061F">
        <w:rPr>
          <w:rFonts w:ascii="Calibri" w:hAnsi="Calibri" w:cs="Calibri"/>
          <w:b/>
          <w:bCs/>
          <w:lang w:val="en-US"/>
        </w:rPr>
        <w:t>(17)</w:t>
      </w:r>
      <w:r w:rsidRPr="00FA061F">
        <w:rPr>
          <w:rFonts w:ascii="Calibri" w:hAnsi="Calibri" w:cs="Calibri"/>
          <w:lang w:val="en-US"/>
        </w:rPr>
        <w:t xml:space="preserve"> karabiner, used for lowering </w:t>
      </w:r>
      <w:r w:rsidR="00544ACD">
        <w:rPr>
          <w:rFonts w:ascii="Calibri" w:hAnsi="Calibri" w:cs="Calibri"/>
          <w:lang w:val="en-US"/>
        </w:rPr>
        <w:t>and</w:t>
      </w:r>
      <w:r w:rsidR="00544ACD" w:rsidRPr="00FA061F">
        <w:rPr>
          <w:rFonts w:ascii="Calibri" w:hAnsi="Calibri" w:cs="Calibri"/>
          <w:lang w:val="en-US"/>
        </w:rPr>
        <w:t xml:space="preserve"> </w:t>
      </w:r>
      <w:r w:rsidRPr="00FA061F">
        <w:rPr>
          <w:rFonts w:ascii="Calibri" w:hAnsi="Calibri" w:cs="Calibri"/>
          <w:lang w:val="en-US"/>
        </w:rPr>
        <w:t>raising into position.</w:t>
      </w:r>
    </w:p>
    <w:p w14:paraId="4AA8746A" w14:textId="77777777" w:rsidR="00352C4C" w:rsidRPr="00FA061F" w:rsidRDefault="00352C4C" w:rsidP="00FA061F">
      <w:pPr>
        <w:jc w:val="both"/>
        <w:rPr>
          <w:rFonts w:ascii="Calibri" w:hAnsi="Calibri" w:cs="Calibri"/>
          <w:lang w:val="en-US"/>
        </w:rPr>
      </w:pPr>
    </w:p>
    <w:p w14:paraId="3B86DD93" w14:textId="5ABDF71E" w:rsidR="00352C4C" w:rsidRPr="00FA061F" w:rsidRDefault="00352C4C" w:rsidP="00FA061F">
      <w:pPr>
        <w:jc w:val="both"/>
        <w:rPr>
          <w:rFonts w:ascii="Calibri" w:hAnsi="Calibri" w:cs="Calibri"/>
          <w:lang w:val="en-US"/>
        </w:rPr>
      </w:pPr>
      <w:r w:rsidRPr="00FA061F">
        <w:rPr>
          <w:rFonts w:ascii="Calibri" w:hAnsi="Calibri" w:cs="Calibri"/>
          <w:b/>
          <w:bCs/>
          <w:lang w:val="en-US"/>
        </w:rPr>
        <w:t>Figure 2</w:t>
      </w:r>
      <w:r w:rsidR="00F06FEE" w:rsidRPr="00F06FEE">
        <w:rPr>
          <w:rFonts w:ascii="Calibri" w:hAnsi="Calibri" w:cs="Calibri"/>
          <w:b/>
          <w:bCs/>
          <w:lang w:val="en-US"/>
        </w:rPr>
        <w:t>:</w:t>
      </w:r>
      <w:r w:rsidR="00F06FEE" w:rsidRPr="00FA061F">
        <w:rPr>
          <w:rFonts w:ascii="Calibri" w:hAnsi="Calibri" w:cs="Calibri"/>
          <w:b/>
          <w:bCs/>
          <w:lang w:val="en-US"/>
        </w:rPr>
        <w:t xml:space="preserve"> </w:t>
      </w:r>
      <w:r w:rsidRPr="00FA061F">
        <w:rPr>
          <w:rFonts w:ascii="Calibri" w:hAnsi="Calibri" w:cs="Calibri"/>
          <w:b/>
          <w:bCs/>
          <w:lang w:val="en-US"/>
        </w:rPr>
        <w:t xml:space="preserve">Low-cost automated flight intercept trap for sampling </w:t>
      </w:r>
      <w:r w:rsidR="0088768A" w:rsidRPr="00FA061F">
        <w:rPr>
          <w:rFonts w:ascii="Calibri" w:hAnsi="Calibri" w:cs="Calibri"/>
          <w:b/>
          <w:bCs/>
          <w:lang w:val="en-US"/>
        </w:rPr>
        <w:t xml:space="preserve">insects </w:t>
      </w:r>
      <w:r w:rsidRPr="00FA061F">
        <w:rPr>
          <w:rFonts w:ascii="Calibri" w:hAnsi="Calibri" w:cs="Calibri"/>
          <w:b/>
          <w:bCs/>
          <w:lang w:val="en-US"/>
        </w:rPr>
        <w:t xml:space="preserve">at </w:t>
      </w:r>
      <w:r w:rsidR="00544ACD" w:rsidRPr="00FA061F">
        <w:rPr>
          <w:rFonts w:ascii="Calibri" w:hAnsi="Calibri" w:cs="Calibri"/>
          <w:b/>
          <w:bCs/>
          <w:lang w:val="en-US"/>
        </w:rPr>
        <w:t>user</w:t>
      </w:r>
      <w:r w:rsidR="00544ACD">
        <w:rPr>
          <w:rFonts w:ascii="Calibri" w:hAnsi="Calibri" w:cs="Calibri"/>
          <w:b/>
          <w:bCs/>
          <w:lang w:val="en-US"/>
        </w:rPr>
        <w:t>-</w:t>
      </w:r>
      <w:r w:rsidRPr="00FA061F">
        <w:rPr>
          <w:rFonts w:ascii="Calibri" w:hAnsi="Calibri" w:cs="Calibri"/>
          <w:b/>
          <w:bCs/>
          <w:lang w:val="en-US"/>
        </w:rPr>
        <w:t>defined time points</w:t>
      </w:r>
      <w:r w:rsidRPr="00FA061F">
        <w:rPr>
          <w:rFonts w:ascii="Calibri" w:hAnsi="Calibri" w:cs="Calibri"/>
          <w:lang w:val="en-US"/>
        </w:rPr>
        <w:t xml:space="preserve">. </w:t>
      </w:r>
      <w:r w:rsidRPr="00FA061F">
        <w:rPr>
          <w:rFonts w:ascii="Calibri" w:hAnsi="Calibri" w:cs="Calibri"/>
          <w:b/>
          <w:bCs/>
          <w:lang w:val="en-US"/>
        </w:rPr>
        <w:t>(A)</w:t>
      </w:r>
      <w:r w:rsidRPr="00FA061F">
        <w:rPr>
          <w:rFonts w:ascii="Calibri" w:hAnsi="Calibri" w:cs="Calibri"/>
          <w:lang w:val="en-US"/>
        </w:rPr>
        <w:t xml:space="preserve"> Polycarbonate crossed baffles serve as the flight intercept area that allows for </w:t>
      </w:r>
      <w:r w:rsidR="00544ACD">
        <w:rPr>
          <w:rFonts w:ascii="Calibri" w:hAnsi="Calibri" w:cs="Calibri"/>
          <w:lang w:val="en-US"/>
        </w:rPr>
        <w:t>collecting</w:t>
      </w:r>
      <w:r w:rsidRPr="00FA061F">
        <w:rPr>
          <w:rFonts w:ascii="Calibri" w:hAnsi="Calibri" w:cs="Calibri"/>
          <w:lang w:val="en-US"/>
        </w:rPr>
        <w:t xml:space="preserve"> </w:t>
      </w:r>
      <w:r w:rsidR="00015272" w:rsidRPr="00FA061F">
        <w:rPr>
          <w:rFonts w:ascii="Calibri" w:hAnsi="Calibri" w:cs="Calibri"/>
          <w:lang w:val="en-US"/>
        </w:rPr>
        <w:t xml:space="preserve">insects </w:t>
      </w:r>
      <w:r w:rsidRPr="00FA061F">
        <w:rPr>
          <w:rFonts w:ascii="Calibri" w:hAnsi="Calibri" w:cs="Calibri"/>
          <w:lang w:val="en-US"/>
        </w:rPr>
        <w:t xml:space="preserve">from all four sides. The polycarbonate roof serves to direct </w:t>
      </w:r>
      <w:r w:rsidR="00015272" w:rsidRPr="00FA061F">
        <w:rPr>
          <w:rFonts w:ascii="Calibri" w:hAnsi="Calibri" w:cs="Calibri"/>
          <w:lang w:val="en-US"/>
        </w:rPr>
        <w:t xml:space="preserve">insects </w:t>
      </w:r>
      <w:r w:rsidRPr="00FA061F">
        <w:rPr>
          <w:rFonts w:ascii="Calibri" w:hAnsi="Calibri" w:cs="Calibri"/>
          <w:lang w:val="en-US"/>
        </w:rPr>
        <w:t xml:space="preserve">downwards and protect the collected samples from the weather. The funnel beneath the flight intercept barrier servers to funnel </w:t>
      </w:r>
      <w:r w:rsidR="00015272" w:rsidRPr="00FA061F">
        <w:rPr>
          <w:rFonts w:ascii="Calibri" w:hAnsi="Calibri" w:cs="Calibri"/>
          <w:lang w:val="en-US"/>
        </w:rPr>
        <w:t xml:space="preserve">insects </w:t>
      </w:r>
      <w:r w:rsidRPr="00FA061F">
        <w:rPr>
          <w:rFonts w:ascii="Calibri" w:hAnsi="Calibri" w:cs="Calibri"/>
          <w:lang w:val="en-US"/>
        </w:rPr>
        <w:t xml:space="preserve">that have collided with the polycarbonate barriers into the collecting trays housed within the circular basin. </w:t>
      </w:r>
      <w:r w:rsidRPr="00FA061F">
        <w:rPr>
          <w:rFonts w:ascii="Calibri" w:hAnsi="Calibri" w:cs="Calibri"/>
          <w:b/>
          <w:bCs/>
          <w:lang w:val="en-US"/>
        </w:rPr>
        <w:t>(B)</w:t>
      </w:r>
      <w:r w:rsidRPr="00FA061F">
        <w:rPr>
          <w:rFonts w:ascii="Calibri" w:hAnsi="Calibri" w:cs="Calibri"/>
          <w:lang w:val="en-US"/>
        </w:rPr>
        <w:t xml:space="preserve"> Trap suspended below experimental light and secured to the tree by a wooden stake and angle bracket. The plywood box below the intercept trap contains a bat detector used to passively record echolocation calls produced by free-ranging insectivorous bats.</w:t>
      </w:r>
    </w:p>
    <w:p w14:paraId="3FEF2CCA" w14:textId="77777777" w:rsidR="00352C4C" w:rsidRPr="00FA061F" w:rsidRDefault="00352C4C" w:rsidP="00FA061F">
      <w:pPr>
        <w:jc w:val="both"/>
        <w:rPr>
          <w:rFonts w:ascii="Calibri" w:hAnsi="Calibri" w:cs="Calibri"/>
          <w:lang w:val="en-US"/>
        </w:rPr>
      </w:pPr>
    </w:p>
    <w:p w14:paraId="559619CC" w14:textId="67AD5C20" w:rsidR="00352C4C" w:rsidRDefault="00352C4C" w:rsidP="00FA061F">
      <w:pPr>
        <w:jc w:val="both"/>
        <w:rPr>
          <w:rFonts w:ascii="Calibri" w:hAnsi="Calibri" w:cs="Calibri"/>
          <w:lang w:val="en-US"/>
        </w:rPr>
      </w:pPr>
      <w:r w:rsidRPr="00FA061F">
        <w:rPr>
          <w:rFonts w:ascii="Calibri" w:hAnsi="Calibri" w:cs="Calibri"/>
          <w:b/>
          <w:bCs/>
          <w:lang w:val="en-US"/>
        </w:rPr>
        <w:t>Figure 3</w:t>
      </w:r>
      <w:r w:rsidR="00F06FEE">
        <w:rPr>
          <w:rFonts w:ascii="Calibri" w:hAnsi="Calibri" w:cs="Calibri"/>
          <w:b/>
          <w:bCs/>
          <w:lang w:val="en-US"/>
        </w:rPr>
        <w:t>:</w:t>
      </w:r>
      <w:r w:rsidR="00F06FEE" w:rsidRPr="00FA061F">
        <w:rPr>
          <w:rFonts w:ascii="Calibri" w:hAnsi="Calibri" w:cs="Calibri"/>
          <w:b/>
          <w:bCs/>
          <w:lang w:val="en-US"/>
        </w:rPr>
        <w:t xml:space="preserve"> </w:t>
      </w:r>
      <w:r w:rsidR="00544ACD">
        <w:rPr>
          <w:rFonts w:ascii="Calibri" w:hAnsi="Calibri" w:cs="Calibri"/>
          <w:b/>
          <w:bCs/>
          <w:lang w:val="en-US"/>
        </w:rPr>
        <w:t xml:space="preserve">Automated pet food bowl. </w:t>
      </w:r>
      <w:r w:rsidRPr="00FA061F">
        <w:rPr>
          <w:rFonts w:ascii="Calibri" w:hAnsi="Calibri" w:cs="Calibri"/>
          <w:b/>
          <w:bCs/>
          <w:lang w:val="en-US"/>
        </w:rPr>
        <w:t>(A)</w:t>
      </w:r>
      <w:r w:rsidRPr="00FA061F">
        <w:rPr>
          <w:rFonts w:ascii="Calibri" w:hAnsi="Calibri" w:cs="Calibri"/>
          <w:lang w:val="en-US"/>
        </w:rPr>
        <w:t xml:space="preserve"> </w:t>
      </w:r>
      <w:r w:rsidR="00544ACD" w:rsidRPr="00FA061F">
        <w:rPr>
          <w:rFonts w:ascii="Calibri" w:hAnsi="Calibri" w:cs="Calibri"/>
          <w:lang w:val="en-US"/>
        </w:rPr>
        <w:t>Battery</w:t>
      </w:r>
      <w:r w:rsidR="00544ACD">
        <w:rPr>
          <w:rFonts w:ascii="Calibri" w:hAnsi="Calibri" w:cs="Calibri"/>
          <w:lang w:val="en-US"/>
        </w:rPr>
        <w:t>-</w:t>
      </w:r>
      <w:r w:rsidRPr="00FA061F">
        <w:rPr>
          <w:rFonts w:ascii="Calibri" w:hAnsi="Calibri" w:cs="Calibri"/>
          <w:lang w:val="en-US"/>
        </w:rPr>
        <w:t xml:space="preserve">operated 6-meal pet food bowl used to sample </w:t>
      </w:r>
      <w:r w:rsidR="00CB0F2B" w:rsidRPr="00FA061F">
        <w:rPr>
          <w:rFonts w:ascii="Calibri" w:hAnsi="Calibri" w:cs="Calibri"/>
          <w:lang w:val="en-US"/>
        </w:rPr>
        <w:t xml:space="preserve">insects </w:t>
      </w:r>
      <w:r w:rsidRPr="00FA061F">
        <w:rPr>
          <w:rFonts w:ascii="Calibri" w:hAnsi="Calibri" w:cs="Calibri"/>
          <w:lang w:val="en-US"/>
        </w:rPr>
        <w:t xml:space="preserve">at user-defined intervals. The food bowls were programmed on alternating schedules to sample nocturnal and diurnal </w:t>
      </w:r>
      <w:r w:rsidR="00CB0F2B" w:rsidRPr="00FA061F">
        <w:rPr>
          <w:rFonts w:ascii="Calibri" w:hAnsi="Calibri" w:cs="Calibri"/>
          <w:lang w:val="en-US"/>
        </w:rPr>
        <w:t>insects</w:t>
      </w:r>
      <w:r w:rsidRPr="00FA061F">
        <w:rPr>
          <w:rFonts w:ascii="Calibri" w:hAnsi="Calibri" w:cs="Calibri"/>
          <w:lang w:val="en-US"/>
        </w:rPr>
        <w:t>. For example</w:t>
      </w:r>
      <w:r w:rsidR="00544ACD">
        <w:rPr>
          <w:rFonts w:ascii="Calibri" w:hAnsi="Calibri" w:cs="Calibri"/>
          <w:lang w:val="en-US"/>
        </w:rPr>
        <w:t>,</w:t>
      </w:r>
      <w:r w:rsidRPr="00FA061F">
        <w:rPr>
          <w:rFonts w:ascii="Calibri" w:hAnsi="Calibri" w:cs="Calibri"/>
          <w:lang w:val="en-US"/>
        </w:rPr>
        <w:t xml:space="preserve"> tray 1 opened at 8 </w:t>
      </w:r>
      <w:r w:rsidR="00544ACD">
        <w:rPr>
          <w:rFonts w:ascii="Calibri" w:hAnsi="Calibri" w:cs="Calibri"/>
          <w:lang w:val="en-US"/>
        </w:rPr>
        <w:t>PM</w:t>
      </w:r>
      <w:r w:rsidR="00544ACD" w:rsidRPr="00FA061F">
        <w:rPr>
          <w:rFonts w:ascii="Calibri" w:hAnsi="Calibri" w:cs="Calibri"/>
          <w:lang w:val="en-US"/>
        </w:rPr>
        <w:t xml:space="preserve"> </w:t>
      </w:r>
      <w:r w:rsidRPr="00FA061F">
        <w:rPr>
          <w:rFonts w:ascii="Calibri" w:hAnsi="Calibri" w:cs="Calibri"/>
          <w:lang w:val="en-US"/>
        </w:rPr>
        <w:t xml:space="preserve">(nocturnal day 1), tray 2 opened at 7 </w:t>
      </w:r>
      <w:r w:rsidR="00544ACD">
        <w:rPr>
          <w:rFonts w:ascii="Calibri" w:hAnsi="Calibri" w:cs="Calibri"/>
          <w:lang w:val="en-US"/>
        </w:rPr>
        <w:t>AM</w:t>
      </w:r>
      <w:r w:rsidR="00544ACD" w:rsidRPr="00FA061F">
        <w:rPr>
          <w:rFonts w:ascii="Calibri" w:hAnsi="Calibri" w:cs="Calibri"/>
          <w:lang w:val="en-US"/>
        </w:rPr>
        <w:t xml:space="preserve"> </w:t>
      </w:r>
      <w:r w:rsidRPr="00FA061F">
        <w:rPr>
          <w:rFonts w:ascii="Calibri" w:hAnsi="Calibri" w:cs="Calibri"/>
          <w:lang w:val="en-US"/>
        </w:rPr>
        <w:t xml:space="preserve">(diurnal day 1), tray 3 opened at 8 </w:t>
      </w:r>
      <w:r w:rsidR="00544ACD">
        <w:rPr>
          <w:rFonts w:ascii="Calibri" w:hAnsi="Calibri" w:cs="Calibri"/>
          <w:lang w:val="en-US"/>
        </w:rPr>
        <w:t>PM</w:t>
      </w:r>
      <w:r w:rsidR="00544ACD" w:rsidRPr="00FA061F">
        <w:rPr>
          <w:rFonts w:ascii="Calibri" w:hAnsi="Calibri" w:cs="Calibri"/>
          <w:lang w:val="en-US"/>
        </w:rPr>
        <w:t xml:space="preserve"> </w:t>
      </w:r>
      <w:r w:rsidRPr="00FA061F">
        <w:rPr>
          <w:rFonts w:ascii="Calibri" w:hAnsi="Calibri" w:cs="Calibri"/>
          <w:lang w:val="en-US"/>
        </w:rPr>
        <w:t xml:space="preserve">(nocturnal day 2), tray 4 opened at 7 </w:t>
      </w:r>
      <w:r w:rsidR="00544ACD">
        <w:rPr>
          <w:rFonts w:ascii="Calibri" w:hAnsi="Calibri" w:cs="Calibri"/>
          <w:lang w:val="en-US"/>
        </w:rPr>
        <w:t>AM</w:t>
      </w:r>
      <w:r w:rsidR="00544ACD" w:rsidRPr="00FA061F">
        <w:rPr>
          <w:rFonts w:ascii="Calibri" w:hAnsi="Calibri" w:cs="Calibri"/>
          <w:lang w:val="en-US"/>
        </w:rPr>
        <w:t xml:space="preserve"> </w:t>
      </w:r>
      <w:r w:rsidRPr="00FA061F">
        <w:rPr>
          <w:rFonts w:ascii="Calibri" w:hAnsi="Calibri" w:cs="Calibri"/>
          <w:lang w:val="en-US"/>
        </w:rPr>
        <w:t xml:space="preserve">(diurnal day 2), tray 5 opened at 8 </w:t>
      </w:r>
      <w:r w:rsidR="00544ACD">
        <w:rPr>
          <w:rFonts w:ascii="Calibri" w:hAnsi="Calibri" w:cs="Calibri"/>
          <w:lang w:val="en-US"/>
        </w:rPr>
        <w:t>PM</w:t>
      </w:r>
      <w:r w:rsidR="00544ACD" w:rsidRPr="00FA061F">
        <w:rPr>
          <w:rFonts w:ascii="Calibri" w:hAnsi="Calibri" w:cs="Calibri"/>
          <w:lang w:val="en-US"/>
        </w:rPr>
        <w:t xml:space="preserve"> </w:t>
      </w:r>
      <w:r w:rsidRPr="00FA061F">
        <w:rPr>
          <w:rFonts w:ascii="Calibri" w:hAnsi="Calibri" w:cs="Calibri"/>
          <w:lang w:val="en-US"/>
        </w:rPr>
        <w:t>(nocturnal day 3)</w:t>
      </w:r>
      <w:r w:rsidR="00544ACD">
        <w:rPr>
          <w:rFonts w:ascii="Calibri" w:hAnsi="Calibri" w:cs="Calibri"/>
          <w:lang w:val="en-US"/>
        </w:rPr>
        <w:t>,</w:t>
      </w:r>
      <w:r w:rsidRPr="00FA061F">
        <w:rPr>
          <w:rFonts w:ascii="Calibri" w:hAnsi="Calibri" w:cs="Calibri"/>
          <w:lang w:val="en-US"/>
        </w:rPr>
        <w:t xml:space="preserve"> and tray 6 opened at 7 </w:t>
      </w:r>
      <w:r w:rsidR="00544ACD">
        <w:rPr>
          <w:rFonts w:ascii="Calibri" w:hAnsi="Calibri" w:cs="Calibri"/>
          <w:lang w:val="en-US"/>
        </w:rPr>
        <w:t>AM</w:t>
      </w:r>
      <w:r w:rsidR="00544ACD" w:rsidRPr="00FA061F">
        <w:rPr>
          <w:rFonts w:ascii="Calibri" w:hAnsi="Calibri" w:cs="Calibri"/>
          <w:lang w:val="en-US"/>
        </w:rPr>
        <w:t xml:space="preserve"> </w:t>
      </w:r>
      <w:r w:rsidRPr="00FA061F">
        <w:rPr>
          <w:rFonts w:ascii="Calibri" w:hAnsi="Calibri" w:cs="Calibri"/>
          <w:lang w:val="en-US"/>
        </w:rPr>
        <w:t xml:space="preserve">(diurnal day 3). </w:t>
      </w:r>
      <w:r w:rsidRPr="00FA061F">
        <w:rPr>
          <w:rFonts w:ascii="Calibri" w:hAnsi="Calibri" w:cs="Calibri"/>
          <w:b/>
          <w:bCs/>
          <w:lang w:val="en-US"/>
        </w:rPr>
        <w:t>(B)</w:t>
      </w:r>
      <w:r w:rsidRPr="00FA061F">
        <w:rPr>
          <w:rFonts w:ascii="Calibri" w:hAnsi="Calibri" w:cs="Calibri"/>
          <w:lang w:val="en-US"/>
        </w:rPr>
        <w:t xml:space="preserve"> Lid removed from automated pet food bowl to </w:t>
      </w:r>
      <w:r w:rsidRPr="00FA061F">
        <w:rPr>
          <w:rFonts w:ascii="Calibri" w:hAnsi="Calibri" w:cs="Calibri"/>
          <w:lang w:val="en-US"/>
        </w:rPr>
        <w:lastRenderedPageBreak/>
        <w:t xml:space="preserve">show the six collection trays. Foil dishes containing propylene glycol as a preservative allowed for the easy removal of the collected </w:t>
      </w:r>
      <w:r w:rsidR="009201DF" w:rsidRPr="00FA061F">
        <w:rPr>
          <w:rFonts w:ascii="Calibri" w:hAnsi="Calibri" w:cs="Calibri"/>
          <w:lang w:val="en-US"/>
        </w:rPr>
        <w:t>insects</w:t>
      </w:r>
      <w:r w:rsidRPr="00FA061F">
        <w:rPr>
          <w:rFonts w:ascii="Calibri" w:hAnsi="Calibri" w:cs="Calibri"/>
          <w:lang w:val="en-US"/>
        </w:rPr>
        <w:t>.</w:t>
      </w:r>
    </w:p>
    <w:p w14:paraId="00B42CAB" w14:textId="3786ED44" w:rsidR="006104DC" w:rsidRDefault="006104DC" w:rsidP="00FA061F">
      <w:pPr>
        <w:jc w:val="both"/>
        <w:rPr>
          <w:rFonts w:ascii="Calibri" w:hAnsi="Calibri" w:cs="Calibri"/>
          <w:lang w:val="en-US"/>
        </w:rPr>
      </w:pPr>
    </w:p>
    <w:p w14:paraId="6F1226AF" w14:textId="04DBC9AC" w:rsidR="006104DC" w:rsidRPr="007E4F8A" w:rsidRDefault="006104DC" w:rsidP="006104DC">
      <w:pPr>
        <w:jc w:val="both"/>
        <w:rPr>
          <w:rFonts w:ascii="Calibri" w:hAnsi="Calibri" w:cs="Calibri"/>
          <w:b/>
          <w:bCs/>
        </w:rPr>
      </w:pPr>
      <w:r w:rsidRPr="007E4F8A">
        <w:rPr>
          <w:rFonts w:ascii="Calibri" w:hAnsi="Calibri" w:cs="Calibri"/>
          <w:b/>
          <w:bCs/>
        </w:rPr>
        <w:t>Table 1:</w:t>
      </w:r>
      <w:r w:rsidR="0079301B">
        <w:rPr>
          <w:rFonts w:ascii="Calibri" w:hAnsi="Calibri" w:cs="Calibri"/>
          <w:b/>
          <w:bCs/>
        </w:rPr>
        <w:t xml:space="preserve"> Design cost of </w:t>
      </w:r>
      <w:r w:rsidR="0079301B" w:rsidRPr="007E4F8A">
        <w:rPr>
          <w:rFonts w:ascii="Calibri" w:hAnsi="Calibri" w:cs="Calibri"/>
          <w:b/>
          <w:bCs/>
          <w:lang w:val="en-US"/>
        </w:rPr>
        <w:t>automated intercept trap</w:t>
      </w:r>
      <w:r w:rsidR="0079301B">
        <w:rPr>
          <w:rFonts w:ascii="Calibri" w:hAnsi="Calibri" w:cs="Calibri"/>
          <w:b/>
          <w:bCs/>
          <w:lang w:val="en-US"/>
        </w:rPr>
        <w:t xml:space="preserve">. </w:t>
      </w:r>
      <w:r w:rsidR="0079301B" w:rsidRPr="007E4F8A">
        <w:rPr>
          <w:rFonts w:ascii="Calibri" w:hAnsi="Calibri" w:cs="Calibri"/>
          <w:lang w:val="en-US"/>
        </w:rPr>
        <w:t>The table lists</w:t>
      </w:r>
      <w:r w:rsidR="0079301B">
        <w:rPr>
          <w:rFonts w:ascii="Calibri" w:hAnsi="Calibri" w:cs="Calibri"/>
          <w:b/>
          <w:bCs/>
          <w:lang w:val="en-US"/>
        </w:rPr>
        <w:t xml:space="preserve"> </w:t>
      </w:r>
      <w:r w:rsidR="0079301B">
        <w:rPr>
          <w:rFonts w:ascii="Calibri" w:hAnsi="Calibri" w:cs="Calibri"/>
          <w:lang w:val="en-US"/>
        </w:rPr>
        <w:t>the cost and source of a</w:t>
      </w:r>
      <w:r w:rsidR="0079301B" w:rsidRPr="00FA061F">
        <w:rPr>
          <w:rFonts w:ascii="Calibri" w:hAnsi="Calibri" w:cs="Calibri"/>
          <w:lang w:val="en-US"/>
        </w:rPr>
        <w:t>ll the components required to build the trap</w:t>
      </w:r>
      <w:r w:rsidR="0079301B">
        <w:rPr>
          <w:rFonts w:ascii="Calibri" w:hAnsi="Calibri" w:cs="Calibri"/>
          <w:lang w:val="en-US"/>
        </w:rPr>
        <w:t>.</w:t>
      </w:r>
    </w:p>
    <w:p w14:paraId="58DBF47B" w14:textId="7293F188" w:rsidR="00352C4C" w:rsidRPr="00FA061F" w:rsidRDefault="00352C4C" w:rsidP="00FA061F">
      <w:pPr>
        <w:jc w:val="both"/>
        <w:rPr>
          <w:rFonts w:ascii="Calibri" w:hAnsi="Calibri" w:cs="Calibri"/>
        </w:rPr>
      </w:pPr>
    </w:p>
    <w:p w14:paraId="57204BEE" w14:textId="529465D0" w:rsidR="0098653D" w:rsidRDefault="0098653D" w:rsidP="00FA061F">
      <w:pPr>
        <w:jc w:val="both"/>
        <w:rPr>
          <w:rFonts w:ascii="Calibri" w:hAnsi="Calibri" w:cs="Calibri"/>
        </w:rPr>
      </w:pPr>
      <w:r w:rsidRPr="00FA061F">
        <w:rPr>
          <w:rFonts w:ascii="Calibri" w:hAnsi="Calibri" w:cs="Calibri"/>
          <w:b/>
          <w:bCs/>
          <w:lang w:val="en-US"/>
        </w:rPr>
        <w:t xml:space="preserve">Table </w:t>
      </w:r>
      <w:r w:rsidR="006104DC">
        <w:rPr>
          <w:rFonts w:ascii="Calibri" w:hAnsi="Calibri" w:cs="Calibri"/>
          <w:b/>
          <w:bCs/>
          <w:lang w:val="en-US"/>
        </w:rPr>
        <w:t>2</w:t>
      </w:r>
      <w:r w:rsidR="00F06FEE">
        <w:rPr>
          <w:rFonts w:ascii="Calibri" w:hAnsi="Calibri" w:cs="Calibri"/>
          <w:b/>
          <w:bCs/>
          <w:lang w:val="en-US"/>
        </w:rPr>
        <w:t>:</w:t>
      </w:r>
      <w:r w:rsidR="00F06FEE" w:rsidRPr="00FA061F">
        <w:rPr>
          <w:rFonts w:ascii="Calibri" w:hAnsi="Calibri" w:cs="Calibri"/>
          <w:lang w:val="en-US"/>
        </w:rPr>
        <w:t xml:space="preserve"> </w:t>
      </w:r>
      <w:r w:rsidRPr="00FA061F">
        <w:rPr>
          <w:rFonts w:ascii="Calibri" w:hAnsi="Calibri" w:cs="Calibri"/>
          <w:b/>
          <w:bCs/>
          <w:lang w:val="en-US"/>
        </w:rPr>
        <w:t>Comparison of relative capture efficiency of various flight intercept traps.</w:t>
      </w:r>
      <w:r w:rsidRPr="00FA061F">
        <w:rPr>
          <w:rFonts w:ascii="Calibri" w:hAnsi="Calibri" w:cs="Calibri"/>
          <w:lang w:val="en-US"/>
        </w:rPr>
        <w:t xml:space="preserve"> To calculate </w:t>
      </w:r>
      <w:r w:rsidR="00544ACD">
        <w:rPr>
          <w:rFonts w:ascii="Calibri" w:hAnsi="Calibri" w:cs="Calibri"/>
          <w:lang w:val="en-US"/>
        </w:rPr>
        <w:t xml:space="preserve">the </w:t>
      </w:r>
      <w:r w:rsidRPr="00FA061F">
        <w:rPr>
          <w:rFonts w:ascii="Calibri" w:hAnsi="Calibri" w:cs="Calibri"/>
          <w:lang w:val="en-US"/>
        </w:rPr>
        <w:t>number of arthropods/cm</w:t>
      </w:r>
      <w:r w:rsidRPr="00FA061F">
        <w:rPr>
          <w:rFonts w:ascii="Calibri" w:hAnsi="Calibri" w:cs="Calibri"/>
          <w:vertAlign w:val="superscript"/>
          <w:lang w:val="en-US"/>
        </w:rPr>
        <w:t>2</w:t>
      </w:r>
      <w:r w:rsidRPr="00FA061F">
        <w:rPr>
          <w:rFonts w:ascii="Calibri" w:hAnsi="Calibri" w:cs="Calibri"/>
          <w:lang w:val="en-US"/>
        </w:rPr>
        <w:t>/trap-day</w:t>
      </w:r>
      <w:r w:rsidR="00675B33" w:rsidRPr="00FA061F">
        <w:rPr>
          <w:rFonts w:ascii="Calibri" w:hAnsi="Calibri" w:cs="Calibri"/>
          <w:lang w:val="en-US"/>
        </w:rPr>
        <w:t>,</w:t>
      </w:r>
      <w:r w:rsidRPr="00FA061F">
        <w:rPr>
          <w:rFonts w:ascii="Calibri" w:hAnsi="Calibri" w:cs="Calibri"/>
          <w:lang w:val="en-US"/>
        </w:rPr>
        <w:t xml:space="preserve"> </w:t>
      </w:r>
      <w:r w:rsidRPr="00FA061F">
        <w:rPr>
          <w:rFonts w:ascii="Calibri" w:hAnsi="Calibri" w:cs="Calibri"/>
        </w:rPr>
        <w:t xml:space="preserve">divide the total number of </w:t>
      </w:r>
      <w:r w:rsidR="009201DF" w:rsidRPr="00FA061F">
        <w:rPr>
          <w:rFonts w:ascii="Calibri" w:hAnsi="Calibri" w:cs="Calibri"/>
        </w:rPr>
        <w:t xml:space="preserve">insects </w:t>
      </w:r>
      <w:r w:rsidRPr="00FA061F">
        <w:rPr>
          <w:rFonts w:ascii="Calibri" w:hAnsi="Calibri" w:cs="Calibri"/>
        </w:rPr>
        <w:t>collected by the effective surface area of each trap by the number of trap-days they were operational</w:t>
      </w:r>
      <w:r w:rsidR="00675B33" w:rsidRPr="00FA061F">
        <w:rPr>
          <w:rFonts w:ascii="Calibri" w:hAnsi="Calibri" w:cs="Calibri"/>
          <w:vertAlign w:val="superscript"/>
        </w:rPr>
        <w:t>23</w:t>
      </w:r>
      <w:r w:rsidRPr="00FA061F">
        <w:rPr>
          <w:rFonts w:ascii="Calibri" w:hAnsi="Calibri" w:cs="Calibri"/>
        </w:rPr>
        <w:t xml:space="preserve">. </w:t>
      </w:r>
    </w:p>
    <w:p w14:paraId="30A5E23F" w14:textId="6950275F" w:rsidR="0098653D" w:rsidRPr="00FA061F" w:rsidRDefault="0098653D" w:rsidP="00FA061F">
      <w:pPr>
        <w:jc w:val="both"/>
        <w:rPr>
          <w:rFonts w:ascii="Calibri" w:hAnsi="Calibri" w:cs="Calibri"/>
        </w:rPr>
      </w:pPr>
    </w:p>
    <w:p w14:paraId="24674CD6" w14:textId="1A0BA2B4" w:rsidR="007E45C5" w:rsidRPr="00FA061F" w:rsidRDefault="00CA4F41" w:rsidP="00FA061F">
      <w:pPr>
        <w:jc w:val="both"/>
        <w:rPr>
          <w:rFonts w:ascii="Calibri" w:hAnsi="Calibri" w:cs="Calibri"/>
          <w:b/>
          <w:bCs/>
        </w:rPr>
      </w:pPr>
      <w:r w:rsidRPr="00CA4F41">
        <w:rPr>
          <w:rFonts w:ascii="Calibri" w:hAnsi="Calibri" w:cs="Calibri"/>
          <w:b/>
          <w:bCs/>
        </w:rPr>
        <w:t>DISCUSSION</w:t>
      </w:r>
      <w:r>
        <w:rPr>
          <w:rFonts w:ascii="Calibri" w:hAnsi="Calibri" w:cs="Calibri"/>
          <w:b/>
          <w:bCs/>
        </w:rPr>
        <w:t>:</w:t>
      </w:r>
    </w:p>
    <w:p w14:paraId="393AC574" w14:textId="0CC054E9" w:rsidR="0044565E" w:rsidRPr="00FA061F" w:rsidRDefault="0044565E" w:rsidP="00FA061F">
      <w:pPr>
        <w:jc w:val="both"/>
        <w:rPr>
          <w:rFonts w:ascii="Calibri" w:hAnsi="Calibri" w:cs="Calibri"/>
          <w:lang w:val="en-GB"/>
        </w:rPr>
      </w:pPr>
      <w:r w:rsidRPr="00FA061F">
        <w:rPr>
          <w:rFonts w:ascii="Calibri" w:hAnsi="Calibri" w:cs="Calibri"/>
          <w:lang w:val="en-GB"/>
        </w:rPr>
        <w:t xml:space="preserve">Despite the automated flight-intercept trap described by </w:t>
      </w:r>
      <w:proofErr w:type="spellStart"/>
      <w:r w:rsidRPr="00FA061F">
        <w:rPr>
          <w:rFonts w:ascii="Calibri" w:hAnsi="Calibri" w:cs="Calibri"/>
          <w:lang w:val="en-GB"/>
        </w:rPr>
        <w:t>Bolliger</w:t>
      </w:r>
      <w:proofErr w:type="spellEnd"/>
      <w:r w:rsidRPr="00FA061F">
        <w:rPr>
          <w:rFonts w:ascii="Calibri" w:hAnsi="Calibri" w:cs="Calibri"/>
          <w:lang w:val="en-GB"/>
        </w:rPr>
        <w:t xml:space="preserve"> et al. (2020)</w:t>
      </w:r>
      <w:r w:rsidR="00EF0E6F" w:rsidRPr="00FA061F">
        <w:rPr>
          <w:rFonts w:ascii="Calibri" w:hAnsi="Calibri" w:cs="Calibri"/>
          <w:vertAlign w:val="superscript"/>
          <w:lang w:val="en-GB"/>
        </w:rPr>
        <w:t>8</w:t>
      </w:r>
      <w:r w:rsidRPr="00FA061F">
        <w:rPr>
          <w:rFonts w:ascii="Calibri" w:hAnsi="Calibri" w:cs="Calibri"/>
          <w:lang w:val="en-GB"/>
        </w:rPr>
        <w:t xml:space="preserve"> </w:t>
      </w:r>
      <w:r w:rsidR="002C4CCD">
        <w:rPr>
          <w:rFonts w:ascii="Calibri" w:hAnsi="Calibri" w:cs="Calibri"/>
          <w:lang w:val="en-GB"/>
        </w:rPr>
        <w:t>being</w:t>
      </w:r>
      <w:r w:rsidR="002C4CCD" w:rsidRPr="00FA061F">
        <w:rPr>
          <w:rFonts w:ascii="Calibri" w:hAnsi="Calibri" w:cs="Calibri"/>
          <w:lang w:val="en-GB"/>
        </w:rPr>
        <w:t xml:space="preserve"> </w:t>
      </w:r>
      <w:r w:rsidRPr="00FA061F">
        <w:rPr>
          <w:rFonts w:ascii="Calibri" w:hAnsi="Calibri" w:cs="Calibri"/>
          <w:lang w:val="en-GB"/>
        </w:rPr>
        <w:t xml:space="preserve">well designed and very effective at sampling at user-defined time periods, they are likely to be </w:t>
      </w:r>
      <w:r w:rsidR="00544ACD" w:rsidRPr="00FA061F">
        <w:rPr>
          <w:rFonts w:ascii="Calibri" w:hAnsi="Calibri" w:cs="Calibri"/>
          <w:lang w:val="en-GB"/>
        </w:rPr>
        <w:t>cost</w:t>
      </w:r>
      <w:r w:rsidR="00544ACD">
        <w:rPr>
          <w:rFonts w:ascii="Calibri" w:hAnsi="Calibri" w:cs="Calibri"/>
          <w:lang w:val="en-GB"/>
        </w:rPr>
        <w:t>-</w:t>
      </w:r>
      <w:r w:rsidRPr="00FA061F">
        <w:rPr>
          <w:rFonts w:ascii="Calibri" w:hAnsi="Calibri" w:cs="Calibri"/>
          <w:lang w:val="en-GB"/>
        </w:rPr>
        <w:t xml:space="preserve">prohibitive for many researchers. </w:t>
      </w:r>
      <w:r w:rsidRPr="00FA061F">
        <w:rPr>
          <w:rFonts w:ascii="Calibri" w:hAnsi="Calibri" w:cs="Calibri"/>
        </w:rPr>
        <w:t>This study shows that passive trapping surveys using automated traps for sub-sampling flying insects at user</w:t>
      </w:r>
      <w:r w:rsidR="00675B33" w:rsidRPr="00FA061F">
        <w:rPr>
          <w:rFonts w:ascii="Calibri" w:hAnsi="Calibri" w:cs="Calibri"/>
        </w:rPr>
        <w:t>-</w:t>
      </w:r>
      <w:r w:rsidRPr="00FA061F">
        <w:rPr>
          <w:rFonts w:ascii="Calibri" w:hAnsi="Calibri" w:cs="Calibri"/>
        </w:rPr>
        <w:t xml:space="preserve">defined periods can be carried out on a modest budget. Traps were built to sample at six pre-defined time points by </w:t>
      </w:r>
      <w:r w:rsidR="00544ACD" w:rsidRPr="00FA061F">
        <w:rPr>
          <w:rFonts w:ascii="Calibri" w:hAnsi="Calibri" w:cs="Calibri"/>
        </w:rPr>
        <w:t>utili</w:t>
      </w:r>
      <w:r w:rsidR="00544ACD">
        <w:rPr>
          <w:rFonts w:ascii="Calibri" w:hAnsi="Calibri" w:cs="Calibri"/>
        </w:rPr>
        <w:t>z</w:t>
      </w:r>
      <w:r w:rsidR="00544ACD" w:rsidRPr="00FA061F">
        <w:rPr>
          <w:rFonts w:ascii="Calibri" w:hAnsi="Calibri" w:cs="Calibri"/>
        </w:rPr>
        <w:t xml:space="preserve">ing </w:t>
      </w:r>
      <w:r w:rsidRPr="00FA061F">
        <w:rPr>
          <w:rFonts w:ascii="Calibri" w:hAnsi="Calibri" w:cs="Calibri"/>
        </w:rPr>
        <w:t xml:space="preserve">a commercial pet food dispenser and materials commonly available from hardware stores, without any </w:t>
      </w:r>
      <w:r w:rsidR="00544ACD" w:rsidRPr="00FA061F">
        <w:rPr>
          <w:rFonts w:ascii="Calibri" w:hAnsi="Calibri" w:cs="Calibri"/>
        </w:rPr>
        <w:t>speciali</w:t>
      </w:r>
      <w:r w:rsidR="00544ACD">
        <w:rPr>
          <w:rFonts w:ascii="Calibri" w:hAnsi="Calibri" w:cs="Calibri"/>
        </w:rPr>
        <w:t>z</w:t>
      </w:r>
      <w:r w:rsidR="00544ACD" w:rsidRPr="00FA061F">
        <w:rPr>
          <w:rFonts w:ascii="Calibri" w:hAnsi="Calibri" w:cs="Calibri"/>
        </w:rPr>
        <w:t xml:space="preserve">ed </w:t>
      </w:r>
      <w:r w:rsidRPr="00FA061F">
        <w:rPr>
          <w:rFonts w:ascii="Calibri" w:hAnsi="Calibri" w:cs="Calibri"/>
        </w:rPr>
        <w:t xml:space="preserve">skills, for a tenth of the cost required to build a </w:t>
      </w:r>
      <w:proofErr w:type="spellStart"/>
      <w:r w:rsidRPr="00FA061F">
        <w:rPr>
          <w:rFonts w:ascii="Calibri" w:hAnsi="Calibri" w:cs="Calibri"/>
        </w:rPr>
        <w:t>Bolliger</w:t>
      </w:r>
      <w:proofErr w:type="spellEnd"/>
      <w:r w:rsidRPr="00FA061F">
        <w:rPr>
          <w:rFonts w:ascii="Calibri" w:hAnsi="Calibri" w:cs="Calibri"/>
        </w:rPr>
        <w:t xml:space="preserve"> et al. (2020)</w:t>
      </w:r>
      <w:r w:rsidR="009313F0" w:rsidRPr="00FA061F">
        <w:rPr>
          <w:rFonts w:ascii="Calibri" w:hAnsi="Calibri" w:cs="Calibri"/>
          <w:vertAlign w:val="superscript"/>
        </w:rPr>
        <w:t>8</w:t>
      </w:r>
      <w:r w:rsidRPr="00FA061F">
        <w:rPr>
          <w:rFonts w:ascii="Calibri" w:hAnsi="Calibri" w:cs="Calibri"/>
        </w:rPr>
        <w:t xml:space="preserve"> trap. </w:t>
      </w:r>
      <w:r w:rsidRPr="00FA061F">
        <w:rPr>
          <w:rFonts w:ascii="Calibri" w:hAnsi="Calibri" w:cs="Calibri"/>
          <w:lang w:val="en-GB"/>
        </w:rPr>
        <w:t xml:space="preserve">Professional electronic and mechanical knowledge is also required to build the </w:t>
      </w:r>
      <w:proofErr w:type="spellStart"/>
      <w:r w:rsidRPr="00FA061F">
        <w:rPr>
          <w:rFonts w:ascii="Calibri" w:hAnsi="Calibri" w:cs="Calibri"/>
          <w:lang w:val="en-GB"/>
        </w:rPr>
        <w:t>Bolliger</w:t>
      </w:r>
      <w:proofErr w:type="spellEnd"/>
      <w:r w:rsidRPr="00FA061F">
        <w:rPr>
          <w:rFonts w:ascii="Calibri" w:hAnsi="Calibri" w:cs="Calibri"/>
          <w:lang w:val="en-GB"/>
        </w:rPr>
        <w:t xml:space="preserve"> et al. (2020)</w:t>
      </w:r>
      <w:r w:rsidR="009313F0" w:rsidRPr="00FA061F">
        <w:rPr>
          <w:rFonts w:ascii="Calibri" w:hAnsi="Calibri" w:cs="Calibri"/>
          <w:vertAlign w:val="superscript"/>
          <w:lang w:val="en-GB"/>
        </w:rPr>
        <w:t>8</w:t>
      </w:r>
      <w:r w:rsidRPr="00FA061F">
        <w:rPr>
          <w:rFonts w:ascii="Calibri" w:hAnsi="Calibri" w:cs="Calibri"/>
          <w:lang w:val="en-GB"/>
        </w:rPr>
        <w:t xml:space="preserve"> automated flight-intercept traps at a cost of </w:t>
      </w:r>
      <w:r w:rsidR="00F65300" w:rsidRPr="00304CA7">
        <w:rPr>
          <w:rFonts w:ascii="Calibri" w:hAnsi="Calibri" w:cs="Calibri"/>
        </w:rPr>
        <w:t>EURO</w:t>
      </w:r>
      <w:r w:rsidR="00F65300" w:rsidRPr="00FA061F" w:rsidDel="00544ACD">
        <w:rPr>
          <w:rFonts w:ascii="Calibri" w:hAnsi="Calibri" w:cs="Calibri"/>
          <w:lang w:val="en-GB"/>
        </w:rPr>
        <w:t xml:space="preserve"> </w:t>
      </w:r>
      <w:r w:rsidRPr="00FA061F">
        <w:rPr>
          <w:rFonts w:ascii="Calibri" w:hAnsi="Calibri" w:cs="Calibri"/>
        </w:rPr>
        <w:t>700 (</w:t>
      </w:r>
      <w:r w:rsidR="00544ACD">
        <w:rPr>
          <w:rFonts w:ascii="Calibri" w:hAnsi="Calibri" w:cs="Calibri"/>
        </w:rPr>
        <w:t>AUD 1,000</w:t>
      </w:r>
      <w:r w:rsidRPr="00FA061F">
        <w:rPr>
          <w:rFonts w:ascii="Calibri" w:hAnsi="Calibri" w:cs="Calibri"/>
        </w:rPr>
        <w:t>) per trap</w:t>
      </w:r>
      <w:r w:rsidRPr="00FA061F">
        <w:rPr>
          <w:rFonts w:ascii="Calibri" w:hAnsi="Calibri" w:cs="Calibri"/>
          <w:lang w:val="en-GB"/>
        </w:rPr>
        <w:t xml:space="preserve">. Similar quotes were obtained locally for the construction of traps based on the </w:t>
      </w:r>
      <w:proofErr w:type="spellStart"/>
      <w:r w:rsidRPr="00FA061F">
        <w:rPr>
          <w:rFonts w:ascii="Calibri" w:hAnsi="Calibri" w:cs="Calibri"/>
          <w:lang w:val="en-GB"/>
        </w:rPr>
        <w:t>Bolliger</w:t>
      </w:r>
      <w:proofErr w:type="spellEnd"/>
      <w:r w:rsidRPr="00FA061F">
        <w:rPr>
          <w:rFonts w:ascii="Calibri" w:hAnsi="Calibri" w:cs="Calibri"/>
          <w:lang w:val="en-GB"/>
        </w:rPr>
        <w:t xml:space="preserve"> et al. (2020)</w:t>
      </w:r>
      <w:r w:rsidR="009E74B7" w:rsidRPr="00FA061F">
        <w:rPr>
          <w:rFonts w:ascii="Calibri" w:hAnsi="Calibri" w:cs="Calibri"/>
          <w:vertAlign w:val="superscript"/>
          <w:lang w:val="en-GB"/>
        </w:rPr>
        <w:t>8</w:t>
      </w:r>
      <w:r w:rsidRPr="00FA061F">
        <w:rPr>
          <w:rFonts w:ascii="Calibri" w:hAnsi="Calibri" w:cs="Calibri"/>
          <w:lang w:val="en-GB"/>
        </w:rPr>
        <w:t xml:space="preserve"> design, with the most competitive being </w:t>
      </w:r>
      <w:r w:rsidR="00F65300">
        <w:rPr>
          <w:rFonts w:ascii="Calibri" w:hAnsi="Calibri" w:cs="Calibri"/>
          <w:lang w:val="en-GB"/>
        </w:rPr>
        <w:t xml:space="preserve">AUD </w:t>
      </w:r>
      <w:r w:rsidRPr="00FA061F">
        <w:rPr>
          <w:rFonts w:ascii="Calibri" w:hAnsi="Calibri" w:cs="Calibri"/>
          <w:lang w:val="en-GB"/>
        </w:rPr>
        <w:t xml:space="preserve">937 per trap. </w:t>
      </w:r>
    </w:p>
    <w:p w14:paraId="510E02C4" w14:textId="77777777" w:rsidR="00EF0E6F" w:rsidRPr="00FA061F" w:rsidRDefault="00EF0E6F" w:rsidP="00FA061F">
      <w:pPr>
        <w:jc w:val="both"/>
        <w:rPr>
          <w:rFonts w:ascii="Calibri" w:hAnsi="Calibri" w:cs="Calibri"/>
        </w:rPr>
      </w:pPr>
    </w:p>
    <w:p w14:paraId="072C1616" w14:textId="1F022B4D" w:rsidR="00701E35" w:rsidRPr="00FA061F" w:rsidRDefault="00701E35" w:rsidP="00FA061F">
      <w:pPr>
        <w:jc w:val="both"/>
        <w:rPr>
          <w:rFonts w:ascii="Calibri" w:hAnsi="Calibri" w:cs="Calibri"/>
        </w:rPr>
      </w:pPr>
      <w:r w:rsidRPr="00FA061F">
        <w:rPr>
          <w:rFonts w:ascii="Calibri" w:hAnsi="Calibri" w:cs="Calibri"/>
        </w:rPr>
        <w:t xml:space="preserve">The </w:t>
      </w:r>
      <w:proofErr w:type="spellStart"/>
      <w:r w:rsidRPr="00FA061F">
        <w:rPr>
          <w:rFonts w:ascii="Calibri" w:hAnsi="Calibri" w:cs="Calibri"/>
        </w:rPr>
        <w:t>Bolliger</w:t>
      </w:r>
      <w:proofErr w:type="spellEnd"/>
      <w:r w:rsidRPr="00FA061F">
        <w:rPr>
          <w:rFonts w:ascii="Calibri" w:hAnsi="Calibri" w:cs="Calibri"/>
        </w:rPr>
        <w:t xml:space="preserve"> et al. (2020)</w:t>
      </w:r>
      <w:r w:rsidRPr="00FA061F">
        <w:rPr>
          <w:rFonts w:ascii="Calibri" w:hAnsi="Calibri" w:cs="Calibri"/>
          <w:vertAlign w:val="superscript"/>
        </w:rPr>
        <w:t>8</w:t>
      </w:r>
      <w:r w:rsidRPr="00FA061F">
        <w:rPr>
          <w:rFonts w:ascii="Calibri" w:hAnsi="Calibri" w:cs="Calibri"/>
        </w:rPr>
        <w:t xml:space="preserve"> paper failed to </w:t>
      </w:r>
      <w:r w:rsidR="00544ACD" w:rsidRPr="00FA061F">
        <w:rPr>
          <w:rFonts w:ascii="Calibri" w:hAnsi="Calibri" w:cs="Calibri"/>
        </w:rPr>
        <w:t>recogni</w:t>
      </w:r>
      <w:r w:rsidR="00544ACD">
        <w:rPr>
          <w:rFonts w:ascii="Calibri" w:hAnsi="Calibri" w:cs="Calibri"/>
        </w:rPr>
        <w:t>z</w:t>
      </w:r>
      <w:r w:rsidR="00544ACD" w:rsidRPr="00FA061F">
        <w:rPr>
          <w:rFonts w:ascii="Calibri" w:hAnsi="Calibri" w:cs="Calibri"/>
        </w:rPr>
        <w:t xml:space="preserve">e </w:t>
      </w:r>
      <w:r w:rsidRPr="00FA061F">
        <w:rPr>
          <w:rFonts w:ascii="Calibri" w:hAnsi="Calibri" w:cs="Calibri"/>
        </w:rPr>
        <w:t xml:space="preserve">any of the older entomology literature and stated, “there were no current time-interval sampling devices for insects”. This is not the case, as time-interval or sub-sampling devices have been used in </w:t>
      </w:r>
      <w:proofErr w:type="gramStart"/>
      <w:r w:rsidRPr="00FA061F">
        <w:rPr>
          <w:rFonts w:ascii="Calibri" w:hAnsi="Calibri" w:cs="Calibri"/>
        </w:rPr>
        <w:t>a number of</w:t>
      </w:r>
      <w:proofErr w:type="gramEnd"/>
      <w:r w:rsidRPr="00FA061F">
        <w:rPr>
          <w:rFonts w:ascii="Calibri" w:hAnsi="Calibri" w:cs="Calibri"/>
        </w:rPr>
        <w:t xml:space="preserve"> studies since 1934</w:t>
      </w:r>
      <w:r w:rsidR="00896B17" w:rsidRPr="00FA061F">
        <w:rPr>
          <w:rFonts w:ascii="Calibri" w:hAnsi="Calibri" w:cs="Calibri"/>
          <w:vertAlign w:val="superscript"/>
        </w:rPr>
        <w:t>14</w:t>
      </w:r>
      <w:r w:rsidRPr="00FA061F">
        <w:rPr>
          <w:rFonts w:ascii="Calibri" w:hAnsi="Calibri" w:cs="Calibri"/>
        </w:rPr>
        <w:t xml:space="preserve">. However, these older devices were large and most often operated as single units (see </w:t>
      </w:r>
      <w:r w:rsidRPr="00CF71BB">
        <w:rPr>
          <w:rFonts w:ascii="Calibri" w:hAnsi="Calibri" w:cs="Calibri"/>
        </w:rPr>
        <w:t>Fig</w:t>
      </w:r>
      <w:r w:rsidR="00544ACD" w:rsidRPr="00CF71BB">
        <w:rPr>
          <w:rFonts w:ascii="Calibri" w:hAnsi="Calibri" w:cs="Calibri"/>
        </w:rPr>
        <w:t>ure</w:t>
      </w:r>
      <w:r w:rsidRPr="00CF71BB">
        <w:rPr>
          <w:rFonts w:ascii="Calibri" w:hAnsi="Calibri" w:cs="Calibri"/>
        </w:rPr>
        <w:t xml:space="preserve"> 1</w:t>
      </w:r>
      <w:r w:rsidRPr="003D0543">
        <w:rPr>
          <w:rFonts w:ascii="Calibri" w:hAnsi="Calibri" w:cs="Calibri"/>
        </w:rPr>
        <w:t>.</w:t>
      </w:r>
      <w:r w:rsidRPr="00FA061F">
        <w:rPr>
          <w:rFonts w:ascii="Calibri" w:hAnsi="Calibri" w:cs="Calibri"/>
        </w:rPr>
        <w:t xml:space="preserve"> </w:t>
      </w:r>
      <w:r w:rsidR="004C06D5" w:rsidRPr="00FA061F">
        <w:rPr>
          <w:rFonts w:ascii="Calibri" w:hAnsi="Calibri" w:cs="Calibri"/>
        </w:rPr>
        <w:t>I</w:t>
      </w:r>
      <w:r w:rsidRPr="00FA061F">
        <w:rPr>
          <w:rFonts w:ascii="Calibri" w:hAnsi="Calibri" w:cs="Calibri"/>
        </w:rPr>
        <w:t xml:space="preserve">n </w:t>
      </w:r>
      <w:proofErr w:type="spellStart"/>
      <w:r w:rsidRPr="00FA061F">
        <w:rPr>
          <w:rFonts w:ascii="Calibri" w:hAnsi="Calibri" w:cs="Calibri"/>
        </w:rPr>
        <w:t>Steinbauer</w:t>
      </w:r>
      <w:proofErr w:type="spellEnd"/>
      <w:r w:rsidRPr="00FA061F">
        <w:rPr>
          <w:rFonts w:ascii="Calibri" w:hAnsi="Calibri" w:cs="Calibri"/>
        </w:rPr>
        <w:t>, 2003</w:t>
      </w:r>
      <w:r w:rsidR="00BB5D98" w:rsidRPr="00FA061F">
        <w:rPr>
          <w:rFonts w:ascii="Calibri" w:hAnsi="Calibri" w:cs="Calibri"/>
          <w:vertAlign w:val="superscript"/>
        </w:rPr>
        <w:t>5</w:t>
      </w:r>
      <w:r w:rsidR="00544ACD" w:rsidRPr="00FA061F">
        <w:rPr>
          <w:rFonts w:ascii="Calibri" w:hAnsi="Calibri" w:cs="Calibri"/>
        </w:rPr>
        <w:t>)</w:t>
      </w:r>
      <w:r w:rsidR="00544ACD">
        <w:rPr>
          <w:rFonts w:ascii="Calibri" w:hAnsi="Calibri" w:cs="Calibri"/>
        </w:rPr>
        <w:t>;</w:t>
      </w:r>
      <w:r w:rsidR="00544ACD" w:rsidRPr="00FA061F">
        <w:rPr>
          <w:rFonts w:ascii="Calibri" w:hAnsi="Calibri" w:cs="Calibri"/>
        </w:rPr>
        <w:t xml:space="preserve"> </w:t>
      </w:r>
      <w:r w:rsidRPr="00FA061F">
        <w:rPr>
          <w:rFonts w:ascii="Calibri" w:hAnsi="Calibri" w:cs="Calibri"/>
        </w:rPr>
        <w:t>hence up</w:t>
      </w:r>
      <w:r w:rsidR="00675B33" w:rsidRPr="00FA061F">
        <w:rPr>
          <w:rFonts w:ascii="Calibri" w:hAnsi="Calibri" w:cs="Calibri"/>
        </w:rPr>
        <w:t>-</w:t>
      </w:r>
      <w:r w:rsidRPr="00FA061F">
        <w:rPr>
          <w:rFonts w:ascii="Calibri" w:hAnsi="Calibri" w:cs="Calibri"/>
        </w:rPr>
        <w:t xml:space="preserve">scaling to </w:t>
      </w:r>
      <w:proofErr w:type="gramStart"/>
      <w:r w:rsidRPr="00FA061F">
        <w:rPr>
          <w:rFonts w:ascii="Calibri" w:hAnsi="Calibri" w:cs="Calibri"/>
        </w:rPr>
        <w:t>a number of</w:t>
      </w:r>
      <w:proofErr w:type="gramEnd"/>
      <w:r w:rsidRPr="00FA061F">
        <w:rPr>
          <w:rFonts w:ascii="Calibri" w:hAnsi="Calibri" w:cs="Calibri"/>
        </w:rPr>
        <w:t xml:space="preserve"> devices for replication that could be mounted at height (i.e.</w:t>
      </w:r>
      <w:r w:rsidR="00544ACD">
        <w:rPr>
          <w:rFonts w:ascii="Calibri" w:hAnsi="Calibri" w:cs="Calibri"/>
        </w:rPr>
        <w:t>,</w:t>
      </w:r>
      <w:r w:rsidRPr="00FA061F">
        <w:rPr>
          <w:rFonts w:ascii="Calibri" w:hAnsi="Calibri" w:cs="Calibri"/>
        </w:rPr>
        <w:t xml:space="preserve"> 5–6 m) would be difficult. </w:t>
      </w:r>
    </w:p>
    <w:p w14:paraId="41580124" w14:textId="77777777" w:rsidR="00701E35" w:rsidRPr="00FA061F" w:rsidRDefault="00701E35" w:rsidP="00FA061F">
      <w:pPr>
        <w:jc w:val="both"/>
        <w:rPr>
          <w:rFonts w:ascii="Calibri" w:hAnsi="Calibri" w:cs="Calibri"/>
        </w:rPr>
      </w:pPr>
    </w:p>
    <w:p w14:paraId="1B936B60" w14:textId="2212C0E5" w:rsidR="00BB5D98" w:rsidRPr="00FA061F" w:rsidRDefault="00BB5D98" w:rsidP="00FA061F">
      <w:pPr>
        <w:jc w:val="both"/>
        <w:rPr>
          <w:rFonts w:ascii="Calibri" w:hAnsi="Calibri" w:cs="Calibri"/>
          <w:lang w:val="en-GB"/>
        </w:rPr>
      </w:pPr>
      <w:r w:rsidRPr="00FA061F">
        <w:rPr>
          <w:rFonts w:ascii="Calibri" w:hAnsi="Calibri" w:cs="Calibri"/>
          <w:lang w:val="en-GB"/>
        </w:rPr>
        <w:t>Th</w:t>
      </w:r>
      <w:r w:rsidR="00675B33" w:rsidRPr="00FA061F">
        <w:rPr>
          <w:rFonts w:ascii="Calibri" w:hAnsi="Calibri" w:cs="Calibri"/>
          <w:lang w:val="en-GB"/>
        </w:rPr>
        <w:t>e</w:t>
      </w:r>
      <w:r w:rsidRPr="00FA061F">
        <w:rPr>
          <w:rFonts w:ascii="Calibri" w:hAnsi="Calibri" w:cs="Calibri"/>
          <w:lang w:val="en-GB"/>
        </w:rPr>
        <w:t xml:space="preserve"> new trap design </w:t>
      </w:r>
      <w:r w:rsidR="00675B33" w:rsidRPr="00FA061F">
        <w:rPr>
          <w:rFonts w:ascii="Calibri" w:hAnsi="Calibri" w:cs="Calibri"/>
          <w:lang w:val="en-GB"/>
        </w:rPr>
        <w:t xml:space="preserve">described here </w:t>
      </w:r>
      <w:r w:rsidRPr="00FA061F">
        <w:rPr>
          <w:rFonts w:ascii="Calibri" w:hAnsi="Calibri" w:cs="Calibri"/>
          <w:lang w:val="en-GB"/>
        </w:rPr>
        <w:t>was as effective as other flight-intercept traps (</w:t>
      </w:r>
      <w:r w:rsidRPr="00FA061F">
        <w:rPr>
          <w:rFonts w:ascii="Calibri" w:hAnsi="Calibri" w:cs="Calibri"/>
          <w:b/>
          <w:bCs/>
          <w:lang w:val="en-GB"/>
        </w:rPr>
        <w:t xml:space="preserve">Table </w:t>
      </w:r>
      <w:r w:rsidR="006104DC">
        <w:rPr>
          <w:rFonts w:ascii="Calibri" w:hAnsi="Calibri" w:cs="Calibri"/>
          <w:b/>
          <w:bCs/>
          <w:lang w:val="en-GB"/>
        </w:rPr>
        <w:t>2</w:t>
      </w:r>
      <w:r w:rsidRPr="00FA061F">
        <w:rPr>
          <w:rFonts w:ascii="Calibri" w:hAnsi="Calibri" w:cs="Calibri"/>
          <w:lang w:val="en-GB"/>
        </w:rPr>
        <w:t>) despite trapping occurring immediately following a full moon, with lunar illumination known to reduce catches</w:t>
      </w:r>
      <w:r w:rsidR="00CD3406" w:rsidRPr="00FA061F">
        <w:rPr>
          <w:rFonts w:ascii="Calibri" w:hAnsi="Calibri" w:cs="Calibri"/>
          <w:vertAlign w:val="superscript"/>
          <w:lang w:val="en-GB"/>
        </w:rPr>
        <w:t>24</w:t>
      </w:r>
      <w:r w:rsidR="008F73C4" w:rsidRPr="00FA061F">
        <w:rPr>
          <w:rFonts w:ascii="Calibri" w:hAnsi="Calibri" w:cs="Calibri"/>
          <w:lang w:val="en-GB"/>
        </w:rPr>
        <w:t xml:space="preserve"> </w:t>
      </w:r>
      <w:r w:rsidRPr="00FA061F">
        <w:rPr>
          <w:rFonts w:ascii="Calibri" w:hAnsi="Calibri" w:cs="Calibri"/>
          <w:lang w:val="en-GB"/>
        </w:rPr>
        <w:t xml:space="preserve">and in the austral autumn when </w:t>
      </w:r>
      <w:r w:rsidR="00570256" w:rsidRPr="00FA061F">
        <w:rPr>
          <w:rFonts w:ascii="Calibri" w:hAnsi="Calibri" w:cs="Calibri"/>
          <w:lang w:val="en-GB"/>
        </w:rPr>
        <w:t>insect</w:t>
      </w:r>
      <w:r w:rsidRPr="00FA061F">
        <w:rPr>
          <w:rFonts w:ascii="Calibri" w:hAnsi="Calibri" w:cs="Calibri"/>
          <w:lang w:val="en-GB"/>
        </w:rPr>
        <w:t xml:space="preserve"> activity is beginning to decline</w:t>
      </w:r>
      <w:r w:rsidR="00CD3406" w:rsidRPr="00FA061F">
        <w:rPr>
          <w:rFonts w:ascii="Calibri" w:hAnsi="Calibri" w:cs="Calibri"/>
          <w:vertAlign w:val="superscript"/>
          <w:lang w:val="en-GB"/>
        </w:rPr>
        <w:t>25</w:t>
      </w:r>
      <w:r w:rsidR="00AE724D" w:rsidRPr="00FA061F">
        <w:rPr>
          <w:rFonts w:ascii="Calibri" w:hAnsi="Calibri" w:cs="Calibri"/>
          <w:lang w:val="en-GB"/>
        </w:rPr>
        <w:t xml:space="preserve">. </w:t>
      </w:r>
      <w:r w:rsidRPr="00FA061F">
        <w:rPr>
          <w:rFonts w:ascii="Calibri" w:hAnsi="Calibri" w:cs="Calibri"/>
          <w:lang w:val="en-GB"/>
        </w:rPr>
        <w:t xml:space="preserve">Capture rates would be expected to increase during more </w:t>
      </w:r>
      <w:proofErr w:type="spellStart"/>
      <w:r w:rsidRPr="00FA061F">
        <w:rPr>
          <w:rFonts w:ascii="Calibri" w:hAnsi="Calibri" w:cs="Calibri"/>
          <w:lang w:val="en-GB"/>
        </w:rPr>
        <w:t>favorable</w:t>
      </w:r>
      <w:proofErr w:type="spellEnd"/>
      <w:r w:rsidRPr="00FA061F">
        <w:rPr>
          <w:rFonts w:ascii="Calibri" w:hAnsi="Calibri" w:cs="Calibri"/>
          <w:lang w:val="en-GB"/>
        </w:rPr>
        <w:t xml:space="preserve"> seasons and weather conditions. Each collection tray has a 330 </w:t>
      </w:r>
      <w:r w:rsidR="00544ACD" w:rsidRPr="00FA061F">
        <w:rPr>
          <w:rFonts w:ascii="Calibri" w:hAnsi="Calibri" w:cs="Calibri"/>
          <w:lang w:val="en-GB"/>
        </w:rPr>
        <w:t>m</w:t>
      </w:r>
      <w:r w:rsidR="00544ACD">
        <w:rPr>
          <w:rFonts w:ascii="Calibri" w:hAnsi="Calibri" w:cs="Calibri"/>
          <w:lang w:val="en-GB"/>
        </w:rPr>
        <w:t>L</w:t>
      </w:r>
      <w:r w:rsidR="00544ACD" w:rsidRPr="00FA061F">
        <w:rPr>
          <w:rFonts w:ascii="Calibri" w:hAnsi="Calibri" w:cs="Calibri"/>
          <w:lang w:val="en-GB"/>
        </w:rPr>
        <w:t xml:space="preserve"> </w:t>
      </w:r>
      <w:r w:rsidRPr="00FA061F">
        <w:rPr>
          <w:rFonts w:ascii="Calibri" w:hAnsi="Calibri" w:cs="Calibri"/>
          <w:lang w:val="en-GB"/>
        </w:rPr>
        <w:t>capacity t</w:t>
      </w:r>
      <w:r w:rsidR="00544ACD">
        <w:rPr>
          <w:rFonts w:ascii="Calibri" w:hAnsi="Calibri" w:cs="Calibri"/>
          <w:lang w:val="en-GB"/>
        </w:rPr>
        <w:t>o</w:t>
      </w:r>
      <w:r w:rsidRPr="00FA061F">
        <w:rPr>
          <w:rFonts w:ascii="Calibri" w:hAnsi="Calibri" w:cs="Calibri"/>
          <w:lang w:val="en-GB"/>
        </w:rPr>
        <w:t xml:space="preserve"> accommodate most applications, but it would be beneficial to test during swarming events to ensure collection trays do not overfill. These traps can be used for both passive and active sampling of flying insects and will have a broad range of applications in studies that require greater temporal resolution in flying insect collection than was previously possible. </w:t>
      </w:r>
    </w:p>
    <w:p w14:paraId="68308FED" w14:textId="77777777" w:rsidR="00701E35" w:rsidRPr="00FA061F" w:rsidRDefault="00701E35" w:rsidP="00FA061F">
      <w:pPr>
        <w:jc w:val="both"/>
        <w:rPr>
          <w:rFonts w:ascii="Calibri" w:hAnsi="Calibri" w:cs="Calibri"/>
          <w:lang w:val="en-GB"/>
        </w:rPr>
      </w:pPr>
    </w:p>
    <w:p w14:paraId="4661ECC7" w14:textId="2ACF0C75" w:rsidR="002B3DF7" w:rsidRPr="00FA061F" w:rsidRDefault="005D26E8" w:rsidP="00FA061F">
      <w:pPr>
        <w:jc w:val="both"/>
        <w:rPr>
          <w:rFonts w:ascii="Calibri" w:hAnsi="Calibri" w:cs="Calibri"/>
        </w:rPr>
      </w:pPr>
      <w:r w:rsidRPr="00FA061F">
        <w:rPr>
          <w:rFonts w:ascii="Calibri" w:hAnsi="Calibri" w:cs="Calibri"/>
        </w:rPr>
        <w:t xml:space="preserve">With major </w:t>
      </w:r>
      <w:r w:rsidR="00C95ADC" w:rsidRPr="00FA061F">
        <w:rPr>
          <w:rFonts w:ascii="Calibri" w:hAnsi="Calibri" w:cs="Calibri"/>
        </w:rPr>
        <w:t xml:space="preserve">insect </w:t>
      </w:r>
      <w:r w:rsidRPr="00FA061F">
        <w:rPr>
          <w:rFonts w:ascii="Calibri" w:hAnsi="Calibri" w:cs="Calibri"/>
        </w:rPr>
        <w:t>declines being reported worldwide</w:t>
      </w:r>
      <w:r w:rsidR="006C0615" w:rsidRPr="00FA061F">
        <w:rPr>
          <w:rFonts w:ascii="Calibri" w:hAnsi="Calibri" w:cs="Calibri"/>
          <w:vertAlign w:val="superscript"/>
        </w:rPr>
        <w:t>2</w:t>
      </w:r>
      <w:r w:rsidR="00DB4793" w:rsidRPr="00FA061F">
        <w:rPr>
          <w:rFonts w:ascii="Calibri" w:hAnsi="Calibri" w:cs="Calibri"/>
          <w:vertAlign w:val="superscript"/>
        </w:rPr>
        <w:t>6,27</w:t>
      </w:r>
      <w:r w:rsidR="00AE724D" w:rsidRPr="00FA061F">
        <w:rPr>
          <w:rFonts w:ascii="Calibri" w:hAnsi="Calibri" w:cs="Calibri"/>
        </w:rPr>
        <w:t xml:space="preserve">, </w:t>
      </w:r>
      <w:r w:rsidRPr="00FA061F">
        <w:rPr>
          <w:rFonts w:ascii="Calibri" w:hAnsi="Calibri" w:cs="Calibri"/>
        </w:rPr>
        <w:t xml:space="preserve">the key roles insects play in ecosystem services and trophic interactions </w:t>
      </w:r>
      <w:r w:rsidR="00544ACD" w:rsidRPr="00FA061F">
        <w:rPr>
          <w:rFonts w:ascii="Calibri" w:hAnsi="Calibri" w:cs="Calibri"/>
        </w:rPr>
        <w:t>ha</w:t>
      </w:r>
      <w:r w:rsidR="00544ACD">
        <w:rPr>
          <w:rFonts w:ascii="Calibri" w:hAnsi="Calibri" w:cs="Calibri"/>
        </w:rPr>
        <w:t>ve</w:t>
      </w:r>
      <w:r w:rsidR="00544ACD" w:rsidRPr="00FA061F">
        <w:rPr>
          <w:rFonts w:ascii="Calibri" w:hAnsi="Calibri" w:cs="Calibri"/>
        </w:rPr>
        <w:t xml:space="preserve"> </w:t>
      </w:r>
      <w:r w:rsidRPr="00FA061F">
        <w:rPr>
          <w:rFonts w:ascii="Calibri" w:hAnsi="Calibri" w:cs="Calibri"/>
        </w:rPr>
        <w:t>generated ecological concern</w:t>
      </w:r>
      <w:r w:rsidR="00554091" w:rsidRPr="00FA061F">
        <w:rPr>
          <w:rFonts w:ascii="Calibri" w:hAnsi="Calibri" w:cs="Calibri"/>
          <w:vertAlign w:val="superscript"/>
        </w:rPr>
        <w:t>28</w:t>
      </w:r>
      <w:r w:rsidR="002E32A5" w:rsidRPr="00FA061F">
        <w:rPr>
          <w:rFonts w:ascii="Calibri" w:hAnsi="Calibri" w:cs="Calibri"/>
        </w:rPr>
        <w:t xml:space="preserve"> </w:t>
      </w:r>
      <w:r w:rsidR="002425AA" w:rsidRPr="00FA061F">
        <w:rPr>
          <w:rFonts w:ascii="Calibri" w:hAnsi="Calibri" w:cs="Calibri"/>
        </w:rPr>
        <w:t>and debate</w:t>
      </w:r>
      <w:r w:rsidR="00E07D4F" w:rsidRPr="00FA061F">
        <w:rPr>
          <w:rFonts w:ascii="Calibri" w:hAnsi="Calibri" w:cs="Calibri"/>
          <w:vertAlign w:val="superscript"/>
        </w:rPr>
        <w:t>29</w:t>
      </w:r>
      <w:r w:rsidRPr="00FA061F">
        <w:rPr>
          <w:rFonts w:ascii="Calibri" w:hAnsi="Calibri" w:cs="Calibri"/>
        </w:rPr>
        <w:t>. Our current understanding of</w:t>
      </w:r>
      <w:r w:rsidR="00087913" w:rsidRPr="00FA061F">
        <w:rPr>
          <w:rFonts w:ascii="Calibri" w:hAnsi="Calibri" w:cs="Calibri"/>
        </w:rPr>
        <w:t xml:space="preserve"> these</w:t>
      </w:r>
      <w:r w:rsidRPr="00FA061F">
        <w:rPr>
          <w:rFonts w:ascii="Calibri" w:hAnsi="Calibri" w:cs="Calibri"/>
        </w:rPr>
        <w:t xml:space="preserve"> declines is insufficient to identify the drivers</w:t>
      </w:r>
      <w:r w:rsidR="00544ACD">
        <w:rPr>
          <w:rFonts w:ascii="Calibri" w:hAnsi="Calibri" w:cs="Calibri"/>
        </w:rPr>
        <w:t>,</w:t>
      </w:r>
      <w:r w:rsidRPr="00FA061F">
        <w:rPr>
          <w:rFonts w:ascii="Calibri" w:hAnsi="Calibri" w:cs="Calibri"/>
        </w:rPr>
        <w:t xml:space="preserve"> and to date</w:t>
      </w:r>
      <w:r w:rsidR="00544ACD">
        <w:rPr>
          <w:rFonts w:ascii="Calibri" w:hAnsi="Calibri" w:cs="Calibri"/>
        </w:rPr>
        <w:t>,</w:t>
      </w:r>
      <w:r w:rsidRPr="00FA061F">
        <w:rPr>
          <w:rFonts w:ascii="Calibri" w:hAnsi="Calibri" w:cs="Calibri"/>
        </w:rPr>
        <w:t xml:space="preserve"> there have been modest attempts at understanding spatial, temporal</w:t>
      </w:r>
      <w:r w:rsidR="00544ACD">
        <w:rPr>
          <w:rFonts w:ascii="Calibri" w:hAnsi="Calibri" w:cs="Calibri"/>
        </w:rPr>
        <w:t>,</w:t>
      </w:r>
      <w:r w:rsidRPr="00FA061F">
        <w:rPr>
          <w:rFonts w:ascii="Calibri" w:hAnsi="Calibri" w:cs="Calibri"/>
        </w:rPr>
        <w:t xml:space="preserve"> and tax</w:t>
      </w:r>
      <w:r w:rsidR="00890887" w:rsidRPr="00FA061F">
        <w:rPr>
          <w:rFonts w:ascii="Calibri" w:hAnsi="Calibri" w:cs="Calibri"/>
        </w:rPr>
        <w:t>o</w:t>
      </w:r>
      <w:r w:rsidRPr="00FA061F">
        <w:rPr>
          <w:rFonts w:ascii="Calibri" w:hAnsi="Calibri" w:cs="Calibri"/>
        </w:rPr>
        <w:t>nomic factors</w:t>
      </w:r>
      <w:r w:rsidR="00E07D4F" w:rsidRPr="00FA061F">
        <w:rPr>
          <w:rFonts w:ascii="Calibri" w:hAnsi="Calibri" w:cs="Calibri"/>
          <w:vertAlign w:val="superscript"/>
        </w:rPr>
        <w:t>30</w:t>
      </w:r>
      <w:r w:rsidRPr="00FA061F">
        <w:rPr>
          <w:rFonts w:ascii="Calibri" w:hAnsi="Calibri" w:cs="Calibri"/>
        </w:rPr>
        <w:t xml:space="preserve">. One area of growing </w:t>
      </w:r>
      <w:r w:rsidR="00940F36" w:rsidRPr="00FA061F">
        <w:rPr>
          <w:rFonts w:ascii="Calibri" w:hAnsi="Calibri" w:cs="Calibri"/>
        </w:rPr>
        <w:t xml:space="preserve">concern </w:t>
      </w:r>
      <w:r w:rsidRPr="00FA061F">
        <w:rPr>
          <w:rFonts w:ascii="Calibri" w:hAnsi="Calibri" w:cs="Calibri"/>
        </w:rPr>
        <w:t xml:space="preserve">is the role </w:t>
      </w:r>
      <w:r w:rsidR="003A3D02" w:rsidRPr="00FA061F">
        <w:rPr>
          <w:rFonts w:ascii="Calibri" w:hAnsi="Calibri" w:cs="Calibri"/>
        </w:rPr>
        <w:t xml:space="preserve">that ALAN has as </w:t>
      </w:r>
      <w:r w:rsidRPr="00FA061F">
        <w:rPr>
          <w:rFonts w:ascii="Calibri" w:hAnsi="Calibri" w:cs="Calibri"/>
        </w:rPr>
        <w:t>a driver of insect</w:t>
      </w:r>
      <w:r w:rsidR="003A3D02" w:rsidRPr="00FA061F">
        <w:rPr>
          <w:rFonts w:ascii="Calibri" w:hAnsi="Calibri" w:cs="Calibri"/>
        </w:rPr>
        <w:t xml:space="preserve"> activity, community composition and</w:t>
      </w:r>
      <w:r w:rsidRPr="00FA061F">
        <w:rPr>
          <w:rFonts w:ascii="Calibri" w:hAnsi="Calibri" w:cs="Calibri"/>
        </w:rPr>
        <w:t xml:space="preserve"> decline</w:t>
      </w:r>
      <w:r w:rsidR="001B1473" w:rsidRPr="00FA061F">
        <w:rPr>
          <w:rFonts w:ascii="Calibri" w:hAnsi="Calibri" w:cs="Calibri"/>
          <w:vertAlign w:val="superscript"/>
        </w:rPr>
        <w:t>31</w:t>
      </w:r>
      <w:r w:rsidR="00544ACD">
        <w:rPr>
          <w:rFonts w:ascii="Calibri" w:hAnsi="Calibri" w:cs="Calibri"/>
          <w:vertAlign w:val="superscript"/>
        </w:rPr>
        <w:t>,</w:t>
      </w:r>
      <w:r w:rsidR="00AF6356" w:rsidRPr="00FA061F">
        <w:rPr>
          <w:rFonts w:ascii="Calibri" w:hAnsi="Calibri" w:cs="Calibri"/>
        </w:rPr>
        <w:t xml:space="preserve"> and nocturnal species</w:t>
      </w:r>
      <w:r w:rsidR="004210AE" w:rsidRPr="00FA061F">
        <w:rPr>
          <w:rFonts w:ascii="Calibri" w:hAnsi="Calibri" w:cs="Calibri"/>
        </w:rPr>
        <w:t xml:space="preserve"> are especially </w:t>
      </w:r>
      <w:r w:rsidR="004210AE" w:rsidRPr="00FA061F">
        <w:rPr>
          <w:rFonts w:ascii="Calibri" w:hAnsi="Calibri" w:cs="Calibri"/>
        </w:rPr>
        <w:lastRenderedPageBreak/>
        <w:t xml:space="preserve">impacted by changes in </w:t>
      </w:r>
      <w:r w:rsidR="00135AB5" w:rsidRPr="00FA061F">
        <w:rPr>
          <w:rFonts w:ascii="Calibri" w:hAnsi="Calibri" w:cs="Calibri"/>
        </w:rPr>
        <w:t xml:space="preserve">natural </w:t>
      </w:r>
      <w:r w:rsidR="004210AE" w:rsidRPr="00FA061F">
        <w:rPr>
          <w:rFonts w:ascii="Calibri" w:hAnsi="Calibri" w:cs="Calibri"/>
        </w:rPr>
        <w:t>light cycles</w:t>
      </w:r>
      <w:r w:rsidRPr="00FA061F">
        <w:rPr>
          <w:rFonts w:ascii="Calibri" w:hAnsi="Calibri" w:cs="Calibri"/>
        </w:rPr>
        <w:t>.</w:t>
      </w:r>
      <w:r w:rsidR="008A60D7" w:rsidRPr="00FA061F">
        <w:rPr>
          <w:rFonts w:ascii="Calibri" w:hAnsi="Calibri" w:cs="Calibri"/>
        </w:rPr>
        <w:t xml:space="preserve"> </w:t>
      </w:r>
      <w:r w:rsidR="008E29BB" w:rsidRPr="00FA061F">
        <w:rPr>
          <w:rFonts w:ascii="Calibri" w:hAnsi="Calibri" w:cs="Calibri"/>
        </w:rPr>
        <w:t xml:space="preserve">To </w:t>
      </w:r>
      <w:r w:rsidR="00E15842" w:rsidRPr="00FA061F">
        <w:rPr>
          <w:rFonts w:ascii="Calibri" w:hAnsi="Calibri" w:cs="Calibri"/>
        </w:rPr>
        <w:t xml:space="preserve">correctly </w:t>
      </w:r>
      <w:r w:rsidR="008E29BB" w:rsidRPr="00FA061F">
        <w:rPr>
          <w:rFonts w:ascii="Calibri" w:hAnsi="Calibri" w:cs="Calibri"/>
        </w:rPr>
        <w:t>survey</w:t>
      </w:r>
      <w:r w:rsidR="00691126" w:rsidRPr="00FA061F">
        <w:rPr>
          <w:rFonts w:ascii="Calibri" w:hAnsi="Calibri" w:cs="Calibri"/>
        </w:rPr>
        <w:t xml:space="preserve"> </w:t>
      </w:r>
      <w:r w:rsidR="00FD7ADC" w:rsidRPr="00FA061F">
        <w:rPr>
          <w:rFonts w:ascii="Calibri" w:hAnsi="Calibri" w:cs="Calibri"/>
        </w:rPr>
        <w:t xml:space="preserve">insect </w:t>
      </w:r>
      <w:r w:rsidR="00691126" w:rsidRPr="00FA061F">
        <w:rPr>
          <w:rFonts w:ascii="Calibri" w:hAnsi="Calibri" w:cs="Calibri"/>
        </w:rPr>
        <w:t>responses to ALAN</w:t>
      </w:r>
      <w:r w:rsidR="00BE3F5A" w:rsidRPr="00FA061F">
        <w:rPr>
          <w:rFonts w:ascii="Calibri" w:hAnsi="Calibri" w:cs="Calibri"/>
        </w:rPr>
        <w:t>,</w:t>
      </w:r>
      <w:r w:rsidR="00E15842" w:rsidRPr="00FA061F">
        <w:rPr>
          <w:rFonts w:ascii="Calibri" w:hAnsi="Calibri" w:cs="Calibri"/>
        </w:rPr>
        <w:t xml:space="preserve"> nocturnal </w:t>
      </w:r>
      <w:r w:rsidR="00936C44" w:rsidRPr="00FA061F">
        <w:rPr>
          <w:rFonts w:ascii="Calibri" w:hAnsi="Calibri" w:cs="Calibri"/>
        </w:rPr>
        <w:t>synchron</w:t>
      </w:r>
      <w:r w:rsidR="001F6D7E" w:rsidRPr="00FA061F">
        <w:rPr>
          <w:rFonts w:ascii="Calibri" w:hAnsi="Calibri" w:cs="Calibri"/>
        </w:rPr>
        <w:t>ous sampling at defined time periods</w:t>
      </w:r>
      <w:r w:rsidR="00A32304" w:rsidRPr="00FA061F">
        <w:rPr>
          <w:rFonts w:ascii="Calibri" w:hAnsi="Calibri" w:cs="Calibri"/>
        </w:rPr>
        <w:t xml:space="preserve"> (i.e.</w:t>
      </w:r>
      <w:r w:rsidR="00544ACD">
        <w:rPr>
          <w:rFonts w:ascii="Calibri" w:hAnsi="Calibri" w:cs="Calibri"/>
        </w:rPr>
        <w:t>,</w:t>
      </w:r>
      <w:r w:rsidR="00A32304" w:rsidRPr="00FA061F">
        <w:rPr>
          <w:rFonts w:ascii="Calibri" w:hAnsi="Calibri" w:cs="Calibri"/>
        </w:rPr>
        <w:t xml:space="preserve"> </w:t>
      </w:r>
      <w:proofErr w:type="spellStart"/>
      <w:r w:rsidR="00A32304" w:rsidRPr="00FA061F">
        <w:rPr>
          <w:rFonts w:ascii="Calibri" w:hAnsi="Calibri" w:cs="Calibri"/>
        </w:rPr>
        <w:t>night</w:t>
      </w:r>
      <w:r w:rsidR="005573D2" w:rsidRPr="00FA061F">
        <w:rPr>
          <w:rFonts w:ascii="Calibri" w:hAnsi="Calibri" w:cs="Calibri"/>
        </w:rPr>
        <w:t>time</w:t>
      </w:r>
      <w:proofErr w:type="spellEnd"/>
      <w:r w:rsidR="00A32304" w:rsidRPr="00FA061F">
        <w:rPr>
          <w:rFonts w:ascii="Calibri" w:hAnsi="Calibri" w:cs="Calibri"/>
        </w:rPr>
        <w:t xml:space="preserve"> only)</w:t>
      </w:r>
      <w:r w:rsidR="001F1028" w:rsidRPr="00FA061F">
        <w:rPr>
          <w:rFonts w:ascii="Calibri" w:hAnsi="Calibri" w:cs="Calibri"/>
        </w:rPr>
        <w:t xml:space="preserve"> across </w:t>
      </w:r>
      <w:proofErr w:type="gramStart"/>
      <w:r w:rsidR="001F1028" w:rsidRPr="00FA061F">
        <w:rPr>
          <w:rFonts w:ascii="Calibri" w:hAnsi="Calibri" w:cs="Calibri"/>
        </w:rPr>
        <w:t>a number of</w:t>
      </w:r>
      <w:proofErr w:type="gramEnd"/>
      <w:r w:rsidR="001F1028" w:rsidRPr="00FA061F">
        <w:rPr>
          <w:rFonts w:ascii="Calibri" w:hAnsi="Calibri" w:cs="Calibri"/>
        </w:rPr>
        <w:t xml:space="preserve"> replicated sites and treatments</w:t>
      </w:r>
      <w:r w:rsidR="00902967" w:rsidRPr="00FA061F">
        <w:rPr>
          <w:rFonts w:ascii="Calibri" w:hAnsi="Calibri" w:cs="Calibri"/>
        </w:rPr>
        <w:t xml:space="preserve"> </w:t>
      </w:r>
      <w:r w:rsidR="00ED20D4" w:rsidRPr="00FA061F">
        <w:rPr>
          <w:rFonts w:ascii="Calibri" w:hAnsi="Calibri" w:cs="Calibri"/>
        </w:rPr>
        <w:t xml:space="preserve">cannot be </w:t>
      </w:r>
      <w:r w:rsidR="00A32304" w:rsidRPr="00FA061F">
        <w:rPr>
          <w:rFonts w:ascii="Calibri" w:hAnsi="Calibri" w:cs="Calibri"/>
        </w:rPr>
        <w:t xml:space="preserve">accurately </w:t>
      </w:r>
      <w:r w:rsidR="00ED20D4" w:rsidRPr="00FA061F">
        <w:rPr>
          <w:rFonts w:ascii="Calibri" w:hAnsi="Calibri" w:cs="Calibri"/>
        </w:rPr>
        <w:t xml:space="preserve">performed </w:t>
      </w:r>
      <w:r w:rsidR="00087913" w:rsidRPr="00FA061F">
        <w:rPr>
          <w:rFonts w:ascii="Calibri" w:hAnsi="Calibri" w:cs="Calibri"/>
        </w:rPr>
        <w:t xml:space="preserve">using manual traps </w:t>
      </w:r>
      <w:r w:rsidR="00E20D0E" w:rsidRPr="00FA061F">
        <w:rPr>
          <w:rFonts w:ascii="Calibri" w:hAnsi="Calibri" w:cs="Calibri"/>
        </w:rPr>
        <w:t>without</w:t>
      </w:r>
      <w:r w:rsidR="009A2512" w:rsidRPr="00FA061F">
        <w:rPr>
          <w:rFonts w:ascii="Calibri" w:hAnsi="Calibri" w:cs="Calibri"/>
        </w:rPr>
        <w:t xml:space="preserve"> high </w:t>
      </w:r>
      <w:proofErr w:type="spellStart"/>
      <w:r w:rsidR="009A2512" w:rsidRPr="00FA061F">
        <w:rPr>
          <w:rFonts w:ascii="Calibri" w:hAnsi="Calibri" w:cs="Calibri"/>
        </w:rPr>
        <w:t>labor</w:t>
      </w:r>
      <w:proofErr w:type="spellEnd"/>
      <w:r w:rsidR="009A2512" w:rsidRPr="00FA061F">
        <w:rPr>
          <w:rFonts w:ascii="Calibri" w:hAnsi="Calibri" w:cs="Calibri"/>
        </w:rPr>
        <w:t xml:space="preserve"> intensity</w:t>
      </w:r>
      <w:r w:rsidR="00493B85" w:rsidRPr="00FA061F">
        <w:rPr>
          <w:rFonts w:ascii="Calibri" w:hAnsi="Calibri" w:cs="Calibri"/>
        </w:rPr>
        <w:t xml:space="preserve">, the trap described here provides a novel and low-cost solution to address these research questions. </w:t>
      </w:r>
    </w:p>
    <w:p w14:paraId="048B5DBE" w14:textId="77777777" w:rsidR="006B1F83" w:rsidRPr="00FA061F" w:rsidRDefault="006B1F83" w:rsidP="00FA061F">
      <w:pPr>
        <w:jc w:val="both"/>
        <w:rPr>
          <w:rFonts w:ascii="Calibri" w:hAnsi="Calibri" w:cs="Calibri"/>
        </w:rPr>
      </w:pPr>
    </w:p>
    <w:p w14:paraId="09A4BC80" w14:textId="641D9BF3" w:rsidR="007E45C5" w:rsidRPr="00FA061F" w:rsidRDefault="001451D9" w:rsidP="00FA061F">
      <w:pPr>
        <w:jc w:val="both"/>
        <w:rPr>
          <w:rFonts w:ascii="Calibri" w:hAnsi="Calibri" w:cs="Calibri"/>
          <w:b/>
          <w:bCs/>
        </w:rPr>
      </w:pPr>
      <w:r w:rsidRPr="00CA4F41">
        <w:rPr>
          <w:rFonts w:ascii="Calibri" w:hAnsi="Calibri" w:cs="Calibri"/>
          <w:b/>
          <w:bCs/>
        </w:rPr>
        <w:t>ACKNOWLEDGMENTS</w:t>
      </w:r>
      <w:r>
        <w:rPr>
          <w:rFonts w:ascii="Calibri" w:hAnsi="Calibri" w:cs="Calibri"/>
          <w:b/>
          <w:bCs/>
        </w:rPr>
        <w:t>:</w:t>
      </w:r>
      <w:r w:rsidRPr="00CA4F41">
        <w:rPr>
          <w:rFonts w:ascii="Calibri" w:hAnsi="Calibri" w:cs="Calibri"/>
          <w:b/>
          <w:bCs/>
        </w:rPr>
        <w:t xml:space="preserve"> </w:t>
      </w:r>
    </w:p>
    <w:p w14:paraId="421C2B04" w14:textId="5EF4A300" w:rsidR="009F41EE" w:rsidRPr="00FA061F" w:rsidRDefault="009F41EE" w:rsidP="00FA061F">
      <w:pPr>
        <w:jc w:val="both"/>
        <w:rPr>
          <w:rFonts w:ascii="Calibri" w:hAnsi="Calibri" w:cs="Calibri"/>
        </w:rPr>
      </w:pPr>
      <w:r w:rsidRPr="00FA061F">
        <w:rPr>
          <w:rFonts w:ascii="Calibri" w:hAnsi="Calibri" w:cs="Calibri"/>
        </w:rPr>
        <w:t xml:space="preserve">The research was funded through </w:t>
      </w:r>
      <w:r w:rsidR="00C90011" w:rsidRPr="00FA061F">
        <w:rPr>
          <w:rFonts w:ascii="Calibri" w:hAnsi="Calibri" w:cs="Calibri"/>
        </w:rPr>
        <w:t xml:space="preserve">the </w:t>
      </w:r>
      <w:r w:rsidR="00F40FCB" w:rsidRPr="00FA061F">
        <w:rPr>
          <w:rFonts w:ascii="Calibri" w:hAnsi="Calibri" w:cs="Calibri"/>
        </w:rPr>
        <w:t>La Trobe Universit</w:t>
      </w:r>
      <w:r w:rsidR="00C90011" w:rsidRPr="00FA061F">
        <w:rPr>
          <w:rFonts w:ascii="Calibri" w:hAnsi="Calibri" w:cs="Calibri"/>
        </w:rPr>
        <w:t>y</w:t>
      </w:r>
      <w:r w:rsidRPr="00FA061F">
        <w:rPr>
          <w:rFonts w:ascii="Calibri" w:hAnsi="Calibri" w:cs="Calibri"/>
        </w:rPr>
        <w:t xml:space="preserve"> Net Zero </w:t>
      </w:r>
      <w:r w:rsidR="00CB18BA" w:rsidRPr="00FA061F">
        <w:rPr>
          <w:rFonts w:ascii="Calibri" w:hAnsi="Calibri" w:cs="Calibri"/>
        </w:rPr>
        <w:t>Fund</w:t>
      </w:r>
      <w:r w:rsidR="00672989" w:rsidRPr="00FA061F">
        <w:rPr>
          <w:rFonts w:ascii="Calibri" w:hAnsi="Calibri" w:cs="Calibri"/>
        </w:rPr>
        <w:t xml:space="preserve">, sponsored by </w:t>
      </w:r>
      <w:proofErr w:type="spellStart"/>
      <w:r w:rsidR="00672989" w:rsidRPr="00FA061F">
        <w:rPr>
          <w:rFonts w:ascii="Calibri" w:hAnsi="Calibri" w:cs="Calibri"/>
        </w:rPr>
        <w:t>Sonepar</w:t>
      </w:r>
      <w:proofErr w:type="spellEnd"/>
      <w:r w:rsidR="00332700" w:rsidRPr="00FA061F">
        <w:rPr>
          <w:rFonts w:ascii="Calibri" w:hAnsi="Calibri" w:cs="Calibri"/>
        </w:rPr>
        <w:t>.</w:t>
      </w:r>
      <w:r w:rsidR="00FE2D62" w:rsidRPr="00FA061F">
        <w:rPr>
          <w:rFonts w:ascii="Calibri" w:hAnsi="Calibri" w:cs="Calibri"/>
        </w:rPr>
        <w:t xml:space="preserve"> </w:t>
      </w:r>
      <w:r w:rsidR="00544ACD">
        <w:rPr>
          <w:rFonts w:ascii="Calibri" w:hAnsi="Calibri" w:cs="Calibri"/>
        </w:rPr>
        <w:t>The r</w:t>
      </w:r>
      <w:r w:rsidR="00544ACD" w:rsidRPr="00FA061F">
        <w:rPr>
          <w:rFonts w:ascii="Calibri" w:hAnsi="Calibri" w:cs="Calibri"/>
        </w:rPr>
        <w:t xml:space="preserve">esearch </w:t>
      </w:r>
      <w:r w:rsidR="00E52E29" w:rsidRPr="00FA061F">
        <w:rPr>
          <w:rFonts w:ascii="Calibri" w:hAnsi="Calibri" w:cs="Calibri"/>
        </w:rPr>
        <w:t xml:space="preserve">was conducted under Department of Environment, </w:t>
      </w:r>
      <w:r w:rsidR="00B70D8C" w:rsidRPr="00FA061F">
        <w:rPr>
          <w:rFonts w:ascii="Calibri" w:hAnsi="Calibri" w:cs="Calibri"/>
        </w:rPr>
        <w:t xml:space="preserve">Land, </w:t>
      </w:r>
      <w:r w:rsidR="00E52E29" w:rsidRPr="00FA061F">
        <w:rPr>
          <w:rFonts w:ascii="Calibri" w:hAnsi="Calibri" w:cs="Calibri"/>
        </w:rPr>
        <w:t>Water and Planning</w:t>
      </w:r>
      <w:r w:rsidR="00E26B92" w:rsidRPr="00FA061F">
        <w:rPr>
          <w:rFonts w:ascii="Calibri" w:hAnsi="Calibri" w:cs="Calibri"/>
        </w:rPr>
        <w:t xml:space="preserve"> scientific permit no. </w:t>
      </w:r>
      <w:r w:rsidR="00B70D8C" w:rsidRPr="00FA061F">
        <w:rPr>
          <w:rFonts w:ascii="Calibri" w:hAnsi="Calibri" w:cs="Calibri"/>
        </w:rPr>
        <w:t xml:space="preserve">10009741. </w:t>
      </w:r>
      <w:r w:rsidR="00FE2D62" w:rsidRPr="00FA061F">
        <w:rPr>
          <w:rFonts w:ascii="Calibri" w:hAnsi="Calibri" w:cs="Calibri"/>
        </w:rPr>
        <w:t xml:space="preserve">We thank </w:t>
      </w:r>
      <w:r w:rsidR="00B32419" w:rsidRPr="00FA061F">
        <w:rPr>
          <w:rFonts w:ascii="Calibri" w:hAnsi="Calibri" w:cs="Calibri"/>
        </w:rPr>
        <w:t xml:space="preserve">Martin </w:t>
      </w:r>
      <w:proofErr w:type="spellStart"/>
      <w:r w:rsidR="00B32419" w:rsidRPr="00FA061F">
        <w:rPr>
          <w:rFonts w:ascii="Calibri" w:hAnsi="Calibri" w:cs="Calibri"/>
        </w:rPr>
        <w:t>Steinbauer</w:t>
      </w:r>
      <w:proofErr w:type="spellEnd"/>
      <w:r w:rsidR="00E15D36" w:rsidRPr="00FA061F">
        <w:rPr>
          <w:rFonts w:ascii="Calibri" w:hAnsi="Calibri" w:cs="Calibri"/>
        </w:rPr>
        <w:t xml:space="preserve"> for comments on an early draft</w:t>
      </w:r>
      <w:r w:rsidR="00872D35" w:rsidRPr="00FA061F">
        <w:rPr>
          <w:rFonts w:ascii="Calibri" w:hAnsi="Calibri" w:cs="Calibri"/>
        </w:rPr>
        <w:t xml:space="preserve"> and two anonymous reviewers</w:t>
      </w:r>
      <w:r w:rsidR="00B32419" w:rsidRPr="00FA061F">
        <w:rPr>
          <w:rFonts w:ascii="Calibri" w:hAnsi="Calibri" w:cs="Calibri"/>
        </w:rPr>
        <w:t>.</w:t>
      </w:r>
    </w:p>
    <w:p w14:paraId="521CC30E" w14:textId="650506AE" w:rsidR="006B1F83" w:rsidRPr="00FA061F" w:rsidRDefault="006B1F83" w:rsidP="00FA061F">
      <w:pPr>
        <w:jc w:val="both"/>
        <w:rPr>
          <w:rFonts w:ascii="Calibri" w:hAnsi="Calibri" w:cs="Calibri"/>
        </w:rPr>
      </w:pPr>
    </w:p>
    <w:p w14:paraId="1DF2EAC6" w14:textId="77777777" w:rsidR="00544ACD" w:rsidRPr="00304CA7" w:rsidRDefault="00544ACD" w:rsidP="00544ACD">
      <w:pPr>
        <w:jc w:val="both"/>
        <w:rPr>
          <w:rFonts w:ascii="Calibri" w:hAnsi="Calibri" w:cs="Calibri"/>
          <w:b/>
          <w:bCs/>
        </w:rPr>
      </w:pPr>
      <w:r w:rsidRPr="00CA4F41">
        <w:rPr>
          <w:rFonts w:ascii="Calibri" w:hAnsi="Calibri" w:cs="Calibri"/>
          <w:b/>
          <w:bCs/>
        </w:rPr>
        <w:t>DISCLOSURES</w:t>
      </w:r>
      <w:r>
        <w:rPr>
          <w:rFonts w:ascii="Calibri" w:hAnsi="Calibri" w:cs="Calibri"/>
          <w:b/>
          <w:bCs/>
        </w:rPr>
        <w:t>:</w:t>
      </w:r>
    </w:p>
    <w:p w14:paraId="1CE0DFA4" w14:textId="62D8F2FB" w:rsidR="00544ACD" w:rsidRDefault="00544ACD" w:rsidP="00544ACD">
      <w:pPr>
        <w:jc w:val="both"/>
        <w:rPr>
          <w:rFonts w:ascii="Calibri" w:hAnsi="Calibri" w:cs="Calibri"/>
        </w:rPr>
      </w:pPr>
      <w:r w:rsidRPr="00304CA7">
        <w:rPr>
          <w:rFonts w:ascii="Calibri" w:hAnsi="Calibri" w:cs="Calibri"/>
        </w:rPr>
        <w:t>None</w:t>
      </w:r>
    </w:p>
    <w:p w14:paraId="37EE6345" w14:textId="77777777" w:rsidR="00544ACD" w:rsidRDefault="00544ACD" w:rsidP="00544ACD">
      <w:pPr>
        <w:jc w:val="both"/>
        <w:rPr>
          <w:rFonts w:ascii="Calibri" w:hAnsi="Calibri" w:cs="Calibri"/>
          <w:b/>
          <w:bCs/>
          <w:lang w:val="en-US"/>
        </w:rPr>
      </w:pPr>
    </w:p>
    <w:p w14:paraId="671F2195" w14:textId="3D5910A8" w:rsidR="00EF4E8C" w:rsidRPr="00FA061F" w:rsidRDefault="001451D9" w:rsidP="00FA061F">
      <w:pPr>
        <w:jc w:val="both"/>
        <w:rPr>
          <w:rFonts w:ascii="Calibri" w:hAnsi="Calibri" w:cs="Calibri"/>
          <w:b/>
          <w:bCs/>
          <w:lang w:val="en-US"/>
        </w:rPr>
      </w:pPr>
      <w:r w:rsidRPr="00CA4F41">
        <w:rPr>
          <w:rFonts w:ascii="Calibri" w:hAnsi="Calibri" w:cs="Calibri"/>
          <w:b/>
          <w:bCs/>
          <w:lang w:val="en-US"/>
        </w:rPr>
        <w:t>SUPPLEMENTARY FILES</w:t>
      </w:r>
      <w:r>
        <w:rPr>
          <w:rFonts w:ascii="Calibri" w:hAnsi="Calibri" w:cs="Calibri"/>
          <w:b/>
          <w:bCs/>
          <w:lang w:val="en-US"/>
        </w:rPr>
        <w:t>:</w:t>
      </w:r>
    </w:p>
    <w:p w14:paraId="0CDE361A" w14:textId="49861528" w:rsidR="00EF4E8C" w:rsidRPr="00FA061F" w:rsidRDefault="00A66E94" w:rsidP="00FA061F">
      <w:pPr>
        <w:jc w:val="both"/>
        <w:rPr>
          <w:rFonts w:ascii="Calibri" w:hAnsi="Calibri" w:cs="Calibri"/>
        </w:rPr>
      </w:pPr>
      <w:r w:rsidRPr="00FA061F">
        <w:rPr>
          <w:rFonts w:ascii="Calibri" w:hAnsi="Calibri" w:cs="Calibri"/>
          <w:lang w:val="en-US"/>
        </w:rPr>
        <w:t>Data</w:t>
      </w:r>
      <w:r w:rsidR="006C717D" w:rsidRPr="00FA061F">
        <w:rPr>
          <w:rFonts w:ascii="Calibri" w:hAnsi="Calibri" w:cs="Calibri"/>
          <w:lang w:val="en-US"/>
        </w:rPr>
        <w:t xml:space="preserve"> are available from the Dryad Data Repository:</w:t>
      </w:r>
      <w:r w:rsidR="0087593E" w:rsidRPr="00FA061F">
        <w:rPr>
          <w:rFonts w:ascii="Calibri" w:hAnsi="Calibri" w:cs="Calibri"/>
          <w:lang w:val="en-US"/>
        </w:rPr>
        <w:t xml:space="preserve"> </w:t>
      </w:r>
      <w:r w:rsidR="004323C0" w:rsidRPr="00FA061F">
        <w:rPr>
          <w:rFonts w:ascii="Calibri" w:hAnsi="Calibri" w:cs="Calibri"/>
          <w:lang w:val="en-US"/>
        </w:rPr>
        <w:t>http://doi.org/10.50</w:t>
      </w:r>
      <w:r w:rsidR="0087593E" w:rsidRPr="00FA061F">
        <w:rPr>
          <w:rFonts w:ascii="Calibri" w:hAnsi="Calibri" w:cs="Calibri"/>
          <w:lang w:val="en-US"/>
        </w:rPr>
        <w:t>61/dryad.g</w:t>
      </w:r>
      <w:r w:rsidR="00017DF3" w:rsidRPr="00FA061F">
        <w:rPr>
          <w:rFonts w:ascii="Calibri" w:hAnsi="Calibri" w:cs="Calibri"/>
          <w:lang w:val="en-US"/>
        </w:rPr>
        <w:t>q</w:t>
      </w:r>
      <w:r w:rsidR="0087593E" w:rsidRPr="00FA061F">
        <w:rPr>
          <w:rFonts w:ascii="Calibri" w:hAnsi="Calibri" w:cs="Calibri"/>
          <w:lang w:val="en-US"/>
        </w:rPr>
        <w:t>nk98sp1</w:t>
      </w:r>
    </w:p>
    <w:p w14:paraId="074B9B44" w14:textId="77777777" w:rsidR="001451D9" w:rsidRPr="00FA061F" w:rsidRDefault="001451D9" w:rsidP="00FA061F">
      <w:pPr>
        <w:jc w:val="both"/>
        <w:rPr>
          <w:rFonts w:ascii="Calibri" w:hAnsi="Calibri" w:cs="Calibri"/>
        </w:rPr>
      </w:pPr>
    </w:p>
    <w:p w14:paraId="5C97333D" w14:textId="3038D573" w:rsidR="006E4629" w:rsidRPr="00FA061F" w:rsidRDefault="001451D9" w:rsidP="00FA061F">
      <w:pPr>
        <w:jc w:val="both"/>
        <w:rPr>
          <w:rFonts w:ascii="Calibri" w:hAnsi="Calibri" w:cs="Calibri"/>
          <w:b/>
          <w:bCs/>
          <w:lang w:val="en-US"/>
        </w:rPr>
      </w:pPr>
      <w:r w:rsidRPr="00CA4F41">
        <w:rPr>
          <w:rFonts w:ascii="Calibri" w:hAnsi="Calibri" w:cs="Calibri"/>
          <w:b/>
          <w:bCs/>
          <w:lang w:val="en-US"/>
        </w:rPr>
        <w:t>REFERENCES</w:t>
      </w:r>
      <w:r>
        <w:rPr>
          <w:rFonts w:ascii="Calibri" w:hAnsi="Calibri" w:cs="Calibri"/>
          <w:b/>
          <w:bCs/>
          <w:lang w:val="en-US"/>
        </w:rPr>
        <w:t>:</w:t>
      </w:r>
    </w:p>
    <w:p w14:paraId="781B60D1" w14:textId="39FC98E0" w:rsidR="00EB23CC" w:rsidRPr="00CA4F41" w:rsidRDefault="00C069FF" w:rsidP="00FA061F">
      <w:pPr>
        <w:pStyle w:val="ListParagraph"/>
        <w:numPr>
          <w:ilvl w:val="0"/>
          <w:numId w:val="5"/>
        </w:numPr>
        <w:ind w:left="0" w:firstLine="0"/>
        <w:jc w:val="both"/>
      </w:pPr>
      <w:r w:rsidRPr="00FA061F">
        <w:rPr>
          <w:rFonts w:ascii="Calibri" w:hAnsi="Calibri" w:cs="Calibri"/>
        </w:rPr>
        <w:t xml:space="preserve"> </w:t>
      </w:r>
      <w:proofErr w:type="spellStart"/>
      <w:r w:rsidRPr="00FA061F">
        <w:rPr>
          <w:rFonts w:ascii="Calibri" w:hAnsi="Calibri" w:cs="Calibri"/>
        </w:rPr>
        <w:t>Epsky</w:t>
      </w:r>
      <w:proofErr w:type="spellEnd"/>
      <w:r w:rsidRPr="00FA061F">
        <w:rPr>
          <w:rFonts w:ascii="Calibri" w:hAnsi="Calibri" w:cs="Calibri"/>
        </w:rPr>
        <w:t>, N.</w:t>
      </w:r>
      <w:r w:rsidR="002D006B" w:rsidRPr="00FA061F">
        <w:rPr>
          <w:rFonts w:ascii="Calibri" w:hAnsi="Calibri" w:cs="Calibri"/>
        </w:rPr>
        <w:t xml:space="preserve"> </w:t>
      </w:r>
      <w:r w:rsidRPr="00FA061F">
        <w:rPr>
          <w:rFonts w:ascii="Calibri" w:hAnsi="Calibri" w:cs="Calibri"/>
        </w:rPr>
        <w:t>D., Morrill, W.</w:t>
      </w:r>
      <w:r w:rsidR="002D006B" w:rsidRPr="00FA061F">
        <w:rPr>
          <w:rFonts w:ascii="Calibri" w:hAnsi="Calibri" w:cs="Calibri"/>
        </w:rPr>
        <w:t xml:space="preserve"> </w:t>
      </w:r>
      <w:r w:rsidRPr="00FA061F">
        <w:rPr>
          <w:rFonts w:ascii="Calibri" w:hAnsi="Calibri" w:cs="Calibri"/>
        </w:rPr>
        <w:t xml:space="preserve">L., </w:t>
      </w:r>
      <w:proofErr w:type="spellStart"/>
      <w:r w:rsidRPr="00FA061F">
        <w:rPr>
          <w:rFonts w:ascii="Calibri" w:hAnsi="Calibri" w:cs="Calibri"/>
        </w:rPr>
        <w:t>Mankin</w:t>
      </w:r>
      <w:proofErr w:type="spellEnd"/>
      <w:r w:rsidRPr="00FA061F">
        <w:rPr>
          <w:rFonts w:ascii="Calibri" w:hAnsi="Calibri" w:cs="Calibri"/>
        </w:rPr>
        <w:t>, R.</w:t>
      </w:r>
      <w:r w:rsidR="002D006B" w:rsidRPr="00FA061F">
        <w:rPr>
          <w:rFonts w:ascii="Calibri" w:hAnsi="Calibri" w:cs="Calibri"/>
        </w:rPr>
        <w:t xml:space="preserve"> </w:t>
      </w:r>
      <w:r w:rsidRPr="00FA061F">
        <w:rPr>
          <w:rFonts w:ascii="Calibri" w:hAnsi="Calibri" w:cs="Calibri"/>
        </w:rPr>
        <w:t xml:space="preserve">W. Traps for Capturing Insects. In J.L. </w:t>
      </w:r>
      <w:proofErr w:type="spellStart"/>
      <w:r w:rsidRPr="00FA061F">
        <w:rPr>
          <w:rFonts w:ascii="Calibri" w:hAnsi="Calibri" w:cs="Calibri"/>
        </w:rPr>
        <w:t>Capinera</w:t>
      </w:r>
      <w:proofErr w:type="spellEnd"/>
      <w:r w:rsidRPr="00FA061F">
        <w:rPr>
          <w:rFonts w:ascii="Calibri" w:hAnsi="Calibri" w:cs="Calibri"/>
        </w:rPr>
        <w:t xml:space="preserve"> (eds) </w:t>
      </w:r>
      <w:r w:rsidRPr="00FA061F">
        <w:rPr>
          <w:rFonts w:ascii="Calibri" w:hAnsi="Calibri" w:cs="Calibri"/>
          <w:i/>
          <w:iCs/>
        </w:rPr>
        <w:t>Encyclopedia of Entomology</w:t>
      </w:r>
      <w:r w:rsidRPr="00FA061F">
        <w:rPr>
          <w:rFonts w:ascii="Calibri" w:hAnsi="Calibri" w:cs="Calibri"/>
        </w:rPr>
        <w:t>. Springer</w:t>
      </w:r>
      <w:r w:rsidR="002D006B" w:rsidRPr="00FA061F">
        <w:rPr>
          <w:rFonts w:ascii="Calibri" w:hAnsi="Calibri" w:cs="Calibri"/>
        </w:rPr>
        <w:t>,</w:t>
      </w:r>
      <w:r w:rsidR="002D006B" w:rsidRPr="002D006B">
        <w:t xml:space="preserve"> </w:t>
      </w:r>
      <w:r w:rsidR="002D006B" w:rsidRPr="00FA061F">
        <w:rPr>
          <w:rFonts w:ascii="Calibri" w:hAnsi="Calibri" w:cs="Calibri"/>
        </w:rPr>
        <w:t xml:space="preserve">Dordrecht </w:t>
      </w:r>
      <w:r w:rsidRPr="00FA061F">
        <w:rPr>
          <w:rFonts w:ascii="Calibri" w:hAnsi="Calibri" w:cs="Calibri"/>
        </w:rPr>
        <w:t>(2008).</w:t>
      </w:r>
    </w:p>
    <w:p w14:paraId="54DF66D1" w14:textId="591157C1" w:rsidR="00EB23CC" w:rsidRDefault="00EB23CC" w:rsidP="00FA061F">
      <w:pPr>
        <w:pStyle w:val="ListParagraph"/>
        <w:numPr>
          <w:ilvl w:val="0"/>
          <w:numId w:val="5"/>
        </w:numPr>
        <w:ind w:left="0" w:firstLine="0"/>
        <w:jc w:val="both"/>
        <w:rPr>
          <w:rFonts w:ascii="Calibri" w:hAnsi="Calibri" w:cs="Calibri"/>
        </w:rPr>
      </w:pPr>
      <w:proofErr w:type="spellStart"/>
      <w:r w:rsidRPr="00FA061F">
        <w:rPr>
          <w:rFonts w:ascii="Calibri" w:hAnsi="Calibri" w:cs="Calibri"/>
        </w:rPr>
        <w:t>Catanach</w:t>
      </w:r>
      <w:proofErr w:type="spellEnd"/>
      <w:r w:rsidRPr="00FA061F">
        <w:rPr>
          <w:rFonts w:ascii="Calibri" w:hAnsi="Calibri" w:cs="Calibri"/>
        </w:rPr>
        <w:t>, T.</w:t>
      </w:r>
      <w:r w:rsidR="002D006B">
        <w:rPr>
          <w:rFonts w:ascii="Calibri" w:hAnsi="Calibri" w:cs="Calibri"/>
        </w:rPr>
        <w:t xml:space="preserve"> </w:t>
      </w:r>
      <w:r w:rsidRPr="00FA061F">
        <w:rPr>
          <w:rFonts w:ascii="Calibri" w:hAnsi="Calibri" w:cs="Calibri"/>
        </w:rPr>
        <w:t xml:space="preserve">A. Invertebrate sampling methods for use in wildlife studies. In N.J. </w:t>
      </w:r>
      <w:proofErr w:type="spellStart"/>
      <w:r w:rsidRPr="00FA061F">
        <w:rPr>
          <w:rFonts w:ascii="Calibri" w:hAnsi="Calibri" w:cs="Calibri"/>
        </w:rPr>
        <w:t>Silvy</w:t>
      </w:r>
      <w:proofErr w:type="spellEnd"/>
      <w:r w:rsidRPr="00FA061F">
        <w:rPr>
          <w:rFonts w:ascii="Calibri" w:hAnsi="Calibri" w:cs="Calibri"/>
        </w:rPr>
        <w:t xml:space="preserve"> (Ed.), </w:t>
      </w:r>
      <w:r w:rsidRPr="00FA061F">
        <w:rPr>
          <w:rFonts w:ascii="Calibri" w:hAnsi="Calibri" w:cs="Calibri"/>
          <w:i/>
          <w:iCs/>
        </w:rPr>
        <w:t>The Wildlife Techniques Manual</w:t>
      </w:r>
      <w:r w:rsidR="00B50A05">
        <w:rPr>
          <w:rFonts w:ascii="Calibri" w:hAnsi="Calibri" w:cs="Calibri"/>
          <w:i/>
          <w:iCs/>
        </w:rPr>
        <w:t xml:space="preserve">. </w:t>
      </w:r>
      <w:r w:rsidRPr="00FA061F">
        <w:rPr>
          <w:rFonts w:ascii="Calibri" w:hAnsi="Calibri" w:cs="Calibri"/>
          <w:b/>
          <w:bCs/>
        </w:rPr>
        <w:t>1</w:t>
      </w:r>
      <w:r w:rsidR="00B50A05">
        <w:rPr>
          <w:rFonts w:ascii="Calibri" w:hAnsi="Calibri" w:cs="Calibri"/>
        </w:rPr>
        <w:t xml:space="preserve">, </w:t>
      </w:r>
      <w:r w:rsidRPr="00FA061F">
        <w:rPr>
          <w:rFonts w:ascii="Calibri" w:hAnsi="Calibri" w:cs="Calibri"/>
        </w:rPr>
        <w:t>336</w:t>
      </w:r>
      <w:r w:rsidR="00B50A05">
        <w:rPr>
          <w:rFonts w:ascii="Calibri" w:hAnsi="Calibri" w:cs="Calibri"/>
        </w:rPr>
        <w:t>–</w:t>
      </w:r>
      <w:r w:rsidRPr="00FA061F">
        <w:rPr>
          <w:rFonts w:ascii="Calibri" w:hAnsi="Calibri" w:cs="Calibri"/>
        </w:rPr>
        <w:t>348</w:t>
      </w:r>
      <w:r w:rsidR="00B50A05">
        <w:rPr>
          <w:rFonts w:ascii="Calibri" w:hAnsi="Calibri" w:cs="Calibri"/>
        </w:rPr>
        <w:t>,</w:t>
      </w:r>
      <w:r w:rsidRPr="00FA061F">
        <w:rPr>
          <w:rFonts w:ascii="Calibri" w:hAnsi="Calibri" w:cs="Calibri"/>
        </w:rPr>
        <w:t> The Johns Hopkins University Press</w:t>
      </w:r>
      <w:r w:rsidR="002D006B">
        <w:rPr>
          <w:rFonts w:ascii="Calibri" w:hAnsi="Calibri" w:cs="Calibri"/>
        </w:rPr>
        <w:t xml:space="preserve">, </w:t>
      </w:r>
      <w:r w:rsidR="002D006B" w:rsidRPr="002D006B">
        <w:rPr>
          <w:rFonts w:ascii="Calibri" w:hAnsi="Calibri" w:cs="Calibri"/>
        </w:rPr>
        <w:t>Baltimore, Maryland</w:t>
      </w:r>
      <w:r w:rsidR="002D006B" w:rsidRPr="00FA061F">
        <w:rPr>
          <w:rFonts w:ascii="Calibri" w:hAnsi="Calibri" w:cs="Calibri"/>
        </w:rPr>
        <w:t xml:space="preserve"> </w:t>
      </w:r>
      <w:r w:rsidRPr="00FA061F">
        <w:rPr>
          <w:rFonts w:ascii="Calibri" w:hAnsi="Calibri" w:cs="Calibri"/>
        </w:rPr>
        <w:t>(2012).</w:t>
      </w:r>
    </w:p>
    <w:p w14:paraId="3FDE7A21" w14:textId="5151C3DD" w:rsidR="00EF1363" w:rsidRDefault="00EF1363" w:rsidP="00FA061F">
      <w:pPr>
        <w:pStyle w:val="ListParagraph"/>
        <w:numPr>
          <w:ilvl w:val="0"/>
          <w:numId w:val="5"/>
        </w:numPr>
        <w:ind w:left="0" w:firstLine="0"/>
        <w:jc w:val="both"/>
        <w:rPr>
          <w:lang w:val="en-GB"/>
        </w:rPr>
      </w:pPr>
      <w:r w:rsidRPr="00CA4F41">
        <w:rPr>
          <w:lang w:val="en-GB"/>
        </w:rPr>
        <w:t>Montgomery, G.</w:t>
      </w:r>
      <w:r w:rsidR="002D006B">
        <w:rPr>
          <w:lang w:val="en-GB"/>
        </w:rPr>
        <w:t xml:space="preserve"> </w:t>
      </w:r>
      <w:r w:rsidRPr="00CA4F41">
        <w:rPr>
          <w:lang w:val="en-GB"/>
        </w:rPr>
        <w:t xml:space="preserve">A., </w:t>
      </w:r>
      <w:proofErr w:type="spellStart"/>
      <w:r w:rsidRPr="00CA4F41">
        <w:rPr>
          <w:lang w:val="en-GB"/>
        </w:rPr>
        <w:t>Belitz</w:t>
      </w:r>
      <w:proofErr w:type="spellEnd"/>
      <w:r w:rsidRPr="00CA4F41">
        <w:rPr>
          <w:lang w:val="en-GB"/>
        </w:rPr>
        <w:t>, M.</w:t>
      </w:r>
      <w:r w:rsidR="00B50A05">
        <w:rPr>
          <w:lang w:val="en-GB"/>
        </w:rPr>
        <w:t xml:space="preserve"> </w:t>
      </w:r>
      <w:r w:rsidRPr="00CA4F41">
        <w:rPr>
          <w:lang w:val="en-GB"/>
        </w:rPr>
        <w:t xml:space="preserve">W., </w:t>
      </w:r>
      <w:proofErr w:type="spellStart"/>
      <w:r w:rsidRPr="00CA4F41">
        <w:rPr>
          <w:lang w:val="en-GB"/>
        </w:rPr>
        <w:t>Guralnick</w:t>
      </w:r>
      <w:proofErr w:type="spellEnd"/>
      <w:r w:rsidRPr="00CA4F41">
        <w:rPr>
          <w:lang w:val="en-GB"/>
        </w:rPr>
        <w:t>, R.</w:t>
      </w:r>
      <w:r w:rsidR="00B50A05">
        <w:rPr>
          <w:lang w:val="en-GB"/>
        </w:rPr>
        <w:t xml:space="preserve"> </w:t>
      </w:r>
      <w:r w:rsidRPr="00CA4F41">
        <w:rPr>
          <w:lang w:val="en-GB"/>
        </w:rPr>
        <w:t>P.,</w:t>
      </w:r>
      <w:r w:rsidR="00B50A05">
        <w:rPr>
          <w:lang w:val="en-GB"/>
        </w:rPr>
        <w:t xml:space="preserve"> </w:t>
      </w:r>
      <w:r w:rsidRPr="00CA4F41">
        <w:rPr>
          <w:lang w:val="en-GB"/>
        </w:rPr>
        <w:t>Tingley, M.</w:t>
      </w:r>
      <w:r w:rsidR="00B50A05">
        <w:rPr>
          <w:lang w:val="en-GB"/>
        </w:rPr>
        <w:t xml:space="preserve"> </w:t>
      </w:r>
      <w:r w:rsidRPr="00CA4F41">
        <w:rPr>
          <w:lang w:val="en-GB"/>
        </w:rPr>
        <w:t xml:space="preserve">W. Standards and best practices for monitoring and benchmarking insects. </w:t>
      </w:r>
      <w:r w:rsidRPr="00CA4F41">
        <w:rPr>
          <w:i/>
          <w:iCs/>
          <w:lang w:val="en-GB"/>
        </w:rPr>
        <w:t>Frontiers in Ecology and Evolution.</w:t>
      </w:r>
      <w:r w:rsidRPr="00CA4F41">
        <w:rPr>
          <w:lang w:val="en-GB"/>
        </w:rPr>
        <w:t xml:space="preserve"> </w:t>
      </w:r>
      <w:r w:rsidRPr="00CA4F41">
        <w:rPr>
          <w:b/>
          <w:bCs/>
          <w:lang w:val="en-GB"/>
        </w:rPr>
        <w:t>8</w:t>
      </w:r>
      <w:r w:rsidRPr="00CA4F41">
        <w:rPr>
          <w:lang w:val="en-GB"/>
        </w:rPr>
        <w:t>, 579193 (2021).</w:t>
      </w:r>
    </w:p>
    <w:p w14:paraId="4396AD5C" w14:textId="37FB8979" w:rsidR="00385467" w:rsidRDefault="00385467" w:rsidP="00FA061F">
      <w:pPr>
        <w:pStyle w:val="ListParagraph"/>
        <w:numPr>
          <w:ilvl w:val="0"/>
          <w:numId w:val="5"/>
        </w:numPr>
        <w:ind w:left="0" w:firstLine="0"/>
        <w:jc w:val="both"/>
        <w:rPr>
          <w:lang w:val="en-US"/>
        </w:rPr>
      </w:pPr>
      <w:r w:rsidRPr="00CA4F41">
        <w:rPr>
          <w:lang w:val="en-US"/>
        </w:rPr>
        <w:t>Haddock, J.</w:t>
      </w:r>
      <w:r w:rsidR="00B50A05">
        <w:rPr>
          <w:lang w:val="en-US"/>
        </w:rPr>
        <w:t xml:space="preserve"> </w:t>
      </w:r>
      <w:r w:rsidRPr="00CA4F41">
        <w:rPr>
          <w:lang w:val="en-US"/>
        </w:rPr>
        <w:t>K., Threlfall, C.</w:t>
      </w:r>
      <w:r w:rsidR="00B50A05">
        <w:rPr>
          <w:lang w:val="en-US"/>
        </w:rPr>
        <w:t xml:space="preserve"> </w:t>
      </w:r>
      <w:r w:rsidRPr="00CA4F41">
        <w:rPr>
          <w:lang w:val="en-US"/>
        </w:rPr>
        <w:t>G., Law, B.,</w:t>
      </w:r>
      <w:r w:rsidR="00B50A05">
        <w:rPr>
          <w:lang w:val="en-US"/>
        </w:rPr>
        <w:t xml:space="preserve"> </w:t>
      </w:r>
      <w:r w:rsidRPr="00CA4F41">
        <w:rPr>
          <w:lang w:val="en-US"/>
        </w:rPr>
        <w:t>Hochuli, D.</w:t>
      </w:r>
      <w:r w:rsidR="00B50A05">
        <w:rPr>
          <w:lang w:val="en-US"/>
        </w:rPr>
        <w:t xml:space="preserve"> </w:t>
      </w:r>
      <w:r w:rsidRPr="00CA4F41">
        <w:rPr>
          <w:lang w:val="en-US"/>
        </w:rPr>
        <w:t xml:space="preserve">F. Light pollution at the urban forest edge negatively impacts insectivorous bats. </w:t>
      </w:r>
      <w:r w:rsidRPr="00CA4F41">
        <w:rPr>
          <w:i/>
          <w:iCs/>
          <w:lang w:val="en-US"/>
        </w:rPr>
        <w:t xml:space="preserve">Biological Conservation. </w:t>
      </w:r>
      <w:r w:rsidRPr="00CA4F41">
        <w:rPr>
          <w:b/>
          <w:bCs/>
          <w:lang w:val="en-US"/>
        </w:rPr>
        <w:t>236</w:t>
      </w:r>
      <w:r w:rsidRPr="00CA4F41">
        <w:rPr>
          <w:lang w:val="en-US"/>
        </w:rPr>
        <w:t>, 17</w:t>
      </w:r>
      <w:r w:rsidR="00B50A05">
        <w:rPr>
          <w:lang w:val="en-US"/>
        </w:rPr>
        <w:t>–</w:t>
      </w:r>
      <w:r w:rsidRPr="00CA4F41">
        <w:rPr>
          <w:lang w:val="en-US"/>
        </w:rPr>
        <w:t>28 (2019).</w:t>
      </w:r>
    </w:p>
    <w:p w14:paraId="60A01D81" w14:textId="6ECDD538" w:rsidR="00385467" w:rsidRDefault="00385467" w:rsidP="00FA061F">
      <w:pPr>
        <w:pStyle w:val="ListParagraph"/>
        <w:numPr>
          <w:ilvl w:val="0"/>
          <w:numId w:val="5"/>
        </w:numPr>
        <w:ind w:left="0" w:firstLine="0"/>
        <w:jc w:val="both"/>
        <w:rPr>
          <w:lang w:val="en-GB"/>
        </w:rPr>
      </w:pPr>
      <w:proofErr w:type="spellStart"/>
      <w:r w:rsidRPr="00CA4F41">
        <w:rPr>
          <w:lang w:val="en-GB"/>
        </w:rPr>
        <w:t>Steinbauer</w:t>
      </w:r>
      <w:proofErr w:type="spellEnd"/>
      <w:r w:rsidRPr="00CA4F41">
        <w:rPr>
          <w:lang w:val="en-GB"/>
        </w:rPr>
        <w:t>, M.</w:t>
      </w:r>
      <w:r w:rsidR="00B50A05">
        <w:rPr>
          <w:lang w:val="en-GB"/>
        </w:rPr>
        <w:t xml:space="preserve"> </w:t>
      </w:r>
      <w:r w:rsidRPr="00CA4F41">
        <w:rPr>
          <w:lang w:val="en-GB"/>
        </w:rPr>
        <w:t xml:space="preserve">J. Using ultra-violet traps to monitor autumn gum moth, </w:t>
      </w:r>
      <w:proofErr w:type="spellStart"/>
      <w:r w:rsidRPr="00CA4F41">
        <w:rPr>
          <w:i/>
          <w:iCs/>
          <w:lang w:val="en-GB"/>
        </w:rPr>
        <w:t>Mnesampela</w:t>
      </w:r>
      <w:proofErr w:type="spellEnd"/>
      <w:r w:rsidRPr="00CA4F41">
        <w:rPr>
          <w:i/>
          <w:iCs/>
          <w:lang w:val="en-GB"/>
        </w:rPr>
        <w:t xml:space="preserve"> private</w:t>
      </w:r>
      <w:r w:rsidRPr="00CA4F41">
        <w:rPr>
          <w:lang w:val="en-GB"/>
        </w:rPr>
        <w:t xml:space="preserve"> (Lepidoptera: </w:t>
      </w:r>
      <w:proofErr w:type="spellStart"/>
      <w:r w:rsidRPr="00CA4F41">
        <w:rPr>
          <w:lang w:val="en-GB"/>
        </w:rPr>
        <w:t>Geometridae</w:t>
      </w:r>
      <w:proofErr w:type="spellEnd"/>
      <w:r w:rsidRPr="00CA4F41">
        <w:rPr>
          <w:lang w:val="en-GB"/>
        </w:rPr>
        <w:t xml:space="preserve">), in south-eastern Australia. </w:t>
      </w:r>
      <w:r w:rsidRPr="00CA4F41">
        <w:rPr>
          <w:i/>
          <w:iCs/>
          <w:lang w:val="en-GB"/>
        </w:rPr>
        <w:t xml:space="preserve">Australian Forestry. </w:t>
      </w:r>
      <w:r w:rsidRPr="00CA4F41">
        <w:rPr>
          <w:b/>
          <w:bCs/>
          <w:lang w:val="en-GB"/>
        </w:rPr>
        <w:t>66</w:t>
      </w:r>
      <w:r w:rsidR="00B50A05">
        <w:rPr>
          <w:b/>
          <w:bCs/>
          <w:lang w:val="en-GB"/>
        </w:rPr>
        <w:t xml:space="preserve"> </w:t>
      </w:r>
      <w:r w:rsidRPr="00CA4F41">
        <w:rPr>
          <w:lang w:val="en-GB"/>
        </w:rPr>
        <w:t>(4), 279</w:t>
      </w:r>
      <w:r w:rsidR="00B50A05">
        <w:rPr>
          <w:lang w:val="en-GB"/>
        </w:rPr>
        <w:t>–</w:t>
      </w:r>
      <w:r w:rsidRPr="00CA4F41">
        <w:rPr>
          <w:lang w:val="en-GB"/>
        </w:rPr>
        <w:t>286 (2003).</w:t>
      </w:r>
    </w:p>
    <w:p w14:paraId="492AA39A" w14:textId="38D32F04" w:rsidR="00D71B9D" w:rsidRDefault="00D71B9D" w:rsidP="00FA061F">
      <w:pPr>
        <w:pStyle w:val="ListParagraph"/>
        <w:numPr>
          <w:ilvl w:val="0"/>
          <w:numId w:val="5"/>
        </w:numPr>
        <w:ind w:left="0" w:firstLine="0"/>
        <w:jc w:val="both"/>
        <w:rPr>
          <w:lang w:val="en-GB"/>
        </w:rPr>
      </w:pPr>
      <w:r w:rsidRPr="00CA4F41">
        <w:rPr>
          <w:lang w:val="en-GB"/>
        </w:rPr>
        <w:t>Wakefield, A., Broyles, M., Stone, E.</w:t>
      </w:r>
      <w:r w:rsidR="00B50A05">
        <w:rPr>
          <w:lang w:val="en-GB"/>
        </w:rPr>
        <w:t xml:space="preserve"> </w:t>
      </w:r>
      <w:r w:rsidRPr="00CA4F41">
        <w:rPr>
          <w:lang w:val="en-GB"/>
        </w:rPr>
        <w:t xml:space="preserve">L., Harris, S., Jones, G. Quantifying the attractiveness of broad-spectrum </w:t>
      </w:r>
      <w:proofErr w:type="gramStart"/>
      <w:r w:rsidRPr="00CA4F41">
        <w:rPr>
          <w:lang w:val="en-GB"/>
        </w:rPr>
        <w:t>street lights</w:t>
      </w:r>
      <w:proofErr w:type="gramEnd"/>
      <w:r w:rsidRPr="00CA4F41">
        <w:rPr>
          <w:lang w:val="en-GB"/>
        </w:rPr>
        <w:t xml:space="preserve"> to aerial nocturnal insects. </w:t>
      </w:r>
      <w:r w:rsidRPr="00CA4F41">
        <w:rPr>
          <w:i/>
          <w:iCs/>
          <w:lang w:val="en-GB"/>
        </w:rPr>
        <w:t xml:space="preserve">Journal of Applied Ecology. </w:t>
      </w:r>
      <w:r w:rsidRPr="00CA4F41">
        <w:rPr>
          <w:b/>
          <w:bCs/>
          <w:lang w:val="en-GB"/>
        </w:rPr>
        <w:t>55</w:t>
      </w:r>
      <w:r w:rsidRPr="00CA4F41">
        <w:rPr>
          <w:i/>
          <w:iCs/>
          <w:lang w:val="en-GB"/>
        </w:rPr>
        <w:t xml:space="preserve">, </w:t>
      </w:r>
      <w:r w:rsidRPr="00CA4F41">
        <w:rPr>
          <w:lang w:val="en-GB"/>
        </w:rPr>
        <w:t>714</w:t>
      </w:r>
      <w:r w:rsidR="00B50A05">
        <w:rPr>
          <w:lang w:val="en-GB"/>
        </w:rPr>
        <w:t>–</w:t>
      </w:r>
      <w:r w:rsidRPr="00CA4F41">
        <w:rPr>
          <w:lang w:val="en-GB"/>
        </w:rPr>
        <w:t>722 (2017).</w:t>
      </w:r>
    </w:p>
    <w:p w14:paraId="3DD5F790" w14:textId="05480BAA" w:rsidR="001F6B5C" w:rsidRDefault="001F6B5C" w:rsidP="00FA061F">
      <w:pPr>
        <w:pStyle w:val="ListParagraph"/>
        <w:numPr>
          <w:ilvl w:val="0"/>
          <w:numId w:val="5"/>
        </w:numPr>
        <w:ind w:left="0" w:firstLine="0"/>
        <w:jc w:val="both"/>
        <w:rPr>
          <w:lang w:val="en-US"/>
        </w:rPr>
      </w:pPr>
      <w:r w:rsidRPr="00CA4F41">
        <w:rPr>
          <w:lang w:val="en-US"/>
        </w:rPr>
        <w:t>Williams, C.</w:t>
      </w:r>
      <w:r w:rsidR="00B50A05">
        <w:rPr>
          <w:lang w:val="en-US"/>
        </w:rPr>
        <w:t xml:space="preserve"> </w:t>
      </w:r>
      <w:r w:rsidRPr="00CA4F41">
        <w:rPr>
          <w:lang w:val="en-US"/>
        </w:rPr>
        <w:t xml:space="preserve">B. The time of activity of certain nocturnal insects, chiefly Lepidoptera, as indicated by a light-trap. </w:t>
      </w:r>
      <w:r w:rsidRPr="00CA4F41">
        <w:rPr>
          <w:i/>
          <w:iCs/>
          <w:lang w:val="en-US"/>
        </w:rPr>
        <w:t xml:space="preserve">Transactions of the Entomological Society of London. </w:t>
      </w:r>
      <w:r w:rsidRPr="00CA4F41">
        <w:rPr>
          <w:b/>
          <w:bCs/>
          <w:lang w:val="en-US"/>
        </w:rPr>
        <w:t>83</w:t>
      </w:r>
      <w:r w:rsidRPr="00CA4F41">
        <w:rPr>
          <w:lang w:val="en-US"/>
        </w:rPr>
        <w:t>(4), 523</w:t>
      </w:r>
      <w:r w:rsidR="00B50A05">
        <w:rPr>
          <w:lang w:val="en-US"/>
        </w:rPr>
        <w:t>–</w:t>
      </w:r>
      <w:r w:rsidRPr="00CA4F41">
        <w:rPr>
          <w:lang w:val="en-US"/>
        </w:rPr>
        <w:t xml:space="preserve">555 (1935). </w:t>
      </w:r>
    </w:p>
    <w:p w14:paraId="3C1A4FDF" w14:textId="2EAABBF3" w:rsidR="001F6B5C" w:rsidRPr="00FA061F" w:rsidRDefault="001F6B5C" w:rsidP="00FA061F">
      <w:pPr>
        <w:pStyle w:val="ListParagraph"/>
        <w:numPr>
          <w:ilvl w:val="0"/>
          <w:numId w:val="5"/>
        </w:numPr>
        <w:ind w:left="0" w:firstLine="0"/>
        <w:jc w:val="both"/>
        <w:rPr>
          <w:lang w:val="en-GB"/>
        </w:rPr>
      </w:pPr>
      <w:proofErr w:type="spellStart"/>
      <w:r w:rsidRPr="00CA4F41">
        <w:rPr>
          <w:lang w:val="en-US"/>
        </w:rPr>
        <w:t>Bolliger</w:t>
      </w:r>
      <w:proofErr w:type="spellEnd"/>
      <w:r w:rsidRPr="00CA4F41">
        <w:rPr>
          <w:lang w:val="en-US"/>
        </w:rPr>
        <w:t xml:space="preserve">, J., Collet, M., </w:t>
      </w:r>
      <w:proofErr w:type="spellStart"/>
      <w:r w:rsidRPr="00CA4F41">
        <w:rPr>
          <w:lang w:val="en-US"/>
        </w:rPr>
        <w:t>Hohl</w:t>
      </w:r>
      <w:proofErr w:type="spellEnd"/>
      <w:r w:rsidRPr="00CA4F41">
        <w:rPr>
          <w:lang w:val="en-US"/>
        </w:rPr>
        <w:t>, M., Obrist, M.</w:t>
      </w:r>
      <w:r w:rsidR="00B50A05">
        <w:rPr>
          <w:lang w:val="en-US"/>
        </w:rPr>
        <w:t xml:space="preserve"> </w:t>
      </w:r>
      <w:r w:rsidRPr="00CA4F41">
        <w:rPr>
          <w:lang w:val="en-US"/>
        </w:rPr>
        <w:t xml:space="preserve">K. </w:t>
      </w:r>
      <w:r w:rsidRPr="00CA4F41">
        <w:rPr>
          <w:lang w:val="en-GB"/>
        </w:rPr>
        <w:t xml:space="preserve">Automated flight-interception traps for interval sampling of insects. </w:t>
      </w:r>
      <w:proofErr w:type="spellStart"/>
      <w:r w:rsidRPr="00CA4F41">
        <w:rPr>
          <w:i/>
          <w:iCs/>
          <w:lang w:val="en-GB"/>
        </w:rPr>
        <w:t>PLoS</w:t>
      </w:r>
      <w:proofErr w:type="spellEnd"/>
      <w:r w:rsidRPr="00CA4F41">
        <w:rPr>
          <w:i/>
          <w:iCs/>
          <w:lang w:val="en-GB"/>
        </w:rPr>
        <w:t xml:space="preserve"> ONE.</w:t>
      </w:r>
      <w:r w:rsidRPr="00CA4F41">
        <w:rPr>
          <w:lang w:val="en-GB"/>
        </w:rPr>
        <w:t xml:space="preserve"> </w:t>
      </w:r>
      <w:r w:rsidRPr="00CA4F41">
        <w:rPr>
          <w:b/>
          <w:bCs/>
          <w:lang w:val="en-GB"/>
        </w:rPr>
        <w:t>15</w:t>
      </w:r>
      <w:r w:rsidR="00B50A05">
        <w:rPr>
          <w:b/>
          <w:bCs/>
          <w:lang w:val="en-GB"/>
        </w:rPr>
        <w:t xml:space="preserve"> </w:t>
      </w:r>
      <w:r w:rsidRPr="00CA4F41">
        <w:rPr>
          <w:lang w:val="en-GB"/>
        </w:rPr>
        <w:t xml:space="preserve">(7), e0229476 </w:t>
      </w:r>
      <w:r w:rsidRPr="00CA4F41">
        <w:rPr>
          <w:lang w:val="en-US"/>
        </w:rPr>
        <w:t>(2020).</w:t>
      </w:r>
    </w:p>
    <w:p w14:paraId="4B5E0D9E" w14:textId="6D5D83F6" w:rsidR="005F54B0" w:rsidRDefault="005F54B0" w:rsidP="00FA061F">
      <w:pPr>
        <w:pStyle w:val="ListParagraph"/>
        <w:numPr>
          <w:ilvl w:val="0"/>
          <w:numId w:val="5"/>
        </w:numPr>
        <w:ind w:left="0" w:firstLine="0"/>
        <w:jc w:val="both"/>
      </w:pPr>
      <w:proofErr w:type="spellStart"/>
      <w:r w:rsidRPr="00CA4F41">
        <w:rPr>
          <w:lang w:val="en-US"/>
        </w:rPr>
        <w:t>Grubisic</w:t>
      </w:r>
      <w:proofErr w:type="spellEnd"/>
      <w:r w:rsidRPr="00CA4F41">
        <w:rPr>
          <w:lang w:val="en-US"/>
        </w:rPr>
        <w:t xml:space="preserve">, M., van </w:t>
      </w:r>
      <w:proofErr w:type="spellStart"/>
      <w:r w:rsidRPr="00CA4F41">
        <w:rPr>
          <w:lang w:val="en-US"/>
        </w:rPr>
        <w:t>Grunsven</w:t>
      </w:r>
      <w:proofErr w:type="spellEnd"/>
      <w:r w:rsidRPr="00CA4F41">
        <w:rPr>
          <w:lang w:val="en-US"/>
        </w:rPr>
        <w:t>, R.</w:t>
      </w:r>
      <w:r w:rsidR="00B50A05">
        <w:rPr>
          <w:lang w:val="en-US"/>
        </w:rPr>
        <w:t xml:space="preserve"> </w:t>
      </w:r>
      <w:r w:rsidRPr="00CA4F41">
        <w:rPr>
          <w:lang w:val="en-US"/>
        </w:rPr>
        <w:t>H.</w:t>
      </w:r>
      <w:r w:rsidR="00B50A05">
        <w:rPr>
          <w:lang w:val="en-US"/>
        </w:rPr>
        <w:t xml:space="preserve"> </w:t>
      </w:r>
      <w:r w:rsidRPr="00CA4F41">
        <w:rPr>
          <w:lang w:val="en-US"/>
        </w:rPr>
        <w:t xml:space="preserve">A., </w:t>
      </w:r>
      <w:proofErr w:type="spellStart"/>
      <w:r w:rsidRPr="00CA4F41">
        <w:rPr>
          <w:lang w:val="en-US"/>
        </w:rPr>
        <w:t>Kyba</w:t>
      </w:r>
      <w:proofErr w:type="spellEnd"/>
      <w:r w:rsidRPr="00CA4F41">
        <w:rPr>
          <w:lang w:val="en-US"/>
        </w:rPr>
        <w:t>, C.</w:t>
      </w:r>
      <w:r w:rsidR="00B50A05">
        <w:rPr>
          <w:lang w:val="en-US"/>
        </w:rPr>
        <w:t xml:space="preserve"> </w:t>
      </w:r>
      <w:r w:rsidRPr="00CA4F41">
        <w:rPr>
          <w:lang w:val="en-US"/>
        </w:rPr>
        <w:t>C.</w:t>
      </w:r>
      <w:r w:rsidR="00B50A05">
        <w:rPr>
          <w:lang w:val="en-US"/>
        </w:rPr>
        <w:t xml:space="preserve"> </w:t>
      </w:r>
      <w:r w:rsidRPr="00CA4F41">
        <w:rPr>
          <w:lang w:val="en-US"/>
        </w:rPr>
        <w:t xml:space="preserve">M., </w:t>
      </w:r>
      <w:proofErr w:type="spellStart"/>
      <w:r w:rsidRPr="00CA4F41">
        <w:rPr>
          <w:lang w:val="en-US"/>
        </w:rPr>
        <w:t>Manfrin</w:t>
      </w:r>
      <w:proofErr w:type="spellEnd"/>
      <w:r w:rsidRPr="00CA4F41">
        <w:rPr>
          <w:lang w:val="en-US"/>
        </w:rPr>
        <w:t>, A., H</w:t>
      </w:r>
      <w:proofErr w:type="spellStart"/>
      <w:r w:rsidRPr="00CA4F41">
        <w:t>ölker</w:t>
      </w:r>
      <w:proofErr w:type="spellEnd"/>
      <w:r w:rsidRPr="00CA4F41">
        <w:t>, F. Insect declines and agroecosystems: does light pollution matter? </w:t>
      </w:r>
      <w:r w:rsidRPr="00CA4F41">
        <w:rPr>
          <w:i/>
          <w:iCs/>
        </w:rPr>
        <w:t>Annals of Applied Biology. </w:t>
      </w:r>
      <w:r w:rsidRPr="00CA4F41">
        <w:rPr>
          <w:b/>
          <w:bCs/>
        </w:rPr>
        <w:t>173</w:t>
      </w:r>
      <w:r w:rsidRPr="00CA4F41">
        <w:t>, 180</w:t>
      </w:r>
      <w:r w:rsidR="00B50A05">
        <w:t>–</w:t>
      </w:r>
      <w:r w:rsidRPr="00CA4F41">
        <w:t>189 (2018). </w:t>
      </w:r>
    </w:p>
    <w:p w14:paraId="64E2412F" w14:textId="376CB945" w:rsidR="001E63B5" w:rsidRDefault="001E63B5" w:rsidP="00FA061F">
      <w:pPr>
        <w:pStyle w:val="ListParagraph"/>
        <w:numPr>
          <w:ilvl w:val="0"/>
          <w:numId w:val="5"/>
        </w:numPr>
        <w:ind w:left="0" w:firstLine="0"/>
        <w:jc w:val="both"/>
        <w:rPr>
          <w:lang w:val="en-GB"/>
        </w:rPr>
      </w:pPr>
      <w:r w:rsidRPr="00CA4F41">
        <w:rPr>
          <w:lang w:val="en-GB"/>
        </w:rPr>
        <w:t>Owens, A.</w:t>
      </w:r>
      <w:r w:rsidR="00B50A05">
        <w:rPr>
          <w:lang w:val="en-GB"/>
        </w:rPr>
        <w:t xml:space="preserve"> </w:t>
      </w:r>
      <w:r w:rsidRPr="00CA4F41">
        <w:rPr>
          <w:lang w:val="en-GB"/>
        </w:rPr>
        <w:t>C.</w:t>
      </w:r>
      <w:r w:rsidR="00B50A05">
        <w:rPr>
          <w:lang w:val="en-GB"/>
        </w:rPr>
        <w:t xml:space="preserve"> </w:t>
      </w:r>
      <w:r w:rsidRPr="00CA4F41">
        <w:rPr>
          <w:lang w:val="en-GB"/>
        </w:rPr>
        <w:t>S., Lewis, S.</w:t>
      </w:r>
      <w:r w:rsidR="00B50A05">
        <w:rPr>
          <w:lang w:val="en-GB"/>
        </w:rPr>
        <w:t xml:space="preserve"> </w:t>
      </w:r>
      <w:r w:rsidRPr="00CA4F41">
        <w:rPr>
          <w:lang w:val="en-GB"/>
        </w:rPr>
        <w:t xml:space="preserve">M. The impact of artificial light at night on nocturnal insects: a review and synthesis. </w:t>
      </w:r>
      <w:r w:rsidRPr="00CA4F41">
        <w:rPr>
          <w:i/>
          <w:iCs/>
          <w:lang w:val="en-GB"/>
        </w:rPr>
        <w:t xml:space="preserve">Ecology and Evolution. </w:t>
      </w:r>
      <w:r w:rsidRPr="00CA4F41">
        <w:rPr>
          <w:b/>
          <w:bCs/>
          <w:lang w:val="en-GB"/>
        </w:rPr>
        <w:t>8</w:t>
      </w:r>
      <w:r w:rsidR="00B50A05">
        <w:rPr>
          <w:b/>
          <w:bCs/>
          <w:lang w:val="en-GB"/>
        </w:rPr>
        <w:t xml:space="preserve"> </w:t>
      </w:r>
      <w:r w:rsidRPr="00CA4F41">
        <w:rPr>
          <w:lang w:val="en-GB"/>
        </w:rPr>
        <w:t>(22), 11337</w:t>
      </w:r>
      <w:r w:rsidR="00B50A05">
        <w:rPr>
          <w:lang w:val="en-GB"/>
        </w:rPr>
        <w:t>–</w:t>
      </w:r>
      <w:r w:rsidRPr="00CA4F41">
        <w:rPr>
          <w:lang w:val="en-GB"/>
        </w:rPr>
        <w:t>11358 (2018).</w:t>
      </w:r>
    </w:p>
    <w:p w14:paraId="186FBA2D" w14:textId="3107E57A" w:rsidR="0051106A" w:rsidRDefault="0051106A" w:rsidP="00FA061F">
      <w:pPr>
        <w:pStyle w:val="ListParagraph"/>
        <w:numPr>
          <w:ilvl w:val="0"/>
          <w:numId w:val="5"/>
        </w:numPr>
        <w:ind w:left="0" w:firstLine="0"/>
        <w:jc w:val="both"/>
        <w:rPr>
          <w:lang w:val="en-GB"/>
        </w:rPr>
      </w:pPr>
      <w:r w:rsidRPr="00CA4F41">
        <w:rPr>
          <w:lang w:val="en-GB"/>
        </w:rPr>
        <w:t xml:space="preserve">Rydell, J. Exploitation of insects around streetlamps by bats in Sweden. </w:t>
      </w:r>
      <w:r w:rsidRPr="00CA4F41">
        <w:rPr>
          <w:i/>
          <w:iCs/>
          <w:lang w:val="en-GB"/>
        </w:rPr>
        <w:t xml:space="preserve">Functional Ecology. </w:t>
      </w:r>
      <w:r w:rsidRPr="00CA4F41">
        <w:rPr>
          <w:b/>
          <w:bCs/>
          <w:lang w:val="en-GB"/>
        </w:rPr>
        <w:t>6</w:t>
      </w:r>
      <w:r w:rsidRPr="00CA4F41">
        <w:rPr>
          <w:lang w:val="en-GB"/>
        </w:rPr>
        <w:t>,</w:t>
      </w:r>
      <w:r w:rsidRPr="00CA4F41">
        <w:rPr>
          <w:i/>
          <w:iCs/>
          <w:lang w:val="en-GB"/>
        </w:rPr>
        <w:t xml:space="preserve"> </w:t>
      </w:r>
      <w:r w:rsidRPr="00CA4F41">
        <w:rPr>
          <w:lang w:val="en-GB"/>
        </w:rPr>
        <w:t>744</w:t>
      </w:r>
      <w:r w:rsidR="00B50A05">
        <w:rPr>
          <w:lang w:val="en-GB"/>
        </w:rPr>
        <w:t>–</w:t>
      </w:r>
      <w:r w:rsidRPr="00CA4F41">
        <w:rPr>
          <w:lang w:val="en-GB"/>
        </w:rPr>
        <w:t>750 (1992).</w:t>
      </w:r>
    </w:p>
    <w:p w14:paraId="0792ED5A" w14:textId="2D2D4E06" w:rsidR="001A6EF2" w:rsidRDefault="001A6EF2" w:rsidP="00FA061F">
      <w:pPr>
        <w:pStyle w:val="ListParagraph"/>
        <w:numPr>
          <w:ilvl w:val="0"/>
          <w:numId w:val="5"/>
        </w:numPr>
        <w:ind w:left="0" w:firstLine="0"/>
        <w:jc w:val="both"/>
        <w:rPr>
          <w:lang w:val="en-US"/>
        </w:rPr>
      </w:pPr>
      <w:proofErr w:type="spellStart"/>
      <w:r w:rsidRPr="00CA4F41">
        <w:rPr>
          <w:lang w:val="en-US"/>
        </w:rPr>
        <w:lastRenderedPageBreak/>
        <w:t>Bolliger</w:t>
      </w:r>
      <w:proofErr w:type="spellEnd"/>
      <w:r w:rsidRPr="00CA4F41">
        <w:rPr>
          <w:lang w:val="en-US"/>
        </w:rPr>
        <w:t xml:space="preserve">, J., </w:t>
      </w:r>
      <w:proofErr w:type="spellStart"/>
      <w:r w:rsidRPr="00CA4F41">
        <w:rPr>
          <w:lang w:val="en-US"/>
        </w:rPr>
        <w:t>Hennet</w:t>
      </w:r>
      <w:proofErr w:type="spellEnd"/>
      <w:r w:rsidRPr="00CA4F41">
        <w:rPr>
          <w:lang w:val="en-US"/>
        </w:rPr>
        <w:t xml:space="preserve">, T., </w:t>
      </w:r>
      <w:proofErr w:type="spellStart"/>
      <w:r w:rsidRPr="00CA4F41">
        <w:rPr>
          <w:lang w:val="en-US"/>
        </w:rPr>
        <w:t>Wermelinger</w:t>
      </w:r>
      <w:proofErr w:type="spellEnd"/>
      <w:r w:rsidRPr="00CA4F41">
        <w:rPr>
          <w:lang w:val="en-US"/>
        </w:rPr>
        <w:t>, B., Blum, S., Haller, J.,</w:t>
      </w:r>
      <w:r w:rsidR="00B50A05">
        <w:rPr>
          <w:lang w:val="en-US"/>
        </w:rPr>
        <w:t xml:space="preserve"> </w:t>
      </w:r>
      <w:r w:rsidRPr="00CA4F41">
        <w:rPr>
          <w:lang w:val="en-US"/>
        </w:rPr>
        <w:t xml:space="preserve">Obrist, M.K. Low impact of two LED colors on nocturnal insect abundance and bat activity in a peri-urban environment. </w:t>
      </w:r>
      <w:r w:rsidRPr="00CA4F41">
        <w:rPr>
          <w:i/>
          <w:iCs/>
          <w:lang w:val="en-US"/>
        </w:rPr>
        <w:t>Journal of Insect Conservation.</w:t>
      </w:r>
      <w:r w:rsidRPr="00CA4F41">
        <w:rPr>
          <w:lang w:val="en-US"/>
        </w:rPr>
        <w:t xml:space="preserve"> </w:t>
      </w:r>
      <w:r w:rsidRPr="00CA4F41">
        <w:rPr>
          <w:b/>
          <w:bCs/>
          <w:lang w:val="en-US"/>
        </w:rPr>
        <w:t>24</w:t>
      </w:r>
      <w:r w:rsidRPr="00CA4F41">
        <w:rPr>
          <w:lang w:val="en-US"/>
        </w:rPr>
        <w:t>, 625</w:t>
      </w:r>
      <w:r w:rsidR="00B50A05">
        <w:rPr>
          <w:lang w:val="en-US"/>
        </w:rPr>
        <w:t>–</w:t>
      </w:r>
      <w:r w:rsidRPr="00CA4F41">
        <w:rPr>
          <w:lang w:val="en-US"/>
        </w:rPr>
        <w:t>635 (2020).</w:t>
      </w:r>
    </w:p>
    <w:p w14:paraId="63CDA0B8" w14:textId="0CF3B797" w:rsidR="00887943" w:rsidRDefault="00887943" w:rsidP="00FA061F">
      <w:pPr>
        <w:pStyle w:val="ListParagraph"/>
        <w:numPr>
          <w:ilvl w:val="0"/>
          <w:numId w:val="5"/>
        </w:numPr>
        <w:ind w:left="0" w:firstLine="0"/>
        <w:jc w:val="both"/>
        <w:rPr>
          <w:lang w:val="en-GB"/>
        </w:rPr>
      </w:pPr>
      <w:r w:rsidRPr="00CA4F41">
        <w:rPr>
          <w:lang w:val="en-GB"/>
        </w:rPr>
        <w:t>Rodr</w:t>
      </w:r>
      <w:r w:rsidRPr="00FA061F">
        <w:rPr>
          <w:lang w:val="en-GB"/>
        </w:rPr>
        <w:t>í</w:t>
      </w:r>
      <w:r w:rsidRPr="00CA4F41">
        <w:rPr>
          <w:lang w:val="en-GB"/>
        </w:rPr>
        <w:t>guez, A., Orozco-</w:t>
      </w:r>
      <w:proofErr w:type="spellStart"/>
      <w:r w:rsidRPr="00CA4F41">
        <w:rPr>
          <w:lang w:val="en-GB"/>
        </w:rPr>
        <w:t>Valor</w:t>
      </w:r>
      <w:proofErr w:type="spellEnd"/>
      <w:r w:rsidRPr="00CA4F41">
        <w:rPr>
          <w:lang w:val="en-GB"/>
        </w:rPr>
        <w:t>, P.</w:t>
      </w:r>
      <w:r w:rsidR="00B50A05">
        <w:rPr>
          <w:lang w:val="en-GB"/>
        </w:rPr>
        <w:t xml:space="preserve"> </w:t>
      </w:r>
      <w:r w:rsidRPr="00CA4F41">
        <w:rPr>
          <w:lang w:val="en-GB"/>
        </w:rPr>
        <w:t xml:space="preserve">M., </w:t>
      </w:r>
      <w:proofErr w:type="spellStart"/>
      <w:r w:rsidRPr="00CA4F41">
        <w:rPr>
          <w:lang w:val="en-GB"/>
        </w:rPr>
        <w:t>Sarasola</w:t>
      </w:r>
      <w:proofErr w:type="spellEnd"/>
      <w:r w:rsidRPr="00CA4F41">
        <w:rPr>
          <w:lang w:val="en-GB"/>
        </w:rPr>
        <w:t>, J.</w:t>
      </w:r>
      <w:r w:rsidR="00B50A05">
        <w:rPr>
          <w:lang w:val="en-GB"/>
        </w:rPr>
        <w:t xml:space="preserve"> </w:t>
      </w:r>
      <w:r w:rsidRPr="00CA4F41">
        <w:rPr>
          <w:lang w:val="en-GB"/>
        </w:rPr>
        <w:t xml:space="preserve">H. Artificial light at night as a driver of urban colonization by an avian predator. </w:t>
      </w:r>
      <w:r w:rsidRPr="00CA4F41">
        <w:rPr>
          <w:i/>
          <w:iCs/>
          <w:lang w:val="en-GB"/>
        </w:rPr>
        <w:t xml:space="preserve">Landscape Ecology. </w:t>
      </w:r>
      <w:r w:rsidRPr="00CA4F41">
        <w:rPr>
          <w:b/>
          <w:bCs/>
          <w:lang w:val="en-GB"/>
        </w:rPr>
        <w:t>36</w:t>
      </w:r>
      <w:r w:rsidRPr="00CA4F41">
        <w:rPr>
          <w:lang w:val="en-GB"/>
        </w:rPr>
        <w:t>, 17</w:t>
      </w:r>
      <w:r w:rsidR="00B50A05">
        <w:rPr>
          <w:lang w:val="en-GB"/>
        </w:rPr>
        <w:t>–</w:t>
      </w:r>
      <w:r w:rsidRPr="00CA4F41">
        <w:rPr>
          <w:lang w:val="en-GB"/>
        </w:rPr>
        <w:t>27 (2021).</w:t>
      </w:r>
    </w:p>
    <w:p w14:paraId="136CA1FB" w14:textId="7CD6C30A" w:rsidR="00916AEC" w:rsidRDefault="00916AEC" w:rsidP="00FA061F">
      <w:pPr>
        <w:pStyle w:val="ListParagraph"/>
        <w:numPr>
          <w:ilvl w:val="0"/>
          <w:numId w:val="5"/>
        </w:numPr>
        <w:ind w:left="0" w:firstLine="0"/>
        <w:jc w:val="both"/>
        <w:rPr>
          <w:lang w:val="en-US"/>
        </w:rPr>
      </w:pPr>
      <w:proofErr w:type="spellStart"/>
      <w:r w:rsidRPr="00CA4F41">
        <w:rPr>
          <w:lang w:val="en-US"/>
        </w:rPr>
        <w:t>Hienton</w:t>
      </w:r>
      <w:proofErr w:type="spellEnd"/>
      <w:r w:rsidRPr="00CA4F41">
        <w:rPr>
          <w:lang w:val="en-US"/>
        </w:rPr>
        <w:t>, T.</w:t>
      </w:r>
      <w:r w:rsidR="00B50A05">
        <w:rPr>
          <w:lang w:val="en-US"/>
        </w:rPr>
        <w:t xml:space="preserve"> </w:t>
      </w:r>
      <w:r w:rsidRPr="00CA4F41">
        <w:rPr>
          <w:lang w:val="en-US"/>
        </w:rPr>
        <w:t xml:space="preserve">E. Summary of investigations of electric insect traps. </w:t>
      </w:r>
      <w:r w:rsidRPr="00CA4F41">
        <w:rPr>
          <w:i/>
          <w:iCs/>
          <w:lang w:val="en-US"/>
        </w:rPr>
        <w:t>Technical bulletin No. 1498.</w:t>
      </w:r>
      <w:r w:rsidRPr="00CA4F41">
        <w:rPr>
          <w:lang w:val="en-US"/>
        </w:rPr>
        <w:t xml:space="preserve"> Agricultural Research Service, United States Department of Agriculture, Washington D.C. (1974).</w:t>
      </w:r>
    </w:p>
    <w:p w14:paraId="7A93AEEA" w14:textId="25DE41B2" w:rsidR="00916AEC" w:rsidRDefault="00916AEC" w:rsidP="00FA061F">
      <w:pPr>
        <w:pStyle w:val="ListParagraph"/>
        <w:numPr>
          <w:ilvl w:val="0"/>
          <w:numId w:val="5"/>
        </w:numPr>
        <w:ind w:left="0" w:firstLine="0"/>
        <w:jc w:val="both"/>
        <w:rPr>
          <w:lang w:val="en-US"/>
        </w:rPr>
      </w:pPr>
      <w:r w:rsidRPr="00CA4F41">
        <w:rPr>
          <w:lang w:val="en-US"/>
        </w:rPr>
        <w:t>Johnson, C.</w:t>
      </w:r>
      <w:r w:rsidR="00B50A05">
        <w:rPr>
          <w:lang w:val="en-US"/>
        </w:rPr>
        <w:t xml:space="preserve"> </w:t>
      </w:r>
      <w:r w:rsidRPr="00CA4F41">
        <w:rPr>
          <w:lang w:val="en-US"/>
        </w:rPr>
        <w:t xml:space="preserve">G. A suction trap for small airborne insects which automatically segregates the catch into successive hourly samples. </w:t>
      </w:r>
      <w:r w:rsidRPr="00CA4F41">
        <w:rPr>
          <w:i/>
          <w:iCs/>
          <w:lang w:val="en-US"/>
        </w:rPr>
        <w:t xml:space="preserve">Annals of Applied Biology. </w:t>
      </w:r>
      <w:r w:rsidRPr="00CA4F41">
        <w:rPr>
          <w:b/>
          <w:bCs/>
          <w:lang w:val="en-US"/>
        </w:rPr>
        <w:t>37</w:t>
      </w:r>
      <w:r w:rsidR="00B50A05">
        <w:rPr>
          <w:b/>
          <w:bCs/>
          <w:lang w:val="en-US"/>
        </w:rPr>
        <w:t xml:space="preserve"> </w:t>
      </w:r>
      <w:r w:rsidRPr="00CA4F41">
        <w:rPr>
          <w:lang w:val="en-US"/>
        </w:rPr>
        <w:t>(1), 80</w:t>
      </w:r>
      <w:r w:rsidR="00B50A05">
        <w:rPr>
          <w:lang w:val="en-US"/>
        </w:rPr>
        <w:t>–</w:t>
      </w:r>
      <w:r w:rsidRPr="00CA4F41">
        <w:rPr>
          <w:lang w:val="en-US"/>
        </w:rPr>
        <w:t>91 (1950).</w:t>
      </w:r>
    </w:p>
    <w:p w14:paraId="043375DA" w14:textId="23C1A15C" w:rsidR="005E3DB4" w:rsidRDefault="005E3DB4" w:rsidP="00FA061F">
      <w:pPr>
        <w:pStyle w:val="ListParagraph"/>
        <w:numPr>
          <w:ilvl w:val="0"/>
          <w:numId w:val="5"/>
        </w:numPr>
        <w:ind w:left="0" w:firstLine="0"/>
        <w:jc w:val="both"/>
        <w:rPr>
          <w:lang w:val="en-US"/>
        </w:rPr>
      </w:pPr>
      <w:r w:rsidRPr="00CA4F41">
        <w:rPr>
          <w:lang w:val="en-US"/>
        </w:rPr>
        <w:t>Hutchins, R.</w:t>
      </w:r>
      <w:r w:rsidR="00AB30C9">
        <w:rPr>
          <w:lang w:val="en-US"/>
        </w:rPr>
        <w:t xml:space="preserve"> </w:t>
      </w:r>
      <w:r w:rsidRPr="00CA4F41">
        <w:rPr>
          <w:lang w:val="en-US"/>
        </w:rPr>
        <w:t xml:space="preserve">E. Insect activity at a light trap during various periods of the night. </w:t>
      </w:r>
      <w:r w:rsidRPr="00CA4F41">
        <w:rPr>
          <w:i/>
          <w:iCs/>
          <w:lang w:val="en-US"/>
        </w:rPr>
        <w:t xml:space="preserve">Journal of Economic Entomology. </w:t>
      </w:r>
      <w:r w:rsidRPr="00CA4F41">
        <w:rPr>
          <w:b/>
          <w:bCs/>
          <w:lang w:val="en-US"/>
        </w:rPr>
        <w:t>33</w:t>
      </w:r>
      <w:r w:rsidR="00AB30C9">
        <w:rPr>
          <w:b/>
          <w:bCs/>
          <w:lang w:val="en-US"/>
        </w:rPr>
        <w:t xml:space="preserve"> </w:t>
      </w:r>
      <w:r w:rsidRPr="00CA4F41">
        <w:rPr>
          <w:lang w:val="en-US"/>
        </w:rPr>
        <w:t>(4), 654</w:t>
      </w:r>
      <w:r w:rsidR="00AB30C9">
        <w:rPr>
          <w:lang w:val="en-US"/>
        </w:rPr>
        <w:t>–</w:t>
      </w:r>
      <w:r w:rsidRPr="00CA4F41">
        <w:rPr>
          <w:lang w:val="en-US"/>
        </w:rPr>
        <w:t>657 (1940).</w:t>
      </w:r>
    </w:p>
    <w:p w14:paraId="7AB3BEB7" w14:textId="23CC28CE" w:rsidR="005E3DB4" w:rsidRDefault="005E3DB4" w:rsidP="00FA061F">
      <w:pPr>
        <w:pStyle w:val="ListParagraph"/>
        <w:numPr>
          <w:ilvl w:val="0"/>
          <w:numId w:val="5"/>
        </w:numPr>
        <w:ind w:left="0" w:firstLine="0"/>
        <w:jc w:val="both"/>
        <w:rPr>
          <w:lang w:val="en-GB"/>
        </w:rPr>
      </w:pPr>
      <w:r w:rsidRPr="00CA4F41">
        <w:rPr>
          <w:lang w:val="en-GB"/>
        </w:rPr>
        <w:t>Nagel, R.</w:t>
      </w:r>
      <w:r w:rsidR="00AB30C9">
        <w:rPr>
          <w:lang w:val="en-GB"/>
        </w:rPr>
        <w:t xml:space="preserve"> </w:t>
      </w:r>
      <w:r w:rsidRPr="00CA4F41">
        <w:rPr>
          <w:lang w:val="en-GB"/>
        </w:rPr>
        <w:t xml:space="preserve">H., </w:t>
      </w:r>
      <w:proofErr w:type="spellStart"/>
      <w:r w:rsidRPr="00CA4F41">
        <w:rPr>
          <w:lang w:val="en-GB"/>
        </w:rPr>
        <w:t>Granovsky</w:t>
      </w:r>
      <w:proofErr w:type="spellEnd"/>
      <w:r w:rsidRPr="00CA4F41">
        <w:rPr>
          <w:lang w:val="en-GB"/>
        </w:rPr>
        <w:t>, A.</w:t>
      </w:r>
      <w:r w:rsidR="00AB30C9">
        <w:rPr>
          <w:lang w:val="en-GB"/>
        </w:rPr>
        <w:t xml:space="preserve"> </w:t>
      </w:r>
      <w:r w:rsidRPr="00CA4F41">
        <w:rPr>
          <w:lang w:val="en-GB"/>
        </w:rPr>
        <w:t>A. A turn</w:t>
      </w:r>
      <w:r w:rsidR="00544ACD">
        <w:rPr>
          <w:lang w:val="en-GB"/>
        </w:rPr>
        <w:t>-</w:t>
      </w:r>
      <w:r w:rsidRPr="00CA4F41">
        <w:rPr>
          <w:lang w:val="en-GB"/>
        </w:rPr>
        <w:t xml:space="preserve">table light trap for taking insects over regulated periods. </w:t>
      </w:r>
      <w:r w:rsidRPr="00CA4F41">
        <w:rPr>
          <w:i/>
          <w:iCs/>
          <w:lang w:val="en-GB"/>
        </w:rPr>
        <w:t xml:space="preserve">Journal of Economic Entomology. </w:t>
      </w:r>
      <w:r w:rsidRPr="00CA4F41">
        <w:rPr>
          <w:b/>
          <w:bCs/>
          <w:lang w:val="en-GB"/>
        </w:rPr>
        <w:t>40</w:t>
      </w:r>
      <w:r w:rsidR="00AB30C9">
        <w:rPr>
          <w:b/>
          <w:bCs/>
          <w:lang w:val="en-GB"/>
        </w:rPr>
        <w:t xml:space="preserve"> </w:t>
      </w:r>
      <w:r w:rsidRPr="00CA4F41">
        <w:rPr>
          <w:lang w:val="en-GB"/>
        </w:rPr>
        <w:t>(4), 583</w:t>
      </w:r>
      <w:r w:rsidR="00AB30C9">
        <w:rPr>
          <w:lang w:val="en-GB"/>
        </w:rPr>
        <w:t>–</w:t>
      </w:r>
      <w:r w:rsidRPr="00CA4F41">
        <w:rPr>
          <w:lang w:val="en-GB"/>
        </w:rPr>
        <w:t>586 (1947).</w:t>
      </w:r>
    </w:p>
    <w:p w14:paraId="11706DB2" w14:textId="68D8CA49" w:rsidR="00407BB6" w:rsidRDefault="00407BB6" w:rsidP="00FA061F">
      <w:pPr>
        <w:pStyle w:val="ListParagraph"/>
        <w:numPr>
          <w:ilvl w:val="0"/>
          <w:numId w:val="5"/>
        </w:numPr>
        <w:ind w:left="0" w:firstLine="0"/>
        <w:jc w:val="both"/>
        <w:rPr>
          <w:lang w:val="en-US"/>
        </w:rPr>
      </w:pPr>
      <w:r w:rsidRPr="00CA4F41">
        <w:rPr>
          <w:lang w:val="en-US"/>
        </w:rPr>
        <w:t>Hill, C.</w:t>
      </w:r>
      <w:r w:rsidR="00AB30C9">
        <w:rPr>
          <w:lang w:val="en-US"/>
        </w:rPr>
        <w:t xml:space="preserve"> </w:t>
      </w:r>
      <w:r w:rsidRPr="00CA4F41">
        <w:rPr>
          <w:lang w:val="en-US"/>
        </w:rPr>
        <w:t xml:space="preserve">J., </w:t>
      </w:r>
      <w:proofErr w:type="spellStart"/>
      <w:r w:rsidRPr="00CA4F41">
        <w:rPr>
          <w:lang w:val="en-US"/>
        </w:rPr>
        <w:t>Cemak</w:t>
      </w:r>
      <w:proofErr w:type="spellEnd"/>
      <w:r w:rsidRPr="00CA4F41">
        <w:rPr>
          <w:lang w:val="en-US"/>
        </w:rPr>
        <w:t xml:space="preserve">, M. A new design and some preliminary results for a flight intercept trap to sample forest canopy arthropods. </w:t>
      </w:r>
      <w:r w:rsidRPr="00CA4F41">
        <w:rPr>
          <w:i/>
          <w:iCs/>
          <w:lang w:val="en-US"/>
        </w:rPr>
        <w:t xml:space="preserve">Australian Journal of Entomology. </w:t>
      </w:r>
      <w:r w:rsidRPr="00CA4F41">
        <w:rPr>
          <w:b/>
          <w:bCs/>
          <w:lang w:val="en-US"/>
        </w:rPr>
        <w:t>36</w:t>
      </w:r>
      <w:r w:rsidRPr="00CA4F41">
        <w:rPr>
          <w:lang w:val="en-US"/>
        </w:rPr>
        <w:t>, 51</w:t>
      </w:r>
      <w:r w:rsidR="00AB30C9">
        <w:rPr>
          <w:lang w:val="en-US"/>
        </w:rPr>
        <w:t>–</w:t>
      </w:r>
      <w:r w:rsidRPr="00CA4F41">
        <w:rPr>
          <w:lang w:val="en-US"/>
        </w:rPr>
        <w:t>55 (1997).</w:t>
      </w:r>
    </w:p>
    <w:p w14:paraId="25B80A99" w14:textId="7370FF0B" w:rsidR="00407BB6" w:rsidRDefault="00407BB6" w:rsidP="00FA061F">
      <w:pPr>
        <w:pStyle w:val="ListParagraph"/>
        <w:numPr>
          <w:ilvl w:val="0"/>
          <w:numId w:val="5"/>
        </w:numPr>
        <w:ind w:left="0" w:firstLine="0"/>
        <w:jc w:val="both"/>
        <w:rPr>
          <w:lang w:val="en-US"/>
        </w:rPr>
      </w:pPr>
      <w:r w:rsidRPr="00CA4F41">
        <w:rPr>
          <w:lang w:val="en-US"/>
        </w:rPr>
        <w:t>Lamarre, G.</w:t>
      </w:r>
      <w:r w:rsidR="00AB30C9">
        <w:rPr>
          <w:lang w:val="en-US"/>
        </w:rPr>
        <w:t xml:space="preserve"> </w:t>
      </w:r>
      <w:r w:rsidRPr="00CA4F41">
        <w:rPr>
          <w:lang w:val="en-US"/>
        </w:rPr>
        <w:t>P.</w:t>
      </w:r>
      <w:r w:rsidR="00AB30C9">
        <w:rPr>
          <w:lang w:val="en-US"/>
        </w:rPr>
        <w:t xml:space="preserve"> </w:t>
      </w:r>
      <w:r w:rsidRPr="00CA4F41">
        <w:rPr>
          <w:lang w:val="en-US"/>
        </w:rPr>
        <w:t>A., Molto, Q., Fine, P.</w:t>
      </w:r>
      <w:r w:rsidR="00AB30C9">
        <w:rPr>
          <w:lang w:val="en-US"/>
        </w:rPr>
        <w:t xml:space="preserve"> </w:t>
      </w:r>
      <w:r w:rsidRPr="00CA4F41">
        <w:rPr>
          <w:lang w:val="en-US"/>
        </w:rPr>
        <w:t>V.</w:t>
      </w:r>
      <w:r w:rsidR="00AB30C9">
        <w:rPr>
          <w:lang w:val="en-US"/>
        </w:rPr>
        <w:t xml:space="preserve"> </w:t>
      </w:r>
      <w:r w:rsidRPr="00CA4F41">
        <w:rPr>
          <w:lang w:val="en-US"/>
        </w:rPr>
        <w:t xml:space="preserve">A., </w:t>
      </w:r>
      <w:proofErr w:type="spellStart"/>
      <w:r w:rsidRPr="00CA4F41">
        <w:rPr>
          <w:lang w:val="en-US"/>
        </w:rPr>
        <w:t>Baraloto</w:t>
      </w:r>
      <w:proofErr w:type="spellEnd"/>
      <w:r w:rsidRPr="00CA4F41">
        <w:rPr>
          <w:lang w:val="en-US"/>
        </w:rPr>
        <w:t xml:space="preserve">, C. A comparison of two common flight interception traps to survey tropical arthropods. </w:t>
      </w:r>
      <w:proofErr w:type="spellStart"/>
      <w:r w:rsidRPr="00CA4F41">
        <w:rPr>
          <w:i/>
          <w:iCs/>
          <w:lang w:val="en-US"/>
        </w:rPr>
        <w:t>ZooKeys</w:t>
      </w:r>
      <w:proofErr w:type="spellEnd"/>
      <w:r w:rsidRPr="00CA4F41">
        <w:rPr>
          <w:i/>
          <w:iCs/>
          <w:lang w:val="en-US"/>
        </w:rPr>
        <w:t xml:space="preserve">. </w:t>
      </w:r>
      <w:r w:rsidRPr="00CA4F41">
        <w:rPr>
          <w:b/>
          <w:bCs/>
          <w:lang w:val="en-US"/>
        </w:rPr>
        <w:t>216</w:t>
      </w:r>
      <w:r w:rsidRPr="00CA4F41">
        <w:rPr>
          <w:lang w:val="en-US"/>
        </w:rPr>
        <w:t>, 43</w:t>
      </w:r>
      <w:r w:rsidR="00AB30C9">
        <w:rPr>
          <w:lang w:val="en-US"/>
        </w:rPr>
        <w:t>–</w:t>
      </w:r>
      <w:r w:rsidRPr="00CA4F41">
        <w:rPr>
          <w:lang w:val="en-US"/>
        </w:rPr>
        <w:t>55 (2012).</w:t>
      </w:r>
    </w:p>
    <w:p w14:paraId="0DF43F6C" w14:textId="6AE99396" w:rsidR="00D077F2" w:rsidRDefault="00D077F2" w:rsidP="00FA061F">
      <w:pPr>
        <w:pStyle w:val="ListParagraph"/>
        <w:numPr>
          <w:ilvl w:val="0"/>
          <w:numId w:val="5"/>
        </w:numPr>
        <w:ind w:left="0" w:firstLine="0"/>
        <w:jc w:val="both"/>
        <w:rPr>
          <w:lang w:val="en-GB"/>
        </w:rPr>
      </w:pPr>
      <w:proofErr w:type="spellStart"/>
      <w:r w:rsidRPr="00CA4F41">
        <w:rPr>
          <w:lang w:val="en-GB"/>
        </w:rPr>
        <w:t>Wilkening</w:t>
      </w:r>
      <w:proofErr w:type="spellEnd"/>
      <w:r w:rsidRPr="00CA4F41">
        <w:rPr>
          <w:lang w:val="en-GB"/>
        </w:rPr>
        <w:t>, A.</w:t>
      </w:r>
      <w:r w:rsidR="00AB30C9">
        <w:rPr>
          <w:lang w:val="en-GB"/>
        </w:rPr>
        <w:t xml:space="preserve"> </w:t>
      </w:r>
      <w:r w:rsidRPr="00CA4F41">
        <w:rPr>
          <w:lang w:val="en-GB"/>
        </w:rPr>
        <w:t>J., Foltz, J.</w:t>
      </w:r>
      <w:r w:rsidR="00AB30C9">
        <w:rPr>
          <w:lang w:val="en-GB"/>
        </w:rPr>
        <w:t xml:space="preserve"> </w:t>
      </w:r>
      <w:r w:rsidRPr="00CA4F41">
        <w:rPr>
          <w:lang w:val="en-GB"/>
        </w:rPr>
        <w:t>L., Atkinson, T.</w:t>
      </w:r>
      <w:r w:rsidR="00AB30C9">
        <w:rPr>
          <w:lang w:val="en-GB"/>
        </w:rPr>
        <w:t xml:space="preserve"> </w:t>
      </w:r>
      <w:r w:rsidRPr="00CA4F41">
        <w:rPr>
          <w:lang w:val="en-GB"/>
        </w:rPr>
        <w:t>H., Connor, M.</w:t>
      </w:r>
      <w:r w:rsidR="00AB30C9">
        <w:rPr>
          <w:lang w:val="en-GB"/>
        </w:rPr>
        <w:t xml:space="preserve"> </w:t>
      </w:r>
      <w:r w:rsidRPr="00CA4F41">
        <w:rPr>
          <w:lang w:val="en-GB"/>
        </w:rPr>
        <w:t xml:space="preserve">D. An omnidirectional flight trap for ascending and descending insects. </w:t>
      </w:r>
      <w:r w:rsidRPr="00CA4F41">
        <w:rPr>
          <w:i/>
          <w:iCs/>
          <w:lang w:val="en-GB"/>
        </w:rPr>
        <w:t xml:space="preserve">The Canadian Entomologist. </w:t>
      </w:r>
      <w:r w:rsidRPr="00CA4F41">
        <w:rPr>
          <w:b/>
          <w:bCs/>
          <w:lang w:val="en-GB"/>
        </w:rPr>
        <w:t>113</w:t>
      </w:r>
      <w:r w:rsidRPr="00CA4F41">
        <w:rPr>
          <w:i/>
          <w:iCs/>
          <w:lang w:val="en-GB"/>
        </w:rPr>
        <w:t>,</w:t>
      </w:r>
      <w:r w:rsidRPr="00CA4F41">
        <w:rPr>
          <w:lang w:val="en-GB"/>
        </w:rPr>
        <w:t xml:space="preserve"> 453–455 (1981).</w:t>
      </w:r>
    </w:p>
    <w:p w14:paraId="29D10CB9" w14:textId="476C0584" w:rsidR="003A13E5" w:rsidRDefault="003A13E5" w:rsidP="00FA061F">
      <w:pPr>
        <w:pStyle w:val="ListParagraph"/>
        <w:numPr>
          <w:ilvl w:val="0"/>
          <w:numId w:val="5"/>
        </w:numPr>
        <w:ind w:left="0" w:firstLine="0"/>
        <w:jc w:val="both"/>
        <w:rPr>
          <w:lang w:val="en-US"/>
        </w:rPr>
      </w:pPr>
      <w:r w:rsidRPr="00CA4F41">
        <w:rPr>
          <w:lang w:val="en-US"/>
        </w:rPr>
        <w:t>Frost, S.</w:t>
      </w:r>
      <w:r w:rsidR="00AB30C9">
        <w:rPr>
          <w:lang w:val="en-US"/>
        </w:rPr>
        <w:t xml:space="preserve"> </w:t>
      </w:r>
      <w:r w:rsidRPr="00CA4F41">
        <w:rPr>
          <w:lang w:val="en-US"/>
        </w:rPr>
        <w:t xml:space="preserve">W. Insects captured in light traps with and without baffles. </w:t>
      </w:r>
      <w:r w:rsidRPr="00CA4F41">
        <w:rPr>
          <w:i/>
          <w:iCs/>
          <w:lang w:val="en-US"/>
        </w:rPr>
        <w:t xml:space="preserve">The Canadian Entomologist. </w:t>
      </w:r>
      <w:r w:rsidRPr="00CA4F41">
        <w:rPr>
          <w:b/>
          <w:bCs/>
          <w:lang w:val="en-US"/>
        </w:rPr>
        <w:t>90</w:t>
      </w:r>
      <w:r w:rsidR="00AB30C9">
        <w:rPr>
          <w:b/>
          <w:bCs/>
          <w:lang w:val="en-US"/>
        </w:rPr>
        <w:t xml:space="preserve"> </w:t>
      </w:r>
      <w:r w:rsidRPr="00CA4F41">
        <w:rPr>
          <w:lang w:val="en-US"/>
        </w:rPr>
        <w:t>(9), 566</w:t>
      </w:r>
      <w:r w:rsidR="00AB30C9">
        <w:rPr>
          <w:lang w:val="en-US"/>
        </w:rPr>
        <w:t>–</w:t>
      </w:r>
      <w:r w:rsidRPr="00CA4F41">
        <w:rPr>
          <w:lang w:val="en-US"/>
        </w:rPr>
        <w:t>567 (1958).</w:t>
      </w:r>
    </w:p>
    <w:p w14:paraId="368BE328" w14:textId="161C7CE9" w:rsidR="002C64FA" w:rsidRDefault="002C64FA" w:rsidP="00FA061F">
      <w:pPr>
        <w:pStyle w:val="ListParagraph"/>
        <w:numPr>
          <w:ilvl w:val="0"/>
          <w:numId w:val="5"/>
        </w:numPr>
        <w:ind w:left="0" w:firstLine="0"/>
        <w:jc w:val="both"/>
        <w:rPr>
          <w:lang w:val="en-GB"/>
        </w:rPr>
      </w:pPr>
      <w:proofErr w:type="spellStart"/>
      <w:r w:rsidRPr="00CA4F41">
        <w:rPr>
          <w:lang w:val="en-GB"/>
        </w:rPr>
        <w:t>Muirhead</w:t>
      </w:r>
      <w:proofErr w:type="spellEnd"/>
      <w:r w:rsidRPr="00CA4F41">
        <w:rPr>
          <w:lang w:val="en-GB"/>
        </w:rPr>
        <w:t>-Thompson, R. Trap responses of flying insects: The influence of trap design on capture efficiency. Academic Press, 287 pp.</w:t>
      </w:r>
      <w:r w:rsidR="00AB30C9">
        <w:rPr>
          <w:lang w:val="en-GB"/>
        </w:rPr>
        <w:t xml:space="preserve"> </w:t>
      </w:r>
      <w:r w:rsidRPr="00CA4F41">
        <w:rPr>
          <w:lang w:val="en-GB"/>
        </w:rPr>
        <w:t xml:space="preserve"> </w:t>
      </w:r>
      <w:r w:rsidR="00AB30C9" w:rsidRPr="00AB30C9">
        <w:rPr>
          <w:lang w:val="en-GB"/>
        </w:rPr>
        <w:t xml:space="preserve">London </w:t>
      </w:r>
      <w:r w:rsidRPr="00AB30C9">
        <w:rPr>
          <w:lang w:val="en-GB"/>
        </w:rPr>
        <w:t>(1991).</w:t>
      </w:r>
    </w:p>
    <w:p w14:paraId="6417793D" w14:textId="7681647F" w:rsidR="00A64FC0" w:rsidRDefault="00A64FC0" w:rsidP="00FA061F">
      <w:pPr>
        <w:pStyle w:val="ListParagraph"/>
        <w:numPr>
          <w:ilvl w:val="0"/>
          <w:numId w:val="5"/>
        </w:numPr>
        <w:ind w:left="0" w:firstLine="0"/>
        <w:jc w:val="both"/>
      </w:pPr>
      <w:r w:rsidRPr="00CA4F41">
        <w:t>Carrel, J.</w:t>
      </w:r>
      <w:r w:rsidR="00AB30C9">
        <w:t xml:space="preserve"> </w:t>
      </w:r>
      <w:r w:rsidRPr="00CA4F41">
        <w:t xml:space="preserve">E. A novel aerial-interception trap for arthropod sampling. </w:t>
      </w:r>
      <w:r w:rsidRPr="00CA4F41">
        <w:rPr>
          <w:i/>
          <w:iCs/>
        </w:rPr>
        <w:t xml:space="preserve">Florida Entomologist. </w:t>
      </w:r>
      <w:r w:rsidRPr="00CA4F41">
        <w:rPr>
          <w:b/>
          <w:bCs/>
        </w:rPr>
        <w:t>85</w:t>
      </w:r>
      <w:r w:rsidRPr="00CA4F41">
        <w:t>(4), 656</w:t>
      </w:r>
      <w:r w:rsidR="00AB30C9">
        <w:t>–</w:t>
      </w:r>
      <w:r w:rsidRPr="00CA4F41">
        <w:t>657 (2002).</w:t>
      </w:r>
    </w:p>
    <w:p w14:paraId="0D1CE7C7" w14:textId="78E9772D" w:rsidR="008D094E" w:rsidRDefault="008D094E" w:rsidP="00FA061F">
      <w:pPr>
        <w:pStyle w:val="ListParagraph"/>
        <w:numPr>
          <w:ilvl w:val="0"/>
          <w:numId w:val="5"/>
        </w:numPr>
        <w:ind w:left="0" w:firstLine="0"/>
        <w:jc w:val="both"/>
        <w:rPr>
          <w:lang w:val="en-GB"/>
        </w:rPr>
      </w:pPr>
      <w:proofErr w:type="spellStart"/>
      <w:r w:rsidRPr="00CA4F41">
        <w:rPr>
          <w:lang w:val="en-GB"/>
        </w:rPr>
        <w:t>Steinbauer</w:t>
      </w:r>
      <w:proofErr w:type="spellEnd"/>
      <w:r w:rsidRPr="00CA4F41">
        <w:rPr>
          <w:lang w:val="en-GB"/>
        </w:rPr>
        <w:t>, M.</w:t>
      </w:r>
      <w:r w:rsidR="00AB30C9">
        <w:rPr>
          <w:lang w:val="en-GB"/>
        </w:rPr>
        <w:t xml:space="preserve"> </w:t>
      </w:r>
      <w:r w:rsidRPr="00CA4F41">
        <w:rPr>
          <w:lang w:val="en-GB"/>
        </w:rPr>
        <w:t xml:space="preserve">J., Haslem, A., Edwards, E. Using meteorological and lunar information to explain catch variability of Orthoptera and Lepidoptera from 250 W Farrow light traps. </w:t>
      </w:r>
      <w:r w:rsidRPr="00CA4F41">
        <w:rPr>
          <w:i/>
          <w:iCs/>
          <w:lang w:val="en-GB"/>
        </w:rPr>
        <w:t xml:space="preserve">Insect Conservation and Diversity. </w:t>
      </w:r>
      <w:r w:rsidRPr="00CA4F41">
        <w:rPr>
          <w:b/>
          <w:bCs/>
          <w:lang w:val="en-GB"/>
        </w:rPr>
        <w:t>5</w:t>
      </w:r>
      <w:r w:rsidRPr="00CA4F41">
        <w:rPr>
          <w:lang w:val="en-GB"/>
        </w:rPr>
        <w:t>,</w:t>
      </w:r>
      <w:r w:rsidRPr="00CA4F41">
        <w:rPr>
          <w:i/>
          <w:iCs/>
          <w:lang w:val="en-GB"/>
        </w:rPr>
        <w:t xml:space="preserve"> </w:t>
      </w:r>
      <w:r w:rsidRPr="00CA4F41">
        <w:rPr>
          <w:lang w:val="en-GB"/>
        </w:rPr>
        <w:t>367</w:t>
      </w:r>
      <w:r w:rsidR="00AB30C9">
        <w:rPr>
          <w:lang w:val="en-GB"/>
        </w:rPr>
        <w:t>–</w:t>
      </w:r>
      <w:r w:rsidRPr="00CA4F41">
        <w:rPr>
          <w:lang w:val="en-GB"/>
        </w:rPr>
        <w:t>380 (2012).</w:t>
      </w:r>
    </w:p>
    <w:p w14:paraId="2DA0E77F" w14:textId="33FE240A" w:rsidR="00CD3406" w:rsidRDefault="00CD3406" w:rsidP="00FA061F">
      <w:pPr>
        <w:pStyle w:val="ListParagraph"/>
        <w:numPr>
          <w:ilvl w:val="0"/>
          <w:numId w:val="5"/>
        </w:numPr>
        <w:ind w:left="0" w:firstLine="0"/>
        <w:jc w:val="both"/>
        <w:rPr>
          <w:lang w:val="en-GB"/>
        </w:rPr>
      </w:pPr>
      <w:proofErr w:type="spellStart"/>
      <w:r w:rsidRPr="00CA4F41">
        <w:rPr>
          <w:lang w:val="en-GB"/>
        </w:rPr>
        <w:t>Recher</w:t>
      </w:r>
      <w:proofErr w:type="spellEnd"/>
      <w:r w:rsidRPr="00CA4F41">
        <w:rPr>
          <w:lang w:val="en-GB"/>
        </w:rPr>
        <w:t>, H.</w:t>
      </w:r>
      <w:r w:rsidR="00AB30C9">
        <w:rPr>
          <w:lang w:val="en-GB"/>
        </w:rPr>
        <w:t xml:space="preserve"> </w:t>
      </w:r>
      <w:r w:rsidRPr="00CA4F41">
        <w:rPr>
          <w:lang w:val="en-GB"/>
        </w:rPr>
        <w:t xml:space="preserve">F., </w:t>
      </w:r>
      <w:proofErr w:type="spellStart"/>
      <w:r w:rsidRPr="00CA4F41">
        <w:rPr>
          <w:lang w:val="en-GB"/>
        </w:rPr>
        <w:t>Majer</w:t>
      </w:r>
      <w:proofErr w:type="spellEnd"/>
      <w:r w:rsidRPr="00CA4F41">
        <w:rPr>
          <w:lang w:val="en-GB"/>
        </w:rPr>
        <w:t>, J.</w:t>
      </w:r>
      <w:r w:rsidR="00AB30C9">
        <w:rPr>
          <w:lang w:val="en-GB"/>
        </w:rPr>
        <w:t xml:space="preserve"> </w:t>
      </w:r>
      <w:r w:rsidRPr="00CA4F41">
        <w:rPr>
          <w:lang w:val="en-GB"/>
        </w:rPr>
        <w:t xml:space="preserve">D., Ganesh, S. Seasonality of canopy invertebrate communities in eucalypt forests of eastern and western Australia. </w:t>
      </w:r>
      <w:r w:rsidRPr="00CA4F41">
        <w:rPr>
          <w:i/>
          <w:iCs/>
          <w:lang w:val="en-GB"/>
        </w:rPr>
        <w:t xml:space="preserve">Australian Journal of Ecology. </w:t>
      </w:r>
      <w:r w:rsidRPr="00CA4F41">
        <w:rPr>
          <w:b/>
          <w:bCs/>
          <w:lang w:val="en-GB"/>
        </w:rPr>
        <w:t>21</w:t>
      </w:r>
      <w:r w:rsidRPr="00CA4F41">
        <w:rPr>
          <w:lang w:val="en-GB"/>
        </w:rPr>
        <w:t>, 64</w:t>
      </w:r>
      <w:r w:rsidR="00AB30C9">
        <w:rPr>
          <w:lang w:val="en-GB"/>
        </w:rPr>
        <w:t>–</w:t>
      </w:r>
      <w:r w:rsidRPr="00CA4F41">
        <w:rPr>
          <w:lang w:val="en-GB"/>
        </w:rPr>
        <w:t>80 (1996).</w:t>
      </w:r>
    </w:p>
    <w:p w14:paraId="10F9C8EB" w14:textId="049DF1D1" w:rsidR="002C17AA" w:rsidRDefault="002C17AA" w:rsidP="00FA061F">
      <w:pPr>
        <w:pStyle w:val="ListParagraph"/>
        <w:numPr>
          <w:ilvl w:val="0"/>
          <w:numId w:val="5"/>
        </w:numPr>
        <w:ind w:left="0" w:firstLine="0"/>
        <w:jc w:val="both"/>
        <w:rPr>
          <w:lang w:val="en-GB"/>
        </w:rPr>
      </w:pPr>
      <w:r w:rsidRPr="00CA4F41">
        <w:rPr>
          <w:lang w:val="en-GB"/>
        </w:rPr>
        <w:t>van Klink, R.</w:t>
      </w:r>
      <w:r w:rsidR="00AB30C9">
        <w:rPr>
          <w:lang w:val="en-GB"/>
        </w:rPr>
        <w:t xml:space="preserve"> et al</w:t>
      </w:r>
      <w:r w:rsidRPr="00CA4F41">
        <w:rPr>
          <w:lang w:val="en-GB"/>
        </w:rPr>
        <w:t xml:space="preserve">. Meta-analysis reveals declines in terrestrial but increases in freshwater insect abundances. </w:t>
      </w:r>
      <w:r w:rsidRPr="00CA4F41">
        <w:rPr>
          <w:i/>
          <w:iCs/>
          <w:lang w:val="en-GB"/>
        </w:rPr>
        <w:t xml:space="preserve">Science. </w:t>
      </w:r>
      <w:r w:rsidRPr="00CA4F41">
        <w:rPr>
          <w:b/>
          <w:bCs/>
          <w:lang w:val="en-GB"/>
        </w:rPr>
        <w:t>368</w:t>
      </w:r>
      <w:r w:rsidRPr="00CA4F41">
        <w:rPr>
          <w:lang w:val="en-GB"/>
        </w:rPr>
        <w:t>, 417</w:t>
      </w:r>
      <w:r w:rsidR="00AB30C9">
        <w:rPr>
          <w:lang w:val="en-GB"/>
        </w:rPr>
        <w:t>–</w:t>
      </w:r>
      <w:r w:rsidRPr="00CA4F41">
        <w:rPr>
          <w:lang w:val="en-GB"/>
        </w:rPr>
        <w:t>420 (2020).</w:t>
      </w:r>
    </w:p>
    <w:p w14:paraId="0E2B30F9" w14:textId="42D30380" w:rsidR="002C17AA" w:rsidRPr="00FA061F" w:rsidRDefault="002C17AA" w:rsidP="00FA061F">
      <w:pPr>
        <w:pStyle w:val="ListParagraph"/>
        <w:numPr>
          <w:ilvl w:val="0"/>
          <w:numId w:val="5"/>
        </w:numPr>
        <w:ind w:left="0" w:firstLine="0"/>
        <w:jc w:val="both"/>
      </w:pPr>
      <w:r w:rsidRPr="00CA4F41">
        <w:rPr>
          <w:lang w:val="en-GB"/>
        </w:rPr>
        <w:t>Wagner, D.</w:t>
      </w:r>
      <w:r w:rsidR="00AB30C9">
        <w:rPr>
          <w:lang w:val="en-GB"/>
        </w:rPr>
        <w:t xml:space="preserve"> </w:t>
      </w:r>
      <w:r w:rsidRPr="00CA4F41">
        <w:rPr>
          <w:lang w:val="en-GB"/>
        </w:rPr>
        <w:t xml:space="preserve">L. Insect declines in the Anthropocene. </w:t>
      </w:r>
      <w:r w:rsidRPr="00CA4F41">
        <w:rPr>
          <w:i/>
          <w:iCs/>
          <w:lang w:val="en-GB"/>
        </w:rPr>
        <w:t xml:space="preserve">Annual Review of Entomology. </w:t>
      </w:r>
      <w:r w:rsidRPr="00CA4F41">
        <w:rPr>
          <w:b/>
          <w:bCs/>
          <w:lang w:val="en-GB"/>
        </w:rPr>
        <w:t>65</w:t>
      </w:r>
      <w:r w:rsidRPr="00CA4F41">
        <w:rPr>
          <w:lang w:val="en-GB"/>
        </w:rPr>
        <w:t>,</w:t>
      </w:r>
      <w:r w:rsidRPr="00CA4F41">
        <w:rPr>
          <w:i/>
          <w:iCs/>
          <w:lang w:val="en-GB"/>
        </w:rPr>
        <w:t xml:space="preserve"> </w:t>
      </w:r>
      <w:r w:rsidRPr="00CA4F41">
        <w:rPr>
          <w:lang w:val="en-GB"/>
        </w:rPr>
        <w:t>457</w:t>
      </w:r>
      <w:r w:rsidR="00AB30C9">
        <w:rPr>
          <w:lang w:val="en-GB"/>
        </w:rPr>
        <w:t>–</w:t>
      </w:r>
      <w:r w:rsidRPr="00CA4F41">
        <w:rPr>
          <w:lang w:val="en-GB"/>
        </w:rPr>
        <w:t>480 (2020).</w:t>
      </w:r>
    </w:p>
    <w:p w14:paraId="38A3BBAC" w14:textId="31B2DFA5" w:rsidR="00E07D4F" w:rsidRDefault="00E07D4F" w:rsidP="00FA061F">
      <w:pPr>
        <w:pStyle w:val="ListParagraph"/>
        <w:numPr>
          <w:ilvl w:val="0"/>
          <w:numId w:val="5"/>
        </w:numPr>
        <w:ind w:left="0" w:firstLine="0"/>
        <w:jc w:val="both"/>
        <w:rPr>
          <w:rFonts w:ascii="Calibri" w:hAnsi="Calibri" w:cs="Calibri"/>
        </w:rPr>
      </w:pPr>
      <w:r w:rsidRPr="00FA061F">
        <w:rPr>
          <w:rFonts w:ascii="Calibri" w:hAnsi="Calibri" w:cs="Calibri"/>
        </w:rPr>
        <w:t>Cardoso, P.</w:t>
      </w:r>
      <w:r w:rsidR="00AB30C9">
        <w:rPr>
          <w:rFonts w:ascii="Calibri" w:hAnsi="Calibri" w:cs="Calibri"/>
        </w:rPr>
        <w:t xml:space="preserve"> et al</w:t>
      </w:r>
      <w:r w:rsidRPr="00FA061F">
        <w:rPr>
          <w:rFonts w:ascii="Calibri" w:hAnsi="Calibri" w:cs="Calibri"/>
        </w:rPr>
        <w:t xml:space="preserve">. Scientists’ warning to humanity on insect extinctions. </w:t>
      </w:r>
      <w:r w:rsidRPr="00FA061F">
        <w:rPr>
          <w:rFonts w:ascii="Calibri" w:hAnsi="Calibri" w:cs="Calibri"/>
          <w:i/>
          <w:iCs/>
        </w:rPr>
        <w:t xml:space="preserve">Biological Conservation. </w:t>
      </w:r>
      <w:r w:rsidRPr="00FA061F">
        <w:rPr>
          <w:rFonts w:ascii="Calibri" w:hAnsi="Calibri" w:cs="Calibri"/>
          <w:b/>
          <w:bCs/>
        </w:rPr>
        <w:t>242</w:t>
      </w:r>
      <w:r w:rsidRPr="00FA061F">
        <w:rPr>
          <w:rFonts w:ascii="Calibri" w:hAnsi="Calibri" w:cs="Calibri"/>
        </w:rPr>
        <w:t>, 108426 (2020).</w:t>
      </w:r>
    </w:p>
    <w:p w14:paraId="0A0E80FE" w14:textId="0102591F" w:rsidR="00547161" w:rsidRDefault="00547161" w:rsidP="00FA061F">
      <w:pPr>
        <w:pStyle w:val="ListParagraph"/>
        <w:numPr>
          <w:ilvl w:val="0"/>
          <w:numId w:val="5"/>
        </w:numPr>
        <w:ind w:left="0" w:firstLine="0"/>
        <w:jc w:val="both"/>
        <w:rPr>
          <w:lang w:val="en-GB"/>
        </w:rPr>
      </w:pPr>
      <w:r w:rsidRPr="00CA4F41">
        <w:rPr>
          <w:lang w:val="en-GB"/>
        </w:rPr>
        <w:t>Saunders, M.</w:t>
      </w:r>
      <w:r w:rsidR="00AB30C9">
        <w:rPr>
          <w:lang w:val="en-GB"/>
        </w:rPr>
        <w:t xml:space="preserve"> </w:t>
      </w:r>
      <w:r w:rsidRPr="00CA4F41">
        <w:rPr>
          <w:lang w:val="en-GB"/>
        </w:rPr>
        <w:t>E., Janes, J.</w:t>
      </w:r>
      <w:r w:rsidR="00AB30C9">
        <w:rPr>
          <w:lang w:val="en-GB"/>
        </w:rPr>
        <w:t xml:space="preserve"> </w:t>
      </w:r>
      <w:r w:rsidRPr="00CA4F41">
        <w:rPr>
          <w:lang w:val="en-GB"/>
        </w:rPr>
        <w:t xml:space="preserve">K., O’Hanlon, J.C. Moving on from the insect apocalypse narrative: Engaging with evidence-based insect conservation. </w:t>
      </w:r>
      <w:proofErr w:type="spellStart"/>
      <w:r w:rsidRPr="00CA4F41">
        <w:rPr>
          <w:i/>
          <w:iCs/>
          <w:lang w:val="en-GB"/>
        </w:rPr>
        <w:t>BioScience</w:t>
      </w:r>
      <w:proofErr w:type="spellEnd"/>
      <w:r w:rsidRPr="00CA4F41">
        <w:rPr>
          <w:i/>
          <w:iCs/>
          <w:lang w:val="en-GB"/>
        </w:rPr>
        <w:t xml:space="preserve">. </w:t>
      </w:r>
      <w:r w:rsidRPr="00CA4F41">
        <w:rPr>
          <w:b/>
          <w:bCs/>
          <w:lang w:val="en-GB"/>
        </w:rPr>
        <w:t>70</w:t>
      </w:r>
      <w:r w:rsidR="00AB30C9">
        <w:rPr>
          <w:b/>
          <w:bCs/>
          <w:lang w:val="en-GB"/>
        </w:rPr>
        <w:t xml:space="preserve"> </w:t>
      </w:r>
      <w:r w:rsidRPr="00CA4F41">
        <w:rPr>
          <w:lang w:val="en-GB"/>
        </w:rPr>
        <w:t>(1),</w:t>
      </w:r>
      <w:r w:rsidRPr="00CA4F41">
        <w:rPr>
          <w:i/>
          <w:iCs/>
          <w:lang w:val="en-GB"/>
        </w:rPr>
        <w:t xml:space="preserve"> </w:t>
      </w:r>
      <w:r w:rsidRPr="00CA4F41">
        <w:rPr>
          <w:lang w:val="en-GB"/>
        </w:rPr>
        <w:t>80</w:t>
      </w:r>
      <w:r w:rsidR="00AB30C9">
        <w:rPr>
          <w:lang w:val="en-GB"/>
        </w:rPr>
        <w:t>–</w:t>
      </w:r>
      <w:r w:rsidRPr="00CA4F41">
        <w:rPr>
          <w:lang w:val="en-GB"/>
        </w:rPr>
        <w:t>89 (2020).</w:t>
      </w:r>
    </w:p>
    <w:p w14:paraId="20FE58D1" w14:textId="6D0C2DAA" w:rsidR="00554091" w:rsidRDefault="00554091" w:rsidP="00FA061F">
      <w:pPr>
        <w:pStyle w:val="ListParagraph"/>
        <w:numPr>
          <w:ilvl w:val="0"/>
          <w:numId w:val="5"/>
        </w:numPr>
        <w:ind w:left="0" w:firstLine="0"/>
        <w:jc w:val="both"/>
      </w:pPr>
      <w:r w:rsidRPr="00CA4F41">
        <w:t>Cardoso, P., Leather, S.</w:t>
      </w:r>
      <w:r w:rsidR="00AB30C9">
        <w:t xml:space="preserve"> </w:t>
      </w:r>
      <w:r w:rsidRPr="00CA4F41">
        <w:t xml:space="preserve">R. Predicting a global insect apocalypse. </w:t>
      </w:r>
      <w:r w:rsidRPr="00CA4F41">
        <w:rPr>
          <w:i/>
          <w:iCs/>
        </w:rPr>
        <w:t xml:space="preserve">Insect Conservation and Diversity. </w:t>
      </w:r>
      <w:r w:rsidRPr="00CA4F41">
        <w:rPr>
          <w:b/>
          <w:bCs/>
        </w:rPr>
        <w:t>12</w:t>
      </w:r>
      <w:r w:rsidRPr="00CA4F41">
        <w:t>,</w:t>
      </w:r>
      <w:r w:rsidRPr="00CA4F41">
        <w:rPr>
          <w:i/>
          <w:iCs/>
        </w:rPr>
        <w:t xml:space="preserve"> </w:t>
      </w:r>
      <w:r w:rsidRPr="00CA4F41">
        <w:t>263</w:t>
      </w:r>
      <w:r w:rsidR="00FB00B4">
        <w:t>–</w:t>
      </w:r>
      <w:r w:rsidRPr="00CA4F41">
        <w:t>267 (2019).</w:t>
      </w:r>
    </w:p>
    <w:p w14:paraId="68BB2D07" w14:textId="5A21192F" w:rsidR="001B1473" w:rsidRPr="00FA061F" w:rsidRDefault="001B1473" w:rsidP="00FA061F">
      <w:pPr>
        <w:pStyle w:val="ListParagraph"/>
        <w:numPr>
          <w:ilvl w:val="0"/>
          <w:numId w:val="5"/>
        </w:numPr>
        <w:ind w:left="0" w:firstLine="0"/>
        <w:jc w:val="both"/>
      </w:pPr>
      <w:r w:rsidRPr="00CA4F41">
        <w:rPr>
          <w:lang w:val="en-GB"/>
        </w:rPr>
        <w:t>Owens, A.</w:t>
      </w:r>
      <w:r w:rsidR="00FB00B4">
        <w:rPr>
          <w:lang w:val="en-GB"/>
        </w:rPr>
        <w:t xml:space="preserve"> </w:t>
      </w:r>
      <w:r w:rsidRPr="00CA4F41">
        <w:rPr>
          <w:lang w:val="en-GB"/>
        </w:rPr>
        <w:t>C.</w:t>
      </w:r>
      <w:r w:rsidR="00FB00B4">
        <w:rPr>
          <w:lang w:val="en-GB"/>
        </w:rPr>
        <w:t xml:space="preserve"> </w:t>
      </w:r>
      <w:r w:rsidRPr="00CA4F41">
        <w:rPr>
          <w:lang w:val="en-GB"/>
        </w:rPr>
        <w:t xml:space="preserve">S., </w:t>
      </w:r>
      <w:proofErr w:type="spellStart"/>
      <w:r w:rsidRPr="00CA4F41">
        <w:rPr>
          <w:lang w:val="en-GB"/>
        </w:rPr>
        <w:t>Cochard</w:t>
      </w:r>
      <w:proofErr w:type="spellEnd"/>
      <w:r w:rsidRPr="00CA4F41">
        <w:rPr>
          <w:lang w:val="en-GB"/>
        </w:rPr>
        <w:t xml:space="preserve">, P., </w:t>
      </w:r>
      <w:proofErr w:type="spellStart"/>
      <w:r w:rsidRPr="00CA4F41">
        <w:rPr>
          <w:lang w:val="en-GB"/>
        </w:rPr>
        <w:t>Durrant</w:t>
      </w:r>
      <w:proofErr w:type="spellEnd"/>
      <w:r w:rsidRPr="00CA4F41">
        <w:rPr>
          <w:lang w:val="en-GB"/>
        </w:rPr>
        <w:t xml:space="preserve">, J., Perkin, E., </w:t>
      </w:r>
      <w:proofErr w:type="spellStart"/>
      <w:r w:rsidRPr="00CA4F41">
        <w:rPr>
          <w:lang w:val="en-GB"/>
        </w:rPr>
        <w:t>Seymoure</w:t>
      </w:r>
      <w:proofErr w:type="spellEnd"/>
      <w:r w:rsidRPr="00CA4F41">
        <w:rPr>
          <w:lang w:val="en-GB"/>
        </w:rPr>
        <w:t xml:space="preserve">, B. </w:t>
      </w:r>
      <w:r w:rsidRPr="00CA4F41">
        <w:t>Light pollution is a driver of insect declines. </w:t>
      </w:r>
      <w:r w:rsidRPr="00CA4F41">
        <w:rPr>
          <w:i/>
          <w:iCs/>
        </w:rPr>
        <w:t>Biological Conservation. </w:t>
      </w:r>
      <w:r w:rsidRPr="00CA4F41">
        <w:rPr>
          <w:b/>
          <w:bCs/>
        </w:rPr>
        <w:t>241</w:t>
      </w:r>
      <w:r w:rsidRPr="00CA4F41">
        <w:t xml:space="preserve">, 108259 </w:t>
      </w:r>
      <w:r w:rsidRPr="00CA4F41">
        <w:rPr>
          <w:lang w:val="en-GB"/>
        </w:rPr>
        <w:t>(2020).</w:t>
      </w:r>
    </w:p>
    <w:p w14:paraId="3A8B4C82" w14:textId="225D303A" w:rsidR="00A22A62" w:rsidRDefault="00A22A62" w:rsidP="00FA061F">
      <w:pPr>
        <w:pStyle w:val="ListParagraph"/>
        <w:numPr>
          <w:ilvl w:val="0"/>
          <w:numId w:val="5"/>
        </w:numPr>
        <w:ind w:left="0" w:firstLine="0"/>
        <w:jc w:val="both"/>
      </w:pPr>
      <w:r w:rsidRPr="00CA4F41">
        <w:t>Chapman, J.</w:t>
      </w:r>
      <w:r w:rsidR="00FB00B4">
        <w:t xml:space="preserve"> </w:t>
      </w:r>
      <w:r w:rsidRPr="00CA4F41">
        <w:t>A.</w:t>
      </w:r>
      <w:r w:rsidR="00FB00B4">
        <w:t xml:space="preserve">, </w:t>
      </w:r>
      <w:r w:rsidRPr="00CA4F41">
        <w:t>Kinghorn, J.</w:t>
      </w:r>
      <w:r w:rsidR="00FB00B4">
        <w:t xml:space="preserve"> </w:t>
      </w:r>
      <w:r w:rsidRPr="00CA4F41">
        <w:t xml:space="preserve">M. Window traps for insects. </w:t>
      </w:r>
      <w:r w:rsidRPr="00CA4F41">
        <w:rPr>
          <w:i/>
          <w:iCs/>
        </w:rPr>
        <w:t xml:space="preserve">The Canadian Entomologist. </w:t>
      </w:r>
      <w:r w:rsidRPr="00CA4F41">
        <w:rPr>
          <w:b/>
          <w:bCs/>
        </w:rPr>
        <w:t>87</w:t>
      </w:r>
      <w:r w:rsidRPr="00CA4F41">
        <w:t>(1),</w:t>
      </w:r>
      <w:r w:rsidRPr="00CA4F41">
        <w:rPr>
          <w:i/>
          <w:iCs/>
        </w:rPr>
        <w:t xml:space="preserve"> </w:t>
      </w:r>
      <w:r w:rsidRPr="00CA4F41">
        <w:t>46</w:t>
      </w:r>
      <w:r w:rsidR="00FB00B4">
        <w:t>–</w:t>
      </w:r>
      <w:r w:rsidRPr="00CA4F41">
        <w:t>47 (1955).</w:t>
      </w:r>
    </w:p>
    <w:p w14:paraId="4C857CE0" w14:textId="3AA99EDF" w:rsidR="006512CC" w:rsidRDefault="006512CC" w:rsidP="00FA061F">
      <w:pPr>
        <w:pStyle w:val="ListParagraph"/>
        <w:numPr>
          <w:ilvl w:val="0"/>
          <w:numId w:val="5"/>
        </w:numPr>
        <w:ind w:left="0" w:firstLine="0"/>
        <w:jc w:val="both"/>
      </w:pPr>
      <w:proofErr w:type="spellStart"/>
      <w:r w:rsidRPr="00CA4F41">
        <w:lastRenderedPageBreak/>
        <w:t>Canaday</w:t>
      </w:r>
      <w:proofErr w:type="spellEnd"/>
      <w:r w:rsidR="00D67ABA" w:rsidRPr="00CA4F41">
        <w:t>, C.</w:t>
      </w:r>
      <w:r w:rsidR="00FB00B4">
        <w:t xml:space="preserve"> </w:t>
      </w:r>
      <w:r w:rsidR="00D67ABA" w:rsidRPr="00CA4F41">
        <w:t>L.</w:t>
      </w:r>
      <w:r w:rsidR="00CE75AA" w:rsidRPr="00CA4F41">
        <w:t xml:space="preserve"> Comparison of insect fauna captured in six different trap types</w:t>
      </w:r>
      <w:r w:rsidR="007B5F76" w:rsidRPr="00CA4F41">
        <w:t xml:space="preserve"> in a </w:t>
      </w:r>
      <w:proofErr w:type="gramStart"/>
      <w:r w:rsidR="007B5F76" w:rsidRPr="00CA4F41">
        <w:t>Douglas-fir forest</w:t>
      </w:r>
      <w:proofErr w:type="gramEnd"/>
      <w:r w:rsidR="007B5F76" w:rsidRPr="00CA4F41">
        <w:t xml:space="preserve">. </w:t>
      </w:r>
      <w:r w:rsidR="00721F5D" w:rsidRPr="00CA4F41">
        <w:rPr>
          <w:i/>
          <w:iCs/>
        </w:rPr>
        <w:t>The Canadian Entomologist.</w:t>
      </w:r>
      <w:r w:rsidR="00721F5D" w:rsidRPr="00CA4F41">
        <w:rPr>
          <w:b/>
          <w:bCs/>
        </w:rPr>
        <w:t xml:space="preserve"> </w:t>
      </w:r>
      <w:r w:rsidR="00F01631" w:rsidRPr="00CA4F41">
        <w:rPr>
          <w:b/>
          <w:bCs/>
        </w:rPr>
        <w:t>119</w:t>
      </w:r>
      <w:r w:rsidR="00F01631" w:rsidRPr="00CA4F41">
        <w:t>,</w:t>
      </w:r>
      <w:r w:rsidR="00037BF8" w:rsidRPr="00CA4F41">
        <w:t xml:space="preserve"> 1101</w:t>
      </w:r>
      <w:r w:rsidR="00FB00B4">
        <w:t>–</w:t>
      </w:r>
      <w:r w:rsidR="00037BF8" w:rsidRPr="00CA4F41">
        <w:t>1108</w:t>
      </w:r>
      <w:r w:rsidR="005573D2" w:rsidRPr="00CA4F41">
        <w:t xml:space="preserve"> (2012)</w:t>
      </w:r>
      <w:r w:rsidR="00037BF8" w:rsidRPr="00CA4F41">
        <w:t>.</w:t>
      </w:r>
    </w:p>
    <w:p w14:paraId="52A93E3C" w14:textId="7D150A78" w:rsidR="002A0DB4" w:rsidRDefault="002A0DB4" w:rsidP="00FA061F">
      <w:pPr>
        <w:pStyle w:val="ListParagraph"/>
        <w:numPr>
          <w:ilvl w:val="0"/>
          <w:numId w:val="5"/>
        </w:numPr>
        <w:ind w:left="0" w:firstLine="0"/>
        <w:jc w:val="both"/>
      </w:pPr>
      <w:r w:rsidRPr="00CA4F41">
        <w:t xml:space="preserve">Burns, M., Hancock, G., Robinson, J., Cornforth, I., Blake, S. Two novel flight-interception trap designs for low-cost forest insect surveys. </w:t>
      </w:r>
      <w:r w:rsidRPr="00CA4F41">
        <w:rPr>
          <w:i/>
          <w:iCs/>
        </w:rPr>
        <w:t xml:space="preserve">British Journal of Entomology and Natural History. </w:t>
      </w:r>
      <w:r w:rsidRPr="00CA4F41">
        <w:rPr>
          <w:b/>
          <w:bCs/>
        </w:rPr>
        <w:t>27</w:t>
      </w:r>
      <w:r w:rsidRPr="00CA4F41">
        <w:t>, 155</w:t>
      </w:r>
      <w:r w:rsidR="00FB00B4">
        <w:t>–</w:t>
      </w:r>
      <w:r w:rsidRPr="00CA4F41">
        <w:t>162 (2014).</w:t>
      </w:r>
    </w:p>
    <w:p w14:paraId="7839F257" w14:textId="66B2CBF7" w:rsidR="002766BD" w:rsidRDefault="002766BD" w:rsidP="00FA061F">
      <w:pPr>
        <w:pStyle w:val="ListParagraph"/>
        <w:numPr>
          <w:ilvl w:val="0"/>
          <w:numId w:val="5"/>
        </w:numPr>
        <w:ind w:left="0" w:firstLine="0"/>
        <w:jc w:val="both"/>
        <w:rPr>
          <w:lang w:val="en-US"/>
        </w:rPr>
      </w:pPr>
      <w:r w:rsidRPr="00CA4F41">
        <w:rPr>
          <w:lang w:val="en-US"/>
        </w:rPr>
        <w:t>Basset</w:t>
      </w:r>
      <w:r w:rsidR="00C25765" w:rsidRPr="00CA4F41">
        <w:rPr>
          <w:lang w:val="en-US"/>
        </w:rPr>
        <w:t>,</w:t>
      </w:r>
      <w:r w:rsidRPr="00CA4F41">
        <w:rPr>
          <w:lang w:val="en-US"/>
        </w:rPr>
        <w:t xml:space="preserve"> Y</w:t>
      </w:r>
      <w:r w:rsidR="00C25765" w:rsidRPr="00CA4F41">
        <w:rPr>
          <w:lang w:val="en-US"/>
        </w:rPr>
        <w:t>.</w:t>
      </w:r>
      <w:r w:rsidRPr="00CA4F41">
        <w:rPr>
          <w:lang w:val="en-US"/>
        </w:rPr>
        <w:t xml:space="preserve"> </w:t>
      </w:r>
      <w:r w:rsidR="000D134C" w:rsidRPr="00CA4F41">
        <w:rPr>
          <w:lang w:val="en-US"/>
        </w:rPr>
        <w:t xml:space="preserve">A composite interception trap for sampling arthropods in tree canopies. </w:t>
      </w:r>
      <w:r w:rsidR="000D134C" w:rsidRPr="00CA4F41">
        <w:rPr>
          <w:i/>
          <w:iCs/>
          <w:lang w:val="en-US"/>
        </w:rPr>
        <w:t>Journ</w:t>
      </w:r>
      <w:r w:rsidR="00890B5C" w:rsidRPr="00CA4F41">
        <w:rPr>
          <w:i/>
          <w:iCs/>
          <w:lang w:val="en-US"/>
        </w:rPr>
        <w:t xml:space="preserve">al of the Australian Entomological </w:t>
      </w:r>
      <w:r w:rsidR="00FB00B4">
        <w:rPr>
          <w:i/>
          <w:iCs/>
          <w:lang w:val="en-US"/>
        </w:rPr>
        <w:t>S</w:t>
      </w:r>
      <w:r w:rsidR="00FB00B4" w:rsidRPr="00CA4F41">
        <w:rPr>
          <w:i/>
          <w:iCs/>
          <w:lang w:val="en-US"/>
        </w:rPr>
        <w:t>ociety</w:t>
      </w:r>
      <w:r w:rsidR="00B22863" w:rsidRPr="00CA4F41">
        <w:rPr>
          <w:lang w:val="en-US"/>
        </w:rPr>
        <w:t>.</w:t>
      </w:r>
      <w:r w:rsidR="00611D1A" w:rsidRPr="00CA4F41">
        <w:rPr>
          <w:lang w:val="en-US"/>
        </w:rPr>
        <w:t xml:space="preserve"> </w:t>
      </w:r>
      <w:r w:rsidR="00611D1A" w:rsidRPr="00CA4F41">
        <w:rPr>
          <w:b/>
          <w:bCs/>
          <w:lang w:val="en-US"/>
        </w:rPr>
        <w:t>27</w:t>
      </w:r>
      <w:r w:rsidR="00CE2CFC" w:rsidRPr="00CA4F41">
        <w:rPr>
          <w:lang w:val="en-US"/>
        </w:rPr>
        <w:t xml:space="preserve">, </w:t>
      </w:r>
      <w:r w:rsidR="00611D1A" w:rsidRPr="00CA4F41">
        <w:rPr>
          <w:lang w:val="en-US"/>
        </w:rPr>
        <w:t>213</w:t>
      </w:r>
      <w:r w:rsidR="00FB00B4">
        <w:rPr>
          <w:lang w:val="en-US"/>
        </w:rPr>
        <w:t>–</w:t>
      </w:r>
      <w:r w:rsidR="00611D1A" w:rsidRPr="00CA4F41">
        <w:rPr>
          <w:lang w:val="en-US"/>
        </w:rPr>
        <w:t>219</w:t>
      </w:r>
      <w:r w:rsidR="008F1570" w:rsidRPr="00CA4F41">
        <w:rPr>
          <w:lang w:val="en-US"/>
        </w:rPr>
        <w:t xml:space="preserve"> (1988).</w:t>
      </w:r>
    </w:p>
    <w:p w14:paraId="1C96E436" w14:textId="7BFAAB70" w:rsidR="00462F07" w:rsidRPr="00FA061F" w:rsidRDefault="00462F07" w:rsidP="00FA061F">
      <w:pPr>
        <w:pStyle w:val="ListParagraph"/>
        <w:numPr>
          <w:ilvl w:val="0"/>
          <w:numId w:val="5"/>
        </w:numPr>
        <w:ind w:left="0" w:firstLine="0"/>
        <w:jc w:val="both"/>
      </w:pPr>
      <w:r w:rsidRPr="00CA4F41">
        <w:rPr>
          <w:lang w:val="en-GB"/>
        </w:rPr>
        <w:t xml:space="preserve">Russo, L., </w:t>
      </w:r>
      <w:proofErr w:type="spellStart"/>
      <w:r w:rsidRPr="00CA4F41">
        <w:rPr>
          <w:lang w:val="en-GB"/>
        </w:rPr>
        <w:t>Stehouwer</w:t>
      </w:r>
      <w:proofErr w:type="spellEnd"/>
      <w:r w:rsidRPr="00CA4F41">
        <w:rPr>
          <w:lang w:val="en-GB"/>
        </w:rPr>
        <w:t xml:space="preserve">, R., </w:t>
      </w:r>
      <w:proofErr w:type="spellStart"/>
      <w:r w:rsidRPr="00CA4F41">
        <w:rPr>
          <w:lang w:val="en-GB"/>
        </w:rPr>
        <w:t>Heberling</w:t>
      </w:r>
      <w:proofErr w:type="spellEnd"/>
      <w:r w:rsidRPr="00CA4F41">
        <w:rPr>
          <w:lang w:val="en-GB"/>
        </w:rPr>
        <w:t>, J.</w:t>
      </w:r>
      <w:r w:rsidR="00FB00B4">
        <w:rPr>
          <w:lang w:val="en-GB"/>
        </w:rPr>
        <w:t xml:space="preserve"> </w:t>
      </w:r>
      <w:r w:rsidRPr="00CA4F41">
        <w:rPr>
          <w:lang w:val="en-GB"/>
        </w:rPr>
        <w:t xml:space="preserve">M., Shea, K. The composite insect trap: An innovative combination trap for biologically diverse sampling. </w:t>
      </w:r>
      <w:proofErr w:type="spellStart"/>
      <w:r w:rsidRPr="00CA4F41">
        <w:rPr>
          <w:i/>
          <w:iCs/>
          <w:lang w:val="en-GB"/>
        </w:rPr>
        <w:t>PLoS</w:t>
      </w:r>
      <w:proofErr w:type="spellEnd"/>
      <w:r w:rsidRPr="00CA4F41">
        <w:rPr>
          <w:i/>
          <w:iCs/>
          <w:lang w:val="en-GB"/>
        </w:rPr>
        <w:t xml:space="preserve"> ONE. </w:t>
      </w:r>
      <w:r w:rsidRPr="00CA4F41">
        <w:rPr>
          <w:b/>
          <w:bCs/>
          <w:lang w:val="en-GB"/>
        </w:rPr>
        <w:t>6</w:t>
      </w:r>
      <w:r w:rsidR="00FB00B4">
        <w:rPr>
          <w:b/>
          <w:bCs/>
          <w:lang w:val="en-GB"/>
        </w:rPr>
        <w:t xml:space="preserve"> </w:t>
      </w:r>
      <w:r w:rsidRPr="00CA4F41">
        <w:rPr>
          <w:lang w:val="en-GB"/>
        </w:rPr>
        <w:t>(6), e21079 (2011).</w:t>
      </w:r>
    </w:p>
    <w:p w14:paraId="1344D656" w14:textId="33F083A3" w:rsidR="00462F07" w:rsidRPr="00CA4F41" w:rsidRDefault="00462F07" w:rsidP="00FA061F">
      <w:pPr>
        <w:pStyle w:val="ListParagraph"/>
        <w:numPr>
          <w:ilvl w:val="0"/>
          <w:numId w:val="5"/>
        </w:numPr>
        <w:ind w:left="0" w:firstLine="0"/>
        <w:jc w:val="both"/>
        <w:rPr>
          <w:lang w:val="en-US"/>
        </w:rPr>
      </w:pPr>
      <w:proofErr w:type="spellStart"/>
      <w:r w:rsidRPr="00CA4F41">
        <w:rPr>
          <w:lang w:val="en-US"/>
        </w:rPr>
        <w:t>Knuff</w:t>
      </w:r>
      <w:proofErr w:type="spellEnd"/>
      <w:r w:rsidRPr="00CA4F41">
        <w:rPr>
          <w:lang w:val="en-US"/>
        </w:rPr>
        <w:t>, A.</w:t>
      </w:r>
      <w:r w:rsidR="00FB00B4">
        <w:rPr>
          <w:lang w:val="en-US"/>
        </w:rPr>
        <w:t xml:space="preserve"> </w:t>
      </w:r>
      <w:r w:rsidRPr="00CA4F41">
        <w:rPr>
          <w:lang w:val="en-US"/>
        </w:rPr>
        <w:t xml:space="preserve">K., </w:t>
      </w:r>
      <w:proofErr w:type="spellStart"/>
      <w:r w:rsidRPr="00CA4F41">
        <w:rPr>
          <w:lang w:val="en-US"/>
        </w:rPr>
        <w:t>Winiger</w:t>
      </w:r>
      <w:proofErr w:type="spellEnd"/>
      <w:r w:rsidRPr="00CA4F41">
        <w:rPr>
          <w:lang w:val="en-US"/>
        </w:rPr>
        <w:t>, N., Klein, A</w:t>
      </w:r>
      <w:r w:rsidR="00FB00B4">
        <w:rPr>
          <w:lang w:val="en-US"/>
        </w:rPr>
        <w:t xml:space="preserve">. </w:t>
      </w:r>
      <w:r w:rsidRPr="00CA4F41">
        <w:rPr>
          <w:lang w:val="en-US"/>
        </w:rPr>
        <w:t xml:space="preserve">-M., </w:t>
      </w:r>
      <w:proofErr w:type="spellStart"/>
      <w:r w:rsidRPr="00CA4F41">
        <w:rPr>
          <w:lang w:val="en-US"/>
        </w:rPr>
        <w:t>Segelbacher</w:t>
      </w:r>
      <w:proofErr w:type="spellEnd"/>
      <w:r w:rsidRPr="00CA4F41">
        <w:rPr>
          <w:lang w:val="en-US"/>
        </w:rPr>
        <w:t xml:space="preserve">, G., </w:t>
      </w:r>
      <w:proofErr w:type="spellStart"/>
      <w:r w:rsidRPr="00CA4F41">
        <w:rPr>
          <w:lang w:val="en-US"/>
        </w:rPr>
        <w:t>Staab</w:t>
      </w:r>
      <w:proofErr w:type="spellEnd"/>
      <w:r w:rsidRPr="00CA4F41">
        <w:rPr>
          <w:lang w:val="en-US"/>
        </w:rPr>
        <w:t xml:space="preserve">, M. Optimizing sampling of flying insects using a modified window trap. </w:t>
      </w:r>
      <w:r w:rsidRPr="00CA4F41">
        <w:rPr>
          <w:i/>
          <w:iCs/>
          <w:lang w:val="en-US"/>
        </w:rPr>
        <w:t xml:space="preserve">Methods in Ecology &amp; Evolution. </w:t>
      </w:r>
      <w:r w:rsidRPr="00CA4F41">
        <w:rPr>
          <w:b/>
          <w:bCs/>
          <w:lang w:val="en-US"/>
        </w:rPr>
        <w:t>10</w:t>
      </w:r>
      <w:r w:rsidR="00FB00B4">
        <w:rPr>
          <w:b/>
          <w:bCs/>
          <w:lang w:val="en-US"/>
        </w:rPr>
        <w:t xml:space="preserve"> </w:t>
      </w:r>
      <w:r w:rsidRPr="00CA4F41">
        <w:rPr>
          <w:lang w:val="en-US"/>
        </w:rPr>
        <w:t>(10), 1820</w:t>
      </w:r>
      <w:r w:rsidR="00FB00B4">
        <w:rPr>
          <w:lang w:val="en-US"/>
        </w:rPr>
        <w:t>–</w:t>
      </w:r>
      <w:r w:rsidRPr="00CA4F41">
        <w:rPr>
          <w:lang w:val="en-US"/>
        </w:rPr>
        <w:t>1825 (2019).</w:t>
      </w:r>
    </w:p>
    <w:p w14:paraId="33AC8BDD" w14:textId="77777777" w:rsidR="00462F07" w:rsidRPr="00FA061F" w:rsidRDefault="00462F07" w:rsidP="00FA061F">
      <w:pPr>
        <w:jc w:val="both"/>
        <w:rPr>
          <w:rFonts w:ascii="Calibri" w:hAnsi="Calibri" w:cs="Calibri"/>
          <w:lang w:val="en-US"/>
        </w:rPr>
      </w:pPr>
    </w:p>
    <w:p w14:paraId="445F1A80" w14:textId="1FAE0F03" w:rsidR="00877313" w:rsidRPr="00FA061F" w:rsidRDefault="00877313" w:rsidP="00FA061F">
      <w:pPr>
        <w:jc w:val="both"/>
        <w:rPr>
          <w:rFonts w:ascii="Calibri" w:hAnsi="Calibri" w:cs="Calibri"/>
          <w:lang w:val="en-US"/>
        </w:rPr>
      </w:pPr>
    </w:p>
    <w:sectPr w:rsidR="00877313" w:rsidRPr="00FA061F" w:rsidSect="00BF706C">
      <w:pgSz w:w="11900" w:h="16840"/>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7A3"/>
    <w:multiLevelType w:val="multilevel"/>
    <w:tmpl w:val="3EC46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14398"/>
    <w:multiLevelType w:val="hybridMultilevel"/>
    <w:tmpl w:val="582ACCF6"/>
    <w:lvl w:ilvl="0" w:tplc="F800AAAE">
      <w:start w:val="1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7624B"/>
    <w:multiLevelType w:val="multilevel"/>
    <w:tmpl w:val="7480B9A8"/>
    <w:lvl w:ilvl="0">
      <w:start w:val="1"/>
      <w:numFmt w:val="decimal"/>
      <w:lvlText w:val="%1."/>
      <w:lvlJc w:val="left"/>
      <w:pPr>
        <w:ind w:left="720"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3" w15:restartNumberingAfterBreak="0">
    <w:nsid w:val="52B949FF"/>
    <w:multiLevelType w:val="hybridMultilevel"/>
    <w:tmpl w:val="9170F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B0118"/>
    <w:multiLevelType w:val="hybridMultilevel"/>
    <w:tmpl w:val="2296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tbAAUqYG5gYGBko6SsGpxcWZ+XkgBWa1AI/aAA8sAAAA"/>
  </w:docVars>
  <w:rsids>
    <w:rsidRoot w:val="00041768"/>
    <w:rsid w:val="0000099B"/>
    <w:rsid w:val="00000C36"/>
    <w:rsid w:val="000035E7"/>
    <w:rsid w:val="00005D28"/>
    <w:rsid w:val="00007CE2"/>
    <w:rsid w:val="00007E6A"/>
    <w:rsid w:val="000119F2"/>
    <w:rsid w:val="00011F00"/>
    <w:rsid w:val="00011F40"/>
    <w:rsid w:val="0001308C"/>
    <w:rsid w:val="000147B6"/>
    <w:rsid w:val="00015272"/>
    <w:rsid w:val="000173A4"/>
    <w:rsid w:val="00017DF3"/>
    <w:rsid w:val="00020DFF"/>
    <w:rsid w:val="000227C0"/>
    <w:rsid w:val="0002374C"/>
    <w:rsid w:val="00023FDC"/>
    <w:rsid w:val="00026627"/>
    <w:rsid w:val="00027096"/>
    <w:rsid w:val="00027AA6"/>
    <w:rsid w:val="0003097C"/>
    <w:rsid w:val="000325A9"/>
    <w:rsid w:val="000326D4"/>
    <w:rsid w:val="0003346E"/>
    <w:rsid w:val="000334AC"/>
    <w:rsid w:val="000343AB"/>
    <w:rsid w:val="0003564F"/>
    <w:rsid w:val="00037BF8"/>
    <w:rsid w:val="000411A6"/>
    <w:rsid w:val="00041768"/>
    <w:rsid w:val="0004229E"/>
    <w:rsid w:val="00042931"/>
    <w:rsid w:val="00043048"/>
    <w:rsid w:val="00043D83"/>
    <w:rsid w:val="00045043"/>
    <w:rsid w:val="00045ECD"/>
    <w:rsid w:val="0004654D"/>
    <w:rsid w:val="00047224"/>
    <w:rsid w:val="00047A72"/>
    <w:rsid w:val="00047EC0"/>
    <w:rsid w:val="0005027C"/>
    <w:rsid w:val="0005350B"/>
    <w:rsid w:val="000547E3"/>
    <w:rsid w:val="000563FE"/>
    <w:rsid w:val="000578F6"/>
    <w:rsid w:val="00060462"/>
    <w:rsid w:val="00063CBF"/>
    <w:rsid w:val="0006509C"/>
    <w:rsid w:val="000652F6"/>
    <w:rsid w:val="00065C8C"/>
    <w:rsid w:val="00066157"/>
    <w:rsid w:val="000663F4"/>
    <w:rsid w:val="00066BF3"/>
    <w:rsid w:val="00067141"/>
    <w:rsid w:val="000676B4"/>
    <w:rsid w:val="00067862"/>
    <w:rsid w:val="00070301"/>
    <w:rsid w:val="00071856"/>
    <w:rsid w:val="00071866"/>
    <w:rsid w:val="000736A6"/>
    <w:rsid w:val="000741E4"/>
    <w:rsid w:val="00074C74"/>
    <w:rsid w:val="00075EC8"/>
    <w:rsid w:val="0008081C"/>
    <w:rsid w:val="000817E1"/>
    <w:rsid w:val="000827BB"/>
    <w:rsid w:val="000829F4"/>
    <w:rsid w:val="00087913"/>
    <w:rsid w:val="00090857"/>
    <w:rsid w:val="00091632"/>
    <w:rsid w:val="00094189"/>
    <w:rsid w:val="000947E0"/>
    <w:rsid w:val="000972E7"/>
    <w:rsid w:val="000A071D"/>
    <w:rsid w:val="000A0AB4"/>
    <w:rsid w:val="000A0C3D"/>
    <w:rsid w:val="000A1594"/>
    <w:rsid w:val="000A34A6"/>
    <w:rsid w:val="000A39DD"/>
    <w:rsid w:val="000A5018"/>
    <w:rsid w:val="000A6632"/>
    <w:rsid w:val="000A6C5D"/>
    <w:rsid w:val="000A7DAA"/>
    <w:rsid w:val="000B030C"/>
    <w:rsid w:val="000B03C8"/>
    <w:rsid w:val="000B1CC2"/>
    <w:rsid w:val="000B30BE"/>
    <w:rsid w:val="000B4F92"/>
    <w:rsid w:val="000B6A69"/>
    <w:rsid w:val="000B7FDD"/>
    <w:rsid w:val="000C3459"/>
    <w:rsid w:val="000C3725"/>
    <w:rsid w:val="000C4005"/>
    <w:rsid w:val="000C471B"/>
    <w:rsid w:val="000C5C59"/>
    <w:rsid w:val="000D00AC"/>
    <w:rsid w:val="000D134C"/>
    <w:rsid w:val="000D1CB5"/>
    <w:rsid w:val="000D276D"/>
    <w:rsid w:val="000D2BF2"/>
    <w:rsid w:val="000D6035"/>
    <w:rsid w:val="000D7C99"/>
    <w:rsid w:val="000E1036"/>
    <w:rsid w:val="000E4E0B"/>
    <w:rsid w:val="000E5396"/>
    <w:rsid w:val="000E5798"/>
    <w:rsid w:val="000E71A2"/>
    <w:rsid w:val="000E7BE1"/>
    <w:rsid w:val="000E7CDE"/>
    <w:rsid w:val="000E7D0A"/>
    <w:rsid w:val="000E7E4A"/>
    <w:rsid w:val="000F03F8"/>
    <w:rsid w:val="000F098A"/>
    <w:rsid w:val="000F0F99"/>
    <w:rsid w:val="000F26D9"/>
    <w:rsid w:val="000F2F8D"/>
    <w:rsid w:val="000F3698"/>
    <w:rsid w:val="000F472D"/>
    <w:rsid w:val="000F6444"/>
    <w:rsid w:val="000F69C4"/>
    <w:rsid w:val="000F75A3"/>
    <w:rsid w:val="000F7EEE"/>
    <w:rsid w:val="00102284"/>
    <w:rsid w:val="0010294D"/>
    <w:rsid w:val="00102B5F"/>
    <w:rsid w:val="00103873"/>
    <w:rsid w:val="00103C3D"/>
    <w:rsid w:val="00104F52"/>
    <w:rsid w:val="0010669F"/>
    <w:rsid w:val="001069BF"/>
    <w:rsid w:val="00107181"/>
    <w:rsid w:val="0010792B"/>
    <w:rsid w:val="001100DB"/>
    <w:rsid w:val="001104C6"/>
    <w:rsid w:val="00112DBA"/>
    <w:rsid w:val="00116E06"/>
    <w:rsid w:val="001179EC"/>
    <w:rsid w:val="00117BDD"/>
    <w:rsid w:val="001200B3"/>
    <w:rsid w:val="00120CC0"/>
    <w:rsid w:val="00122AC6"/>
    <w:rsid w:val="0012397D"/>
    <w:rsid w:val="00123A6A"/>
    <w:rsid w:val="00124F12"/>
    <w:rsid w:val="0012541A"/>
    <w:rsid w:val="0012686F"/>
    <w:rsid w:val="00127C00"/>
    <w:rsid w:val="00130F1C"/>
    <w:rsid w:val="001320BC"/>
    <w:rsid w:val="001323F5"/>
    <w:rsid w:val="0013304D"/>
    <w:rsid w:val="001334AB"/>
    <w:rsid w:val="001351E6"/>
    <w:rsid w:val="00135876"/>
    <w:rsid w:val="00135AB5"/>
    <w:rsid w:val="00136AF3"/>
    <w:rsid w:val="00140AB2"/>
    <w:rsid w:val="001431C9"/>
    <w:rsid w:val="00143900"/>
    <w:rsid w:val="00143C3A"/>
    <w:rsid w:val="00144BB6"/>
    <w:rsid w:val="001451D9"/>
    <w:rsid w:val="0014609D"/>
    <w:rsid w:val="0014714A"/>
    <w:rsid w:val="00147823"/>
    <w:rsid w:val="00150EB0"/>
    <w:rsid w:val="00151C5A"/>
    <w:rsid w:val="0015254D"/>
    <w:rsid w:val="0015546F"/>
    <w:rsid w:val="0015566B"/>
    <w:rsid w:val="0016095C"/>
    <w:rsid w:val="00160B85"/>
    <w:rsid w:val="00160DF9"/>
    <w:rsid w:val="00161310"/>
    <w:rsid w:val="00162D12"/>
    <w:rsid w:val="00166A23"/>
    <w:rsid w:val="00166E31"/>
    <w:rsid w:val="0016720B"/>
    <w:rsid w:val="001678D1"/>
    <w:rsid w:val="00167BE1"/>
    <w:rsid w:val="00170934"/>
    <w:rsid w:val="00172D58"/>
    <w:rsid w:val="00173322"/>
    <w:rsid w:val="001734F8"/>
    <w:rsid w:val="00175355"/>
    <w:rsid w:val="00177A82"/>
    <w:rsid w:val="00177DA6"/>
    <w:rsid w:val="001800EA"/>
    <w:rsid w:val="00181440"/>
    <w:rsid w:val="00181D2A"/>
    <w:rsid w:val="001836D9"/>
    <w:rsid w:val="001839FA"/>
    <w:rsid w:val="00186A7D"/>
    <w:rsid w:val="00186EBD"/>
    <w:rsid w:val="00186EFD"/>
    <w:rsid w:val="0019065B"/>
    <w:rsid w:val="00190AFF"/>
    <w:rsid w:val="00190B6B"/>
    <w:rsid w:val="00190FBD"/>
    <w:rsid w:val="00194B99"/>
    <w:rsid w:val="001953FB"/>
    <w:rsid w:val="0019701E"/>
    <w:rsid w:val="00197BD3"/>
    <w:rsid w:val="00197FE8"/>
    <w:rsid w:val="001A01F6"/>
    <w:rsid w:val="001A065F"/>
    <w:rsid w:val="001A0B9D"/>
    <w:rsid w:val="001A35A5"/>
    <w:rsid w:val="001A38EA"/>
    <w:rsid w:val="001A4568"/>
    <w:rsid w:val="001A536E"/>
    <w:rsid w:val="001A5D6A"/>
    <w:rsid w:val="001A5FDB"/>
    <w:rsid w:val="001A67B2"/>
    <w:rsid w:val="001A6EF2"/>
    <w:rsid w:val="001A7672"/>
    <w:rsid w:val="001B1473"/>
    <w:rsid w:val="001B15E7"/>
    <w:rsid w:val="001B1BB7"/>
    <w:rsid w:val="001B25DB"/>
    <w:rsid w:val="001B2E66"/>
    <w:rsid w:val="001B39ED"/>
    <w:rsid w:val="001B3D3E"/>
    <w:rsid w:val="001B4166"/>
    <w:rsid w:val="001B4619"/>
    <w:rsid w:val="001B4A1C"/>
    <w:rsid w:val="001B5581"/>
    <w:rsid w:val="001B5A53"/>
    <w:rsid w:val="001C282C"/>
    <w:rsid w:val="001C4849"/>
    <w:rsid w:val="001C57D4"/>
    <w:rsid w:val="001C5EF7"/>
    <w:rsid w:val="001C7AFE"/>
    <w:rsid w:val="001C7E5E"/>
    <w:rsid w:val="001D0263"/>
    <w:rsid w:val="001D25F4"/>
    <w:rsid w:val="001D2740"/>
    <w:rsid w:val="001D3AD9"/>
    <w:rsid w:val="001D3CEF"/>
    <w:rsid w:val="001D4DDD"/>
    <w:rsid w:val="001D6A14"/>
    <w:rsid w:val="001D6EE3"/>
    <w:rsid w:val="001D70BD"/>
    <w:rsid w:val="001E0275"/>
    <w:rsid w:val="001E07ED"/>
    <w:rsid w:val="001E295A"/>
    <w:rsid w:val="001E29E0"/>
    <w:rsid w:val="001E31C8"/>
    <w:rsid w:val="001E31CF"/>
    <w:rsid w:val="001E4518"/>
    <w:rsid w:val="001E5B07"/>
    <w:rsid w:val="001E63B5"/>
    <w:rsid w:val="001E6C9F"/>
    <w:rsid w:val="001E6D42"/>
    <w:rsid w:val="001E7036"/>
    <w:rsid w:val="001F1028"/>
    <w:rsid w:val="001F1269"/>
    <w:rsid w:val="001F2034"/>
    <w:rsid w:val="001F24C2"/>
    <w:rsid w:val="001F2646"/>
    <w:rsid w:val="001F2F1B"/>
    <w:rsid w:val="001F6010"/>
    <w:rsid w:val="001F62FC"/>
    <w:rsid w:val="001F6B5C"/>
    <w:rsid w:val="001F6D7E"/>
    <w:rsid w:val="00200DE0"/>
    <w:rsid w:val="00200EEC"/>
    <w:rsid w:val="00201A5B"/>
    <w:rsid w:val="00201E32"/>
    <w:rsid w:val="00203A8F"/>
    <w:rsid w:val="00205D40"/>
    <w:rsid w:val="00205F4D"/>
    <w:rsid w:val="00206361"/>
    <w:rsid w:val="00212331"/>
    <w:rsid w:val="0021339B"/>
    <w:rsid w:val="00213459"/>
    <w:rsid w:val="002148B9"/>
    <w:rsid w:val="00214BAA"/>
    <w:rsid w:val="00214F10"/>
    <w:rsid w:val="002151F0"/>
    <w:rsid w:val="00215A15"/>
    <w:rsid w:val="00215B2E"/>
    <w:rsid w:val="00215E9D"/>
    <w:rsid w:val="002172E5"/>
    <w:rsid w:val="0021796F"/>
    <w:rsid w:val="00224197"/>
    <w:rsid w:val="00224A80"/>
    <w:rsid w:val="002252BD"/>
    <w:rsid w:val="002255E1"/>
    <w:rsid w:val="00225A4A"/>
    <w:rsid w:val="00227B6C"/>
    <w:rsid w:val="00230F94"/>
    <w:rsid w:val="00232AC3"/>
    <w:rsid w:val="0023437A"/>
    <w:rsid w:val="00234CB7"/>
    <w:rsid w:val="00234CF2"/>
    <w:rsid w:val="002411A7"/>
    <w:rsid w:val="002418CF"/>
    <w:rsid w:val="00241D7B"/>
    <w:rsid w:val="00242380"/>
    <w:rsid w:val="002425AA"/>
    <w:rsid w:val="002441E0"/>
    <w:rsid w:val="00244A4C"/>
    <w:rsid w:val="002455DD"/>
    <w:rsid w:val="00247997"/>
    <w:rsid w:val="00247C49"/>
    <w:rsid w:val="002517D5"/>
    <w:rsid w:val="0025189C"/>
    <w:rsid w:val="00252491"/>
    <w:rsid w:val="00252803"/>
    <w:rsid w:val="0025287B"/>
    <w:rsid w:val="00252F6E"/>
    <w:rsid w:val="00254706"/>
    <w:rsid w:val="0025490D"/>
    <w:rsid w:val="00256A92"/>
    <w:rsid w:val="00260FDB"/>
    <w:rsid w:val="00261B62"/>
    <w:rsid w:val="00261BE8"/>
    <w:rsid w:val="00262BAC"/>
    <w:rsid w:val="002638C4"/>
    <w:rsid w:val="002671CF"/>
    <w:rsid w:val="0026722A"/>
    <w:rsid w:val="00272118"/>
    <w:rsid w:val="00272A69"/>
    <w:rsid w:val="002750C5"/>
    <w:rsid w:val="00275A91"/>
    <w:rsid w:val="002766BD"/>
    <w:rsid w:val="00276C8A"/>
    <w:rsid w:val="00277B31"/>
    <w:rsid w:val="00282883"/>
    <w:rsid w:val="00284A8C"/>
    <w:rsid w:val="00284C2F"/>
    <w:rsid w:val="00285A5B"/>
    <w:rsid w:val="00287539"/>
    <w:rsid w:val="0028761A"/>
    <w:rsid w:val="002915E4"/>
    <w:rsid w:val="00292CC7"/>
    <w:rsid w:val="00292F54"/>
    <w:rsid w:val="002943D6"/>
    <w:rsid w:val="00294BC0"/>
    <w:rsid w:val="002955FB"/>
    <w:rsid w:val="00296294"/>
    <w:rsid w:val="0029726C"/>
    <w:rsid w:val="002973B9"/>
    <w:rsid w:val="00297B6D"/>
    <w:rsid w:val="002A0DB4"/>
    <w:rsid w:val="002A1D9E"/>
    <w:rsid w:val="002A1E25"/>
    <w:rsid w:val="002A35C5"/>
    <w:rsid w:val="002A4E2C"/>
    <w:rsid w:val="002B0D57"/>
    <w:rsid w:val="002B0FD3"/>
    <w:rsid w:val="002B29BB"/>
    <w:rsid w:val="002B2AB5"/>
    <w:rsid w:val="002B3772"/>
    <w:rsid w:val="002B3DF7"/>
    <w:rsid w:val="002B5209"/>
    <w:rsid w:val="002B6808"/>
    <w:rsid w:val="002B71C9"/>
    <w:rsid w:val="002C108C"/>
    <w:rsid w:val="002C1100"/>
    <w:rsid w:val="002C140D"/>
    <w:rsid w:val="002C17AA"/>
    <w:rsid w:val="002C234B"/>
    <w:rsid w:val="002C2703"/>
    <w:rsid w:val="002C303F"/>
    <w:rsid w:val="002C40ED"/>
    <w:rsid w:val="002C45F1"/>
    <w:rsid w:val="002C4CCD"/>
    <w:rsid w:val="002C61F6"/>
    <w:rsid w:val="002C64FA"/>
    <w:rsid w:val="002C68D6"/>
    <w:rsid w:val="002C6F43"/>
    <w:rsid w:val="002D006B"/>
    <w:rsid w:val="002D0D6B"/>
    <w:rsid w:val="002D1719"/>
    <w:rsid w:val="002D3C55"/>
    <w:rsid w:val="002D517E"/>
    <w:rsid w:val="002D6A82"/>
    <w:rsid w:val="002E053E"/>
    <w:rsid w:val="002E168B"/>
    <w:rsid w:val="002E3079"/>
    <w:rsid w:val="002E32A5"/>
    <w:rsid w:val="002E4A69"/>
    <w:rsid w:val="002E4FE6"/>
    <w:rsid w:val="002E666E"/>
    <w:rsid w:val="002E70B9"/>
    <w:rsid w:val="002E78B4"/>
    <w:rsid w:val="002E7F5E"/>
    <w:rsid w:val="002F03A5"/>
    <w:rsid w:val="002F03B9"/>
    <w:rsid w:val="002F2C96"/>
    <w:rsid w:val="002F3061"/>
    <w:rsid w:val="002F653B"/>
    <w:rsid w:val="002F65AB"/>
    <w:rsid w:val="00300A7E"/>
    <w:rsid w:val="00302B2F"/>
    <w:rsid w:val="00302DE2"/>
    <w:rsid w:val="00303F8E"/>
    <w:rsid w:val="00304DEF"/>
    <w:rsid w:val="00304E48"/>
    <w:rsid w:val="003056A8"/>
    <w:rsid w:val="00306AB5"/>
    <w:rsid w:val="00310315"/>
    <w:rsid w:val="00310BF1"/>
    <w:rsid w:val="00312AE5"/>
    <w:rsid w:val="0031687E"/>
    <w:rsid w:val="00316A4C"/>
    <w:rsid w:val="00317327"/>
    <w:rsid w:val="00320461"/>
    <w:rsid w:val="00323051"/>
    <w:rsid w:val="00323AB4"/>
    <w:rsid w:val="00323BA9"/>
    <w:rsid w:val="00330F3C"/>
    <w:rsid w:val="00332700"/>
    <w:rsid w:val="003334BB"/>
    <w:rsid w:val="0033360A"/>
    <w:rsid w:val="003340D2"/>
    <w:rsid w:val="003344FE"/>
    <w:rsid w:val="003349B3"/>
    <w:rsid w:val="00335B1A"/>
    <w:rsid w:val="00337780"/>
    <w:rsid w:val="00337B78"/>
    <w:rsid w:val="00337D76"/>
    <w:rsid w:val="003404AB"/>
    <w:rsid w:val="0034109A"/>
    <w:rsid w:val="00342485"/>
    <w:rsid w:val="00343171"/>
    <w:rsid w:val="003438CB"/>
    <w:rsid w:val="003439EA"/>
    <w:rsid w:val="00344A2B"/>
    <w:rsid w:val="00347177"/>
    <w:rsid w:val="00351337"/>
    <w:rsid w:val="0035258C"/>
    <w:rsid w:val="00352C4C"/>
    <w:rsid w:val="00352E4E"/>
    <w:rsid w:val="00354354"/>
    <w:rsid w:val="00354465"/>
    <w:rsid w:val="003547BD"/>
    <w:rsid w:val="00354AAC"/>
    <w:rsid w:val="0035509D"/>
    <w:rsid w:val="00356DE8"/>
    <w:rsid w:val="00361D80"/>
    <w:rsid w:val="0036213F"/>
    <w:rsid w:val="00363986"/>
    <w:rsid w:val="00363AF3"/>
    <w:rsid w:val="00363BE7"/>
    <w:rsid w:val="00363C06"/>
    <w:rsid w:val="00365270"/>
    <w:rsid w:val="003669A8"/>
    <w:rsid w:val="00370A9C"/>
    <w:rsid w:val="00370FE9"/>
    <w:rsid w:val="0037133D"/>
    <w:rsid w:val="00371C23"/>
    <w:rsid w:val="003773AA"/>
    <w:rsid w:val="0037770C"/>
    <w:rsid w:val="00377895"/>
    <w:rsid w:val="00380CB9"/>
    <w:rsid w:val="00380E16"/>
    <w:rsid w:val="00381453"/>
    <w:rsid w:val="003826C8"/>
    <w:rsid w:val="00382A62"/>
    <w:rsid w:val="00383E6C"/>
    <w:rsid w:val="00385467"/>
    <w:rsid w:val="0039166A"/>
    <w:rsid w:val="003923DB"/>
    <w:rsid w:val="00392634"/>
    <w:rsid w:val="00392E30"/>
    <w:rsid w:val="003930AD"/>
    <w:rsid w:val="003943D4"/>
    <w:rsid w:val="003945CA"/>
    <w:rsid w:val="003971C6"/>
    <w:rsid w:val="00397D1E"/>
    <w:rsid w:val="003A0226"/>
    <w:rsid w:val="003A0C53"/>
    <w:rsid w:val="003A13E5"/>
    <w:rsid w:val="003A19D2"/>
    <w:rsid w:val="003A3D02"/>
    <w:rsid w:val="003A4A6B"/>
    <w:rsid w:val="003A4A76"/>
    <w:rsid w:val="003A5A59"/>
    <w:rsid w:val="003A7985"/>
    <w:rsid w:val="003B0843"/>
    <w:rsid w:val="003B2B7B"/>
    <w:rsid w:val="003B36AD"/>
    <w:rsid w:val="003B3BF3"/>
    <w:rsid w:val="003B3FD9"/>
    <w:rsid w:val="003B4AA1"/>
    <w:rsid w:val="003B4C31"/>
    <w:rsid w:val="003B64EB"/>
    <w:rsid w:val="003B7376"/>
    <w:rsid w:val="003C22DB"/>
    <w:rsid w:val="003C2C68"/>
    <w:rsid w:val="003C3C44"/>
    <w:rsid w:val="003C4795"/>
    <w:rsid w:val="003C4DFE"/>
    <w:rsid w:val="003C53BB"/>
    <w:rsid w:val="003C6D1D"/>
    <w:rsid w:val="003D0543"/>
    <w:rsid w:val="003D1862"/>
    <w:rsid w:val="003D1CE8"/>
    <w:rsid w:val="003D1EFC"/>
    <w:rsid w:val="003D1F4C"/>
    <w:rsid w:val="003D5EDD"/>
    <w:rsid w:val="003D6EA0"/>
    <w:rsid w:val="003D6F08"/>
    <w:rsid w:val="003E0002"/>
    <w:rsid w:val="003E0777"/>
    <w:rsid w:val="003E1605"/>
    <w:rsid w:val="003E1C29"/>
    <w:rsid w:val="003E3E45"/>
    <w:rsid w:val="003E3FA9"/>
    <w:rsid w:val="003E57CB"/>
    <w:rsid w:val="003E6707"/>
    <w:rsid w:val="003E7AF6"/>
    <w:rsid w:val="003F0B58"/>
    <w:rsid w:val="003F17F1"/>
    <w:rsid w:val="003F2A3E"/>
    <w:rsid w:val="003F3222"/>
    <w:rsid w:val="003F37DF"/>
    <w:rsid w:val="003F5571"/>
    <w:rsid w:val="003F638F"/>
    <w:rsid w:val="003F7D96"/>
    <w:rsid w:val="00400BC0"/>
    <w:rsid w:val="0040280D"/>
    <w:rsid w:val="00402D3D"/>
    <w:rsid w:val="00404207"/>
    <w:rsid w:val="00404917"/>
    <w:rsid w:val="0040580D"/>
    <w:rsid w:val="00407BB6"/>
    <w:rsid w:val="00412B67"/>
    <w:rsid w:val="00413A4A"/>
    <w:rsid w:val="00414B15"/>
    <w:rsid w:val="00414D13"/>
    <w:rsid w:val="0041512D"/>
    <w:rsid w:val="004170E0"/>
    <w:rsid w:val="004203EB"/>
    <w:rsid w:val="00420CA4"/>
    <w:rsid w:val="004210AE"/>
    <w:rsid w:val="00421BC1"/>
    <w:rsid w:val="00421CA2"/>
    <w:rsid w:val="00421CB0"/>
    <w:rsid w:val="00423E0F"/>
    <w:rsid w:val="00424F42"/>
    <w:rsid w:val="004250DD"/>
    <w:rsid w:val="00425223"/>
    <w:rsid w:val="0042573D"/>
    <w:rsid w:val="00425B7F"/>
    <w:rsid w:val="00426899"/>
    <w:rsid w:val="00426D73"/>
    <w:rsid w:val="00427BC2"/>
    <w:rsid w:val="004302A6"/>
    <w:rsid w:val="00430E28"/>
    <w:rsid w:val="004323C0"/>
    <w:rsid w:val="004346E4"/>
    <w:rsid w:val="004359DD"/>
    <w:rsid w:val="00437087"/>
    <w:rsid w:val="00437305"/>
    <w:rsid w:val="004418E6"/>
    <w:rsid w:val="0044213D"/>
    <w:rsid w:val="00442E40"/>
    <w:rsid w:val="00444BBB"/>
    <w:rsid w:val="00444E32"/>
    <w:rsid w:val="0044543F"/>
    <w:rsid w:val="0044565E"/>
    <w:rsid w:val="00447B1F"/>
    <w:rsid w:val="0045073C"/>
    <w:rsid w:val="00450E3F"/>
    <w:rsid w:val="00451C78"/>
    <w:rsid w:val="004524B7"/>
    <w:rsid w:val="00453659"/>
    <w:rsid w:val="004538A1"/>
    <w:rsid w:val="004545BA"/>
    <w:rsid w:val="00454C99"/>
    <w:rsid w:val="00455E25"/>
    <w:rsid w:val="0045671B"/>
    <w:rsid w:val="00461C2F"/>
    <w:rsid w:val="00461F90"/>
    <w:rsid w:val="00462295"/>
    <w:rsid w:val="00462B25"/>
    <w:rsid w:val="00462F07"/>
    <w:rsid w:val="0046378E"/>
    <w:rsid w:val="0046454A"/>
    <w:rsid w:val="0046635A"/>
    <w:rsid w:val="00466D41"/>
    <w:rsid w:val="0046768F"/>
    <w:rsid w:val="00470D47"/>
    <w:rsid w:val="00470F9E"/>
    <w:rsid w:val="0047249A"/>
    <w:rsid w:val="00472931"/>
    <w:rsid w:val="00473627"/>
    <w:rsid w:val="00475314"/>
    <w:rsid w:val="004755F0"/>
    <w:rsid w:val="00477458"/>
    <w:rsid w:val="004777DC"/>
    <w:rsid w:val="00477840"/>
    <w:rsid w:val="004801A7"/>
    <w:rsid w:val="004817EC"/>
    <w:rsid w:val="00482353"/>
    <w:rsid w:val="00482793"/>
    <w:rsid w:val="00483763"/>
    <w:rsid w:val="004849DB"/>
    <w:rsid w:val="00486AF2"/>
    <w:rsid w:val="004929B0"/>
    <w:rsid w:val="004932F2"/>
    <w:rsid w:val="00493B85"/>
    <w:rsid w:val="004945A3"/>
    <w:rsid w:val="00495658"/>
    <w:rsid w:val="00497820"/>
    <w:rsid w:val="004A1776"/>
    <w:rsid w:val="004A1C44"/>
    <w:rsid w:val="004A2289"/>
    <w:rsid w:val="004A2EB9"/>
    <w:rsid w:val="004A303F"/>
    <w:rsid w:val="004A3923"/>
    <w:rsid w:val="004A59F7"/>
    <w:rsid w:val="004A68E3"/>
    <w:rsid w:val="004A69CB"/>
    <w:rsid w:val="004B0EB2"/>
    <w:rsid w:val="004B300B"/>
    <w:rsid w:val="004B3BDD"/>
    <w:rsid w:val="004B5C78"/>
    <w:rsid w:val="004B72E9"/>
    <w:rsid w:val="004B74FA"/>
    <w:rsid w:val="004C0005"/>
    <w:rsid w:val="004C061A"/>
    <w:rsid w:val="004C06D5"/>
    <w:rsid w:val="004C125B"/>
    <w:rsid w:val="004C1676"/>
    <w:rsid w:val="004C1F9E"/>
    <w:rsid w:val="004C2383"/>
    <w:rsid w:val="004C33FB"/>
    <w:rsid w:val="004C4858"/>
    <w:rsid w:val="004C50F8"/>
    <w:rsid w:val="004C5777"/>
    <w:rsid w:val="004C64DF"/>
    <w:rsid w:val="004C6B5D"/>
    <w:rsid w:val="004C6C43"/>
    <w:rsid w:val="004C72C9"/>
    <w:rsid w:val="004C7398"/>
    <w:rsid w:val="004C7747"/>
    <w:rsid w:val="004D0660"/>
    <w:rsid w:val="004D0BC4"/>
    <w:rsid w:val="004D24CA"/>
    <w:rsid w:val="004D318E"/>
    <w:rsid w:val="004D455D"/>
    <w:rsid w:val="004D6CAE"/>
    <w:rsid w:val="004E2CD6"/>
    <w:rsid w:val="004E49E5"/>
    <w:rsid w:val="004E4AB4"/>
    <w:rsid w:val="004E5C4A"/>
    <w:rsid w:val="004E762E"/>
    <w:rsid w:val="004F57A9"/>
    <w:rsid w:val="004F6016"/>
    <w:rsid w:val="00501F87"/>
    <w:rsid w:val="00503000"/>
    <w:rsid w:val="00505B17"/>
    <w:rsid w:val="00506676"/>
    <w:rsid w:val="0051094B"/>
    <w:rsid w:val="0051106A"/>
    <w:rsid w:val="00511223"/>
    <w:rsid w:val="00511793"/>
    <w:rsid w:val="00511A18"/>
    <w:rsid w:val="005121B5"/>
    <w:rsid w:val="005126AA"/>
    <w:rsid w:val="00513885"/>
    <w:rsid w:val="00513E0C"/>
    <w:rsid w:val="005140A6"/>
    <w:rsid w:val="00515635"/>
    <w:rsid w:val="00517BCF"/>
    <w:rsid w:val="00521C12"/>
    <w:rsid w:val="00522120"/>
    <w:rsid w:val="00522238"/>
    <w:rsid w:val="0052249A"/>
    <w:rsid w:val="00523652"/>
    <w:rsid w:val="00523B9B"/>
    <w:rsid w:val="00524CCC"/>
    <w:rsid w:val="00525611"/>
    <w:rsid w:val="0052610D"/>
    <w:rsid w:val="00526B6A"/>
    <w:rsid w:val="00526CCD"/>
    <w:rsid w:val="0053038F"/>
    <w:rsid w:val="005313A2"/>
    <w:rsid w:val="00532CE9"/>
    <w:rsid w:val="00533EBC"/>
    <w:rsid w:val="00534E37"/>
    <w:rsid w:val="00535F9A"/>
    <w:rsid w:val="0053667A"/>
    <w:rsid w:val="005371DF"/>
    <w:rsid w:val="0053794F"/>
    <w:rsid w:val="00540113"/>
    <w:rsid w:val="00544330"/>
    <w:rsid w:val="00544ACD"/>
    <w:rsid w:val="00545A51"/>
    <w:rsid w:val="00546FE3"/>
    <w:rsid w:val="00547161"/>
    <w:rsid w:val="00553A1D"/>
    <w:rsid w:val="00554091"/>
    <w:rsid w:val="0055487C"/>
    <w:rsid w:val="00554A2F"/>
    <w:rsid w:val="00555AD2"/>
    <w:rsid w:val="0055678D"/>
    <w:rsid w:val="005573D2"/>
    <w:rsid w:val="00560EA2"/>
    <w:rsid w:val="00561A4F"/>
    <w:rsid w:val="00563D33"/>
    <w:rsid w:val="00566E0A"/>
    <w:rsid w:val="005674AA"/>
    <w:rsid w:val="00570256"/>
    <w:rsid w:val="00570730"/>
    <w:rsid w:val="00570BFF"/>
    <w:rsid w:val="005712E4"/>
    <w:rsid w:val="0057181B"/>
    <w:rsid w:val="00571B97"/>
    <w:rsid w:val="005727D8"/>
    <w:rsid w:val="00572C66"/>
    <w:rsid w:val="00574179"/>
    <w:rsid w:val="00574BFB"/>
    <w:rsid w:val="0057708F"/>
    <w:rsid w:val="00577117"/>
    <w:rsid w:val="005771F3"/>
    <w:rsid w:val="00577658"/>
    <w:rsid w:val="005800B7"/>
    <w:rsid w:val="00582562"/>
    <w:rsid w:val="005828E5"/>
    <w:rsid w:val="00582DBC"/>
    <w:rsid w:val="00585376"/>
    <w:rsid w:val="0058575B"/>
    <w:rsid w:val="00585D01"/>
    <w:rsid w:val="005862E0"/>
    <w:rsid w:val="005862F3"/>
    <w:rsid w:val="00587908"/>
    <w:rsid w:val="00591E67"/>
    <w:rsid w:val="00592697"/>
    <w:rsid w:val="0059348A"/>
    <w:rsid w:val="00593F1C"/>
    <w:rsid w:val="005964D1"/>
    <w:rsid w:val="00596C85"/>
    <w:rsid w:val="00597E52"/>
    <w:rsid w:val="005A00E2"/>
    <w:rsid w:val="005A085C"/>
    <w:rsid w:val="005A1D86"/>
    <w:rsid w:val="005A2066"/>
    <w:rsid w:val="005A28CE"/>
    <w:rsid w:val="005A44D2"/>
    <w:rsid w:val="005A4B20"/>
    <w:rsid w:val="005A7D86"/>
    <w:rsid w:val="005B0233"/>
    <w:rsid w:val="005B28D4"/>
    <w:rsid w:val="005B3486"/>
    <w:rsid w:val="005B5F9E"/>
    <w:rsid w:val="005B7436"/>
    <w:rsid w:val="005C0584"/>
    <w:rsid w:val="005C1EC2"/>
    <w:rsid w:val="005C2334"/>
    <w:rsid w:val="005C3CEE"/>
    <w:rsid w:val="005C4F25"/>
    <w:rsid w:val="005C5E2D"/>
    <w:rsid w:val="005D1084"/>
    <w:rsid w:val="005D109A"/>
    <w:rsid w:val="005D1905"/>
    <w:rsid w:val="005D1D89"/>
    <w:rsid w:val="005D26E8"/>
    <w:rsid w:val="005D2A1B"/>
    <w:rsid w:val="005D2B30"/>
    <w:rsid w:val="005D3340"/>
    <w:rsid w:val="005D514A"/>
    <w:rsid w:val="005D5961"/>
    <w:rsid w:val="005D5EC5"/>
    <w:rsid w:val="005D6B2D"/>
    <w:rsid w:val="005D7F55"/>
    <w:rsid w:val="005E3DB4"/>
    <w:rsid w:val="005E465B"/>
    <w:rsid w:val="005E51C9"/>
    <w:rsid w:val="005E55BC"/>
    <w:rsid w:val="005E6F9B"/>
    <w:rsid w:val="005F0568"/>
    <w:rsid w:val="005F1FA9"/>
    <w:rsid w:val="005F3246"/>
    <w:rsid w:val="005F36C1"/>
    <w:rsid w:val="005F54B0"/>
    <w:rsid w:val="005F68E4"/>
    <w:rsid w:val="005F70D3"/>
    <w:rsid w:val="00602032"/>
    <w:rsid w:val="00602223"/>
    <w:rsid w:val="00602540"/>
    <w:rsid w:val="00602729"/>
    <w:rsid w:val="006035D6"/>
    <w:rsid w:val="0060389F"/>
    <w:rsid w:val="0060418D"/>
    <w:rsid w:val="006046F2"/>
    <w:rsid w:val="00605810"/>
    <w:rsid w:val="0060668A"/>
    <w:rsid w:val="00607D54"/>
    <w:rsid w:val="00607EB0"/>
    <w:rsid w:val="00607F41"/>
    <w:rsid w:val="00610090"/>
    <w:rsid w:val="00610391"/>
    <w:rsid w:val="006104DC"/>
    <w:rsid w:val="00610897"/>
    <w:rsid w:val="00611D1A"/>
    <w:rsid w:val="0061327E"/>
    <w:rsid w:val="00613D7B"/>
    <w:rsid w:val="00613FCC"/>
    <w:rsid w:val="00615DFD"/>
    <w:rsid w:val="006201B1"/>
    <w:rsid w:val="00620528"/>
    <w:rsid w:val="006220C7"/>
    <w:rsid w:val="00623B6D"/>
    <w:rsid w:val="006256B3"/>
    <w:rsid w:val="00625C85"/>
    <w:rsid w:val="006267D4"/>
    <w:rsid w:val="00626C75"/>
    <w:rsid w:val="00630555"/>
    <w:rsid w:val="00630712"/>
    <w:rsid w:val="00630AFE"/>
    <w:rsid w:val="006337A6"/>
    <w:rsid w:val="006338BC"/>
    <w:rsid w:val="0063391F"/>
    <w:rsid w:val="00633EFA"/>
    <w:rsid w:val="00634E7D"/>
    <w:rsid w:val="006354A2"/>
    <w:rsid w:val="006358D5"/>
    <w:rsid w:val="0063652C"/>
    <w:rsid w:val="00636EBC"/>
    <w:rsid w:val="00642A38"/>
    <w:rsid w:val="0064337D"/>
    <w:rsid w:val="00643E12"/>
    <w:rsid w:val="0064417F"/>
    <w:rsid w:val="00645A09"/>
    <w:rsid w:val="00646435"/>
    <w:rsid w:val="006506FD"/>
    <w:rsid w:val="00650D0C"/>
    <w:rsid w:val="00650F53"/>
    <w:rsid w:val="006512CC"/>
    <w:rsid w:val="006528A1"/>
    <w:rsid w:val="00653A15"/>
    <w:rsid w:val="00653F8C"/>
    <w:rsid w:val="006546F9"/>
    <w:rsid w:val="00657336"/>
    <w:rsid w:val="00660CD8"/>
    <w:rsid w:val="00660FE6"/>
    <w:rsid w:val="006616A2"/>
    <w:rsid w:val="00662695"/>
    <w:rsid w:val="006654B5"/>
    <w:rsid w:val="00665A0B"/>
    <w:rsid w:val="00666036"/>
    <w:rsid w:val="006661BB"/>
    <w:rsid w:val="006671AC"/>
    <w:rsid w:val="00670070"/>
    <w:rsid w:val="006707E8"/>
    <w:rsid w:val="00672989"/>
    <w:rsid w:val="00672D2A"/>
    <w:rsid w:val="00673BE5"/>
    <w:rsid w:val="0067488D"/>
    <w:rsid w:val="006748D6"/>
    <w:rsid w:val="00675B33"/>
    <w:rsid w:val="0067791E"/>
    <w:rsid w:val="006804B7"/>
    <w:rsid w:val="00682AEC"/>
    <w:rsid w:val="006852AC"/>
    <w:rsid w:val="006867BD"/>
    <w:rsid w:val="006878B8"/>
    <w:rsid w:val="00690C3F"/>
    <w:rsid w:val="00691126"/>
    <w:rsid w:val="00691265"/>
    <w:rsid w:val="00691790"/>
    <w:rsid w:val="00691CCB"/>
    <w:rsid w:val="00692B7A"/>
    <w:rsid w:val="00694488"/>
    <w:rsid w:val="00694580"/>
    <w:rsid w:val="006966CA"/>
    <w:rsid w:val="006968C1"/>
    <w:rsid w:val="006A1E75"/>
    <w:rsid w:val="006A295F"/>
    <w:rsid w:val="006A305B"/>
    <w:rsid w:val="006A3ADA"/>
    <w:rsid w:val="006A4263"/>
    <w:rsid w:val="006A4EC0"/>
    <w:rsid w:val="006A53CF"/>
    <w:rsid w:val="006A709A"/>
    <w:rsid w:val="006A7831"/>
    <w:rsid w:val="006B0B6D"/>
    <w:rsid w:val="006B0E11"/>
    <w:rsid w:val="006B11AC"/>
    <w:rsid w:val="006B1F83"/>
    <w:rsid w:val="006B5ECB"/>
    <w:rsid w:val="006B610C"/>
    <w:rsid w:val="006B6D11"/>
    <w:rsid w:val="006B7E0A"/>
    <w:rsid w:val="006B7E92"/>
    <w:rsid w:val="006C0615"/>
    <w:rsid w:val="006C499A"/>
    <w:rsid w:val="006C5B22"/>
    <w:rsid w:val="006C64C6"/>
    <w:rsid w:val="006C717D"/>
    <w:rsid w:val="006D0DC4"/>
    <w:rsid w:val="006D29EE"/>
    <w:rsid w:val="006D4219"/>
    <w:rsid w:val="006D51AD"/>
    <w:rsid w:val="006D6158"/>
    <w:rsid w:val="006D7DC0"/>
    <w:rsid w:val="006E0626"/>
    <w:rsid w:val="006E0AC3"/>
    <w:rsid w:val="006E0FC1"/>
    <w:rsid w:val="006E2251"/>
    <w:rsid w:val="006E2866"/>
    <w:rsid w:val="006E2884"/>
    <w:rsid w:val="006E310C"/>
    <w:rsid w:val="006E3EAC"/>
    <w:rsid w:val="006E4629"/>
    <w:rsid w:val="006E4F39"/>
    <w:rsid w:val="006E60D7"/>
    <w:rsid w:val="006E6BDF"/>
    <w:rsid w:val="006F04CF"/>
    <w:rsid w:val="006F0514"/>
    <w:rsid w:val="006F0F3C"/>
    <w:rsid w:val="006F113B"/>
    <w:rsid w:val="006F1583"/>
    <w:rsid w:val="006F16E2"/>
    <w:rsid w:val="006F3259"/>
    <w:rsid w:val="006F54E7"/>
    <w:rsid w:val="00700C8C"/>
    <w:rsid w:val="00701699"/>
    <w:rsid w:val="00701E35"/>
    <w:rsid w:val="007024FD"/>
    <w:rsid w:val="007030D8"/>
    <w:rsid w:val="00703FF2"/>
    <w:rsid w:val="0070443D"/>
    <w:rsid w:val="00706500"/>
    <w:rsid w:val="00714036"/>
    <w:rsid w:val="007162D1"/>
    <w:rsid w:val="00716BFE"/>
    <w:rsid w:val="00717D4B"/>
    <w:rsid w:val="007200B6"/>
    <w:rsid w:val="00721692"/>
    <w:rsid w:val="00721F5D"/>
    <w:rsid w:val="007226D0"/>
    <w:rsid w:val="0072273E"/>
    <w:rsid w:val="0072511F"/>
    <w:rsid w:val="00725C98"/>
    <w:rsid w:val="00725DBD"/>
    <w:rsid w:val="0072699E"/>
    <w:rsid w:val="00730289"/>
    <w:rsid w:val="007313CC"/>
    <w:rsid w:val="00731EF4"/>
    <w:rsid w:val="0073289B"/>
    <w:rsid w:val="007331EC"/>
    <w:rsid w:val="00734440"/>
    <w:rsid w:val="007355C3"/>
    <w:rsid w:val="0073618F"/>
    <w:rsid w:val="007363EF"/>
    <w:rsid w:val="00737BF4"/>
    <w:rsid w:val="00741399"/>
    <w:rsid w:val="00741422"/>
    <w:rsid w:val="00741DD5"/>
    <w:rsid w:val="00742B38"/>
    <w:rsid w:val="007463D6"/>
    <w:rsid w:val="00747AB6"/>
    <w:rsid w:val="007506F3"/>
    <w:rsid w:val="007534BA"/>
    <w:rsid w:val="00753C49"/>
    <w:rsid w:val="0075433A"/>
    <w:rsid w:val="00754D26"/>
    <w:rsid w:val="00756D96"/>
    <w:rsid w:val="007576AA"/>
    <w:rsid w:val="00757FFE"/>
    <w:rsid w:val="00762049"/>
    <w:rsid w:val="00762095"/>
    <w:rsid w:val="00762CD6"/>
    <w:rsid w:val="00764196"/>
    <w:rsid w:val="00765514"/>
    <w:rsid w:val="00765D51"/>
    <w:rsid w:val="0076722E"/>
    <w:rsid w:val="007678BF"/>
    <w:rsid w:val="0077064D"/>
    <w:rsid w:val="00770736"/>
    <w:rsid w:val="00770EF6"/>
    <w:rsid w:val="007732E6"/>
    <w:rsid w:val="007734B4"/>
    <w:rsid w:val="00773F65"/>
    <w:rsid w:val="007750BB"/>
    <w:rsid w:val="0077687D"/>
    <w:rsid w:val="00777773"/>
    <w:rsid w:val="00780249"/>
    <w:rsid w:val="007806A8"/>
    <w:rsid w:val="00782B0F"/>
    <w:rsid w:val="00782DAE"/>
    <w:rsid w:val="00782EE7"/>
    <w:rsid w:val="00783BDE"/>
    <w:rsid w:val="00784358"/>
    <w:rsid w:val="00786D98"/>
    <w:rsid w:val="00787A4D"/>
    <w:rsid w:val="00787D5D"/>
    <w:rsid w:val="007902A6"/>
    <w:rsid w:val="0079108D"/>
    <w:rsid w:val="007915A0"/>
    <w:rsid w:val="0079179F"/>
    <w:rsid w:val="00792082"/>
    <w:rsid w:val="007924D6"/>
    <w:rsid w:val="0079301B"/>
    <w:rsid w:val="00794CC0"/>
    <w:rsid w:val="0079523B"/>
    <w:rsid w:val="0079692A"/>
    <w:rsid w:val="007A304B"/>
    <w:rsid w:val="007A3560"/>
    <w:rsid w:val="007A4005"/>
    <w:rsid w:val="007A5769"/>
    <w:rsid w:val="007A59E0"/>
    <w:rsid w:val="007A6136"/>
    <w:rsid w:val="007B08E4"/>
    <w:rsid w:val="007B0D86"/>
    <w:rsid w:val="007B1F05"/>
    <w:rsid w:val="007B33F7"/>
    <w:rsid w:val="007B40BE"/>
    <w:rsid w:val="007B40FB"/>
    <w:rsid w:val="007B4722"/>
    <w:rsid w:val="007B4CCF"/>
    <w:rsid w:val="007B5813"/>
    <w:rsid w:val="007B5F76"/>
    <w:rsid w:val="007B603D"/>
    <w:rsid w:val="007B67F6"/>
    <w:rsid w:val="007B79BB"/>
    <w:rsid w:val="007C0680"/>
    <w:rsid w:val="007C08DD"/>
    <w:rsid w:val="007C1087"/>
    <w:rsid w:val="007C11DF"/>
    <w:rsid w:val="007C22FF"/>
    <w:rsid w:val="007C2D7B"/>
    <w:rsid w:val="007C35D3"/>
    <w:rsid w:val="007C3B2A"/>
    <w:rsid w:val="007C3FD5"/>
    <w:rsid w:val="007C4075"/>
    <w:rsid w:val="007C407B"/>
    <w:rsid w:val="007C46BA"/>
    <w:rsid w:val="007C4976"/>
    <w:rsid w:val="007C705B"/>
    <w:rsid w:val="007D0AE7"/>
    <w:rsid w:val="007D3B63"/>
    <w:rsid w:val="007D4036"/>
    <w:rsid w:val="007D4666"/>
    <w:rsid w:val="007D58C2"/>
    <w:rsid w:val="007D6992"/>
    <w:rsid w:val="007E0127"/>
    <w:rsid w:val="007E3536"/>
    <w:rsid w:val="007E45C5"/>
    <w:rsid w:val="007E4AF2"/>
    <w:rsid w:val="007E4D2C"/>
    <w:rsid w:val="007E4F8A"/>
    <w:rsid w:val="007E57BA"/>
    <w:rsid w:val="007E7CE3"/>
    <w:rsid w:val="007F08E1"/>
    <w:rsid w:val="007F13FD"/>
    <w:rsid w:val="007F1411"/>
    <w:rsid w:val="007F26B7"/>
    <w:rsid w:val="007F35A5"/>
    <w:rsid w:val="007F4739"/>
    <w:rsid w:val="007F4F67"/>
    <w:rsid w:val="007F635E"/>
    <w:rsid w:val="00800DA5"/>
    <w:rsid w:val="00801227"/>
    <w:rsid w:val="0080194F"/>
    <w:rsid w:val="00802886"/>
    <w:rsid w:val="008029FB"/>
    <w:rsid w:val="008033B9"/>
    <w:rsid w:val="0080451B"/>
    <w:rsid w:val="00804593"/>
    <w:rsid w:val="0080482A"/>
    <w:rsid w:val="008052A0"/>
    <w:rsid w:val="00806679"/>
    <w:rsid w:val="00806B21"/>
    <w:rsid w:val="008074AC"/>
    <w:rsid w:val="00810D2C"/>
    <w:rsid w:val="00811876"/>
    <w:rsid w:val="00811F62"/>
    <w:rsid w:val="00812B58"/>
    <w:rsid w:val="00813FAC"/>
    <w:rsid w:val="008141EB"/>
    <w:rsid w:val="00814C02"/>
    <w:rsid w:val="00815392"/>
    <w:rsid w:val="008154E4"/>
    <w:rsid w:val="00816AA3"/>
    <w:rsid w:val="00817A49"/>
    <w:rsid w:val="008205A7"/>
    <w:rsid w:val="0082088E"/>
    <w:rsid w:val="00820E6E"/>
    <w:rsid w:val="0082332D"/>
    <w:rsid w:val="00823D4F"/>
    <w:rsid w:val="00823DBE"/>
    <w:rsid w:val="0082429B"/>
    <w:rsid w:val="00824A6E"/>
    <w:rsid w:val="008264BE"/>
    <w:rsid w:val="00826585"/>
    <w:rsid w:val="00826EF6"/>
    <w:rsid w:val="00827162"/>
    <w:rsid w:val="00830A4E"/>
    <w:rsid w:val="00830CF7"/>
    <w:rsid w:val="008319A7"/>
    <w:rsid w:val="00833F10"/>
    <w:rsid w:val="00836B75"/>
    <w:rsid w:val="008408C3"/>
    <w:rsid w:val="00840951"/>
    <w:rsid w:val="00840B30"/>
    <w:rsid w:val="00840F19"/>
    <w:rsid w:val="00842A21"/>
    <w:rsid w:val="00842D68"/>
    <w:rsid w:val="00843541"/>
    <w:rsid w:val="00845B33"/>
    <w:rsid w:val="00845F74"/>
    <w:rsid w:val="008479B6"/>
    <w:rsid w:val="00850A7C"/>
    <w:rsid w:val="008518DA"/>
    <w:rsid w:val="008530F8"/>
    <w:rsid w:val="0085417B"/>
    <w:rsid w:val="00860437"/>
    <w:rsid w:val="00862B41"/>
    <w:rsid w:val="00867190"/>
    <w:rsid w:val="00867F3F"/>
    <w:rsid w:val="00870D2D"/>
    <w:rsid w:val="00870E95"/>
    <w:rsid w:val="00871911"/>
    <w:rsid w:val="00872591"/>
    <w:rsid w:val="00872CA2"/>
    <w:rsid w:val="00872D35"/>
    <w:rsid w:val="00872F28"/>
    <w:rsid w:val="00874524"/>
    <w:rsid w:val="0087564A"/>
    <w:rsid w:val="00875843"/>
    <w:rsid w:val="0087593E"/>
    <w:rsid w:val="0087626C"/>
    <w:rsid w:val="008763D8"/>
    <w:rsid w:val="00877313"/>
    <w:rsid w:val="0088163D"/>
    <w:rsid w:val="00881C2E"/>
    <w:rsid w:val="00882653"/>
    <w:rsid w:val="00882D60"/>
    <w:rsid w:val="0088324A"/>
    <w:rsid w:val="00884D8E"/>
    <w:rsid w:val="00886B75"/>
    <w:rsid w:val="00886C24"/>
    <w:rsid w:val="00887357"/>
    <w:rsid w:val="008875B1"/>
    <w:rsid w:val="0088768A"/>
    <w:rsid w:val="00887943"/>
    <w:rsid w:val="00887EE3"/>
    <w:rsid w:val="0089070C"/>
    <w:rsid w:val="00890887"/>
    <w:rsid w:val="00890B5C"/>
    <w:rsid w:val="00891693"/>
    <w:rsid w:val="00894E90"/>
    <w:rsid w:val="00895149"/>
    <w:rsid w:val="00896B17"/>
    <w:rsid w:val="00897990"/>
    <w:rsid w:val="008A0E69"/>
    <w:rsid w:val="008A1B17"/>
    <w:rsid w:val="008A2236"/>
    <w:rsid w:val="008A2D09"/>
    <w:rsid w:val="008A5E87"/>
    <w:rsid w:val="008A60D7"/>
    <w:rsid w:val="008A62E0"/>
    <w:rsid w:val="008A6D1D"/>
    <w:rsid w:val="008B225A"/>
    <w:rsid w:val="008B3014"/>
    <w:rsid w:val="008B3DB9"/>
    <w:rsid w:val="008B4992"/>
    <w:rsid w:val="008B4ABB"/>
    <w:rsid w:val="008B4E3B"/>
    <w:rsid w:val="008B56B0"/>
    <w:rsid w:val="008B6704"/>
    <w:rsid w:val="008B684A"/>
    <w:rsid w:val="008B6BCC"/>
    <w:rsid w:val="008B777F"/>
    <w:rsid w:val="008C0B96"/>
    <w:rsid w:val="008C3F3F"/>
    <w:rsid w:val="008C4216"/>
    <w:rsid w:val="008C427E"/>
    <w:rsid w:val="008D094E"/>
    <w:rsid w:val="008D1032"/>
    <w:rsid w:val="008D3F13"/>
    <w:rsid w:val="008D4C72"/>
    <w:rsid w:val="008D4E49"/>
    <w:rsid w:val="008D5C2E"/>
    <w:rsid w:val="008D70C7"/>
    <w:rsid w:val="008E0051"/>
    <w:rsid w:val="008E08A2"/>
    <w:rsid w:val="008E149D"/>
    <w:rsid w:val="008E1F1D"/>
    <w:rsid w:val="008E29BB"/>
    <w:rsid w:val="008E6BED"/>
    <w:rsid w:val="008E6E5F"/>
    <w:rsid w:val="008E7ECC"/>
    <w:rsid w:val="008F06A1"/>
    <w:rsid w:val="008F1570"/>
    <w:rsid w:val="008F2C00"/>
    <w:rsid w:val="008F3CB9"/>
    <w:rsid w:val="008F4A42"/>
    <w:rsid w:val="008F4F0E"/>
    <w:rsid w:val="008F5182"/>
    <w:rsid w:val="008F550B"/>
    <w:rsid w:val="008F6574"/>
    <w:rsid w:val="008F73C4"/>
    <w:rsid w:val="00900F7C"/>
    <w:rsid w:val="00901652"/>
    <w:rsid w:val="00901E5B"/>
    <w:rsid w:val="00902967"/>
    <w:rsid w:val="009056A3"/>
    <w:rsid w:val="00906DBF"/>
    <w:rsid w:val="009106B2"/>
    <w:rsid w:val="00911FB3"/>
    <w:rsid w:val="00914066"/>
    <w:rsid w:val="00915A79"/>
    <w:rsid w:val="00916132"/>
    <w:rsid w:val="00916666"/>
    <w:rsid w:val="00916AEC"/>
    <w:rsid w:val="00916C50"/>
    <w:rsid w:val="0091707E"/>
    <w:rsid w:val="00917529"/>
    <w:rsid w:val="009201DF"/>
    <w:rsid w:val="0092211D"/>
    <w:rsid w:val="0092237E"/>
    <w:rsid w:val="00922684"/>
    <w:rsid w:val="009228BA"/>
    <w:rsid w:val="009246DE"/>
    <w:rsid w:val="00924EE0"/>
    <w:rsid w:val="00924F3D"/>
    <w:rsid w:val="00925228"/>
    <w:rsid w:val="00927C6D"/>
    <w:rsid w:val="00927FF7"/>
    <w:rsid w:val="009313F0"/>
    <w:rsid w:val="009316B8"/>
    <w:rsid w:val="0093257C"/>
    <w:rsid w:val="00933523"/>
    <w:rsid w:val="0093533C"/>
    <w:rsid w:val="009365FC"/>
    <w:rsid w:val="00936C44"/>
    <w:rsid w:val="00936DBA"/>
    <w:rsid w:val="00940EF0"/>
    <w:rsid w:val="00940F36"/>
    <w:rsid w:val="00941084"/>
    <w:rsid w:val="009419FE"/>
    <w:rsid w:val="0094236A"/>
    <w:rsid w:val="00942734"/>
    <w:rsid w:val="00943D95"/>
    <w:rsid w:val="00945A2F"/>
    <w:rsid w:val="00945A73"/>
    <w:rsid w:val="00950563"/>
    <w:rsid w:val="009508C4"/>
    <w:rsid w:val="009514DE"/>
    <w:rsid w:val="00951AF5"/>
    <w:rsid w:val="0095299B"/>
    <w:rsid w:val="00954927"/>
    <w:rsid w:val="00960B6B"/>
    <w:rsid w:val="00961407"/>
    <w:rsid w:val="0096181A"/>
    <w:rsid w:val="00962B83"/>
    <w:rsid w:val="00962ECD"/>
    <w:rsid w:val="00964A5E"/>
    <w:rsid w:val="00964E68"/>
    <w:rsid w:val="00965CB6"/>
    <w:rsid w:val="00967CA3"/>
    <w:rsid w:val="00967CB4"/>
    <w:rsid w:val="00967EF2"/>
    <w:rsid w:val="00970770"/>
    <w:rsid w:val="00971AAE"/>
    <w:rsid w:val="00972641"/>
    <w:rsid w:val="00972681"/>
    <w:rsid w:val="00974417"/>
    <w:rsid w:val="009744DA"/>
    <w:rsid w:val="009764AA"/>
    <w:rsid w:val="009843F1"/>
    <w:rsid w:val="00985017"/>
    <w:rsid w:val="0098501F"/>
    <w:rsid w:val="0098653D"/>
    <w:rsid w:val="00987358"/>
    <w:rsid w:val="00987368"/>
    <w:rsid w:val="00990E1A"/>
    <w:rsid w:val="009911E7"/>
    <w:rsid w:val="00991267"/>
    <w:rsid w:val="00993E46"/>
    <w:rsid w:val="0099403F"/>
    <w:rsid w:val="00994CE4"/>
    <w:rsid w:val="00996727"/>
    <w:rsid w:val="00997F63"/>
    <w:rsid w:val="009A081B"/>
    <w:rsid w:val="009A0EED"/>
    <w:rsid w:val="009A16CE"/>
    <w:rsid w:val="009A2512"/>
    <w:rsid w:val="009A29AD"/>
    <w:rsid w:val="009A36A9"/>
    <w:rsid w:val="009A479F"/>
    <w:rsid w:val="009A4B6F"/>
    <w:rsid w:val="009A5765"/>
    <w:rsid w:val="009A5E9A"/>
    <w:rsid w:val="009A61A6"/>
    <w:rsid w:val="009B5844"/>
    <w:rsid w:val="009B7021"/>
    <w:rsid w:val="009B7530"/>
    <w:rsid w:val="009B76C3"/>
    <w:rsid w:val="009C0727"/>
    <w:rsid w:val="009C2D94"/>
    <w:rsid w:val="009C5002"/>
    <w:rsid w:val="009D0D5E"/>
    <w:rsid w:val="009D31C8"/>
    <w:rsid w:val="009D3596"/>
    <w:rsid w:val="009D4379"/>
    <w:rsid w:val="009D5EDD"/>
    <w:rsid w:val="009D6261"/>
    <w:rsid w:val="009D76C7"/>
    <w:rsid w:val="009E1385"/>
    <w:rsid w:val="009E2357"/>
    <w:rsid w:val="009E2EC1"/>
    <w:rsid w:val="009E34D1"/>
    <w:rsid w:val="009E6C66"/>
    <w:rsid w:val="009E74B7"/>
    <w:rsid w:val="009F13F9"/>
    <w:rsid w:val="009F1CB6"/>
    <w:rsid w:val="009F25CA"/>
    <w:rsid w:val="009F39C8"/>
    <w:rsid w:val="009F41EE"/>
    <w:rsid w:val="009F453A"/>
    <w:rsid w:val="009F4E13"/>
    <w:rsid w:val="009F5D60"/>
    <w:rsid w:val="009F6262"/>
    <w:rsid w:val="009F74D3"/>
    <w:rsid w:val="009F76AC"/>
    <w:rsid w:val="00A00B05"/>
    <w:rsid w:val="00A015BB"/>
    <w:rsid w:val="00A0369F"/>
    <w:rsid w:val="00A04280"/>
    <w:rsid w:val="00A05963"/>
    <w:rsid w:val="00A05A29"/>
    <w:rsid w:val="00A0799E"/>
    <w:rsid w:val="00A105DA"/>
    <w:rsid w:val="00A115EC"/>
    <w:rsid w:val="00A1607B"/>
    <w:rsid w:val="00A20999"/>
    <w:rsid w:val="00A20E56"/>
    <w:rsid w:val="00A20F17"/>
    <w:rsid w:val="00A21AAE"/>
    <w:rsid w:val="00A22A62"/>
    <w:rsid w:val="00A23088"/>
    <w:rsid w:val="00A24E06"/>
    <w:rsid w:val="00A26577"/>
    <w:rsid w:val="00A27507"/>
    <w:rsid w:val="00A27D7B"/>
    <w:rsid w:val="00A3072C"/>
    <w:rsid w:val="00A31120"/>
    <w:rsid w:val="00A311C4"/>
    <w:rsid w:val="00A31A97"/>
    <w:rsid w:val="00A32304"/>
    <w:rsid w:val="00A337C7"/>
    <w:rsid w:val="00A33DAB"/>
    <w:rsid w:val="00A34CF1"/>
    <w:rsid w:val="00A35008"/>
    <w:rsid w:val="00A357DE"/>
    <w:rsid w:val="00A35D57"/>
    <w:rsid w:val="00A35E0C"/>
    <w:rsid w:val="00A35FEE"/>
    <w:rsid w:val="00A3678B"/>
    <w:rsid w:val="00A4073C"/>
    <w:rsid w:val="00A40781"/>
    <w:rsid w:val="00A43D06"/>
    <w:rsid w:val="00A441FA"/>
    <w:rsid w:val="00A44591"/>
    <w:rsid w:val="00A458FD"/>
    <w:rsid w:val="00A459AB"/>
    <w:rsid w:val="00A466CD"/>
    <w:rsid w:val="00A50604"/>
    <w:rsid w:val="00A50A80"/>
    <w:rsid w:val="00A51EB8"/>
    <w:rsid w:val="00A5411A"/>
    <w:rsid w:val="00A563A4"/>
    <w:rsid w:val="00A56755"/>
    <w:rsid w:val="00A6062F"/>
    <w:rsid w:val="00A60695"/>
    <w:rsid w:val="00A60BA2"/>
    <w:rsid w:val="00A62F31"/>
    <w:rsid w:val="00A63454"/>
    <w:rsid w:val="00A638A3"/>
    <w:rsid w:val="00A63A78"/>
    <w:rsid w:val="00A63C06"/>
    <w:rsid w:val="00A64FC0"/>
    <w:rsid w:val="00A657E7"/>
    <w:rsid w:val="00A65D6A"/>
    <w:rsid w:val="00A66E94"/>
    <w:rsid w:val="00A7000A"/>
    <w:rsid w:val="00A718A3"/>
    <w:rsid w:val="00A74850"/>
    <w:rsid w:val="00A7551B"/>
    <w:rsid w:val="00A75ABA"/>
    <w:rsid w:val="00A7665A"/>
    <w:rsid w:val="00A76C5E"/>
    <w:rsid w:val="00A76D3D"/>
    <w:rsid w:val="00A77D78"/>
    <w:rsid w:val="00A812DA"/>
    <w:rsid w:val="00A82771"/>
    <w:rsid w:val="00A829E3"/>
    <w:rsid w:val="00A83E4F"/>
    <w:rsid w:val="00A84134"/>
    <w:rsid w:val="00A856BD"/>
    <w:rsid w:val="00A859E2"/>
    <w:rsid w:val="00A87612"/>
    <w:rsid w:val="00A87F80"/>
    <w:rsid w:val="00A90446"/>
    <w:rsid w:val="00A90A39"/>
    <w:rsid w:val="00A914D2"/>
    <w:rsid w:val="00A918DB"/>
    <w:rsid w:val="00A91A62"/>
    <w:rsid w:val="00A92DDA"/>
    <w:rsid w:val="00A93C74"/>
    <w:rsid w:val="00A93D0E"/>
    <w:rsid w:val="00A93D9D"/>
    <w:rsid w:val="00A953AC"/>
    <w:rsid w:val="00A96614"/>
    <w:rsid w:val="00A9737D"/>
    <w:rsid w:val="00A97F97"/>
    <w:rsid w:val="00AA0180"/>
    <w:rsid w:val="00AA3121"/>
    <w:rsid w:val="00AA4309"/>
    <w:rsid w:val="00AA459D"/>
    <w:rsid w:val="00AA4746"/>
    <w:rsid w:val="00AA663A"/>
    <w:rsid w:val="00AA7F66"/>
    <w:rsid w:val="00AB0994"/>
    <w:rsid w:val="00AB22FA"/>
    <w:rsid w:val="00AB30C9"/>
    <w:rsid w:val="00AB322C"/>
    <w:rsid w:val="00AB4D94"/>
    <w:rsid w:val="00AB54EC"/>
    <w:rsid w:val="00AB57D7"/>
    <w:rsid w:val="00AB7CEE"/>
    <w:rsid w:val="00AC00B1"/>
    <w:rsid w:val="00AC2CA2"/>
    <w:rsid w:val="00AC2EB0"/>
    <w:rsid w:val="00AC3060"/>
    <w:rsid w:val="00AC4B68"/>
    <w:rsid w:val="00AC5E32"/>
    <w:rsid w:val="00AC7695"/>
    <w:rsid w:val="00AD0659"/>
    <w:rsid w:val="00AD1824"/>
    <w:rsid w:val="00AD1FA7"/>
    <w:rsid w:val="00AD2DD0"/>
    <w:rsid w:val="00AD3E69"/>
    <w:rsid w:val="00AD47E4"/>
    <w:rsid w:val="00AD58BD"/>
    <w:rsid w:val="00AD6085"/>
    <w:rsid w:val="00AD6844"/>
    <w:rsid w:val="00AD6F73"/>
    <w:rsid w:val="00AD7B9F"/>
    <w:rsid w:val="00AD7EC5"/>
    <w:rsid w:val="00AE59FB"/>
    <w:rsid w:val="00AE66EB"/>
    <w:rsid w:val="00AE680A"/>
    <w:rsid w:val="00AE724D"/>
    <w:rsid w:val="00AF0563"/>
    <w:rsid w:val="00AF06EA"/>
    <w:rsid w:val="00AF0CA2"/>
    <w:rsid w:val="00AF1809"/>
    <w:rsid w:val="00AF2924"/>
    <w:rsid w:val="00AF2F70"/>
    <w:rsid w:val="00AF31D3"/>
    <w:rsid w:val="00AF4AA7"/>
    <w:rsid w:val="00AF5172"/>
    <w:rsid w:val="00AF51A7"/>
    <w:rsid w:val="00AF5DB7"/>
    <w:rsid w:val="00AF6356"/>
    <w:rsid w:val="00B00B55"/>
    <w:rsid w:val="00B0157A"/>
    <w:rsid w:val="00B01BAD"/>
    <w:rsid w:val="00B04DD1"/>
    <w:rsid w:val="00B057F2"/>
    <w:rsid w:val="00B05C3D"/>
    <w:rsid w:val="00B061B0"/>
    <w:rsid w:val="00B0646C"/>
    <w:rsid w:val="00B10161"/>
    <w:rsid w:val="00B10CFF"/>
    <w:rsid w:val="00B10F68"/>
    <w:rsid w:val="00B1165D"/>
    <w:rsid w:val="00B11918"/>
    <w:rsid w:val="00B11E4F"/>
    <w:rsid w:val="00B124C1"/>
    <w:rsid w:val="00B13845"/>
    <w:rsid w:val="00B14B66"/>
    <w:rsid w:val="00B15B98"/>
    <w:rsid w:val="00B15F87"/>
    <w:rsid w:val="00B1717B"/>
    <w:rsid w:val="00B17FA8"/>
    <w:rsid w:val="00B20D9A"/>
    <w:rsid w:val="00B22863"/>
    <w:rsid w:val="00B22D03"/>
    <w:rsid w:val="00B233A6"/>
    <w:rsid w:val="00B25190"/>
    <w:rsid w:val="00B263A4"/>
    <w:rsid w:val="00B264CD"/>
    <w:rsid w:val="00B27067"/>
    <w:rsid w:val="00B30BBA"/>
    <w:rsid w:val="00B3210E"/>
    <w:rsid w:val="00B32355"/>
    <w:rsid w:val="00B32419"/>
    <w:rsid w:val="00B32479"/>
    <w:rsid w:val="00B326D5"/>
    <w:rsid w:val="00B32ADC"/>
    <w:rsid w:val="00B32EEF"/>
    <w:rsid w:val="00B33D2E"/>
    <w:rsid w:val="00B354F6"/>
    <w:rsid w:val="00B35770"/>
    <w:rsid w:val="00B36C4E"/>
    <w:rsid w:val="00B4129F"/>
    <w:rsid w:val="00B430F6"/>
    <w:rsid w:val="00B4462C"/>
    <w:rsid w:val="00B45C32"/>
    <w:rsid w:val="00B479CE"/>
    <w:rsid w:val="00B50A05"/>
    <w:rsid w:val="00B537CC"/>
    <w:rsid w:val="00B53A90"/>
    <w:rsid w:val="00B54698"/>
    <w:rsid w:val="00B5520C"/>
    <w:rsid w:val="00B55B84"/>
    <w:rsid w:val="00B55F44"/>
    <w:rsid w:val="00B55FD3"/>
    <w:rsid w:val="00B57EB6"/>
    <w:rsid w:val="00B61E56"/>
    <w:rsid w:val="00B62F9E"/>
    <w:rsid w:val="00B63404"/>
    <w:rsid w:val="00B645E3"/>
    <w:rsid w:val="00B64791"/>
    <w:rsid w:val="00B64D78"/>
    <w:rsid w:val="00B65411"/>
    <w:rsid w:val="00B65A87"/>
    <w:rsid w:val="00B65BAB"/>
    <w:rsid w:val="00B66A87"/>
    <w:rsid w:val="00B6757A"/>
    <w:rsid w:val="00B67E7E"/>
    <w:rsid w:val="00B70D8C"/>
    <w:rsid w:val="00B7393E"/>
    <w:rsid w:val="00B743BC"/>
    <w:rsid w:val="00B7460C"/>
    <w:rsid w:val="00B7481A"/>
    <w:rsid w:val="00B753EE"/>
    <w:rsid w:val="00B76468"/>
    <w:rsid w:val="00B766D6"/>
    <w:rsid w:val="00B76A2D"/>
    <w:rsid w:val="00B7790D"/>
    <w:rsid w:val="00B80500"/>
    <w:rsid w:val="00B80A14"/>
    <w:rsid w:val="00B8275B"/>
    <w:rsid w:val="00B8306B"/>
    <w:rsid w:val="00B83EEE"/>
    <w:rsid w:val="00B84950"/>
    <w:rsid w:val="00B84A06"/>
    <w:rsid w:val="00B85A01"/>
    <w:rsid w:val="00B85B08"/>
    <w:rsid w:val="00B90225"/>
    <w:rsid w:val="00B90B6A"/>
    <w:rsid w:val="00B90C37"/>
    <w:rsid w:val="00B90ED6"/>
    <w:rsid w:val="00B917D4"/>
    <w:rsid w:val="00B91B77"/>
    <w:rsid w:val="00B9210F"/>
    <w:rsid w:val="00B921E2"/>
    <w:rsid w:val="00B952A4"/>
    <w:rsid w:val="00B95B47"/>
    <w:rsid w:val="00B967F7"/>
    <w:rsid w:val="00BA20F6"/>
    <w:rsid w:val="00BA2AA6"/>
    <w:rsid w:val="00BA3FED"/>
    <w:rsid w:val="00BA41A8"/>
    <w:rsid w:val="00BA5E3E"/>
    <w:rsid w:val="00BA7620"/>
    <w:rsid w:val="00BA7726"/>
    <w:rsid w:val="00BA7C0D"/>
    <w:rsid w:val="00BB0BA9"/>
    <w:rsid w:val="00BB0F7F"/>
    <w:rsid w:val="00BB3908"/>
    <w:rsid w:val="00BB5310"/>
    <w:rsid w:val="00BB566A"/>
    <w:rsid w:val="00BB5D98"/>
    <w:rsid w:val="00BB63C0"/>
    <w:rsid w:val="00BB679C"/>
    <w:rsid w:val="00BB7762"/>
    <w:rsid w:val="00BC198D"/>
    <w:rsid w:val="00BC35BA"/>
    <w:rsid w:val="00BC4509"/>
    <w:rsid w:val="00BC764F"/>
    <w:rsid w:val="00BC7CB1"/>
    <w:rsid w:val="00BC7EA0"/>
    <w:rsid w:val="00BC7F6F"/>
    <w:rsid w:val="00BD03CF"/>
    <w:rsid w:val="00BD0F0D"/>
    <w:rsid w:val="00BD1FA9"/>
    <w:rsid w:val="00BD5884"/>
    <w:rsid w:val="00BD7A6F"/>
    <w:rsid w:val="00BE1BBF"/>
    <w:rsid w:val="00BE2568"/>
    <w:rsid w:val="00BE2C70"/>
    <w:rsid w:val="00BE34E4"/>
    <w:rsid w:val="00BE3F5A"/>
    <w:rsid w:val="00BE41D6"/>
    <w:rsid w:val="00BE4DC3"/>
    <w:rsid w:val="00BF08A8"/>
    <w:rsid w:val="00BF1E8D"/>
    <w:rsid w:val="00BF22AE"/>
    <w:rsid w:val="00BF3082"/>
    <w:rsid w:val="00BF3A79"/>
    <w:rsid w:val="00BF3D48"/>
    <w:rsid w:val="00BF40D3"/>
    <w:rsid w:val="00BF416E"/>
    <w:rsid w:val="00BF443F"/>
    <w:rsid w:val="00BF4900"/>
    <w:rsid w:val="00BF517C"/>
    <w:rsid w:val="00BF706C"/>
    <w:rsid w:val="00C009EE"/>
    <w:rsid w:val="00C00A65"/>
    <w:rsid w:val="00C01C77"/>
    <w:rsid w:val="00C0200E"/>
    <w:rsid w:val="00C0276C"/>
    <w:rsid w:val="00C03A06"/>
    <w:rsid w:val="00C043B6"/>
    <w:rsid w:val="00C04E90"/>
    <w:rsid w:val="00C069FF"/>
    <w:rsid w:val="00C0712E"/>
    <w:rsid w:val="00C073F5"/>
    <w:rsid w:val="00C07ED7"/>
    <w:rsid w:val="00C100C8"/>
    <w:rsid w:val="00C10925"/>
    <w:rsid w:val="00C11C1B"/>
    <w:rsid w:val="00C1390B"/>
    <w:rsid w:val="00C13961"/>
    <w:rsid w:val="00C13A7F"/>
    <w:rsid w:val="00C142DB"/>
    <w:rsid w:val="00C15493"/>
    <w:rsid w:val="00C16FA0"/>
    <w:rsid w:val="00C1720C"/>
    <w:rsid w:val="00C20CC9"/>
    <w:rsid w:val="00C2330D"/>
    <w:rsid w:val="00C2428B"/>
    <w:rsid w:val="00C24DC3"/>
    <w:rsid w:val="00C25765"/>
    <w:rsid w:val="00C27623"/>
    <w:rsid w:val="00C306A2"/>
    <w:rsid w:val="00C30813"/>
    <w:rsid w:val="00C30B1C"/>
    <w:rsid w:val="00C30E81"/>
    <w:rsid w:val="00C32213"/>
    <w:rsid w:val="00C32D22"/>
    <w:rsid w:val="00C345EB"/>
    <w:rsid w:val="00C346BB"/>
    <w:rsid w:val="00C352D4"/>
    <w:rsid w:val="00C354AD"/>
    <w:rsid w:val="00C35F5E"/>
    <w:rsid w:val="00C3681D"/>
    <w:rsid w:val="00C40A67"/>
    <w:rsid w:val="00C4243E"/>
    <w:rsid w:val="00C445FB"/>
    <w:rsid w:val="00C4734E"/>
    <w:rsid w:val="00C47F4D"/>
    <w:rsid w:val="00C47F9E"/>
    <w:rsid w:val="00C50160"/>
    <w:rsid w:val="00C50CD3"/>
    <w:rsid w:val="00C520BC"/>
    <w:rsid w:val="00C53273"/>
    <w:rsid w:val="00C53F88"/>
    <w:rsid w:val="00C54451"/>
    <w:rsid w:val="00C55430"/>
    <w:rsid w:val="00C55C13"/>
    <w:rsid w:val="00C6032C"/>
    <w:rsid w:val="00C608A9"/>
    <w:rsid w:val="00C618A5"/>
    <w:rsid w:val="00C6562E"/>
    <w:rsid w:val="00C6632B"/>
    <w:rsid w:val="00C71867"/>
    <w:rsid w:val="00C72BF2"/>
    <w:rsid w:val="00C73F17"/>
    <w:rsid w:val="00C74D4B"/>
    <w:rsid w:val="00C76FB8"/>
    <w:rsid w:val="00C77A42"/>
    <w:rsid w:val="00C80151"/>
    <w:rsid w:val="00C803D7"/>
    <w:rsid w:val="00C80E90"/>
    <w:rsid w:val="00C80EEB"/>
    <w:rsid w:val="00C82E98"/>
    <w:rsid w:val="00C83210"/>
    <w:rsid w:val="00C84E0E"/>
    <w:rsid w:val="00C86865"/>
    <w:rsid w:val="00C8749E"/>
    <w:rsid w:val="00C87541"/>
    <w:rsid w:val="00C87C9C"/>
    <w:rsid w:val="00C90011"/>
    <w:rsid w:val="00C92195"/>
    <w:rsid w:val="00C921FE"/>
    <w:rsid w:val="00C9269F"/>
    <w:rsid w:val="00C92BA4"/>
    <w:rsid w:val="00C93953"/>
    <w:rsid w:val="00C95519"/>
    <w:rsid w:val="00C95ADC"/>
    <w:rsid w:val="00C95DC0"/>
    <w:rsid w:val="00C965EE"/>
    <w:rsid w:val="00C9665A"/>
    <w:rsid w:val="00C9683F"/>
    <w:rsid w:val="00C9761D"/>
    <w:rsid w:val="00C97EAE"/>
    <w:rsid w:val="00CA139A"/>
    <w:rsid w:val="00CA1B86"/>
    <w:rsid w:val="00CA1F7A"/>
    <w:rsid w:val="00CA4F41"/>
    <w:rsid w:val="00CA5DE3"/>
    <w:rsid w:val="00CA61EC"/>
    <w:rsid w:val="00CA7457"/>
    <w:rsid w:val="00CA749E"/>
    <w:rsid w:val="00CA7978"/>
    <w:rsid w:val="00CB0F2B"/>
    <w:rsid w:val="00CB1022"/>
    <w:rsid w:val="00CB1760"/>
    <w:rsid w:val="00CB18BA"/>
    <w:rsid w:val="00CB2799"/>
    <w:rsid w:val="00CB4307"/>
    <w:rsid w:val="00CB488B"/>
    <w:rsid w:val="00CB4B3E"/>
    <w:rsid w:val="00CB512E"/>
    <w:rsid w:val="00CB5417"/>
    <w:rsid w:val="00CB56D1"/>
    <w:rsid w:val="00CB5B13"/>
    <w:rsid w:val="00CB6079"/>
    <w:rsid w:val="00CB7074"/>
    <w:rsid w:val="00CB71DB"/>
    <w:rsid w:val="00CC0C87"/>
    <w:rsid w:val="00CC1474"/>
    <w:rsid w:val="00CC2BE2"/>
    <w:rsid w:val="00CC4616"/>
    <w:rsid w:val="00CC4A83"/>
    <w:rsid w:val="00CC4D31"/>
    <w:rsid w:val="00CC6D75"/>
    <w:rsid w:val="00CC7BAE"/>
    <w:rsid w:val="00CD2467"/>
    <w:rsid w:val="00CD3406"/>
    <w:rsid w:val="00CD59D6"/>
    <w:rsid w:val="00CD615D"/>
    <w:rsid w:val="00CD6FB1"/>
    <w:rsid w:val="00CD76EB"/>
    <w:rsid w:val="00CE01AF"/>
    <w:rsid w:val="00CE0960"/>
    <w:rsid w:val="00CE165B"/>
    <w:rsid w:val="00CE18F4"/>
    <w:rsid w:val="00CE2CFC"/>
    <w:rsid w:val="00CE4641"/>
    <w:rsid w:val="00CE5C8A"/>
    <w:rsid w:val="00CE6FE9"/>
    <w:rsid w:val="00CE75AA"/>
    <w:rsid w:val="00CE7609"/>
    <w:rsid w:val="00CF1EF9"/>
    <w:rsid w:val="00CF20DE"/>
    <w:rsid w:val="00CF3D97"/>
    <w:rsid w:val="00CF4695"/>
    <w:rsid w:val="00CF4774"/>
    <w:rsid w:val="00CF4937"/>
    <w:rsid w:val="00CF4E92"/>
    <w:rsid w:val="00CF504C"/>
    <w:rsid w:val="00CF5069"/>
    <w:rsid w:val="00CF6F7F"/>
    <w:rsid w:val="00CF71BB"/>
    <w:rsid w:val="00CF71EC"/>
    <w:rsid w:val="00CF742F"/>
    <w:rsid w:val="00CF7B55"/>
    <w:rsid w:val="00D0175B"/>
    <w:rsid w:val="00D0292B"/>
    <w:rsid w:val="00D06071"/>
    <w:rsid w:val="00D06512"/>
    <w:rsid w:val="00D075C7"/>
    <w:rsid w:val="00D077F2"/>
    <w:rsid w:val="00D13247"/>
    <w:rsid w:val="00D15687"/>
    <w:rsid w:val="00D15E8A"/>
    <w:rsid w:val="00D16C28"/>
    <w:rsid w:val="00D16EEF"/>
    <w:rsid w:val="00D17C99"/>
    <w:rsid w:val="00D209C5"/>
    <w:rsid w:val="00D2189B"/>
    <w:rsid w:val="00D24CF9"/>
    <w:rsid w:val="00D24E23"/>
    <w:rsid w:val="00D24F0D"/>
    <w:rsid w:val="00D25F59"/>
    <w:rsid w:val="00D270EF"/>
    <w:rsid w:val="00D2779A"/>
    <w:rsid w:val="00D30FE7"/>
    <w:rsid w:val="00D31A55"/>
    <w:rsid w:val="00D33EAB"/>
    <w:rsid w:val="00D3424B"/>
    <w:rsid w:val="00D353CD"/>
    <w:rsid w:val="00D35D65"/>
    <w:rsid w:val="00D36F1C"/>
    <w:rsid w:val="00D40C64"/>
    <w:rsid w:val="00D42FF5"/>
    <w:rsid w:val="00D43EE4"/>
    <w:rsid w:val="00D4485B"/>
    <w:rsid w:val="00D457B4"/>
    <w:rsid w:val="00D4626D"/>
    <w:rsid w:val="00D46741"/>
    <w:rsid w:val="00D502DF"/>
    <w:rsid w:val="00D50C0F"/>
    <w:rsid w:val="00D510BB"/>
    <w:rsid w:val="00D51B75"/>
    <w:rsid w:val="00D534AB"/>
    <w:rsid w:val="00D54388"/>
    <w:rsid w:val="00D55241"/>
    <w:rsid w:val="00D55659"/>
    <w:rsid w:val="00D55E46"/>
    <w:rsid w:val="00D56A27"/>
    <w:rsid w:val="00D56F64"/>
    <w:rsid w:val="00D57380"/>
    <w:rsid w:val="00D57CE9"/>
    <w:rsid w:val="00D57F92"/>
    <w:rsid w:val="00D60A99"/>
    <w:rsid w:val="00D650FA"/>
    <w:rsid w:val="00D65AD0"/>
    <w:rsid w:val="00D67ABA"/>
    <w:rsid w:val="00D700A2"/>
    <w:rsid w:val="00D703D7"/>
    <w:rsid w:val="00D715B3"/>
    <w:rsid w:val="00D71B9D"/>
    <w:rsid w:val="00D730B1"/>
    <w:rsid w:val="00D74650"/>
    <w:rsid w:val="00D77768"/>
    <w:rsid w:val="00D807C2"/>
    <w:rsid w:val="00D8143C"/>
    <w:rsid w:val="00D837D0"/>
    <w:rsid w:val="00D84030"/>
    <w:rsid w:val="00D84DA2"/>
    <w:rsid w:val="00D86583"/>
    <w:rsid w:val="00D87FBB"/>
    <w:rsid w:val="00D90169"/>
    <w:rsid w:val="00D9069C"/>
    <w:rsid w:val="00D920E4"/>
    <w:rsid w:val="00D921D1"/>
    <w:rsid w:val="00D92576"/>
    <w:rsid w:val="00D930EC"/>
    <w:rsid w:val="00D96C92"/>
    <w:rsid w:val="00D97D59"/>
    <w:rsid w:val="00DA1420"/>
    <w:rsid w:val="00DA19F2"/>
    <w:rsid w:val="00DA1A1C"/>
    <w:rsid w:val="00DA33E9"/>
    <w:rsid w:val="00DA3CF8"/>
    <w:rsid w:val="00DA3D70"/>
    <w:rsid w:val="00DA5DB0"/>
    <w:rsid w:val="00DA5E24"/>
    <w:rsid w:val="00DA692C"/>
    <w:rsid w:val="00DA7642"/>
    <w:rsid w:val="00DB026D"/>
    <w:rsid w:val="00DB087C"/>
    <w:rsid w:val="00DB08A9"/>
    <w:rsid w:val="00DB0A4B"/>
    <w:rsid w:val="00DB2791"/>
    <w:rsid w:val="00DB2C87"/>
    <w:rsid w:val="00DB2DE7"/>
    <w:rsid w:val="00DB4793"/>
    <w:rsid w:val="00DB4C17"/>
    <w:rsid w:val="00DB54E9"/>
    <w:rsid w:val="00DB6951"/>
    <w:rsid w:val="00DC0228"/>
    <w:rsid w:val="00DC24C8"/>
    <w:rsid w:val="00DC29AA"/>
    <w:rsid w:val="00DC3CFB"/>
    <w:rsid w:val="00DC56AC"/>
    <w:rsid w:val="00DC6FC9"/>
    <w:rsid w:val="00DD2DC7"/>
    <w:rsid w:val="00DD403B"/>
    <w:rsid w:val="00DD406B"/>
    <w:rsid w:val="00DD420F"/>
    <w:rsid w:val="00DD43C1"/>
    <w:rsid w:val="00DD486F"/>
    <w:rsid w:val="00DD703F"/>
    <w:rsid w:val="00DE12E4"/>
    <w:rsid w:val="00DE6448"/>
    <w:rsid w:val="00DE7B0B"/>
    <w:rsid w:val="00DF06B9"/>
    <w:rsid w:val="00DF1210"/>
    <w:rsid w:val="00DF18A5"/>
    <w:rsid w:val="00DF3108"/>
    <w:rsid w:val="00DF40C5"/>
    <w:rsid w:val="00DF5382"/>
    <w:rsid w:val="00DF60D6"/>
    <w:rsid w:val="00DF6DB6"/>
    <w:rsid w:val="00DF7035"/>
    <w:rsid w:val="00DF78C3"/>
    <w:rsid w:val="00DF7D5C"/>
    <w:rsid w:val="00E0080A"/>
    <w:rsid w:val="00E009E6"/>
    <w:rsid w:val="00E0124A"/>
    <w:rsid w:val="00E01EB2"/>
    <w:rsid w:val="00E020CF"/>
    <w:rsid w:val="00E02147"/>
    <w:rsid w:val="00E04796"/>
    <w:rsid w:val="00E06139"/>
    <w:rsid w:val="00E07453"/>
    <w:rsid w:val="00E07D4F"/>
    <w:rsid w:val="00E12EFB"/>
    <w:rsid w:val="00E12F54"/>
    <w:rsid w:val="00E15842"/>
    <w:rsid w:val="00E15D36"/>
    <w:rsid w:val="00E16953"/>
    <w:rsid w:val="00E20D0E"/>
    <w:rsid w:val="00E223A9"/>
    <w:rsid w:val="00E228C7"/>
    <w:rsid w:val="00E22E73"/>
    <w:rsid w:val="00E23226"/>
    <w:rsid w:val="00E2438A"/>
    <w:rsid w:val="00E24D64"/>
    <w:rsid w:val="00E26483"/>
    <w:rsid w:val="00E26642"/>
    <w:rsid w:val="00E26B92"/>
    <w:rsid w:val="00E27A27"/>
    <w:rsid w:val="00E3017C"/>
    <w:rsid w:val="00E307BA"/>
    <w:rsid w:val="00E311B6"/>
    <w:rsid w:val="00E31D2B"/>
    <w:rsid w:val="00E326C3"/>
    <w:rsid w:val="00E32794"/>
    <w:rsid w:val="00E32D85"/>
    <w:rsid w:val="00E33752"/>
    <w:rsid w:val="00E34F06"/>
    <w:rsid w:val="00E3500A"/>
    <w:rsid w:val="00E37BB2"/>
    <w:rsid w:val="00E408F1"/>
    <w:rsid w:val="00E40B0D"/>
    <w:rsid w:val="00E40B51"/>
    <w:rsid w:val="00E40EC5"/>
    <w:rsid w:val="00E42A0C"/>
    <w:rsid w:val="00E42B71"/>
    <w:rsid w:val="00E43A78"/>
    <w:rsid w:val="00E446BD"/>
    <w:rsid w:val="00E44973"/>
    <w:rsid w:val="00E44DF5"/>
    <w:rsid w:val="00E45CD8"/>
    <w:rsid w:val="00E46504"/>
    <w:rsid w:val="00E46E5D"/>
    <w:rsid w:val="00E503B2"/>
    <w:rsid w:val="00E5185C"/>
    <w:rsid w:val="00E52E29"/>
    <w:rsid w:val="00E52E77"/>
    <w:rsid w:val="00E540B2"/>
    <w:rsid w:val="00E54A3C"/>
    <w:rsid w:val="00E54F8A"/>
    <w:rsid w:val="00E556FB"/>
    <w:rsid w:val="00E5583A"/>
    <w:rsid w:val="00E55FDB"/>
    <w:rsid w:val="00E561C2"/>
    <w:rsid w:val="00E56928"/>
    <w:rsid w:val="00E57844"/>
    <w:rsid w:val="00E60147"/>
    <w:rsid w:val="00E60704"/>
    <w:rsid w:val="00E62204"/>
    <w:rsid w:val="00E63042"/>
    <w:rsid w:val="00E64651"/>
    <w:rsid w:val="00E64653"/>
    <w:rsid w:val="00E65348"/>
    <w:rsid w:val="00E65A61"/>
    <w:rsid w:val="00E6647D"/>
    <w:rsid w:val="00E71BDC"/>
    <w:rsid w:val="00E71D8E"/>
    <w:rsid w:val="00E722C9"/>
    <w:rsid w:val="00E731FE"/>
    <w:rsid w:val="00E74C74"/>
    <w:rsid w:val="00E74F6C"/>
    <w:rsid w:val="00E7514F"/>
    <w:rsid w:val="00E755F0"/>
    <w:rsid w:val="00E758C5"/>
    <w:rsid w:val="00E75CF1"/>
    <w:rsid w:val="00E76082"/>
    <w:rsid w:val="00E7655C"/>
    <w:rsid w:val="00E76EDD"/>
    <w:rsid w:val="00E77ADC"/>
    <w:rsid w:val="00E77BE0"/>
    <w:rsid w:val="00E812A9"/>
    <w:rsid w:val="00E83023"/>
    <w:rsid w:val="00E83879"/>
    <w:rsid w:val="00E85988"/>
    <w:rsid w:val="00E86041"/>
    <w:rsid w:val="00E87888"/>
    <w:rsid w:val="00E907AC"/>
    <w:rsid w:val="00E91994"/>
    <w:rsid w:val="00E94BC3"/>
    <w:rsid w:val="00E94DB1"/>
    <w:rsid w:val="00E95713"/>
    <w:rsid w:val="00E95872"/>
    <w:rsid w:val="00E96F96"/>
    <w:rsid w:val="00EA086F"/>
    <w:rsid w:val="00EA1AB8"/>
    <w:rsid w:val="00EA2DFF"/>
    <w:rsid w:val="00EA3853"/>
    <w:rsid w:val="00EA4014"/>
    <w:rsid w:val="00EA4EFA"/>
    <w:rsid w:val="00EA59B3"/>
    <w:rsid w:val="00EA63C0"/>
    <w:rsid w:val="00EB05A0"/>
    <w:rsid w:val="00EB09EA"/>
    <w:rsid w:val="00EB14D3"/>
    <w:rsid w:val="00EB23CC"/>
    <w:rsid w:val="00EB59D2"/>
    <w:rsid w:val="00EB624C"/>
    <w:rsid w:val="00EB637E"/>
    <w:rsid w:val="00EB7AD3"/>
    <w:rsid w:val="00EC02A4"/>
    <w:rsid w:val="00EC0899"/>
    <w:rsid w:val="00EC1C13"/>
    <w:rsid w:val="00EC378A"/>
    <w:rsid w:val="00EC6A3C"/>
    <w:rsid w:val="00EC7333"/>
    <w:rsid w:val="00EC7E3B"/>
    <w:rsid w:val="00ED104F"/>
    <w:rsid w:val="00ED1212"/>
    <w:rsid w:val="00ED1312"/>
    <w:rsid w:val="00ED20D4"/>
    <w:rsid w:val="00ED2851"/>
    <w:rsid w:val="00ED495F"/>
    <w:rsid w:val="00ED6DB5"/>
    <w:rsid w:val="00ED6F79"/>
    <w:rsid w:val="00ED7BB1"/>
    <w:rsid w:val="00EE1378"/>
    <w:rsid w:val="00EE1A40"/>
    <w:rsid w:val="00EE2ADE"/>
    <w:rsid w:val="00EE4395"/>
    <w:rsid w:val="00EE5009"/>
    <w:rsid w:val="00EE5364"/>
    <w:rsid w:val="00EE56AD"/>
    <w:rsid w:val="00EE61DD"/>
    <w:rsid w:val="00EF0464"/>
    <w:rsid w:val="00EF070C"/>
    <w:rsid w:val="00EF0E6F"/>
    <w:rsid w:val="00EF1363"/>
    <w:rsid w:val="00EF2477"/>
    <w:rsid w:val="00EF268F"/>
    <w:rsid w:val="00EF3B26"/>
    <w:rsid w:val="00EF4C25"/>
    <w:rsid w:val="00EF4E8C"/>
    <w:rsid w:val="00EF58C5"/>
    <w:rsid w:val="00EF595E"/>
    <w:rsid w:val="00EF7B9B"/>
    <w:rsid w:val="00EF7E8F"/>
    <w:rsid w:val="00EF7EFD"/>
    <w:rsid w:val="00F002AE"/>
    <w:rsid w:val="00F00B55"/>
    <w:rsid w:val="00F01631"/>
    <w:rsid w:val="00F03416"/>
    <w:rsid w:val="00F04570"/>
    <w:rsid w:val="00F04F50"/>
    <w:rsid w:val="00F052CD"/>
    <w:rsid w:val="00F05C49"/>
    <w:rsid w:val="00F06FEE"/>
    <w:rsid w:val="00F1017D"/>
    <w:rsid w:val="00F11116"/>
    <w:rsid w:val="00F11263"/>
    <w:rsid w:val="00F12463"/>
    <w:rsid w:val="00F12B76"/>
    <w:rsid w:val="00F226FB"/>
    <w:rsid w:val="00F256FE"/>
    <w:rsid w:val="00F2621C"/>
    <w:rsid w:val="00F2673E"/>
    <w:rsid w:val="00F26E8A"/>
    <w:rsid w:val="00F27DE1"/>
    <w:rsid w:val="00F3127C"/>
    <w:rsid w:val="00F32FF4"/>
    <w:rsid w:val="00F33C50"/>
    <w:rsid w:val="00F3481F"/>
    <w:rsid w:val="00F34EB0"/>
    <w:rsid w:val="00F403AB"/>
    <w:rsid w:val="00F40FCB"/>
    <w:rsid w:val="00F41EAD"/>
    <w:rsid w:val="00F43165"/>
    <w:rsid w:val="00F43197"/>
    <w:rsid w:val="00F448D6"/>
    <w:rsid w:val="00F44FCD"/>
    <w:rsid w:val="00F45E3C"/>
    <w:rsid w:val="00F464D9"/>
    <w:rsid w:val="00F46E23"/>
    <w:rsid w:val="00F46FA4"/>
    <w:rsid w:val="00F474AA"/>
    <w:rsid w:val="00F47AD4"/>
    <w:rsid w:val="00F47DF3"/>
    <w:rsid w:val="00F5166A"/>
    <w:rsid w:val="00F52580"/>
    <w:rsid w:val="00F57289"/>
    <w:rsid w:val="00F60DF3"/>
    <w:rsid w:val="00F61996"/>
    <w:rsid w:val="00F624A6"/>
    <w:rsid w:val="00F627AC"/>
    <w:rsid w:val="00F62C81"/>
    <w:rsid w:val="00F632F5"/>
    <w:rsid w:val="00F63497"/>
    <w:rsid w:val="00F644FB"/>
    <w:rsid w:val="00F65300"/>
    <w:rsid w:val="00F66A86"/>
    <w:rsid w:val="00F70031"/>
    <w:rsid w:val="00F7391E"/>
    <w:rsid w:val="00F757B8"/>
    <w:rsid w:val="00F76D50"/>
    <w:rsid w:val="00F778EC"/>
    <w:rsid w:val="00F82471"/>
    <w:rsid w:val="00F837B8"/>
    <w:rsid w:val="00F85224"/>
    <w:rsid w:val="00F85758"/>
    <w:rsid w:val="00F85F9B"/>
    <w:rsid w:val="00F90457"/>
    <w:rsid w:val="00F91A18"/>
    <w:rsid w:val="00F92051"/>
    <w:rsid w:val="00F93938"/>
    <w:rsid w:val="00F93AB1"/>
    <w:rsid w:val="00F94C63"/>
    <w:rsid w:val="00F951C8"/>
    <w:rsid w:val="00F95647"/>
    <w:rsid w:val="00F9595D"/>
    <w:rsid w:val="00F9768F"/>
    <w:rsid w:val="00FA061F"/>
    <w:rsid w:val="00FA14B9"/>
    <w:rsid w:val="00FA15DE"/>
    <w:rsid w:val="00FA5225"/>
    <w:rsid w:val="00FA5C8D"/>
    <w:rsid w:val="00FA6180"/>
    <w:rsid w:val="00FA6CB4"/>
    <w:rsid w:val="00FB00B4"/>
    <w:rsid w:val="00FB06AB"/>
    <w:rsid w:val="00FB5B06"/>
    <w:rsid w:val="00FB736D"/>
    <w:rsid w:val="00FC0519"/>
    <w:rsid w:val="00FC1879"/>
    <w:rsid w:val="00FC2BE8"/>
    <w:rsid w:val="00FC31D7"/>
    <w:rsid w:val="00FC3FAC"/>
    <w:rsid w:val="00FC53C3"/>
    <w:rsid w:val="00FC6FCD"/>
    <w:rsid w:val="00FC70B9"/>
    <w:rsid w:val="00FD2878"/>
    <w:rsid w:val="00FD6288"/>
    <w:rsid w:val="00FD6F05"/>
    <w:rsid w:val="00FD7ADC"/>
    <w:rsid w:val="00FD7D85"/>
    <w:rsid w:val="00FE1124"/>
    <w:rsid w:val="00FE1A9A"/>
    <w:rsid w:val="00FE1B4E"/>
    <w:rsid w:val="00FE2BF6"/>
    <w:rsid w:val="00FE2D62"/>
    <w:rsid w:val="00FE68D7"/>
    <w:rsid w:val="00FE6D19"/>
    <w:rsid w:val="00FE7EE5"/>
    <w:rsid w:val="00FF275E"/>
    <w:rsid w:val="00FF6776"/>
    <w:rsid w:val="00FF6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D0E6"/>
  <w15:chartTrackingRefBased/>
  <w15:docId w15:val="{540ADBE2-5983-3349-B037-5BB5670F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768"/>
    <w:rPr>
      <w:color w:val="0563C1" w:themeColor="hyperlink"/>
      <w:u w:val="single"/>
    </w:rPr>
  </w:style>
  <w:style w:type="character" w:styleId="UnresolvedMention">
    <w:name w:val="Unresolved Mention"/>
    <w:basedOn w:val="DefaultParagraphFont"/>
    <w:uiPriority w:val="99"/>
    <w:semiHidden/>
    <w:unhideWhenUsed/>
    <w:rsid w:val="00041768"/>
    <w:rPr>
      <w:color w:val="605E5C"/>
      <w:shd w:val="clear" w:color="auto" w:fill="E1DFDD"/>
    </w:rPr>
  </w:style>
  <w:style w:type="character" w:styleId="LineNumber">
    <w:name w:val="line number"/>
    <w:basedOn w:val="DefaultParagraphFont"/>
    <w:uiPriority w:val="99"/>
    <w:semiHidden/>
    <w:unhideWhenUsed/>
    <w:rsid w:val="00041768"/>
  </w:style>
  <w:style w:type="character" w:styleId="CommentReference">
    <w:name w:val="annotation reference"/>
    <w:basedOn w:val="DefaultParagraphFont"/>
    <w:uiPriority w:val="99"/>
    <w:semiHidden/>
    <w:unhideWhenUsed/>
    <w:rsid w:val="007E45C5"/>
    <w:rPr>
      <w:sz w:val="16"/>
      <w:szCs w:val="16"/>
    </w:rPr>
  </w:style>
  <w:style w:type="paragraph" w:styleId="CommentText">
    <w:name w:val="annotation text"/>
    <w:basedOn w:val="Normal"/>
    <w:link w:val="CommentTextChar"/>
    <w:uiPriority w:val="99"/>
    <w:unhideWhenUsed/>
    <w:rsid w:val="007E45C5"/>
    <w:rPr>
      <w:sz w:val="20"/>
      <w:szCs w:val="20"/>
    </w:rPr>
  </w:style>
  <w:style w:type="character" w:customStyle="1" w:styleId="CommentTextChar">
    <w:name w:val="Comment Text Char"/>
    <w:basedOn w:val="DefaultParagraphFont"/>
    <w:link w:val="CommentText"/>
    <w:uiPriority w:val="99"/>
    <w:rsid w:val="007E45C5"/>
    <w:rPr>
      <w:sz w:val="20"/>
      <w:szCs w:val="20"/>
    </w:rPr>
  </w:style>
  <w:style w:type="paragraph" w:styleId="CommentSubject">
    <w:name w:val="annotation subject"/>
    <w:basedOn w:val="CommentText"/>
    <w:next w:val="CommentText"/>
    <w:link w:val="CommentSubjectChar"/>
    <w:uiPriority w:val="99"/>
    <w:semiHidden/>
    <w:unhideWhenUsed/>
    <w:rsid w:val="007E45C5"/>
    <w:rPr>
      <w:b/>
      <w:bCs/>
    </w:rPr>
  </w:style>
  <w:style w:type="character" w:customStyle="1" w:styleId="CommentSubjectChar">
    <w:name w:val="Comment Subject Char"/>
    <w:basedOn w:val="CommentTextChar"/>
    <w:link w:val="CommentSubject"/>
    <w:uiPriority w:val="99"/>
    <w:semiHidden/>
    <w:rsid w:val="007E45C5"/>
    <w:rPr>
      <w:b/>
      <w:bCs/>
      <w:sz w:val="20"/>
      <w:szCs w:val="20"/>
    </w:rPr>
  </w:style>
  <w:style w:type="table" w:styleId="TableGrid">
    <w:name w:val="Table Grid"/>
    <w:basedOn w:val="TableNormal"/>
    <w:uiPriority w:val="39"/>
    <w:rsid w:val="0081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B6D"/>
    <w:pPr>
      <w:ind w:left="720"/>
      <w:contextualSpacing/>
    </w:pPr>
  </w:style>
  <w:style w:type="character" w:styleId="FollowedHyperlink">
    <w:name w:val="FollowedHyperlink"/>
    <w:basedOn w:val="DefaultParagraphFont"/>
    <w:uiPriority w:val="99"/>
    <w:semiHidden/>
    <w:unhideWhenUsed/>
    <w:rsid w:val="009140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526">
      <w:bodyDiv w:val="1"/>
      <w:marLeft w:val="0"/>
      <w:marRight w:val="0"/>
      <w:marTop w:val="0"/>
      <w:marBottom w:val="0"/>
      <w:divBdr>
        <w:top w:val="none" w:sz="0" w:space="0" w:color="auto"/>
        <w:left w:val="none" w:sz="0" w:space="0" w:color="auto"/>
        <w:bottom w:val="none" w:sz="0" w:space="0" w:color="auto"/>
        <w:right w:val="none" w:sz="0" w:space="0" w:color="auto"/>
      </w:divBdr>
    </w:div>
    <w:div w:id="171533901">
      <w:bodyDiv w:val="1"/>
      <w:marLeft w:val="0"/>
      <w:marRight w:val="0"/>
      <w:marTop w:val="0"/>
      <w:marBottom w:val="0"/>
      <w:divBdr>
        <w:top w:val="none" w:sz="0" w:space="0" w:color="auto"/>
        <w:left w:val="none" w:sz="0" w:space="0" w:color="auto"/>
        <w:bottom w:val="none" w:sz="0" w:space="0" w:color="auto"/>
        <w:right w:val="none" w:sz="0" w:space="0" w:color="auto"/>
      </w:divBdr>
    </w:div>
    <w:div w:id="176584377">
      <w:bodyDiv w:val="1"/>
      <w:marLeft w:val="0"/>
      <w:marRight w:val="0"/>
      <w:marTop w:val="0"/>
      <w:marBottom w:val="0"/>
      <w:divBdr>
        <w:top w:val="none" w:sz="0" w:space="0" w:color="auto"/>
        <w:left w:val="none" w:sz="0" w:space="0" w:color="auto"/>
        <w:bottom w:val="none" w:sz="0" w:space="0" w:color="auto"/>
        <w:right w:val="none" w:sz="0" w:space="0" w:color="auto"/>
      </w:divBdr>
      <w:divsChild>
        <w:div w:id="1718432575">
          <w:marLeft w:val="0"/>
          <w:marRight w:val="0"/>
          <w:marTop w:val="0"/>
          <w:marBottom w:val="0"/>
          <w:divBdr>
            <w:top w:val="none" w:sz="0" w:space="0" w:color="auto"/>
            <w:left w:val="none" w:sz="0" w:space="0" w:color="auto"/>
            <w:bottom w:val="none" w:sz="0" w:space="0" w:color="auto"/>
            <w:right w:val="none" w:sz="0" w:space="0" w:color="auto"/>
          </w:divBdr>
        </w:div>
      </w:divsChild>
    </w:div>
    <w:div w:id="187374707">
      <w:bodyDiv w:val="1"/>
      <w:marLeft w:val="0"/>
      <w:marRight w:val="0"/>
      <w:marTop w:val="0"/>
      <w:marBottom w:val="0"/>
      <w:divBdr>
        <w:top w:val="none" w:sz="0" w:space="0" w:color="auto"/>
        <w:left w:val="none" w:sz="0" w:space="0" w:color="auto"/>
        <w:bottom w:val="none" w:sz="0" w:space="0" w:color="auto"/>
        <w:right w:val="none" w:sz="0" w:space="0" w:color="auto"/>
      </w:divBdr>
    </w:div>
    <w:div w:id="266885816">
      <w:bodyDiv w:val="1"/>
      <w:marLeft w:val="0"/>
      <w:marRight w:val="0"/>
      <w:marTop w:val="0"/>
      <w:marBottom w:val="0"/>
      <w:divBdr>
        <w:top w:val="none" w:sz="0" w:space="0" w:color="auto"/>
        <w:left w:val="none" w:sz="0" w:space="0" w:color="auto"/>
        <w:bottom w:val="none" w:sz="0" w:space="0" w:color="auto"/>
        <w:right w:val="none" w:sz="0" w:space="0" w:color="auto"/>
      </w:divBdr>
    </w:div>
    <w:div w:id="269163843">
      <w:bodyDiv w:val="1"/>
      <w:marLeft w:val="0"/>
      <w:marRight w:val="0"/>
      <w:marTop w:val="0"/>
      <w:marBottom w:val="0"/>
      <w:divBdr>
        <w:top w:val="none" w:sz="0" w:space="0" w:color="auto"/>
        <w:left w:val="none" w:sz="0" w:space="0" w:color="auto"/>
        <w:bottom w:val="none" w:sz="0" w:space="0" w:color="auto"/>
        <w:right w:val="none" w:sz="0" w:space="0" w:color="auto"/>
      </w:divBdr>
    </w:div>
    <w:div w:id="279803745">
      <w:bodyDiv w:val="1"/>
      <w:marLeft w:val="0"/>
      <w:marRight w:val="0"/>
      <w:marTop w:val="0"/>
      <w:marBottom w:val="0"/>
      <w:divBdr>
        <w:top w:val="none" w:sz="0" w:space="0" w:color="auto"/>
        <w:left w:val="none" w:sz="0" w:space="0" w:color="auto"/>
        <w:bottom w:val="none" w:sz="0" w:space="0" w:color="auto"/>
        <w:right w:val="none" w:sz="0" w:space="0" w:color="auto"/>
      </w:divBdr>
    </w:div>
    <w:div w:id="380397707">
      <w:bodyDiv w:val="1"/>
      <w:marLeft w:val="0"/>
      <w:marRight w:val="0"/>
      <w:marTop w:val="0"/>
      <w:marBottom w:val="0"/>
      <w:divBdr>
        <w:top w:val="none" w:sz="0" w:space="0" w:color="auto"/>
        <w:left w:val="none" w:sz="0" w:space="0" w:color="auto"/>
        <w:bottom w:val="none" w:sz="0" w:space="0" w:color="auto"/>
        <w:right w:val="none" w:sz="0" w:space="0" w:color="auto"/>
      </w:divBdr>
      <w:divsChild>
        <w:div w:id="977104257">
          <w:marLeft w:val="0"/>
          <w:marRight w:val="0"/>
          <w:marTop w:val="0"/>
          <w:marBottom w:val="0"/>
          <w:divBdr>
            <w:top w:val="none" w:sz="0" w:space="0" w:color="auto"/>
            <w:left w:val="none" w:sz="0" w:space="0" w:color="auto"/>
            <w:bottom w:val="none" w:sz="0" w:space="0" w:color="auto"/>
            <w:right w:val="none" w:sz="0" w:space="0" w:color="auto"/>
          </w:divBdr>
        </w:div>
      </w:divsChild>
    </w:div>
    <w:div w:id="404692425">
      <w:bodyDiv w:val="1"/>
      <w:marLeft w:val="0"/>
      <w:marRight w:val="0"/>
      <w:marTop w:val="0"/>
      <w:marBottom w:val="0"/>
      <w:divBdr>
        <w:top w:val="none" w:sz="0" w:space="0" w:color="auto"/>
        <w:left w:val="none" w:sz="0" w:space="0" w:color="auto"/>
        <w:bottom w:val="none" w:sz="0" w:space="0" w:color="auto"/>
        <w:right w:val="none" w:sz="0" w:space="0" w:color="auto"/>
      </w:divBdr>
    </w:div>
    <w:div w:id="410197581">
      <w:bodyDiv w:val="1"/>
      <w:marLeft w:val="0"/>
      <w:marRight w:val="0"/>
      <w:marTop w:val="0"/>
      <w:marBottom w:val="0"/>
      <w:divBdr>
        <w:top w:val="none" w:sz="0" w:space="0" w:color="auto"/>
        <w:left w:val="none" w:sz="0" w:space="0" w:color="auto"/>
        <w:bottom w:val="none" w:sz="0" w:space="0" w:color="auto"/>
        <w:right w:val="none" w:sz="0" w:space="0" w:color="auto"/>
      </w:divBdr>
    </w:div>
    <w:div w:id="419452862">
      <w:bodyDiv w:val="1"/>
      <w:marLeft w:val="0"/>
      <w:marRight w:val="0"/>
      <w:marTop w:val="0"/>
      <w:marBottom w:val="0"/>
      <w:divBdr>
        <w:top w:val="none" w:sz="0" w:space="0" w:color="auto"/>
        <w:left w:val="none" w:sz="0" w:space="0" w:color="auto"/>
        <w:bottom w:val="none" w:sz="0" w:space="0" w:color="auto"/>
        <w:right w:val="none" w:sz="0" w:space="0" w:color="auto"/>
      </w:divBdr>
      <w:divsChild>
        <w:div w:id="1296716029">
          <w:marLeft w:val="0"/>
          <w:marRight w:val="0"/>
          <w:marTop w:val="0"/>
          <w:marBottom w:val="0"/>
          <w:divBdr>
            <w:top w:val="none" w:sz="0" w:space="0" w:color="auto"/>
            <w:left w:val="none" w:sz="0" w:space="0" w:color="auto"/>
            <w:bottom w:val="none" w:sz="0" w:space="0" w:color="auto"/>
            <w:right w:val="none" w:sz="0" w:space="0" w:color="auto"/>
          </w:divBdr>
        </w:div>
      </w:divsChild>
    </w:div>
    <w:div w:id="475804322">
      <w:bodyDiv w:val="1"/>
      <w:marLeft w:val="0"/>
      <w:marRight w:val="0"/>
      <w:marTop w:val="0"/>
      <w:marBottom w:val="0"/>
      <w:divBdr>
        <w:top w:val="none" w:sz="0" w:space="0" w:color="auto"/>
        <w:left w:val="none" w:sz="0" w:space="0" w:color="auto"/>
        <w:bottom w:val="none" w:sz="0" w:space="0" w:color="auto"/>
        <w:right w:val="none" w:sz="0" w:space="0" w:color="auto"/>
      </w:divBdr>
    </w:div>
    <w:div w:id="585307928">
      <w:bodyDiv w:val="1"/>
      <w:marLeft w:val="0"/>
      <w:marRight w:val="0"/>
      <w:marTop w:val="0"/>
      <w:marBottom w:val="0"/>
      <w:divBdr>
        <w:top w:val="none" w:sz="0" w:space="0" w:color="auto"/>
        <w:left w:val="none" w:sz="0" w:space="0" w:color="auto"/>
        <w:bottom w:val="none" w:sz="0" w:space="0" w:color="auto"/>
        <w:right w:val="none" w:sz="0" w:space="0" w:color="auto"/>
      </w:divBdr>
    </w:div>
    <w:div w:id="620065372">
      <w:bodyDiv w:val="1"/>
      <w:marLeft w:val="0"/>
      <w:marRight w:val="0"/>
      <w:marTop w:val="0"/>
      <w:marBottom w:val="0"/>
      <w:divBdr>
        <w:top w:val="none" w:sz="0" w:space="0" w:color="auto"/>
        <w:left w:val="none" w:sz="0" w:space="0" w:color="auto"/>
        <w:bottom w:val="none" w:sz="0" w:space="0" w:color="auto"/>
        <w:right w:val="none" w:sz="0" w:space="0" w:color="auto"/>
      </w:divBdr>
    </w:div>
    <w:div w:id="629483688">
      <w:bodyDiv w:val="1"/>
      <w:marLeft w:val="0"/>
      <w:marRight w:val="0"/>
      <w:marTop w:val="0"/>
      <w:marBottom w:val="0"/>
      <w:divBdr>
        <w:top w:val="none" w:sz="0" w:space="0" w:color="auto"/>
        <w:left w:val="none" w:sz="0" w:space="0" w:color="auto"/>
        <w:bottom w:val="none" w:sz="0" w:space="0" w:color="auto"/>
        <w:right w:val="none" w:sz="0" w:space="0" w:color="auto"/>
      </w:divBdr>
    </w:div>
    <w:div w:id="642125340">
      <w:bodyDiv w:val="1"/>
      <w:marLeft w:val="0"/>
      <w:marRight w:val="0"/>
      <w:marTop w:val="0"/>
      <w:marBottom w:val="0"/>
      <w:divBdr>
        <w:top w:val="none" w:sz="0" w:space="0" w:color="auto"/>
        <w:left w:val="none" w:sz="0" w:space="0" w:color="auto"/>
        <w:bottom w:val="none" w:sz="0" w:space="0" w:color="auto"/>
        <w:right w:val="none" w:sz="0" w:space="0" w:color="auto"/>
      </w:divBdr>
    </w:div>
    <w:div w:id="682242516">
      <w:bodyDiv w:val="1"/>
      <w:marLeft w:val="0"/>
      <w:marRight w:val="0"/>
      <w:marTop w:val="0"/>
      <w:marBottom w:val="0"/>
      <w:divBdr>
        <w:top w:val="none" w:sz="0" w:space="0" w:color="auto"/>
        <w:left w:val="none" w:sz="0" w:space="0" w:color="auto"/>
        <w:bottom w:val="none" w:sz="0" w:space="0" w:color="auto"/>
        <w:right w:val="none" w:sz="0" w:space="0" w:color="auto"/>
      </w:divBdr>
      <w:divsChild>
        <w:div w:id="247155705">
          <w:marLeft w:val="0"/>
          <w:marRight w:val="0"/>
          <w:marTop w:val="0"/>
          <w:marBottom w:val="0"/>
          <w:divBdr>
            <w:top w:val="none" w:sz="0" w:space="0" w:color="auto"/>
            <w:left w:val="none" w:sz="0" w:space="0" w:color="auto"/>
            <w:bottom w:val="none" w:sz="0" w:space="0" w:color="auto"/>
            <w:right w:val="none" w:sz="0" w:space="0" w:color="auto"/>
          </w:divBdr>
        </w:div>
      </w:divsChild>
    </w:div>
    <w:div w:id="761611790">
      <w:bodyDiv w:val="1"/>
      <w:marLeft w:val="0"/>
      <w:marRight w:val="0"/>
      <w:marTop w:val="0"/>
      <w:marBottom w:val="0"/>
      <w:divBdr>
        <w:top w:val="none" w:sz="0" w:space="0" w:color="auto"/>
        <w:left w:val="none" w:sz="0" w:space="0" w:color="auto"/>
        <w:bottom w:val="none" w:sz="0" w:space="0" w:color="auto"/>
        <w:right w:val="none" w:sz="0" w:space="0" w:color="auto"/>
      </w:divBdr>
    </w:div>
    <w:div w:id="853228280">
      <w:bodyDiv w:val="1"/>
      <w:marLeft w:val="0"/>
      <w:marRight w:val="0"/>
      <w:marTop w:val="0"/>
      <w:marBottom w:val="0"/>
      <w:divBdr>
        <w:top w:val="none" w:sz="0" w:space="0" w:color="auto"/>
        <w:left w:val="none" w:sz="0" w:space="0" w:color="auto"/>
        <w:bottom w:val="none" w:sz="0" w:space="0" w:color="auto"/>
        <w:right w:val="none" w:sz="0" w:space="0" w:color="auto"/>
      </w:divBdr>
    </w:div>
    <w:div w:id="864904058">
      <w:bodyDiv w:val="1"/>
      <w:marLeft w:val="0"/>
      <w:marRight w:val="0"/>
      <w:marTop w:val="0"/>
      <w:marBottom w:val="0"/>
      <w:divBdr>
        <w:top w:val="none" w:sz="0" w:space="0" w:color="auto"/>
        <w:left w:val="none" w:sz="0" w:space="0" w:color="auto"/>
        <w:bottom w:val="none" w:sz="0" w:space="0" w:color="auto"/>
        <w:right w:val="none" w:sz="0" w:space="0" w:color="auto"/>
      </w:divBdr>
    </w:div>
    <w:div w:id="881938737">
      <w:bodyDiv w:val="1"/>
      <w:marLeft w:val="0"/>
      <w:marRight w:val="0"/>
      <w:marTop w:val="0"/>
      <w:marBottom w:val="0"/>
      <w:divBdr>
        <w:top w:val="none" w:sz="0" w:space="0" w:color="auto"/>
        <w:left w:val="none" w:sz="0" w:space="0" w:color="auto"/>
        <w:bottom w:val="none" w:sz="0" w:space="0" w:color="auto"/>
        <w:right w:val="none" w:sz="0" w:space="0" w:color="auto"/>
      </w:divBdr>
    </w:div>
    <w:div w:id="979455037">
      <w:bodyDiv w:val="1"/>
      <w:marLeft w:val="0"/>
      <w:marRight w:val="0"/>
      <w:marTop w:val="0"/>
      <w:marBottom w:val="0"/>
      <w:divBdr>
        <w:top w:val="none" w:sz="0" w:space="0" w:color="auto"/>
        <w:left w:val="none" w:sz="0" w:space="0" w:color="auto"/>
        <w:bottom w:val="none" w:sz="0" w:space="0" w:color="auto"/>
        <w:right w:val="none" w:sz="0" w:space="0" w:color="auto"/>
      </w:divBdr>
    </w:div>
    <w:div w:id="1062488381">
      <w:bodyDiv w:val="1"/>
      <w:marLeft w:val="0"/>
      <w:marRight w:val="0"/>
      <w:marTop w:val="0"/>
      <w:marBottom w:val="0"/>
      <w:divBdr>
        <w:top w:val="none" w:sz="0" w:space="0" w:color="auto"/>
        <w:left w:val="none" w:sz="0" w:space="0" w:color="auto"/>
        <w:bottom w:val="none" w:sz="0" w:space="0" w:color="auto"/>
        <w:right w:val="none" w:sz="0" w:space="0" w:color="auto"/>
      </w:divBdr>
    </w:div>
    <w:div w:id="1172180348">
      <w:bodyDiv w:val="1"/>
      <w:marLeft w:val="0"/>
      <w:marRight w:val="0"/>
      <w:marTop w:val="0"/>
      <w:marBottom w:val="0"/>
      <w:divBdr>
        <w:top w:val="none" w:sz="0" w:space="0" w:color="auto"/>
        <w:left w:val="none" w:sz="0" w:space="0" w:color="auto"/>
        <w:bottom w:val="none" w:sz="0" w:space="0" w:color="auto"/>
        <w:right w:val="none" w:sz="0" w:space="0" w:color="auto"/>
      </w:divBdr>
    </w:div>
    <w:div w:id="1189217930">
      <w:bodyDiv w:val="1"/>
      <w:marLeft w:val="0"/>
      <w:marRight w:val="0"/>
      <w:marTop w:val="0"/>
      <w:marBottom w:val="0"/>
      <w:divBdr>
        <w:top w:val="none" w:sz="0" w:space="0" w:color="auto"/>
        <w:left w:val="none" w:sz="0" w:space="0" w:color="auto"/>
        <w:bottom w:val="none" w:sz="0" w:space="0" w:color="auto"/>
        <w:right w:val="none" w:sz="0" w:space="0" w:color="auto"/>
      </w:divBdr>
    </w:div>
    <w:div w:id="1234311091">
      <w:bodyDiv w:val="1"/>
      <w:marLeft w:val="0"/>
      <w:marRight w:val="0"/>
      <w:marTop w:val="0"/>
      <w:marBottom w:val="0"/>
      <w:divBdr>
        <w:top w:val="none" w:sz="0" w:space="0" w:color="auto"/>
        <w:left w:val="none" w:sz="0" w:space="0" w:color="auto"/>
        <w:bottom w:val="none" w:sz="0" w:space="0" w:color="auto"/>
        <w:right w:val="none" w:sz="0" w:space="0" w:color="auto"/>
      </w:divBdr>
    </w:div>
    <w:div w:id="1238128357">
      <w:bodyDiv w:val="1"/>
      <w:marLeft w:val="0"/>
      <w:marRight w:val="0"/>
      <w:marTop w:val="0"/>
      <w:marBottom w:val="0"/>
      <w:divBdr>
        <w:top w:val="none" w:sz="0" w:space="0" w:color="auto"/>
        <w:left w:val="none" w:sz="0" w:space="0" w:color="auto"/>
        <w:bottom w:val="none" w:sz="0" w:space="0" w:color="auto"/>
        <w:right w:val="none" w:sz="0" w:space="0" w:color="auto"/>
      </w:divBdr>
    </w:div>
    <w:div w:id="1251619435">
      <w:bodyDiv w:val="1"/>
      <w:marLeft w:val="0"/>
      <w:marRight w:val="0"/>
      <w:marTop w:val="0"/>
      <w:marBottom w:val="0"/>
      <w:divBdr>
        <w:top w:val="none" w:sz="0" w:space="0" w:color="auto"/>
        <w:left w:val="none" w:sz="0" w:space="0" w:color="auto"/>
        <w:bottom w:val="none" w:sz="0" w:space="0" w:color="auto"/>
        <w:right w:val="none" w:sz="0" w:space="0" w:color="auto"/>
      </w:divBdr>
    </w:div>
    <w:div w:id="1364751392">
      <w:bodyDiv w:val="1"/>
      <w:marLeft w:val="0"/>
      <w:marRight w:val="0"/>
      <w:marTop w:val="0"/>
      <w:marBottom w:val="0"/>
      <w:divBdr>
        <w:top w:val="none" w:sz="0" w:space="0" w:color="auto"/>
        <w:left w:val="none" w:sz="0" w:space="0" w:color="auto"/>
        <w:bottom w:val="none" w:sz="0" w:space="0" w:color="auto"/>
        <w:right w:val="none" w:sz="0" w:space="0" w:color="auto"/>
      </w:divBdr>
    </w:div>
    <w:div w:id="1412392610">
      <w:bodyDiv w:val="1"/>
      <w:marLeft w:val="0"/>
      <w:marRight w:val="0"/>
      <w:marTop w:val="0"/>
      <w:marBottom w:val="0"/>
      <w:divBdr>
        <w:top w:val="none" w:sz="0" w:space="0" w:color="auto"/>
        <w:left w:val="none" w:sz="0" w:space="0" w:color="auto"/>
        <w:bottom w:val="none" w:sz="0" w:space="0" w:color="auto"/>
        <w:right w:val="none" w:sz="0" w:space="0" w:color="auto"/>
      </w:divBdr>
    </w:div>
    <w:div w:id="1424572083">
      <w:bodyDiv w:val="1"/>
      <w:marLeft w:val="0"/>
      <w:marRight w:val="0"/>
      <w:marTop w:val="0"/>
      <w:marBottom w:val="0"/>
      <w:divBdr>
        <w:top w:val="none" w:sz="0" w:space="0" w:color="auto"/>
        <w:left w:val="none" w:sz="0" w:space="0" w:color="auto"/>
        <w:bottom w:val="none" w:sz="0" w:space="0" w:color="auto"/>
        <w:right w:val="none" w:sz="0" w:space="0" w:color="auto"/>
      </w:divBdr>
    </w:div>
    <w:div w:id="1464619774">
      <w:bodyDiv w:val="1"/>
      <w:marLeft w:val="0"/>
      <w:marRight w:val="0"/>
      <w:marTop w:val="0"/>
      <w:marBottom w:val="0"/>
      <w:divBdr>
        <w:top w:val="none" w:sz="0" w:space="0" w:color="auto"/>
        <w:left w:val="none" w:sz="0" w:space="0" w:color="auto"/>
        <w:bottom w:val="none" w:sz="0" w:space="0" w:color="auto"/>
        <w:right w:val="none" w:sz="0" w:space="0" w:color="auto"/>
      </w:divBdr>
    </w:div>
    <w:div w:id="1478300085">
      <w:bodyDiv w:val="1"/>
      <w:marLeft w:val="0"/>
      <w:marRight w:val="0"/>
      <w:marTop w:val="0"/>
      <w:marBottom w:val="0"/>
      <w:divBdr>
        <w:top w:val="none" w:sz="0" w:space="0" w:color="auto"/>
        <w:left w:val="none" w:sz="0" w:space="0" w:color="auto"/>
        <w:bottom w:val="none" w:sz="0" w:space="0" w:color="auto"/>
        <w:right w:val="none" w:sz="0" w:space="0" w:color="auto"/>
      </w:divBdr>
    </w:div>
    <w:div w:id="1533880409">
      <w:bodyDiv w:val="1"/>
      <w:marLeft w:val="0"/>
      <w:marRight w:val="0"/>
      <w:marTop w:val="0"/>
      <w:marBottom w:val="0"/>
      <w:divBdr>
        <w:top w:val="none" w:sz="0" w:space="0" w:color="auto"/>
        <w:left w:val="none" w:sz="0" w:space="0" w:color="auto"/>
        <w:bottom w:val="none" w:sz="0" w:space="0" w:color="auto"/>
        <w:right w:val="none" w:sz="0" w:space="0" w:color="auto"/>
      </w:divBdr>
    </w:div>
    <w:div w:id="1534345147">
      <w:bodyDiv w:val="1"/>
      <w:marLeft w:val="0"/>
      <w:marRight w:val="0"/>
      <w:marTop w:val="0"/>
      <w:marBottom w:val="0"/>
      <w:divBdr>
        <w:top w:val="none" w:sz="0" w:space="0" w:color="auto"/>
        <w:left w:val="none" w:sz="0" w:space="0" w:color="auto"/>
        <w:bottom w:val="none" w:sz="0" w:space="0" w:color="auto"/>
        <w:right w:val="none" w:sz="0" w:space="0" w:color="auto"/>
      </w:divBdr>
      <w:divsChild>
        <w:div w:id="678697801">
          <w:marLeft w:val="0"/>
          <w:marRight w:val="0"/>
          <w:marTop w:val="0"/>
          <w:marBottom w:val="0"/>
          <w:divBdr>
            <w:top w:val="none" w:sz="0" w:space="0" w:color="auto"/>
            <w:left w:val="none" w:sz="0" w:space="0" w:color="auto"/>
            <w:bottom w:val="none" w:sz="0" w:space="0" w:color="auto"/>
            <w:right w:val="none" w:sz="0" w:space="0" w:color="auto"/>
          </w:divBdr>
        </w:div>
      </w:divsChild>
    </w:div>
    <w:div w:id="1537541071">
      <w:bodyDiv w:val="1"/>
      <w:marLeft w:val="0"/>
      <w:marRight w:val="0"/>
      <w:marTop w:val="0"/>
      <w:marBottom w:val="0"/>
      <w:divBdr>
        <w:top w:val="none" w:sz="0" w:space="0" w:color="auto"/>
        <w:left w:val="none" w:sz="0" w:space="0" w:color="auto"/>
        <w:bottom w:val="none" w:sz="0" w:space="0" w:color="auto"/>
        <w:right w:val="none" w:sz="0" w:space="0" w:color="auto"/>
      </w:divBdr>
    </w:div>
    <w:div w:id="1553610785">
      <w:bodyDiv w:val="1"/>
      <w:marLeft w:val="0"/>
      <w:marRight w:val="0"/>
      <w:marTop w:val="0"/>
      <w:marBottom w:val="0"/>
      <w:divBdr>
        <w:top w:val="none" w:sz="0" w:space="0" w:color="auto"/>
        <w:left w:val="none" w:sz="0" w:space="0" w:color="auto"/>
        <w:bottom w:val="none" w:sz="0" w:space="0" w:color="auto"/>
        <w:right w:val="none" w:sz="0" w:space="0" w:color="auto"/>
      </w:divBdr>
    </w:div>
    <w:div w:id="1556812321">
      <w:bodyDiv w:val="1"/>
      <w:marLeft w:val="0"/>
      <w:marRight w:val="0"/>
      <w:marTop w:val="0"/>
      <w:marBottom w:val="0"/>
      <w:divBdr>
        <w:top w:val="none" w:sz="0" w:space="0" w:color="auto"/>
        <w:left w:val="none" w:sz="0" w:space="0" w:color="auto"/>
        <w:bottom w:val="none" w:sz="0" w:space="0" w:color="auto"/>
        <w:right w:val="none" w:sz="0" w:space="0" w:color="auto"/>
      </w:divBdr>
    </w:div>
    <w:div w:id="1596477143">
      <w:bodyDiv w:val="1"/>
      <w:marLeft w:val="0"/>
      <w:marRight w:val="0"/>
      <w:marTop w:val="0"/>
      <w:marBottom w:val="0"/>
      <w:divBdr>
        <w:top w:val="none" w:sz="0" w:space="0" w:color="auto"/>
        <w:left w:val="none" w:sz="0" w:space="0" w:color="auto"/>
        <w:bottom w:val="none" w:sz="0" w:space="0" w:color="auto"/>
        <w:right w:val="none" w:sz="0" w:space="0" w:color="auto"/>
      </w:divBdr>
    </w:div>
    <w:div w:id="1612859977">
      <w:bodyDiv w:val="1"/>
      <w:marLeft w:val="0"/>
      <w:marRight w:val="0"/>
      <w:marTop w:val="0"/>
      <w:marBottom w:val="0"/>
      <w:divBdr>
        <w:top w:val="none" w:sz="0" w:space="0" w:color="auto"/>
        <w:left w:val="none" w:sz="0" w:space="0" w:color="auto"/>
        <w:bottom w:val="none" w:sz="0" w:space="0" w:color="auto"/>
        <w:right w:val="none" w:sz="0" w:space="0" w:color="auto"/>
      </w:divBdr>
    </w:div>
    <w:div w:id="1652632699">
      <w:bodyDiv w:val="1"/>
      <w:marLeft w:val="0"/>
      <w:marRight w:val="0"/>
      <w:marTop w:val="0"/>
      <w:marBottom w:val="0"/>
      <w:divBdr>
        <w:top w:val="none" w:sz="0" w:space="0" w:color="auto"/>
        <w:left w:val="none" w:sz="0" w:space="0" w:color="auto"/>
        <w:bottom w:val="none" w:sz="0" w:space="0" w:color="auto"/>
        <w:right w:val="none" w:sz="0" w:space="0" w:color="auto"/>
      </w:divBdr>
    </w:div>
    <w:div w:id="1698702076">
      <w:bodyDiv w:val="1"/>
      <w:marLeft w:val="0"/>
      <w:marRight w:val="0"/>
      <w:marTop w:val="0"/>
      <w:marBottom w:val="0"/>
      <w:divBdr>
        <w:top w:val="none" w:sz="0" w:space="0" w:color="auto"/>
        <w:left w:val="none" w:sz="0" w:space="0" w:color="auto"/>
        <w:bottom w:val="none" w:sz="0" w:space="0" w:color="auto"/>
        <w:right w:val="none" w:sz="0" w:space="0" w:color="auto"/>
      </w:divBdr>
    </w:div>
    <w:div w:id="1707564572">
      <w:bodyDiv w:val="1"/>
      <w:marLeft w:val="0"/>
      <w:marRight w:val="0"/>
      <w:marTop w:val="0"/>
      <w:marBottom w:val="0"/>
      <w:divBdr>
        <w:top w:val="none" w:sz="0" w:space="0" w:color="auto"/>
        <w:left w:val="none" w:sz="0" w:space="0" w:color="auto"/>
        <w:bottom w:val="none" w:sz="0" w:space="0" w:color="auto"/>
        <w:right w:val="none" w:sz="0" w:space="0" w:color="auto"/>
      </w:divBdr>
      <w:divsChild>
        <w:div w:id="408619181">
          <w:marLeft w:val="0"/>
          <w:marRight w:val="0"/>
          <w:marTop w:val="0"/>
          <w:marBottom w:val="0"/>
          <w:divBdr>
            <w:top w:val="none" w:sz="0" w:space="0" w:color="auto"/>
            <w:left w:val="none" w:sz="0" w:space="0" w:color="auto"/>
            <w:bottom w:val="none" w:sz="0" w:space="0" w:color="auto"/>
            <w:right w:val="none" w:sz="0" w:space="0" w:color="auto"/>
          </w:divBdr>
        </w:div>
      </w:divsChild>
    </w:div>
    <w:div w:id="1722244478">
      <w:bodyDiv w:val="1"/>
      <w:marLeft w:val="0"/>
      <w:marRight w:val="0"/>
      <w:marTop w:val="0"/>
      <w:marBottom w:val="0"/>
      <w:divBdr>
        <w:top w:val="none" w:sz="0" w:space="0" w:color="auto"/>
        <w:left w:val="none" w:sz="0" w:space="0" w:color="auto"/>
        <w:bottom w:val="none" w:sz="0" w:space="0" w:color="auto"/>
        <w:right w:val="none" w:sz="0" w:space="0" w:color="auto"/>
      </w:divBdr>
    </w:div>
    <w:div w:id="1743598979">
      <w:bodyDiv w:val="1"/>
      <w:marLeft w:val="0"/>
      <w:marRight w:val="0"/>
      <w:marTop w:val="0"/>
      <w:marBottom w:val="0"/>
      <w:divBdr>
        <w:top w:val="none" w:sz="0" w:space="0" w:color="auto"/>
        <w:left w:val="none" w:sz="0" w:space="0" w:color="auto"/>
        <w:bottom w:val="none" w:sz="0" w:space="0" w:color="auto"/>
        <w:right w:val="none" w:sz="0" w:space="0" w:color="auto"/>
      </w:divBdr>
    </w:div>
    <w:div w:id="1801074600">
      <w:bodyDiv w:val="1"/>
      <w:marLeft w:val="0"/>
      <w:marRight w:val="0"/>
      <w:marTop w:val="0"/>
      <w:marBottom w:val="0"/>
      <w:divBdr>
        <w:top w:val="none" w:sz="0" w:space="0" w:color="auto"/>
        <w:left w:val="none" w:sz="0" w:space="0" w:color="auto"/>
        <w:bottom w:val="none" w:sz="0" w:space="0" w:color="auto"/>
        <w:right w:val="none" w:sz="0" w:space="0" w:color="auto"/>
      </w:divBdr>
    </w:div>
    <w:div w:id="1927298525">
      <w:bodyDiv w:val="1"/>
      <w:marLeft w:val="0"/>
      <w:marRight w:val="0"/>
      <w:marTop w:val="0"/>
      <w:marBottom w:val="0"/>
      <w:divBdr>
        <w:top w:val="none" w:sz="0" w:space="0" w:color="auto"/>
        <w:left w:val="none" w:sz="0" w:space="0" w:color="auto"/>
        <w:bottom w:val="none" w:sz="0" w:space="0" w:color="auto"/>
        <w:right w:val="none" w:sz="0" w:space="0" w:color="auto"/>
      </w:divBdr>
    </w:div>
    <w:div w:id="2030060237">
      <w:bodyDiv w:val="1"/>
      <w:marLeft w:val="0"/>
      <w:marRight w:val="0"/>
      <w:marTop w:val="0"/>
      <w:marBottom w:val="0"/>
      <w:divBdr>
        <w:top w:val="none" w:sz="0" w:space="0" w:color="auto"/>
        <w:left w:val="none" w:sz="0" w:space="0" w:color="auto"/>
        <w:bottom w:val="none" w:sz="0" w:space="0" w:color="auto"/>
        <w:right w:val="none" w:sz="0" w:space="0" w:color="auto"/>
      </w:divBdr>
    </w:div>
    <w:div w:id="2050063588">
      <w:bodyDiv w:val="1"/>
      <w:marLeft w:val="0"/>
      <w:marRight w:val="0"/>
      <w:marTop w:val="0"/>
      <w:marBottom w:val="0"/>
      <w:divBdr>
        <w:top w:val="none" w:sz="0" w:space="0" w:color="auto"/>
        <w:left w:val="none" w:sz="0" w:space="0" w:color="auto"/>
        <w:bottom w:val="none" w:sz="0" w:space="0" w:color="auto"/>
        <w:right w:val="none" w:sz="0" w:space="0" w:color="auto"/>
      </w:divBdr>
    </w:div>
    <w:div w:id="2061397945">
      <w:bodyDiv w:val="1"/>
      <w:marLeft w:val="0"/>
      <w:marRight w:val="0"/>
      <w:marTop w:val="0"/>
      <w:marBottom w:val="0"/>
      <w:divBdr>
        <w:top w:val="none" w:sz="0" w:space="0" w:color="auto"/>
        <w:left w:val="none" w:sz="0" w:space="0" w:color="auto"/>
        <w:bottom w:val="none" w:sz="0" w:space="0" w:color="auto"/>
        <w:right w:val="none" w:sz="0" w:space="0" w:color="auto"/>
      </w:divBdr>
    </w:div>
    <w:div w:id="2083486873">
      <w:bodyDiv w:val="1"/>
      <w:marLeft w:val="0"/>
      <w:marRight w:val="0"/>
      <w:marTop w:val="0"/>
      <w:marBottom w:val="0"/>
      <w:divBdr>
        <w:top w:val="none" w:sz="0" w:space="0" w:color="auto"/>
        <w:left w:val="none" w:sz="0" w:space="0" w:color="auto"/>
        <w:bottom w:val="none" w:sz="0" w:space="0" w:color="auto"/>
        <w:right w:val="none" w:sz="0" w:space="0" w:color="auto"/>
      </w:divBdr>
    </w:div>
    <w:div w:id="21457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bert@latrobe.edu.au" TargetMode="External"/><Relationship Id="rId3" Type="http://schemas.openxmlformats.org/officeDocument/2006/relationships/settings" Target="settings.xml"/><Relationship Id="rId7" Type="http://schemas.openxmlformats.org/officeDocument/2006/relationships/hyperlink" Target="mailto:joelrobert7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imovski@latrobe.edu.au" TargetMode="External"/><Relationship Id="rId5" Type="http://schemas.openxmlformats.org/officeDocument/2006/relationships/hyperlink" Target="mailto:k.robert@latrobe.edu.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3760</Words>
  <Characters>21436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Robert</dc:creator>
  <cp:keywords/>
  <dc:description/>
  <cp:lastModifiedBy>Amit  Krishnan</cp:lastModifiedBy>
  <cp:revision>3</cp:revision>
  <dcterms:created xsi:type="dcterms:W3CDTF">2021-10-08T07:15:00Z</dcterms:created>
  <dcterms:modified xsi:type="dcterms:W3CDTF">2021-10-08T07:16:00Z</dcterms:modified>
</cp:coreProperties>
</file>