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2BC93" w14:textId="77777777" w:rsidR="00522AE3" w:rsidRPr="00A00B38" w:rsidRDefault="00522AE3" w:rsidP="00522AE3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0E4E6F">
        <w:rPr>
          <w:rFonts w:ascii="Times New Roman" w:hAnsi="Times New Roman" w:cs="Times New Roman"/>
          <w:sz w:val="24"/>
          <w:szCs w:val="24"/>
        </w:rPr>
        <w:t>Hong-</w:t>
      </w:r>
      <w:proofErr w:type="spellStart"/>
      <w:r w:rsidRPr="000E4E6F">
        <w:rPr>
          <w:rFonts w:ascii="Times New Roman" w:hAnsi="Times New Roman" w:cs="Times New Roman"/>
          <w:sz w:val="24"/>
          <w:szCs w:val="24"/>
        </w:rPr>
        <w:t>ying</w:t>
      </w:r>
      <w:proofErr w:type="spellEnd"/>
      <w:r w:rsidRPr="000E4E6F">
        <w:rPr>
          <w:rFonts w:ascii="Times New Roman" w:hAnsi="Times New Roman" w:cs="Times New Roman"/>
          <w:sz w:val="24"/>
          <w:szCs w:val="24"/>
        </w:rPr>
        <w:t xml:space="preserve"> Cao</w:t>
      </w:r>
      <w:r w:rsidRPr="007709EA">
        <w:rPr>
          <w:rFonts w:ascii="Times New Roman" w:hAnsi="Times New Roman" w:cs="Times New Roman"/>
          <w:sz w:val="24"/>
          <w:szCs w:val="24"/>
        </w:rPr>
        <w:t xml:space="preserve"> is a </w:t>
      </w:r>
      <w:r w:rsidRPr="008503A4">
        <w:rPr>
          <w:rFonts w:ascii="Times New Roman" w:hAnsi="Times New Roman" w:cs="Times New Roman"/>
          <w:sz w:val="24"/>
          <w:szCs w:val="24"/>
        </w:rPr>
        <w:t xml:space="preserve">Doctor </w:t>
      </w:r>
      <w:r>
        <w:rPr>
          <w:rFonts w:ascii="Times New Roman" w:hAnsi="Times New Roman" w:cs="Times New Roman"/>
          <w:sz w:val="24"/>
          <w:szCs w:val="24"/>
        </w:rPr>
        <w:t>of P</w:t>
      </w:r>
      <w:r w:rsidRPr="009535C8">
        <w:rPr>
          <w:rFonts w:ascii="Times New Roman" w:hAnsi="Times New Roman" w:cs="Times New Roman"/>
          <w:sz w:val="24"/>
          <w:szCs w:val="24"/>
        </w:rPr>
        <w:t>harmacology</w:t>
      </w:r>
      <w:r w:rsidRPr="000E4E6F">
        <w:rPr>
          <w:rFonts w:ascii="Times New Roman" w:hAnsi="Times New Roman" w:cs="Times New Roman"/>
          <w:sz w:val="24"/>
          <w:szCs w:val="24"/>
        </w:rPr>
        <w:t xml:space="preserve"> </w:t>
      </w:r>
      <w:r w:rsidRPr="007709EA">
        <w:rPr>
          <w:rFonts w:ascii="Times New Roman" w:hAnsi="Times New Roman" w:cs="Times New Roman"/>
          <w:sz w:val="24"/>
          <w:szCs w:val="24"/>
        </w:rPr>
        <w:t>at Guangzhou University of Chinese Medicine. After receiving h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7709EA">
        <w:rPr>
          <w:rFonts w:ascii="Times New Roman" w:hAnsi="Times New Roman" w:cs="Times New Roman"/>
          <w:sz w:val="24"/>
          <w:szCs w:val="24"/>
        </w:rPr>
        <w:t xml:space="preserve"> </w:t>
      </w:r>
      <w:r w:rsidRPr="009535C8">
        <w:rPr>
          <w:rFonts w:ascii="Times New Roman" w:hAnsi="Times New Roman" w:cs="Times New Roman"/>
          <w:sz w:val="24"/>
          <w:szCs w:val="24"/>
        </w:rPr>
        <w:t>Master</w:t>
      </w:r>
      <w:r w:rsidRPr="007709EA">
        <w:rPr>
          <w:rFonts w:ascii="Times New Roman" w:hAnsi="Times New Roman" w:cs="Times New Roman"/>
          <w:sz w:val="24"/>
          <w:szCs w:val="24"/>
        </w:rPr>
        <w:t xml:space="preserve">’s degree, </w:t>
      </w:r>
      <w:r>
        <w:rPr>
          <w:rFonts w:ascii="Times New Roman" w:hAnsi="Times New Roman" w:cs="Times New Roman"/>
          <w:sz w:val="24"/>
          <w:szCs w:val="24"/>
        </w:rPr>
        <w:t>she worked as a</w:t>
      </w:r>
      <w:r w:rsidRPr="00CD756C">
        <w:rPr>
          <w:rFonts w:ascii="Times New Roman" w:hAnsi="Times New Roman" w:cs="Times New Roman"/>
          <w:sz w:val="24"/>
          <w:szCs w:val="24"/>
        </w:rPr>
        <w:t xml:space="preserve">ssistant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D756C">
        <w:rPr>
          <w:rFonts w:ascii="Times New Roman" w:hAnsi="Times New Roman" w:cs="Times New Roman"/>
          <w:sz w:val="24"/>
          <w:szCs w:val="24"/>
        </w:rPr>
        <w:t>rofessor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  <w:r w:rsidRPr="00CD756C">
        <w:rPr>
          <w:rFonts w:ascii="Times New Roman" w:hAnsi="Times New Roman" w:cs="Times New Roman"/>
          <w:sz w:val="24"/>
          <w:szCs w:val="24"/>
        </w:rPr>
        <w:t xml:space="preserve"> </w:t>
      </w:r>
      <w:r w:rsidRPr="009535C8">
        <w:rPr>
          <w:rFonts w:ascii="Times New Roman" w:hAnsi="Times New Roman" w:cs="Times New Roman"/>
          <w:sz w:val="24"/>
          <w:szCs w:val="24"/>
        </w:rPr>
        <w:t>Guangzhou University of Chinese Medicine</w:t>
      </w:r>
      <w:r>
        <w:rPr>
          <w:rFonts w:ascii="Times New Roman" w:hAnsi="Times New Roman" w:cs="Times New Roman"/>
          <w:sz w:val="24"/>
          <w:szCs w:val="24"/>
        </w:rPr>
        <w:t xml:space="preserve">. In 2008, Ms. Cao achieved her doctor’s degree and stayed as a professor at </w:t>
      </w:r>
      <w:r w:rsidRPr="007709EA">
        <w:rPr>
          <w:rFonts w:ascii="Times New Roman" w:hAnsi="Times New Roman" w:cs="Times New Roman"/>
          <w:sz w:val="24"/>
          <w:szCs w:val="24"/>
        </w:rPr>
        <w:t>Guangzhou University of Chinese Medicine</w:t>
      </w:r>
      <w:r>
        <w:rPr>
          <w:rFonts w:ascii="Times New Roman" w:hAnsi="Times New Roman" w:cs="Times New Roman"/>
          <w:sz w:val="24"/>
          <w:szCs w:val="24"/>
        </w:rPr>
        <w:t>. Four years later, she went</w:t>
      </w:r>
      <w:r w:rsidRPr="00640CFA">
        <w:rPr>
          <w:rFonts w:ascii="Times New Roman" w:hAnsi="Times New Roman" w:cs="Times New Roman"/>
          <w:sz w:val="24"/>
          <w:szCs w:val="24"/>
        </w:rPr>
        <w:t xml:space="preserve"> abroad for further study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Pr="00640CFA">
        <w:rPr>
          <w:rFonts w:ascii="Times New Roman" w:hAnsi="Times New Roman" w:cs="Times New Roman"/>
          <w:sz w:val="24"/>
          <w:szCs w:val="24"/>
        </w:rPr>
        <w:t xml:space="preserve">Harvard </w:t>
      </w:r>
      <w:proofErr w:type="spellStart"/>
      <w:r w:rsidRPr="00640CFA">
        <w:rPr>
          <w:rFonts w:ascii="Times New Roman" w:hAnsi="Times New Roman" w:cs="Times New Roman"/>
          <w:sz w:val="24"/>
          <w:szCs w:val="24"/>
        </w:rPr>
        <w:t>Univeristy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a v</w:t>
      </w:r>
      <w:r w:rsidRPr="00640CFA">
        <w:rPr>
          <w:rFonts w:ascii="Times New Roman" w:hAnsi="Times New Roman" w:cs="Times New Roman"/>
          <w:sz w:val="24"/>
          <w:szCs w:val="24"/>
        </w:rPr>
        <w:t xml:space="preserve">isiting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40CFA">
        <w:rPr>
          <w:rFonts w:ascii="Times New Roman" w:hAnsi="Times New Roman" w:cs="Times New Roman"/>
          <w:sz w:val="24"/>
          <w:szCs w:val="24"/>
        </w:rPr>
        <w:t>cholar</w:t>
      </w:r>
      <w:r>
        <w:rPr>
          <w:rFonts w:ascii="Times New Roman" w:hAnsi="Times New Roman" w:cs="Times New Roman"/>
          <w:sz w:val="24"/>
          <w:szCs w:val="24"/>
        </w:rPr>
        <w:t xml:space="preserve"> for one year</w:t>
      </w:r>
      <w:r w:rsidRPr="00CD75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E6F">
        <w:rPr>
          <w:rFonts w:ascii="Times New Roman" w:hAnsi="Times New Roman" w:cs="Times New Roman"/>
          <w:sz w:val="24"/>
          <w:szCs w:val="24"/>
        </w:rPr>
        <w:t>Cao</w:t>
      </w:r>
      <w:r w:rsidRPr="0011255D">
        <w:rPr>
          <w:rFonts w:ascii="Times New Roman" w:hAnsi="Times New Roman" w:cs="Times New Roman"/>
          <w:sz w:val="24"/>
          <w:szCs w:val="24"/>
        </w:rPr>
        <w:t xml:space="preserve"> has published </w:t>
      </w:r>
      <w:r>
        <w:rPr>
          <w:rFonts w:ascii="Times New Roman" w:hAnsi="Times New Roman" w:cs="Times New Roman"/>
          <w:sz w:val="24"/>
          <w:szCs w:val="24"/>
        </w:rPr>
        <w:t>seven</w:t>
      </w:r>
      <w:r w:rsidRPr="0011255D">
        <w:rPr>
          <w:rFonts w:ascii="Times New Roman" w:hAnsi="Times New Roman" w:cs="Times New Roman"/>
          <w:sz w:val="24"/>
          <w:szCs w:val="24"/>
        </w:rPr>
        <w:t xml:space="preserve"> SCI articles as corresponding author so far. And she is in charge of </w:t>
      </w:r>
      <w:r>
        <w:rPr>
          <w:rFonts w:ascii="Times New Roman" w:hAnsi="Times New Roman" w:cs="Times New Roman"/>
          <w:sz w:val="24"/>
          <w:szCs w:val="24"/>
        </w:rPr>
        <w:t>one</w:t>
      </w:r>
      <w:r w:rsidRPr="0011255D">
        <w:rPr>
          <w:rFonts w:ascii="Times New Roman" w:hAnsi="Times New Roman" w:cs="Times New Roman"/>
          <w:sz w:val="24"/>
          <w:szCs w:val="24"/>
        </w:rPr>
        <w:t xml:space="preserve"> </w:t>
      </w:r>
      <w:r w:rsidRPr="00A00B38">
        <w:rPr>
          <w:rFonts w:ascii="Times New Roman" w:hAnsi="Times New Roman" w:cs="Times New Roman"/>
          <w:i/>
          <w:iCs/>
          <w:sz w:val="24"/>
          <w:szCs w:val="24"/>
        </w:rPr>
        <w:t>Chinese National Natural Science Foundation</w:t>
      </w:r>
      <w:r w:rsidRPr="0011255D">
        <w:rPr>
          <w:rFonts w:ascii="Times New Roman" w:hAnsi="Times New Roman" w:cs="Times New Roman"/>
          <w:sz w:val="24"/>
          <w:szCs w:val="24"/>
        </w:rPr>
        <w:t xml:space="preserve"> project</w:t>
      </w:r>
      <w:r>
        <w:rPr>
          <w:rFonts w:ascii="Times New Roman" w:hAnsi="Times New Roman" w:cs="Times New Roman"/>
          <w:sz w:val="24"/>
          <w:szCs w:val="24"/>
        </w:rPr>
        <w:t xml:space="preserve">, one </w:t>
      </w:r>
      <w:r w:rsidRPr="00A00B38">
        <w:rPr>
          <w:rFonts w:ascii="Times New Roman" w:hAnsi="Times New Roman" w:cs="Times New Roman"/>
          <w:i/>
          <w:iCs/>
          <w:sz w:val="24"/>
          <w:szCs w:val="24"/>
        </w:rPr>
        <w:t>Science and Technology Planning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0B38">
        <w:rPr>
          <w:rFonts w:ascii="Times New Roman" w:hAnsi="Times New Roman" w:cs="Times New Roman"/>
          <w:i/>
          <w:iCs/>
          <w:sz w:val="24"/>
          <w:szCs w:val="24"/>
        </w:rPr>
        <w:t>Project of Guangdong Province</w:t>
      </w:r>
      <w:r>
        <w:rPr>
          <w:rFonts w:ascii="Times New Roman" w:hAnsi="Times New Roman" w:cs="Times New Roman"/>
          <w:sz w:val="24"/>
          <w:szCs w:val="24"/>
        </w:rPr>
        <w:t xml:space="preserve"> project,</w:t>
      </w:r>
      <w:r w:rsidRPr="00A00B3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00B38">
        <w:rPr>
          <w:rFonts w:ascii="Times New Roman" w:hAnsi="Times New Roman" w:cs="Times New Roman"/>
          <w:i/>
          <w:iCs/>
          <w:kern w:val="0"/>
          <w:sz w:val="24"/>
          <w:szCs w:val="24"/>
        </w:rPr>
        <w:t>Science and Technology</w:t>
      </w:r>
      <w:r w:rsidRPr="00A00B38">
        <w:rPr>
          <w:rFonts w:ascii="Times New Roman" w:hAnsi="Times New Roman" w:cs="Times New Roman" w:hint="eastAsia"/>
          <w:i/>
          <w:iCs/>
          <w:kern w:val="0"/>
          <w:sz w:val="24"/>
          <w:szCs w:val="24"/>
        </w:rPr>
        <w:t xml:space="preserve"> </w:t>
      </w:r>
      <w:r w:rsidRPr="00A00B38">
        <w:rPr>
          <w:rFonts w:ascii="Times New Roman" w:hAnsi="Times New Roman" w:cs="Times New Roman"/>
          <w:i/>
          <w:iCs/>
          <w:kern w:val="0"/>
          <w:sz w:val="24"/>
          <w:szCs w:val="24"/>
        </w:rPr>
        <w:t>Program of Guangzhou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project, </w:t>
      </w:r>
      <w:bookmarkStart w:id="0" w:name="OLE_LINK8"/>
      <w:r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A00B3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one </w:t>
      </w:r>
      <w:r w:rsidRPr="00A00B38">
        <w:rPr>
          <w:rFonts w:ascii="Times New Roman" w:hAnsi="Times New Roman" w:cs="Times New Roman"/>
          <w:i/>
          <w:iCs/>
          <w:kern w:val="0"/>
          <w:sz w:val="24"/>
          <w:szCs w:val="24"/>
        </w:rPr>
        <w:t>Dongguan Science and Technology Bureau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project</w:t>
      </w:r>
      <w:bookmarkEnd w:id="0"/>
      <w:r w:rsidRPr="0011255D">
        <w:rPr>
          <w:rFonts w:ascii="Times New Roman" w:hAnsi="Times New Roman" w:cs="Times New Roman"/>
          <w:sz w:val="24"/>
          <w:szCs w:val="24"/>
        </w:rPr>
        <w:t xml:space="preserve">. </w:t>
      </w:r>
      <w:r w:rsidRPr="000E4E6F">
        <w:rPr>
          <w:rFonts w:ascii="Times New Roman" w:hAnsi="Times New Roman" w:cs="Times New Roman"/>
          <w:sz w:val="24"/>
          <w:szCs w:val="24"/>
        </w:rPr>
        <w:t>Hong-</w:t>
      </w:r>
      <w:proofErr w:type="spellStart"/>
      <w:r w:rsidRPr="000E4E6F">
        <w:rPr>
          <w:rFonts w:ascii="Times New Roman" w:hAnsi="Times New Roman" w:cs="Times New Roman"/>
          <w:sz w:val="24"/>
          <w:szCs w:val="24"/>
        </w:rPr>
        <w:t>ying</w:t>
      </w:r>
      <w:proofErr w:type="spellEnd"/>
      <w:r w:rsidRPr="000E4E6F">
        <w:rPr>
          <w:rFonts w:ascii="Times New Roman" w:hAnsi="Times New Roman" w:cs="Times New Roman"/>
          <w:sz w:val="24"/>
          <w:szCs w:val="24"/>
        </w:rPr>
        <w:t xml:space="preserve"> Cao</w:t>
      </w:r>
      <w:r w:rsidRPr="001125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1255D">
        <w:rPr>
          <w:rFonts w:ascii="Times New Roman" w:hAnsi="Times New Roman" w:cs="Times New Roman"/>
          <w:sz w:val="24"/>
          <w:szCs w:val="24"/>
        </w:rPr>
        <w:t xml:space="preserve">ainly engaged in the </w:t>
      </w:r>
      <w:r w:rsidRPr="00716F73">
        <w:rPr>
          <w:rFonts w:ascii="Times New Roman" w:hAnsi="Times New Roman" w:cs="Times New Roman"/>
          <w:sz w:val="24"/>
          <w:szCs w:val="24"/>
        </w:rPr>
        <w:t>pharmacology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55D">
        <w:rPr>
          <w:rFonts w:ascii="Times New Roman" w:hAnsi="Times New Roman" w:cs="Times New Roman"/>
          <w:sz w:val="24"/>
          <w:szCs w:val="24"/>
        </w:rPr>
        <w:t xml:space="preserve">research work related to </w:t>
      </w:r>
      <w:proofErr w:type="spellStart"/>
      <w:r w:rsidRPr="00A00B38">
        <w:rPr>
          <w:rFonts w:ascii="Times New Roman" w:hAnsi="Times New Roman" w:cs="Times New Roman"/>
          <w:sz w:val="24"/>
          <w:szCs w:val="24"/>
        </w:rPr>
        <w:t>neurourology</w:t>
      </w:r>
      <w:proofErr w:type="spellEnd"/>
      <w:r w:rsidRPr="00A00B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1255D">
        <w:rPr>
          <w:rFonts w:ascii="Times New Roman" w:hAnsi="Times New Roman" w:cs="Times New Roman"/>
          <w:sz w:val="24"/>
          <w:szCs w:val="24"/>
        </w:rPr>
        <w:t xml:space="preserve">iseases such as </w:t>
      </w:r>
      <w:r w:rsidRPr="00A00B38">
        <w:rPr>
          <w:rFonts w:ascii="Times New Roman" w:hAnsi="Times New Roman" w:cs="Times New Roman"/>
          <w:sz w:val="24"/>
          <w:szCs w:val="24"/>
        </w:rPr>
        <w:t xml:space="preserve">diabetic </w:t>
      </w:r>
      <w:proofErr w:type="spellStart"/>
      <w:r w:rsidRPr="00A00B38">
        <w:rPr>
          <w:rFonts w:ascii="Times New Roman" w:hAnsi="Times New Roman" w:cs="Times New Roman"/>
          <w:sz w:val="24"/>
          <w:szCs w:val="24"/>
        </w:rPr>
        <w:t>cystopathy</w:t>
      </w:r>
      <w:proofErr w:type="spellEnd"/>
      <w:r w:rsidRPr="0011255D">
        <w:rPr>
          <w:rFonts w:ascii="Times New Roman" w:hAnsi="Times New Roman" w:cs="Times New Roman"/>
          <w:sz w:val="24"/>
          <w:szCs w:val="24"/>
        </w:rPr>
        <w:t>.</w:t>
      </w:r>
    </w:p>
    <w:p w14:paraId="544EAECB" w14:textId="77777777" w:rsidR="00844537" w:rsidRPr="00522AE3" w:rsidRDefault="00844537" w:rsidP="00E1076B">
      <w:pPr>
        <w:spacing w:line="360" w:lineRule="auto"/>
        <w:rPr>
          <w:sz w:val="24"/>
          <w:szCs w:val="24"/>
        </w:rPr>
      </w:pPr>
      <w:bookmarkStart w:id="1" w:name="_GoBack"/>
      <w:bookmarkEnd w:id="1"/>
    </w:p>
    <w:sectPr w:rsidR="00844537" w:rsidRPr="00522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81B71" w14:textId="77777777" w:rsidR="00C65883" w:rsidRDefault="00C65883" w:rsidP="00E1076B">
      <w:r>
        <w:separator/>
      </w:r>
    </w:p>
  </w:endnote>
  <w:endnote w:type="continuationSeparator" w:id="0">
    <w:p w14:paraId="5FC7FBB6" w14:textId="77777777" w:rsidR="00C65883" w:rsidRDefault="00C65883" w:rsidP="00E1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C30CD" w14:textId="77777777" w:rsidR="00C65883" w:rsidRDefault="00C65883" w:rsidP="00E1076B">
      <w:r>
        <w:separator/>
      </w:r>
    </w:p>
  </w:footnote>
  <w:footnote w:type="continuationSeparator" w:id="0">
    <w:p w14:paraId="1AD9FBCE" w14:textId="77777777" w:rsidR="00C65883" w:rsidRDefault="00C65883" w:rsidP="00E10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CB"/>
    <w:rsid w:val="00522AE3"/>
    <w:rsid w:val="005E10FD"/>
    <w:rsid w:val="00844537"/>
    <w:rsid w:val="00937ECB"/>
    <w:rsid w:val="00A50128"/>
    <w:rsid w:val="00C202D9"/>
    <w:rsid w:val="00C37C1E"/>
    <w:rsid w:val="00C65883"/>
    <w:rsid w:val="00E1076B"/>
    <w:rsid w:val="00FB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223DB"/>
  <w15:chartTrackingRefBased/>
  <w15:docId w15:val="{7E99EDAF-CD03-4B4C-AA7E-9203B264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A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0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0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07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2782852984@qq.com</dc:creator>
  <cp:keywords/>
  <dc:description/>
  <cp:lastModifiedBy>2782852984@qq.com</cp:lastModifiedBy>
  <cp:revision>5</cp:revision>
  <dcterms:created xsi:type="dcterms:W3CDTF">2019-12-17T13:42:00Z</dcterms:created>
  <dcterms:modified xsi:type="dcterms:W3CDTF">2019-12-22T13:40:00Z</dcterms:modified>
</cp:coreProperties>
</file>