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2589A1" w:rsidR="006305D7" w:rsidRPr="008B4890" w:rsidRDefault="006305D7" w:rsidP="00600AF8">
      <w:pPr>
        <w:pStyle w:val="a3"/>
        <w:spacing w:before="0" w:beforeAutospacing="0" w:after="0" w:afterAutospacing="0"/>
        <w:rPr>
          <w:rFonts w:asciiTheme="minorHAnsi" w:hAnsiTheme="minorHAnsi" w:cstheme="minorHAnsi"/>
          <w:color w:val="auto"/>
        </w:rPr>
      </w:pPr>
      <w:r w:rsidRPr="008B4890">
        <w:rPr>
          <w:rFonts w:asciiTheme="minorHAnsi" w:hAnsiTheme="minorHAnsi" w:cstheme="minorHAnsi"/>
          <w:b/>
          <w:bCs/>
          <w:color w:val="auto"/>
        </w:rPr>
        <w:t>TITLE:</w:t>
      </w:r>
      <w:r w:rsidR="00C3414E">
        <w:rPr>
          <w:rFonts w:asciiTheme="minorHAnsi" w:hAnsiTheme="minorHAnsi" w:cstheme="minorHAnsi"/>
          <w:color w:val="auto"/>
        </w:rPr>
        <w:t xml:space="preserve"> </w:t>
      </w:r>
    </w:p>
    <w:p w14:paraId="2E300B21" w14:textId="4D381B90" w:rsidR="007A4DD6" w:rsidRPr="008B4890" w:rsidRDefault="00613D4C" w:rsidP="00600AF8">
      <w:pPr>
        <w:rPr>
          <w:rFonts w:asciiTheme="minorHAnsi" w:hAnsiTheme="minorHAnsi" w:cstheme="minorHAnsi"/>
          <w:color w:val="auto"/>
        </w:rPr>
      </w:pPr>
      <w:r w:rsidRPr="008B4890">
        <w:rPr>
          <w:rFonts w:asciiTheme="minorHAnsi" w:hAnsiTheme="minorHAnsi" w:cstheme="minorHAnsi"/>
          <w:color w:val="auto"/>
        </w:rPr>
        <w:t>S</w:t>
      </w:r>
      <w:r w:rsidR="00F0047A" w:rsidRPr="008B4890">
        <w:rPr>
          <w:rFonts w:asciiTheme="minorHAnsi" w:hAnsiTheme="minorHAnsi" w:cstheme="minorHAnsi"/>
          <w:color w:val="auto"/>
        </w:rPr>
        <w:t xml:space="preserve">ynthesis </w:t>
      </w:r>
      <w:r w:rsidR="00F20A71" w:rsidRPr="008B4890">
        <w:rPr>
          <w:rFonts w:asciiTheme="minorHAnsi" w:hAnsiTheme="minorHAnsi" w:cstheme="minorHAnsi"/>
          <w:color w:val="auto"/>
        </w:rPr>
        <w:t>Method for</w:t>
      </w:r>
      <w:r w:rsidR="00F0047A" w:rsidRPr="008B4890">
        <w:rPr>
          <w:rFonts w:asciiTheme="minorHAnsi" w:hAnsiTheme="minorHAnsi" w:cstheme="minorHAnsi"/>
          <w:color w:val="auto"/>
        </w:rPr>
        <w:t xml:space="preserve"> </w:t>
      </w:r>
      <w:r w:rsidR="0053083E" w:rsidRPr="0053083E">
        <w:rPr>
          <w:rFonts w:asciiTheme="minorHAnsi" w:hAnsiTheme="minorHAnsi" w:cstheme="minorHAnsi"/>
          <w:color w:val="auto"/>
        </w:rPr>
        <w:t>Cellulose N</w:t>
      </w:r>
      <w:r w:rsidR="00EB39FA">
        <w:rPr>
          <w:rFonts w:asciiTheme="minorHAnsi" w:hAnsiTheme="minorHAnsi" w:cstheme="minorHAnsi"/>
          <w:color w:val="auto"/>
        </w:rPr>
        <w:t xml:space="preserve">anofiber </w:t>
      </w:r>
      <w:proofErr w:type="spellStart"/>
      <w:r w:rsidR="00EB39FA">
        <w:rPr>
          <w:rFonts w:asciiTheme="minorHAnsi" w:hAnsiTheme="minorHAnsi" w:cstheme="minorHAnsi"/>
          <w:color w:val="auto"/>
        </w:rPr>
        <w:t>Biotemplated</w:t>
      </w:r>
      <w:proofErr w:type="spellEnd"/>
      <w:r w:rsidR="00EB39FA">
        <w:rPr>
          <w:rFonts w:asciiTheme="minorHAnsi" w:hAnsiTheme="minorHAnsi" w:cstheme="minorHAnsi"/>
          <w:color w:val="auto"/>
        </w:rPr>
        <w:t xml:space="preserve"> Palladium </w:t>
      </w:r>
      <w:r w:rsidR="0053083E" w:rsidRPr="0053083E">
        <w:rPr>
          <w:rFonts w:asciiTheme="minorHAnsi" w:hAnsiTheme="minorHAnsi" w:cstheme="minorHAnsi"/>
          <w:color w:val="auto"/>
        </w:rPr>
        <w:t>Composite Aerogels</w:t>
      </w:r>
    </w:p>
    <w:p w14:paraId="60BC828C" w14:textId="77777777" w:rsidR="00613D4C" w:rsidRPr="008B4890" w:rsidRDefault="00613D4C" w:rsidP="00600AF8">
      <w:pPr>
        <w:rPr>
          <w:rFonts w:asciiTheme="minorHAnsi" w:hAnsiTheme="minorHAnsi" w:cstheme="minorHAnsi"/>
          <w:b/>
          <w:bCs/>
          <w:color w:val="auto"/>
        </w:rPr>
      </w:pPr>
    </w:p>
    <w:p w14:paraId="3D080DA3" w14:textId="3C9D2365" w:rsidR="006305D7" w:rsidRPr="008B4890" w:rsidRDefault="006305D7" w:rsidP="00600AF8">
      <w:pPr>
        <w:rPr>
          <w:rFonts w:asciiTheme="minorHAnsi" w:hAnsiTheme="minorHAnsi" w:cstheme="minorHAnsi"/>
          <w:color w:val="auto"/>
        </w:rPr>
      </w:pPr>
      <w:r w:rsidRPr="008B4890">
        <w:rPr>
          <w:rFonts w:asciiTheme="minorHAnsi" w:hAnsiTheme="minorHAnsi" w:cstheme="minorHAnsi"/>
          <w:b/>
          <w:bCs/>
          <w:color w:val="auto"/>
        </w:rPr>
        <w:t>AUTHORS</w:t>
      </w:r>
      <w:r w:rsidR="000B662E" w:rsidRPr="008B4890">
        <w:rPr>
          <w:rFonts w:asciiTheme="minorHAnsi" w:hAnsiTheme="minorHAnsi" w:cstheme="minorHAnsi"/>
          <w:b/>
          <w:bCs/>
          <w:color w:val="auto"/>
        </w:rPr>
        <w:t xml:space="preserve"> &amp; AFFILIATIONS</w:t>
      </w:r>
      <w:r w:rsidRPr="008B4890">
        <w:rPr>
          <w:rFonts w:asciiTheme="minorHAnsi" w:hAnsiTheme="minorHAnsi" w:cstheme="minorHAnsi"/>
          <w:b/>
          <w:bCs/>
          <w:color w:val="auto"/>
        </w:rPr>
        <w:t xml:space="preserve">: </w:t>
      </w:r>
    </w:p>
    <w:p w14:paraId="506B6784" w14:textId="6498739F" w:rsidR="00F0047A" w:rsidRPr="008B4890" w:rsidRDefault="00974F66" w:rsidP="00600AF8">
      <w:pPr>
        <w:rPr>
          <w:rFonts w:asciiTheme="minorHAnsi" w:hAnsiTheme="minorHAnsi" w:cstheme="minorHAnsi"/>
          <w:color w:val="auto"/>
        </w:rPr>
      </w:pPr>
      <w:r w:rsidRPr="008B4890">
        <w:rPr>
          <w:rFonts w:asciiTheme="minorHAnsi" w:hAnsiTheme="minorHAnsi" w:cstheme="minorHAnsi"/>
          <w:color w:val="auto"/>
        </w:rPr>
        <w:t>Fred J.</w:t>
      </w:r>
      <w:r w:rsidR="00F0047A" w:rsidRPr="008B4890">
        <w:rPr>
          <w:rFonts w:asciiTheme="minorHAnsi" w:hAnsiTheme="minorHAnsi" w:cstheme="minorHAnsi"/>
          <w:color w:val="auto"/>
        </w:rPr>
        <w:t xml:space="preserve"> Burpo</w:t>
      </w:r>
      <w:r w:rsidR="00F0047A" w:rsidRPr="008B4890">
        <w:rPr>
          <w:rFonts w:asciiTheme="minorHAnsi" w:hAnsiTheme="minorHAnsi" w:cstheme="minorHAnsi"/>
          <w:color w:val="auto"/>
          <w:vertAlign w:val="superscript"/>
        </w:rPr>
        <w:t>1</w:t>
      </w:r>
      <w:r w:rsidR="00F0047A" w:rsidRPr="008B4890">
        <w:rPr>
          <w:rFonts w:asciiTheme="minorHAnsi" w:hAnsiTheme="minorHAnsi" w:cstheme="minorHAnsi"/>
          <w:color w:val="auto"/>
        </w:rPr>
        <w:t xml:space="preserve">, </w:t>
      </w:r>
      <w:r w:rsidR="00EB39FA" w:rsidRPr="00EB39FA">
        <w:rPr>
          <w:rFonts w:asciiTheme="minorHAnsi" w:hAnsiTheme="minorHAnsi" w:cstheme="minorHAnsi"/>
          <w:color w:val="auto"/>
        </w:rPr>
        <w:t>Jesse L. Palmer</w:t>
      </w:r>
      <w:r w:rsidR="00EB39FA" w:rsidRPr="00EB39FA">
        <w:rPr>
          <w:rFonts w:asciiTheme="minorHAnsi" w:hAnsiTheme="minorHAnsi" w:cstheme="minorHAnsi"/>
          <w:color w:val="auto"/>
          <w:vertAlign w:val="superscript"/>
        </w:rPr>
        <w:t>1</w:t>
      </w:r>
      <w:r w:rsidR="00EB39FA">
        <w:rPr>
          <w:rFonts w:asciiTheme="minorHAnsi" w:hAnsiTheme="minorHAnsi" w:cstheme="minorHAnsi"/>
          <w:color w:val="auto"/>
        </w:rPr>
        <w:t xml:space="preserve">, </w:t>
      </w:r>
      <w:r w:rsidR="00A23F9A" w:rsidRPr="00A23F9A">
        <w:rPr>
          <w:rFonts w:asciiTheme="minorHAnsi" w:hAnsiTheme="minorHAnsi" w:cstheme="minorHAnsi"/>
          <w:color w:val="auto"/>
        </w:rPr>
        <w:t>Alexander N. Mitropoulos</w:t>
      </w:r>
      <w:r w:rsidR="00A23F9A" w:rsidRPr="00A23F9A">
        <w:rPr>
          <w:rFonts w:asciiTheme="minorHAnsi" w:hAnsiTheme="minorHAnsi" w:cstheme="minorHAnsi"/>
          <w:color w:val="auto"/>
          <w:vertAlign w:val="superscript"/>
        </w:rPr>
        <w:t>1,2</w:t>
      </w:r>
      <w:r w:rsidR="00A23F9A">
        <w:rPr>
          <w:rFonts w:asciiTheme="minorHAnsi" w:hAnsiTheme="minorHAnsi" w:cstheme="minorHAnsi"/>
          <w:color w:val="auto"/>
        </w:rPr>
        <w:t xml:space="preserve">, </w:t>
      </w:r>
      <w:r w:rsidR="00A23F9A" w:rsidRPr="00A23F9A">
        <w:rPr>
          <w:rFonts w:asciiTheme="minorHAnsi" w:hAnsiTheme="minorHAnsi" w:cstheme="minorHAnsi"/>
          <w:color w:val="auto"/>
        </w:rPr>
        <w:t>Enoch A. Nagelli</w:t>
      </w:r>
      <w:r w:rsidR="00A23F9A" w:rsidRPr="00A23F9A">
        <w:rPr>
          <w:rFonts w:asciiTheme="minorHAnsi" w:hAnsiTheme="minorHAnsi" w:cstheme="minorHAnsi"/>
          <w:color w:val="auto"/>
          <w:vertAlign w:val="superscript"/>
        </w:rPr>
        <w:t>1</w:t>
      </w:r>
      <w:r w:rsidR="00A23F9A" w:rsidRPr="00A23F9A">
        <w:rPr>
          <w:rFonts w:asciiTheme="minorHAnsi" w:hAnsiTheme="minorHAnsi" w:cstheme="minorHAnsi"/>
          <w:color w:val="auto"/>
        </w:rPr>
        <w:t xml:space="preserve">, </w:t>
      </w:r>
      <w:r w:rsidR="00F0047A" w:rsidRPr="008B4890">
        <w:rPr>
          <w:rFonts w:asciiTheme="minorHAnsi" w:hAnsiTheme="minorHAnsi" w:cstheme="minorHAnsi"/>
          <w:color w:val="auto"/>
        </w:rPr>
        <w:t>Lauren A. Morris</w:t>
      </w:r>
      <w:r w:rsidR="00A23F9A">
        <w:rPr>
          <w:rFonts w:asciiTheme="minorHAnsi" w:hAnsiTheme="minorHAnsi" w:cstheme="minorHAnsi"/>
          <w:color w:val="auto"/>
          <w:vertAlign w:val="superscript"/>
        </w:rPr>
        <w:t>3</w:t>
      </w:r>
      <w:r w:rsidR="00F0047A" w:rsidRPr="008B4890">
        <w:rPr>
          <w:rFonts w:asciiTheme="minorHAnsi" w:hAnsiTheme="minorHAnsi" w:cstheme="minorHAnsi"/>
          <w:color w:val="auto"/>
        </w:rPr>
        <w:t>, Madeline Y. Ryu</w:t>
      </w:r>
      <w:r w:rsidR="00F0047A" w:rsidRPr="008B4890">
        <w:rPr>
          <w:rFonts w:asciiTheme="minorHAnsi" w:hAnsiTheme="minorHAnsi" w:cstheme="minorHAnsi"/>
          <w:color w:val="auto"/>
          <w:vertAlign w:val="superscript"/>
        </w:rPr>
        <w:t>1</w:t>
      </w:r>
      <w:r w:rsidR="00F0047A" w:rsidRPr="008B4890">
        <w:rPr>
          <w:rFonts w:asciiTheme="minorHAnsi" w:hAnsiTheme="minorHAnsi" w:cstheme="minorHAnsi"/>
          <w:color w:val="auto"/>
        </w:rPr>
        <w:t xml:space="preserve">, and </w:t>
      </w:r>
      <w:r w:rsidR="00EB39FA">
        <w:rPr>
          <w:rFonts w:asciiTheme="minorHAnsi" w:hAnsiTheme="minorHAnsi" w:cstheme="minorHAnsi"/>
          <w:color w:val="auto"/>
        </w:rPr>
        <w:t>J. Kenneth Wickiser</w:t>
      </w:r>
      <w:r w:rsidR="00EB39FA" w:rsidRPr="00EB39FA">
        <w:rPr>
          <w:rFonts w:asciiTheme="minorHAnsi" w:hAnsiTheme="minorHAnsi" w:cstheme="minorHAnsi"/>
          <w:color w:val="auto"/>
          <w:vertAlign w:val="superscript"/>
        </w:rPr>
        <w:t>1</w:t>
      </w:r>
    </w:p>
    <w:p w14:paraId="65A571F7" w14:textId="47988981" w:rsidR="00F0047A" w:rsidRDefault="00F0047A" w:rsidP="00600AF8">
      <w:pPr>
        <w:rPr>
          <w:rFonts w:asciiTheme="minorHAnsi" w:hAnsiTheme="minorHAnsi" w:cstheme="minorHAnsi"/>
          <w:color w:val="auto"/>
        </w:rPr>
      </w:pPr>
      <w:r w:rsidRPr="008B4890">
        <w:rPr>
          <w:rFonts w:asciiTheme="minorHAnsi" w:hAnsiTheme="minorHAnsi" w:cstheme="minorHAnsi"/>
          <w:color w:val="auto"/>
          <w:vertAlign w:val="superscript"/>
        </w:rPr>
        <w:t>1</w:t>
      </w:r>
      <w:r w:rsidRPr="008B4890">
        <w:rPr>
          <w:rFonts w:asciiTheme="minorHAnsi" w:hAnsiTheme="minorHAnsi" w:cstheme="minorHAnsi"/>
          <w:color w:val="auto"/>
        </w:rPr>
        <w:t>Department of Chemistry and Life Science, United States Military Academy, West Point, NY, U.S.A.</w:t>
      </w:r>
    </w:p>
    <w:p w14:paraId="1C6D43FF" w14:textId="41E00589" w:rsidR="00A23F9A" w:rsidRPr="008B4890" w:rsidRDefault="00A23F9A" w:rsidP="00600AF8">
      <w:pPr>
        <w:rPr>
          <w:rFonts w:asciiTheme="minorHAnsi" w:hAnsiTheme="minorHAnsi" w:cstheme="minorHAnsi"/>
          <w:color w:val="auto"/>
        </w:rPr>
      </w:pPr>
      <w:r w:rsidRPr="00A23F9A">
        <w:rPr>
          <w:rFonts w:asciiTheme="minorHAnsi" w:hAnsiTheme="minorHAnsi" w:cstheme="minorHAnsi"/>
          <w:color w:val="auto"/>
          <w:vertAlign w:val="superscript"/>
        </w:rPr>
        <w:t>2</w:t>
      </w:r>
      <w:r>
        <w:rPr>
          <w:rFonts w:asciiTheme="minorHAnsi" w:hAnsiTheme="minorHAnsi" w:cstheme="minorHAnsi"/>
          <w:color w:val="auto"/>
        </w:rPr>
        <w:t>Department of Mathematical Sciences, United States Military Academy, West Point, NY</w:t>
      </w:r>
      <w:r w:rsidR="003346F4">
        <w:rPr>
          <w:rFonts w:asciiTheme="minorHAnsi" w:hAnsiTheme="minorHAnsi" w:cstheme="minorHAnsi"/>
          <w:color w:val="auto"/>
        </w:rPr>
        <w:t>, U.S.A.</w:t>
      </w:r>
    </w:p>
    <w:p w14:paraId="1711FDC1" w14:textId="3179500C" w:rsidR="00F0047A" w:rsidRPr="008B4890" w:rsidRDefault="00A23F9A" w:rsidP="00600AF8">
      <w:pPr>
        <w:rPr>
          <w:rFonts w:asciiTheme="minorHAnsi" w:hAnsiTheme="minorHAnsi" w:cstheme="minorHAnsi"/>
          <w:color w:val="auto"/>
        </w:rPr>
      </w:pPr>
      <w:r>
        <w:rPr>
          <w:rFonts w:asciiTheme="minorHAnsi" w:hAnsiTheme="minorHAnsi" w:cstheme="minorHAnsi"/>
          <w:color w:val="auto"/>
          <w:vertAlign w:val="superscript"/>
        </w:rPr>
        <w:t>3</w:t>
      </w:r>
      <w:r w:rsidR="00F0047A" w:rsidRPr="008B4890">
        <w:rPr>
          <w:rFonts w:asciiTheme="minorHAnsi" w:hAnsiTheme="minorHAnsi" w:cstheme="minorHAnsi"/>
          <w:color w:val="auto"/>
        </w:rPr>
        <w:t xml:space="preserve">Armament Research, Development and Engineering Center, U.S. Army RDECOM-ARDEC, Picatinny Arsenal, </w:t>
      </w:r>
      <w:r w:rsidR="007D058C">
        <w:rPr>
          <w:rFonts w:asciiTheme="minorHAnsi" w:hAnsiTheme="minorHAnsi" w:cstheme="minorHAnsi"/>
          <w:color w:val="auto"/>
        </w:rPr>
        <w:t>NJ</w:t>
      </w:r>
      <w:r w:rsidR="00F0047A" w:rsidRPr="008B4890">
        <w:rPr>
          <w:rFonts w:asciiTheme="minorHAnsi" w:hAnsiTheme="minorHAnsi" w:cstheme="minorHAnsi"/>
          <w:color w:val="auto"/>
        </w:rPr>
        <w:t>, U.S.A.</w:t>
      </w:r>
    </w:p>
    <w:p w14:paraId="3071E50F" w14:textId="77777777" w:rsidR="00A23F9A" w:rsidRDefault="00A23F9A" w:rsidP="00600AF8">
      <w:pPr>
        <w:rPr>
          <w:rFonts w:asciiTheme="minorHAnsi" w:hAnsiTheme="minorHAnsi" w:cstheme="minorHAnsi"/>
          <w:color w:val="auto"/>
          <w:vertAlign w:val="superscript"/>
        </w:rPr>
      </w:pPr>
    </w:p>
    <w:p w14:paraId="536A0549" w14:textId="77777777" w:rsidR="000B5C15" w:rsidRPr="00600AF8" w:rsidRDefault="000B5C15" w:rsidP="00600AF8">
      <w:pPr>
        <w:rPr>
          <w:rFonts w:asciiTheme="minorHAnsi" w:hAnsiTheme="minorHAnsi" w:cstheme="minorHAnsi"/>
          <w:b/>
          <w:bCs/>
          <w:color w:val="auto"/>
        </w:rPr>
      </w:pPr>
      <w:r w:rsidRPr="00600AF8">
        <w:rPr>
          <w:rFonts w:asciiTheme="minorHAnsi" w:hAnsiTheme="minorHAnsi" w:cstheme="minorHAnsi"/>
          <w:b/>
          <w:bCs/>
          <w:color w:val="auto"/>
        </w:rPr>
        <w:t>Corresponding Author:</w:t>
      </w:r>
    </w:p>
    <w:p w14:paraId="4F91AAEC" w14:textId="77777777" w:rsidR="000B5C15" w:rsidRDefault="000B5C15" w:rsidP="00600AF8">
      <w:pPr>
        <w:rPr>
          <w:rFonts w:asciiTheme="minorHAnsi" w:hAnsiTheme="minorHAnsi" w:cstheme="minorHAnsi"/>
          <w:bCs/>
          <w:color w:val="auto"/>
        </w:rPr>
      </w:pPr>
      <w:r>
        <w:rPr>
          <w:rFonts w:asciiTheme="minorHAnsi" w:hAnsiTheme="minorHAnsi" w:cstheme="minorHAnsi"/>
          <w:bCs/>
          <w:color w:val="auto"/>
        </w:rPr>
        <w:t xml:space="preserve">Fred J. Burpo </w:t>
      </w:r>
    </w:p>
    <w:p w14:paraId="7301B1BB" w14:textId="42593B2E" w:rsidR="00A23F9A" w:rsidRDefault="000B5C15" w:rsidP="00600AF8">
      <w:pPr>
        <w:rPr>
          <w:rFonts w:asciiTheme="minorHAnsi" w:hAnsiTheme="minorHAnsi" w:cstheme="minorHAnsi"/>
          <w:bCs/>
          <w:color w:val="auto"/>
        </w:rPr>
      </w:pPr>
      <w:r w:rsidRPr="000B5C15">
        <w:rPr>
          <w:rFonts w:asciiTheme="minorHAnsi" w:hAnsiTheme="minorHAnsi" w:cstheme="minorHAnsi"/>
          <w:bCs/>
          <w:color w:val="auto"/>
        </w:rPr>
        <w:t>john.burpo@</w:t>
      </w:r>
      <w:r w:rsidR="00DB35E9">
        <w:rPr>
          <w:rFonts w:asciiTheme="minorHAnsi" w:hAnsiTheme="minorHAnsi" w:cstheme="minorHAnsi"/>
          <w:bCs/>
          <w:color w:val="auto"/>
        </w:rPr>
        <w:t>westpoint</w:t>
      </w:r>
      <w:r w:rsidRPr="000B5C15">
        <w:rPr>
          <w:rFonts w:asciiTheme="minorHAnsi" w:hAnsiTheme="minorHAnsi" w:cstheme="minorHAnsi"/>
          <w:bCs/>
          <w:color w:val="auto"/>
        </w:rPr>
        <w:t>.edu</w:t>
      </w:r>
    </w:p>
    <w:p w14:paraId="547876CC" w14:textId="77777777" w:rsidR="004B4C06" w:rsidRPr="00600AF8" w:rsidRDefault="004B4C06" w:rsidP="00600AF8">
      <w:pPr>
        <w:rPr>
          <w:rFonts w:asciiTheme="minorHAnsi" w:hAnsiTheme="minorHAnsi" w:cstheme="minorHAnsi"/>
          <w:b/>
          <w:bCs/>
          <w:color w:val="auto"/>
        </w:rPr>
      </w:pPr>
    </w:p>
    <w:p w14:paraId="3F039BB9" w14:textId="02620F9A" w:rsidR="000B5C15" w:rsidRPr="00600AF8" w:rsidRDefault="000B5C15" w:rsidP="00600AF8">
      <w:pPr>
        <w:rPr>
          <w:rFonts w:asciiTheme="minorHAnsi" w:hAnsiTheme="minorHAnsi" w:cstheme="minorHAnsi"/>
          <w:b/>
          <w:bCs/>
          <w:color w:val="auto"/>
        </w:rPr>
      </w:pPr>
      <w:r w:rsidRPr="00600AF8">
        <w:rPr>
          <w:rFonts w:asciiTheme="minorHAnsi" w:hAnsiTheme="minorHAnsi" w:cstheme="minorHAnsi"/>
          <w:b/>
          <w:bCs/>
          <w:color w:val="auto"/>
        </w:rPr>
        <w:t>Email Addresses of Co-authors:</w:t>
      </w:r>
    </w:p>
    <w:p w14:paraId="6251D2E3" w14:textId="7045C257" w:rsidR="003346F4" w:rsidRDefault="002A5B90" w:rsidP="00600AF8">
      <w:pPr>
        <w:rPr>
          <w:rFonts w:asciiTheme="minorHAnsi" w:hAnsiTheme="minorHAnsi" w:cstheme="minorHAnsi"/>
          <w:bCs/>
          <w:color w:val="auto"/>
        </w:rPr>
      </w:pPr>
      <w:r>
        <w:rPr>
          <w:rFonts w:asciiTheme="minorHAnsi" w:hAnsiTheme="minorHAnsi" w:cstheme="minorHAnsi"/>
          <w:bCs/>
          <w:color w:val="auto"/>
        </w:rPr>
        <w:t>Jesse L. Palmer</w:t>
      </w:r>
      <w:proofErr w:type="gramStart"/>
      <w:r w:rsidR="00C3414E">
        <w:rPr>
          <w:rFonts w:asciiTheme="minorHAnsi" w:hAnsiTheme="minorHAnsi" w:cstheme="minorHAnsi"/>
          <w:bCs/>
          <w:color w:val="auto"/>
        </w:rPr>
        <w:t xml:space="preserve">  </w:t>
      </w:r>
      <w:r>
        <w:rPr>
          <w:rFonts w:asciiTheme="minorHAnsi" w:hAnsiTheme="minorHAnsi" w:cstheme="minorHAnsi"/>
          <w:bCs/>
          <w:color w:val="auto"/>
        </w:rPr>
        <w:t xml:space="preserve"> </w:t>
      </w:r>
      <w:r w:rsidR="000B5C15">
        <w:rPr>
          <w:rFonts w:asciiTheme="minorHAnsi" w:hAnsiTheme="minorHAnsi" w:cstheme="minorHAnsi"/>
          <w:bCs/>
          <w:color w:val="auto"/>
        </w:rPr>
        <w:t>(</w:t>
      </w:r>
      <w:proofErr w:type="gramEnd"/>
      <w:r w:rsidR="004823ED">
        <w:rPr>
          <w:rFonts w:asciiTheme="minorHAnsi" w:hAnsiTheme="minorHAnsi" w:cstheme="minorHAnsi"/>
          <w:bCs/>
          <w:color w:val="auto"/>
        </w:rPr>
        <w:t>jes</w:t>
      </w:r>
      <w:r w:rsidR="003346F4" w:rsidRPr="003346F4">
        <w:rPr>
          <w:rFonts w:asciiTheme="minorHAnsi" w:hAnsiTheme="minorHAnsi" w:cstheme="minorHAnsi"/>
          <w:bCs/>
          <w:color w:val="auto"/>
        </w:rPr>
        <w:t>se.palmer@usma.edu</w:t>
      </w:r>
      <w:r w:rsidR="000B5C15">
        <w:rPr>
          <w:rFonts w:asciiTheme="minorHAnsi" w:hAnsiTheme="minorHAnsi" w:cstheme="minorHAnsi"/>
          <w:bCs/>
          <w:color w:val="auto"/>
        </w:rPr>
        <w:t>)</w:t>
      </w:r>
    </w:p>
    <w:p w14:paraId="04BAAA9E" w14:textId="6A15417D" w:rsidR="003346F4" w:rsidRDefault="002A5B90" w:rsidP="00600AF8">
      <w:pPr>
        <w:rPr>
          <w:rFonts w:asciiTheme="minorHAnsi" w:hAnsiTheme="minorHAnsi" w:cstheme="minorHAnsi"/>
          <w:bCs/>
          <w:color w:val="auto"/>
        </w:rPr>
      </w:pPr>
      <w:r>
        <w:rPr>
          <w:rFonts w:asciiTheme="minorHAnsi" w:hAnsiTheme="minorHAnsi" w:cstheme="minorHAnsi"/>
          <w:bCs/>
          <w:color w:val="auto"/>
        </w:rPr>
        <w:t xml:space="preserve">Alexander N. </w:t>
      </w:r>
      <w:proofErr w:type="spellStart"/>
      <w:r>
        <w:rPr>
          <w:rFonts w:asciiTheme="minorHAnsi" w:hAnsiTheme="minorHAnsi" w:cstheme="minorHAnsi"/>
          <w:bCs/>
          <w:color w:val="auto"/>
        </w:rPr>
        <w:t>Mitropolous</w:t>
      </w:r>
      <w:proofErr w:type="spellEnd"/>
      <w:proofErr w:type="gramStart"/>
      <w:r w:rsidR="00C3414E">
        <w:rPr>
          <w:rFonts w:asciiTheme="minorHAnsi" w:hAnsiTheme="minorHAnsi" w:cstheme="minorHAnsi"/>
          <w:bCs/>
          <w:color w:val="auto"/>
        </w:rPr>
        <w:t xml:space="preserve">  </w:t>
      </w:r>
      <w:r>
        <w:rPr>
          <w:rFonts w:asciiTheme="minorHAnsi" w:hAnsiTheme="minorHAnsi" w:cstheme="minorHAnsi"/>
          <w:bCs/>
          <w:color w:val="auto"/>
        </w:rPr>
        <w:t xml:space="preserve"> </w:t>
      </w:r>
      <w:r w:rsidR="000B5C15">
        <w:rPr>
          <w:rFonts w:asciiTheme="minorHAnsi" w:hAnsiTheme="minorHAnsi" w:cstheme="minorHAnsi"/>
          <w:bCs/>
          <w:color w:val="auto"/>
        </w:rPr>
        <w:t>(</w:t>
      </w:r>
      <w:proofErr w:type="gramEnd"/>
      <w:r w:rsidR="003346F4">
        <w:rPr>
          <w:rFonts w:asciiTheme="minorHAnsi" w:hAnsiTheme="minorHAnsi" w:cstheme="minorHAnsi"/>
          <w:bCs/>
          <w:color w:val="auto"/>
        </w:rPr>
        <w:t>alexander.mitropoulos@gmail.com</w:t>
      </w:r>
      <w:r w:rsidR="000B5C15">
        <w:rPr>
          <w:rFonts w:asciiTheme="minorHAnsi" w:hAnsiTheme="minorHAnsi" w:cstheme="minorHAnsi"/>
          <w:bCs/>
          <w:color w:val="auto"/>
        </w:rPr>
        <w:t>)</w:t>
      </w:r>
    </w:p>
    <w:p w14:paraId="7A250E7C" w14:textId="0908E862" w:rsidR="003346F4" w:rsidRPr="003346F4" w:rsidRDefault="000B5C15" w:rsidP="00600AF8">
      <w:pPr>
        <w:rPr>
          <w:rFonts w:asciiTheme="minorHAnsi" w:hAnsiTheme="minorHAnsi" w:cstheme="minorHAnsi"/>
          <w:bCs/>
          <w:color w:val="auto"/>
        </w:rPr>
      </w:pPr>
      <w:r>
        <w:rPr>
          <w:rFonts w:asciiTheme="minorHAnsi" w:hAnsiTheme="minorHAnsi" w:cstheme="minorHAnsi"/>
          <w:bCs/>
          <w:color w:val="auto"/>
        </w:rPr>
        <w:t xml:space="preserve">Enoch A. </w:t>
      </w:r>
      <w:proofErr w:type="spellStart"/>
      <w:r>
        <w:rPr>
          <w:rFonts w:asciiTheme="minorHAnsi" w:hAnsiTheme="minorHAnsi" w:cstheme="minorHAnsi"/>
          <w:bCs/>
          <w:color w:val="auto"/>
        </w:rPr>
        <w:t>Nagelli</w:t>
      </w:r>
      <w:proofErr w:type="spellEnd"/>
      <w:proofErr w:type="gramStart"/>
      <w:r w:rsidR="00C3414E">
        <w:rPr>
          <w:rFonts w:asciiTheme="minorHAnsi" w:hAnsiTheme="minorHAnsi" w:cstheme="minorHAnsi"/>
          <w:bCs/>
          <w:color w:val="auto"/>
        </w:rPr>
        <w:t xml:space="preserve">  </w:t>
      </w:r>
      <w:r w:rsidR="002A5B90">
        <w:rPr>
          <w:rFonts w:asciiTheme="minorHAnsi" w:hAnsiTheme="minorHAnsi" w:cstheme="minorHAnsi"/>
          <w:bCs/>
          <w:color w:val="auto"/>
        </w:rPr>
        <w:t xml:space="preserve"> </w:t>
      </w:r>
      <w:r>
        <w:rPr>
          <w:rFonts w:asciiTheme="minorHAnsi" w:hAnsiTheme="minorHAnsi" w:cstheme="minorHAnsi"/>
          <w:bCs/>
          <w:color w:val="auto"/>
        </w:rPr>
        <w:t>(</w:t>
      </w:r>
      <w:proofErr w:type="gramEnd"/>
      <w:r w:rsidR="003346F4" w:rsidRPr="003346F4">
        <w:rPr>
          <w:rFonts w:asciiTheme="minorHAnsi" w:hAnsiTheme="minorHAnsi" w:cstheme="minorHAnsi"/>
          <w:bCs/>
          <w:color w:val="auto"/>
        </w:rPr>
        <w:t>enoch.nagelli@usma.edu</w:t>
      </w:r>
      <w:r>
        <w:rPr>
          <w:rFonts w:asciiTheme="minorHAnsi" w:hAnsiTheme="minorHAnsi" w:cstheme="minorHAnsi"/>
          <w:bCs/>
          <w:color w:val="auto"/>
        </w:rPr>
        <w:t>)</w:t>
      </w:r>
    </w:p>
    <w:p w14:paraId="7AA9A1E1" w14:textId="7BE01F45" w:rsidR="003346F4" w:rsidRPr="003346F4" w:rsidRDefault="000B5C15" w:rsidP="00600AF8">
      <w:pPr>
        <w:rPr>
          <w:rFonts w:asciiTheme="minorHAnsi" w:hAnsiTheme="minorHAnsi" w:cstheme="minorHAnsi"/>
          <w:bCs/>
          <w:color w:val="auto"/>
        </w:rPr>
      </w:pPr>
      <w:r>
        <w:rPr>
          <w:rFonts w:asciiTheme="minorHAnsi" w:hAnsiTheme="minorHAnsi" w:cstheme="minorHAnsi"/>
          <w:bCs/>
          <w:color w:val="auto"/>
        </w:rPr>
        <w:t>Lauren A. Morris</w:t>
      </w:r>
      <w:proofErr w:type="gramStart"/>
      <w:r w:rsidR="00C3414E">
        <w:rPr>
          <w:rFonts w:asciiTheme="minorHAnsi" w:hAnsiTheme="minorHAnsi" w:cstheme="minorHAnsi"/>
          <w:bCs/>
          <w:color w:val="auto"/>
        </w:rPr>
        <w:t xml:space="preserve">  </w:t>
      </w:r>
      <w:r w:rsidR="002A5B90">
        <w:rPr>
          <w:rFonts w:asciiTheme="minorHAnsi" w:hAnsiTheme="minorHAnsi" w:cstheme="minorHAnsi"/>
          <w:bCs/>
          <w:color w:val="auto"/>
        </w:rPr>
        <w:t xml:space="preserve"> </w:t>
      </w:r>
      <w:r>
        <w:rPr>
          <w:rFonts w:asciiTheme="minorHAnsi" w:hAnsiTheme="minorHAnsi" w:cstheme="minorHAnsi"/>
          <w:bCs/>
          <w:color w:val="auto"/>
        </w:rPr>
        <w:t>(</w:t>
      </w:r>
      <w:proofErr w:type="gramEnd"/>
      <w:r w:rsidR="003346F4" w:rsidRPr="003346F4">
        <w:rPr>
          <w:rFonts w:asciiTheme="minorHAnsi" w:hAnsiTheme="minorHAnsi" w:cstheme="minorHAnsi"/>
          <w:bCs/>
          <w:color w:val="auto"/>
        </w:rPr>
        <w:t>lauren.a.morris17.civ@mail.mil</w:t>
      </w:r>
      <w:r>
        <w:rPr>
          <w:rFonts w:asciiTheme="minorHAnsi" w:hAnsiTheme="minorHAnsi" w:cstheme="minorHAnsi"/>
          <w:bCs/>
          <w:color w:val="auto"/>
        </w:rPr>
        <w:t>)</w:t>
      </w:r>
    </w:p>
    <w:p w14:paraId="14DE4D9C" w14:textId="30CF8586" w:rsidR="003346F4" w:rsidRDefault="000B5C15" w:rsidP="00600AF8">
      <w:pPr>
        <w:rPr>
          <w:rFonts w:asciiTheme="minorHAnsi" w:hAnsiTheme="minorHAnsi" w:cstheme="minorHAnsi"/>
          <w:bCs/>
          <w:color w:val="auto"/>
        </w:rPr>
      </w:pPr>
      <w:r>
        <w:rPr>
          <w:rFonts w:asciiTheme="minorHAnsi" w:hAnsiTheme="minorHAnsi" w:cstheme="minorHAnsi"/>
          <w:bCs/>
          <w:color w:val="auto"/>
        </w:rPr>
        <w:t>Madeline Y. Ryu</w:t>
      </w:r>
      <w:proofErr w:type="gramStart"/>
      <w:r w:rsidR="00C3414E">
        <w:rPr>
          <w:rFonts w:asciiTheme="minorHAnsi" w:hAnsiTheme="minorHAnsi" w:cstheme="minorHAnsi"/>
          <w:bCs/>
          <w:color w:val="auto"/>
        </w:rPr>
        <w:t xml:space="preserve">  </w:t>
      </w:r>
      <w:r w:rsidR="002A5B90">
        <w:rPr>
          <w:rFonts w:asciiTheme="minorHAnsi" w:hAnsiTheme="minorHAnsi" w:cstheme="minorHAnsi"/>
          <w:bCs/>
          <w:color w:val="auto"/>
        </w:rPr>
        <w:t xml:space="preserve"> </w:t>
      </w:r>
      <w:r>
        <w:rPr>
          <w:rFonts w:asciiTheme="minorHAnsi" w:hAnsiTheme="minorHAnsi" w:cstheme="minorHAnsi"/>
          <w:bCs/>
          <w:color w:val="auto"/>
        </w:rPr>
        <w:t>(</w:t>
      </w:r>
      <w:proofErr w:type="gramEnd"/>
      <w:r w:rsidR="003346F4" w:rsidRPr="003346F4">
        <w:rPr>
          <w:rFonts w:asciiTheme="minorHAnsi" w:hAnsiTheme="minorHAnsi" w:cstheme="minorHAnsi"/>
          <w:bCs/>
          <w:color w:val="auto"/>
        </w:rPr>
        <w:t>madeline.ryu@usma.edu</w:t>
      </w:r>
      <w:r>
        <w:rPr>
          <w:rFonts w:asciiTheme="minorHAnsi" w:hAnsiTheme="minorHAnsi" w:cstheme="minorHAnsi"/>
          <w:bCs/>
          <w:color w:val="auto"/>
        </w:rPr>
        <w:t>)</w:t>
      </w:r>
    </w:p>
    <w:p w14:paraId="5B44F36A" w14:textId="22B7C661" w:rsidR="003346F4" w:rsidRPr="003346F4" w:rsidRDefault="000B5C15" w:rsidP="00600AF8">
      <w:pPr>
        <w:rPr>
          <w:rFonts w:asciiTheme="minorHAnsi" w:hAnsiTheme="minorHAnsi" w:cstheme="minorHAnsi"/>
          <w:bCs/>
          <w:color w:val="auto"/>
        </w:rPr>
      </w:pPr>
      <w:r>
        <w:rPr>
          <w:rFonts w:asciiTheme="minorHAnsi" w:hAnsiTheme="minorHAnsi" w:cstheme="minorHAnsi"/>
          <w:bCs/>
          <w:color w:val="auto"/>
        </w:rPr>
        <w:t xml:space="preserve">J. Kenneth </w:t>
      </w:r>
      <w:proofErr w:type="spellStart"/>
      <w:r>
        <w:rPr>
          <w:rFonts w:asciiTheme="minorHAnsi" w:hAnsiTheme="minorHAnsi" w:cstheme="minorHAnsi"/>
          <w:bCs/>
          <w:color w:val="auto"/>
        </w:rPr>
        <w:t>Wickiser</w:t>
      </w:r>
      <w:proofErr w:type="spellEnd"/>
      <w:proofErr w:type="gramStart"/>
      <w:r w:rsidR="00C3414E">
        <w:rPr>
          <w:rFonts w:asciiTheme="minorHAnsi" w:hAnsiTheme="minorHAnsi" w:cstheme="minorHAnsi"/>
          <w:bCs/>
          <w:color w:val="auto"/>
        </w:rPr>
        <w:t xml:space="preserve">  </w:t>
      </w:r>
      <w:r w:rsidR="002A5B90">
        <w:rPr>
          <w:rFonts w:asciiTheme="minorHAnsi" w:hAnsiTheme="minorHAnsi" w:cstheme="minorHAnsi"/>
          <w:bCs/>
          <w:color w:val="auto"/>
        </w:rPr>
        <w:t xml:space="preserve"> </w:t>
      </w:r>
      <w:r>
        <w:rPr>
          <w:rFonts w:asciiTheme="minorHAnsi" w:hAnsiTheme="minorHAnsi" w:cstheme="minorHAnsi"/>
          <w:bCs/>
          <w:color w:val="auto"/>
        </w:rPr>
        <w:t>(</w:t>
      </w:r>
      <w:proofErr w:type="gramEnd"/>
      <w:r w:rsidR="003346F4">
        <w:rPr>
          <w:rFonts w:asciiTheme="minorHAnsi" w:hAnsiTheme="minorHAnsi" w:cstheme="minorHAnsi"/>
          <w:bCs/>
          <w:color w:val="auto"/>
        </w:rPr>
        <w:t>john.wickiser@usma.edu</w:t>
      </w:r>
      <w:r>
        <w:rPr>
          <w:rFonts w:asciiTheme="minorHAnsi" w:hAnsiTheme="minorHAnsi" w:cstheme="minorHAnsi"/>
          <w:bCs/>
          <w:color w:val="auto"/>
        </w:rPr>
        <w:t>)</w:t>
      </w:r>
    </w:p>
    <w:p w14:paraId="532E3972" w14:textId="77777777" w:rsidR="003346F4" w:rsidRPr="008B4890" w:rsidRDefault="003346F4" w:rsidP="00600AF8">
      <w:pPr>
        <w:rPr>
          <w:rFonts w:asciiTheme="minorHAnsi" w:hAnsiTheme="minorHAnsi" w:cstheme="minorHAnsi"/>
          <w:bCs/>
          <w:color w:val="auto"/>
        </w:rPr>
      </w:pPr>
    </w:p>
    <w:p w14:paraId="71B79AC9" w14:textId="7363A8BD" w:rsidR="006305D7" w:rsidRPr="008B4890" w:rsidRDefault="006305D7" w:rsidP="00600AF8">
      <w:pPr>
        <w:pStyle w:val="a3"/>
        <w:spacing w:before="0" w:beforeAutospacing="0" w:after="0" w:afterAutospacing="0"/>
        <w:rPr>
          <w:rFonts w:asciiTheme="minorHAnsi" w:hAnsiTheme="minorHAnsi" w:cstheme="minorHAnsi"/>
          <w:color w:val="auto"/>
        </w:rPr>
      </w:pPr>
      <w:r w:rsidRPr="008B4890">
        <w:rPr>
          <w:rFonts w:asciiTheme="minorHAnsi" w:hAnsiTheme="minorHAnsi" w:cstheme="minorHAnsi"/>
          <w:b/>
          <w:bCs/>
          <w:color w:val="auto"/>
        </w:rPr>
        <w:t>KEYWORDS:</w:t>
      </w:r>
      <w:r w:rsidRPr="008B4890">
        <w:rPr>
          <w:rFonts w:asciiTheme="minorHAnsi" w:hAnsiTheme="minorHAnsi" w:cstheme="minorHAnsi"/>
          <w:color w:val="auto"/>
        </w:rPr>
        <w:t xml:space="preserve"> </w:t>
      </w:r>
    </w:p>
    <w:p w14:paraId="6C0B0781" w14:textId="694888B0" w:rsidR="007A4DD6" w:rsidRPr="008B4890" w:rsidRDefault="00702DFE" w:rsidP="00600AF8">
      <w:pPr>
        <w:rPr>
          <w:rFonts w:asciiTheme="minorHAnsi" w:hAnsiTheme="minorHAnsi" w:cstheme="minorHAnsi"/>
          <w:color w:val="auto"/>
        </w:rPr>
      </w:pPr>
      <w:r>
        <w:rPr>
          <w:rFonts w:asciiTheme="minorHAnsi" w:hAnsiTheme="minorHAnsi" w:cstheme="minorHAnsi"/>
          <w:color w:val="auto"/>
        </w:rPr>
        <w:t xml:space="preserve">cellulose, </w:t>
      </w:r>
      <w:r w:rsidR="002D0C6C" w:rsidRPr="008B4890">
        <w:rPr>
          <w:rFonts w:asciiTheme="minorHAnsi" w:hAnsiTheme="minorHAnsi" w:cstheme="minorHAnsi"/>
          <w:color w:val="auto"/>
        </w:rPr>
        <w:t>a</w:t>
      </w:r>
      <w:r>
        <w:rPr>
          <w:rFonts w:asciiTheme="minorHAnsi" w:hAnsiTheme="minorHAnsi" w:cstheme="minorHAnsi"/>
          <w:color w:val="auto"/>
        </w:rPr>
        <w:t xml:space="preserve">erogel, </w:t>
      </w:r>
      <w:r w:rsidR="00AD59DB">
        <w:rPr>
          <w:rFonts w:asciiTheme="minorHAnsi" w:hAnsiTheme="minorHAnsi" w:cstheme="minorHAnsi"/>
          <w:color w:val="auto"/>
        </w:rPr>
        <w:t xml:space="preserve">hydrogel, </w:t>
      </w:r>
      <w:r>
        <w:rPr>
          <w:rFonts w:asciiTheme="minorHAnsi" w:hAnsiTheme="minorHAnsi" w:cstheme="minorHAnsi"/>
          <w:color w:val="auto"/>
        </w:rPr>
        <w:t>porous, composites, palladium</w:t>
      </w:r>
      <w:r w:rsidR="00A903A9">
        <w:rPr>
          <w:rFonts w:asciiTheme="minorHAnsi" w:hAnsiTheme="minorHAnsi" w:cstheme="minorHAnsi"/>
          <w:color w:val="auto"/>
        </w:rPr>
        <w:t>, noble metal</w:t>
      </w:r>
    </w:p>
    <w:p w14:paraId="1CB4E390" w14:textId="77777777" w:rsidR="006305D7" w:rsidRPr="008B4890" w:rsidRDefault="006305D7" w:rsidP="00600AF8">
      <w:pPr>
        <w:pStyle w:val="a3"/>
        <w:spacing w:before="0" w:beforeAutospacing="0" w:after="0" w:afterAutospacing="0"/>
        <w:rPr>
          <w:rFonts w:asciiTheme="minorHAnsi" w:hAnsiTheme="minorHAnsi" w:cstheme="minorHAnsi"/>
          <w:color w:val="auto"/>
        </w:rPr>
      </w:pPr>
    </w:p>
    <w:p w14:paraId="628AC4B5" w14:textId="514D4CB3" w:rsidR="006305D7" w:rsidRPr="008B4890" w:rsidRDefault="006305D7" w:rsidP="00600AF8">
      <w:pPr>
        <w:rPr>
          <w:rFonts w:asciiTheme="minorHAnsi" w:hAnsiTheme="minorHAnsi" w:cstheme="minorHAnsi"/>
          <w:color w:val="auto"/>
        </w:rPr>
      </w:pPr>
      <w:r w:rsidRPr="008B4890">
        <w:rPr>
          <w:rFonts w:asciiTheme="minorHAnsi" w:hAnsiTheme="minorHAnsi" w:cstheme="minorHAnsi"/>
          <w:b/>
          <w:bCs/>
          <w:color w:val="auto"/>
        </w:rPr>
        <w:t>SHORT ABSTRACT:</w:t>
      </w:r>
      <w:r w:rsidRPr="008B4890">
        <w:rPr>
          <w:rFonts w:asciiTheme="minorHAnsi" w:hAnsiTheme="minorHAnsi" w:cstheme="minorHAnsi"/>
          <w:color w:val="auto"/>
        </w:rPr>
        <w:t xml:space="preserve"> </w:t>
      </w:r>
    </w:p>
    <w:p w14:paraId="32798D51" w14:textId="5412C3D6" w:rsidR="007A4DD6" w:rsidRPr="008B4890" w:rsidRDefault="00974F66" w:rsidP="00600AF8">
      <w:pPr>
        <w:rPr>
          <w:rFonts w:asciiTheme="minorHAnsi" w:hAnsiTheme="minorHAnsi" w:cstheme="minorHAnsi"/>
          <w:color w:val="auto"/>
        </w:rPr>
      </w:pPr>
      <w:bookmarkStart w:id="0" w:name="_Hlk531749866"/>
      <w:r w:rsidRPr="008B4890">
        <w:rPr>
          <w:rFonts w:asciiTheme="minorHAnsi" w:hAnsiTheme="minorHAnsi" w:cstheme="minorHAnsi"/>
          <w:color w:val="auto"/>
        </w:rPr>
        <w:t xml:space="preserve">A </w:t>
      </w:r>
      <w:r w:rsidR="00A23F9A">
        <w:rPr>
          <w:rFonts w:asciiTheme="minorHAnsi" w:hAnsiTheme="minorHAnsi" w:cstheme="minorHAnsi"/>
          <w:color w:val="auto"/>
        </w:rPr>
        <w:t xml:space="preserve">synthesis method for cellulose nanofiber </w:t>
      </w:r>
      <w:proofErr w:type="spellStart"/>
      <w:r w:rsidR="00A23F9A">
        <w:rPr>
          <w:rFonts w:asciiTheme="minorHAnsi" w:hAnsiTheme="minorHAnsi" w:cstheme="minorHAnsi"/>
          <w:color w:val="auto"/>
        </w:rPr>
        <w:t>biotemplated</w:t>
      </w:r>
      <w:proofErr w:type="spellEnd"/>
      <w:r w:rsidR="00A23F9A">
        <w:rPr>
          <w:rFonts w:asciiTheme="minorHAnsi" w:hAnsiTheme="minorHAnsi" w:cstheme="minorHAnsi"/>
          <w:color w:val="auto"/>
        </w:rPr>
        <w:t xml:space="preserve"> palladium composite aerogels</w:t>
      </w:r>
      <w:r w:rsidRPr="008B4890">
        <w:rPr>
          <w:rFonts w:asciiTheme="minorHAnsi" w:hAnsiTheme="minorHAnsi" w:cstheme="minorHAnsi"/>
          <w:color w:val="auto"/>
        </w:rPr>
        <w:t xml:space="preserve"> is presented.</w:t>
      </w:r>
      <w:r w:rsidR="00944573" w:rsidRPr="00944573">
        <w:rPr>
          <w:color w:val="C00000"/>
        </w:rPr>
        <w:t xml:space="preserve"> </w:t>
      </w:r>
      <w:r w:rsidR="00944573" w:rsidRPr="00600AF8">
        <w:rPr>
          <w:color w:val="auto"/>
        </w:rPr>
        <w:t>The resulting composite aerogel materials offer potential for catalysis, sensing, and hydrogen gas storage applications.</w:t>
      </w:r>
    </w:p>
    <w:bookmarkEnd w:id="0"/>
    <w:p w14:paraId="761028D6" w14:textId="77777777" w:rsidR="006305D7" w:rsidRPr="008B4890" w:rsidRDefault="006305D7" w:rsidP="00600AF8">
      <w:pPr>
        <w:rPr>
          <w:rFonts w:asciiTheme="minorHAnsi" w:hAnsiTheme="minorHAnsi" w:cstheme="minorHAnsi"/>
          <w:color w:val="auto"/>
        </w:rPr>
      </w:pPr>
    </w:p>
    <w:p w14:paraId="64FB8590" w14:textId="1D845A8D" w:rsidR="006305D7" w:rsidRPr="008B4890" w:rsidRDefault="006305D7" w:rsidP="00600AF8">
      <w:pPr>
        <w:rPr>
          <w:rFonts w:asciiTheme="minorHAnsi" w:hAnsiTheme="minorHAnsi" w:cstheme="minorHAnsi"/>
          <w:color w:val="auto"/>
        </w:rPr>
      </w:pPr>
      <w:r w:rsidRPr="008B4890">
        <w:rPr>
          <w:rFonts w:asciiTheme="minorHAnsi" w:hAnsiTheme="minorHAnsi" w:cstheme="minorHAnsi"/>
          <w:b/>
          <w:bCs/>
          <w:color w:val="auto"/>
        </w:rPr>
        <w:t>LONG ABSTRACT:</w:t>
      </w:r>
      <w:r w:rsidRPr="008B4890">
        <w:rPr>
          <w:rFonts w:asciiTheme="minorHAnsi" w:hAnsiTheme="minorHAnsi" w:cstheme="minorHAnsi"/>
          <w:color w:val="auto"/>
        </w:rPr>
        <w:t xml:space="preserve"> </w:t>
      </w:r>
    </w:p>
    <w:p w14:paraId="14871496" w14:textId="2B55FEA9" w:rsidR="003346F4" w:rsidRDefault="001D1A04" w:rsidP="00600AF8">
      <w:pPr>
        <w:rPr>
          <w:rFonts w:asciiTheme="minorHAnsi" w:hAnsiTheme="minorHAnsi" w:cstheme="minorHAnsi"/>
          <w:color w:val="auto"/>
        </w:rPr>
      </w:pPr>
      <w:r w:rsidRPr="008B4890">
        <w:rPr>
          <w:rFonts w:asciiTheme="minorHAnsi" w:hAnsiTheme="minorHAnsi" w:cstheme="minorHAnsi"/>
          <w:color w:val="auto"/>
        </w:rPr>
        <w:t>Here</w:t>
      </w:r>
      <w:r w:rsidR="007D058C">
        <w:rPr>
          <w:rFonts w:asciiTheme="minorHAnsi" w:hAnsiTheme="minorHAnsi" w:cstheme="minorHAnsi"/>
          <w:color w:val="auto"/>
        </w:rPr>
        <w:t>,</w:t>
      </w:r>
      <w:r w:rsidRPr="008B4890">
        <w:rPr>
          <w:rFonts w:asciiTheme="minorHAnsi" w:hAnsiTheme="minorHAnsi" w:cstheme="minorHAnsi"/>
          <w:color w:val="auto"/>
        </w:rPr>
        <w:t xml:space="preserve"> a method to</w:t>
      </w:r>
      <w:r w:rsidR="00B17FAF">
        <w:rPr>
          <w:rFonts w:asciiTheme="minorHAnsi" w:hAnsiTheme="minorHAnsi" w:cstheme="minorHAnsi"/>
          <w:color w:val="auto"/>
        </w:rPr>
        <w:t xml:space="preserve"> synthesize</w:t>
      </w:r>
      <w:r w:rsidRPr="008B4890">
        <w:rPr>
          <w:rFonts w:asciiTheme="minorHAnsi" w:hAnsiTheme="minorHAnsi" w:cstheme="minorHAnsi"/>
          <w:color w:val="auto"/>
        </w:rPr>
        <w:t xml:space="preserve"> </w:t>
      </w:r>
      <w:r w:rsidR="003346F4" w:rsidRPr="003346F4">
        <w:rPr>
          <w:rFonts w:asciiTheme="minorHAnsi" w:hAnsiTheme="minorHAnsi" w:cstheme="minorHAnsi"/>
          <w:color w:val="auto"/>
        </w:rPr>
        <w:t xml:space="preserve">cellulose nanofiber </w:t>
      </w:r>
      <w:proofErr w:type="spellStart"/>
      <w:r w:rsidR="003346F4" w:rsidRPr="003346F4">
        <w:rPr>
          <w:rFonts w:asciiTheme="minorHAnsi" w:hAnsiTheme="minorHAnsi" w:cstheme="minorHAnsi"/>
          <w:color w:val="auto"/>
        </w:rPr>
        <w:t>biotemplated</w:t>
      </w:r>
      <w:proofErr w:type="spellEnd"/>
      <w:r w:rsidR="003346F4" w:rsidRPr="003346F4">
        <w:rPr>
          <w:rFonts w:asciiTheme="minorHAnsi" w:hAnsiTheme="minorHAnsi" w:cstheme="minorHAnsi"/>
          <w:color w:val="auto"/>
        </w:rPr>
        <w:t xml:space="preserve"> palladium </w:t>
      </w:r>
      <w:r w:rsidR="003346F4">
        <w:rPr>
          <w:rFonts w:asciiTheme="minorHAnsi" w:hAnsiTheme="minorHAnsi" w:cstheme="minorHAnsi"/>
          <w:color w:val="auto"/>
        </w:rPr>
        <w:t>composite aerogels is presented</w:t>
      </w:r>
      <w:r w:rsidRPr="008B4890">
        <w:rPr>
          <w:rFonts w:asciiTheme="minorHAnsi" w:hAnsiTheme="minorHAnsi" w:cstheme="minorHAnsi"/>
          <w:color w:val="auto"/>
        </w:rPr>
        <w:t>.</w:t>
      </w:r>
      <w:r w:rsidR="000F01F0">
        <w:rPr>
          <w:rFonts w:asciiTheme="minorHAnsi" w:hAnsiTheme="minorHAnsi" w:cstheme="minorHAnsi"/>
          <w:color w:val="auto"/>
        </w:rPr>
        <w:t xml:space="preserve"> </w:t>
      </w:r>
      <w:r w:rsidR="001D1CDA">
        <w:rPr>
          <w:rFonts w:asciiTheme="minorHAnsi" w:hAnsiTheme="minorHAnsi" w:cstheme="minorHAnsi"/>
          <w:color w:val="auto"/>
        </w:rPr>
        <w:t xml:space="preserve">Noble metal aerogel synthesis methods often result in fragile aerogels with poor </w:t>
      </w:r>
      <w:r w:rsidR="00CA3A54">
        <w:rPr>
          <w:rFonts w:asciiTheme="minorHAnsi" w:hAnsiTheme="minorHAnsi" w:cstheme="minorHAnsi"/>
          <w:color w:val="auto"/>
        </w:rPr>
        <w:t>shape</w:t>
      </w:r>
      <w:r w:rsidR="001D1CDA">
        <w:rPr>
          <w:rFonts w:asciiTheme="minorHAnsi" w:hAnsiTheme="minorHAnsi" w:cstheme="minorHAnsi"/>
          <w:color w:val="auto"/>
        </w:rPr>
        <w:t xml:space="preserve"> control. </w:t>
      </w:r>
      <w:r w:rsidR="00B17FAF">
        <w:rPr>
          <w:rFonts w:asciiTheme="minorHAnsi" w:hAnsiTheme="minorHAnsi" w:cstheme="minorHAnsi"/>
          <w:color w:val="auto"/>
        </w:rPr>
        <w:t>The use of carboxymethylated cellulose nanofibers (CNF</w:t>
      </w:r>
      <w:r w:rsidR="00E01DCA">
        <w:rPr>
          <w:rFonts w:asciiTheme="minorHAnsi" w:hAnsiTheme="minorHAnsi" w:cstheme="minorHAnsi"/>
          <w:color w:val="auto"/>
        </w:rPr>
        <w:t>s</w:t>
      </w:r>
      <w:r w:rsidR="00B17FAF">
        <w:rPr>
          <w:rFonts w:asciiTheme="minorHAnsi" w:hAnsiTheme="minorHAnsi" w:cstheme="minorHAnsi"/>
          <w:color w:val="auto"/>
        </w:rPr>
        <w:t>) to form a covalent</w:t>
      </w:r>
      <w:r w:rsidR="006A1EAD">
        <w:rPr>
          <w:rFonts w:asciiTheme="minorHAnsi" w:hAnsiTheme="minorHAnsi" w:cstheme="minorHAnsi"/>
          <w:color w:val="auto"/>
        </w:rPr>
        <w:t>ly bonded</w:t>
      </w:r>
      <w:r w:rsidR="00B17FAF">
        <w:rPr>
          <w:rFonts w:asciiTheme="minorHAnsi" w:hAnsiTheme="minorHAnsi" w:cstheme="minorHAnsi"/>
          <w:color w:val="auto"/>
        </w:rPr>
        <w:t xml:space="preserve"> hydrogel allows for the reduction of metal ions such as palladium </w:t>
      </w:r>
      <w:r w:rsidR="00024CD5">
        <w:rPr>
          <w:rFonts w:asciiTheme="minorHAnsi" w:hAnsiTheme="minorHAnsi" w:cstheme="minorHAnsi"/>
          <w:color w:val="auto"/>
        </w:rPr>
        <w:t>on the CNF</w:t>
      </w:r>
      <w:r w:rsidR="00E01DCA">
        <w:rPr>
          <w:rFonts w:asciiTheme="minorHAnsi" w:hAnsiTheme="minorHAnsi" w:cstheme="minorHAnsi"/>
          <w:color w:val="auto"/>
        </w:rPr>
        <w:t xml:space="preserve">s </w:t>
      </w:r>
      <w:r w:rsidR="001D1CDA">
        <w:rPr>
          <w:rFonts w:asciiTheme="minorHAnsi" w:hAnsiTheme="minorHAnsi" w:cstheme="minorHAnsi"/>
          <w:color w:val="auto"/>
        </w:rPr>
        <w:t>with</w:t>
      </w:r>
      <w:r w:rsidR="00B17FAF">
        <w:rPr>
          <w:rFonts w:asciiTheme="minorHAnsi" w:hAnsiTheme="minorHAnsi" w:cstheme="minorHAnsi"/>
          <w:color w:val="auto"/>
        </w:rPr>
        <w:t xml:space="preserve"> control over</w:t>
      </w:r>
      <w:r w:rsidR="001D1CDA">
        <w:rPr>
          <w:rFonts w:asciiTheme="minorHAnsi" w:hAnsiTheme="minorHAnsi" w:cstheme="minorHAnsi"/>
          <w:color w:val="auto"/>
        </w:rPr>
        <w:t xml:space="preserve"> both</w:t>
      </w:r>
      <w:r w:rsidR="00B17FAF">
        <w:rPr>
          <w:rFonts w:asciiTheme="minorHAnsi" w:hAnsiTheme="minorHAnsi" w:cstheme="minorHAnsi"/>
          <w:color w:val="auto"/>
        </w:rPr>
        <w:t xml:space="preserve"> nanostructure and macroscopic aerogel monolith shape after supercritical drying.</w:t>
      </w:r>
      <w:r w:rsidR="00C3414E">
        <w:rPr>
          <w:rFonts w:asciiTheme="minorHAnsi" w:hAnsiTheme="minorHAnsi" w:cstheme="minorHAnsi"/>
          <w:color w:val="auto"/>
        </w:rPr>
        <w:t xml:space="preserve"> </w:t>
      </w:r>
      <w:r w:rsidR="00A903A9">
        <w:rPr>
          <w:rFonts w:asciiTheme="minorHAnsi" w:hAnsiTheme="minorHAnsi" w:cstheme="minorHAnsi"/>
          <w:color w:val="auto"/>
        </w:rPr>
        <w:t xml:space="preserve">Crosslinking the carboxymethylated cellulose nanofibers is achieved using </w:t>
      </w:r>
      <w:r w:rsidR="00A903A9" w:rsidRPr="00A903A9">
        <w:rPr>
          <w:rFonts w:asciiTheme="minorHAnsi" w:hAnsiTheme="minorHAnsi" w:cstheme="minorHAnsi"/>
          <w:color w:val="auto"/>
        </w:rPr>
        <w:t>1-</w:t>
      </w:r>
      <w:r w:rsidR="00A903A9">
        <w:rPr>
          <w:rFonts w:asciiTheme="minorHAnsi" w:hAnsiTheme="minorHAnsi" w:cstheme="minorHAnsi"/>
          <w:color w:val="auto"/>
        </w:rPr>
        <w:t xml:space="preserve">ethyl-3-(3-dimethylaminopropyl) </w:t>
      </w:r>
      <w:r w:rsidR="00A903A9" w:rsidRPr="00A903A9">
        <w:rPr>
          <w:rFonts w:asciiTheme="minorHAnsi" w:hAnsiTheme="minorHAnsi" w:cstheme="minorHAnsi"/>
          <w:color w:val="auto"/>
        </w:rPr>
        <w:t>carbodiimide hydrochloride (EDC)</w:t>
      </w:r>
      <w:r w:rsidR="00A903A9">
        <w:rPr>
          <w:rFonts w:asciiTheme="minorHAnsi" w:hAnsiTheme="minorHAnsi" w:cstheme="minorHAnsi"/>
          <w:color w:val="auto"/>
        </w:rPr>
        <w:t xml:space="preserve"> in the presence of </w:t>
      </w:r>
      <w:proofErr w:type="spellStart"/>
      <w:r w:rsidR="00A903A9">
        <w:rPr>
          <w:rFonts w:asciiTheme="minorHAnsi" w:hAnsiTheme="minorHAnsi" w:cstheme="minorHAnsi"/>
          <w:color w:val="auto"/>
        </w:rPr>
        <w:t>ethylendiamine</w:t>
      </w:r>
      <w:proofErr w:type="spellEnd"/>
      <w:r w:rsidR="00A903A9">
        <w:rPr>
          <w:rFonts w:asciiTheme="minorHAnsi" w:hAnsiTheme="minorHAnsi" w:cstheme="minorHAnsi"/>
          <w:color w:val="auto"/>
        </w:rPr>
        <w:t>.</w:t>
      </w:r>
      <w:r w:rsidR="00CA3A54">
        <w:rPr>
          <w:rFonts w:asciiTheme="minorHAnsi" w:hAnsiTheme="minorHAnsi" w:cstheme="minorHAnsi"/>
          <w:color w:val="auto"/>
        </w:rPr>
        <w:t xml:space="preserve"> The CNF hydrogels maintain their shape throughout synthesis steps including covalent crosslinking, equilibration with precursor ions, metal reduction with high concentration reducing agent, </w:t>
      </w:r>
      <w:r w:rsidR="006A1EAD">
        <w:rPr>
          <w:rFonts w:asciiTheme="minorHAnsi" w:hAnsiTheme="minorHAnsi" w:cstheme="minorHAnsi"/>
          <w:color w:val="auto"/>
        </w:rPr>
        <w:t>rinsing in water</w:t>
      </w:r>
      <w:r w:rsidR="00CA3A54">
        <w:rPr>
          <w:rFonts w:asciiTheme="minorHAnsi" w:hAnsiTheme="minorHAnsi" w:cstheme="minorHAnsi"/>
          <w:color w:val="auto"/>
        </w:rPr>
        <w:t xml:space="preserve">, </w:t>
      </w:r>
      <w:r w:rsidR="00393BB3">
        <w:rPr>
          <w:rFonts w:asciiTheme="minorHAnsi" w:hAnsiTheme="minorHAnsi" w:cstheme="minorHAnsi"/>
          <w:color w:val="auto"/>
        </w:rPr>
        <w:t xml:space="preserve">ethanol solvent exchange, </w:t>
      </w:r>
      <w:r w:rsidR="00CA3A54">
        <w:rPr>
          <w:rFonts w:asciiTheme="minorHAnsi" w:hAnsiTheme="minorHAnsi" w:cstheme="minorHAnsi"/>
          <w:color w:val="auto"/>
        </w:rPr>
        <w:t xml:space="preserve">and </w:t>
      </w:r>
      <w:r w:rsidR="006A1EAD">
        <w:rPr>
          <w:rFonts w:asciiTheme="minorHAnsi" w:hAnsiTheme="minorHAnsi" w:cstheme="minorHAnsi"/>
          <w:color w:val="auto"/>
        </w:rPr>
        <w:t>CO</w:t>
      </w:r>
      <w:r w:rsidR="006A1EAD" w:rsidRPr="006A1EAD">
        <w:rPr>
          <w:rFonts w:asciiTheme="minorHAnsi" w:hAnsiTheme="minorHAnsi" w:cstheme="minorHAnsi"/>
          <w:color w:val="auto"/>
          <w:vertAlign w:val="subscript"/>
        </w:rPr>
        <w:t>2</w:t>
      </w:r>
      <w:r w:rsidR="006A1EAD">
        <w:rPr>
          <w:rFonts w:asciiTheme="minorHAnsi" w:hAnsiTheme="minorHAnsi" w:cstheme="minorHAnsi"/>
          <w:color w:val="auto"/>
        </w:rPr>
        <w:t xml:space="preserve"> </w:t>
      </w:r>
      <w:r w:rsidR="00CA3A54">
        <w:rPr>
          <w:rFonts w:asciiTheme="minorHAnsi" w:hAnsiTheme="minorHAnsi" w:cstheme="minorHAnsi"/>
          <w:color w:val="auto"/>
        </w:rPr>
        <w:t>supercritical drying. Varying the precursor</w:t>
      </w:r>
      <w:r w:rsidR="004823ED">
        <w:rPr>
          <w:rFonts w:asciiTheme="minorHAnsi" w:hAnsiTheme="minorHAnsi" w:cstheme="minorHAnsi"/>
          <w:color w:val="auto"/>
        </w:rPr>
        <w:t xml:space="preserve"> palladium</w:t>
      </w:r>
      <w:r w:rsidR="00CA3A54">
        <w:rPr>
          <w:rFonts w:asciiTheme="minorHAnsi" w:hAnsiTheme="minorHAnsi" w:cstheme="minorHAnsi"/>
          <w:color w:val="auto"/>
        </w:rPr>
        <w:t xml:space="preserve"> ion concentration allows </w:t>
      </w:r>
      <w:r w:rsidR="00393BB3">
        <w:rPr>
          <w:rFonts w:asciiTheme="minorHAnsi" w:hAnsiTheme="minorHAnsi" w:cstheme="minorHAnsi"/>
          <w:color w:val="auto"/>
        </w:rPr>
        <w:t xml:space="preserve">for </w:t>
      </w:r>
      <w:r w:rsidR="00CA3A54">
        <w:rPr>
          <w:rFonts w:asciiTheme="minorHAnsi" w:hAnsiTheme="minorHAnsi" w:cstheme="minorHAnsi"/>
          <w:color w:val="auto"/>
        </w:rPr>
        <w:t>control over the metal content in the final aerogel</w:t>
      </w:r>
      <w:r w:rsidR="00243245">
        <w:rPr>
          <w:rFonts w:asciiTheme="minorHAnsi" w:hAnsiTheme="minorHAnsi" w:cstheme="minorHAnsi"/>
          <w:color w:val="auto"/>
        </w:rPr>
        <w:t xml:space="preserve"> </w:t>
      </w:r>
      <w:r w:rsidR="00243245">
        <w:rPr>
          <w:rFonts w:asciiTheme="minorHAnsi" w:hAnsiTheme="minorHAnsi" w:cstheme="minorHAnsi"/>
          <w:color w:val="auto"/>
        </w:rPr>
        <w:lastRenderedPageBreak/>
        <w:t>composite</w:t>
      </w:r>
      <w:r w:rsidR="00CA3A54">
        <w:rPr>
          <w:rFonts w:asciiTheme="minorHAnsi" w:hAnsiTheme="minorHAnsi" w:cstheme="minorHAnsi"/>
          <w:color w:val="auto"/>
        </w:rPr>
        <w:t xml:space="preserve"> through a direct ion </w:t>
      </w:r>
      <w:r w:rsidR="00B32A87">
        <w:rPr>
          <w:rFonts w:asciiTheme="minorHAnsi" w:hAnsiTheme="minorHAnsi" w:cstheme="minorHAnsi"/>
          <w:color w:val="auto"/>
        </w:rPr>
        <w:t xml:space="preserve">chemical </w:t>
      </w:r>
      <w:r w:rsidR="00CA3A54">
        <w:rPr>
          <w:rFonts w:asciiTheme="minorHAnsi" w:hAnsiTheme="minorHAnsi" w:cstheme="minorHAnsi"/>
          <w:color w:val="auto"/>
        </w:rPr>
        <w:t>reduction rather than rely</w:t>
      </w:r>
      <w:r w:rsidR="002B0B3A">
        <w:rPr>
          <w:rFonts w:asciiTheme="minorHAnsi" w:hAnsiTheme="minorHAnsi" w:cstheme="minorHAnsi"/>
          <w:color w:val="auto"/>
        </w:rPr>
        <w:t>ing</w:t>
      </w:r>
      <w:r w:rsidR="00CA3A54">
        <w:rPr>
          <w:rFonts w:asciiTheme="minorHAnsi" w:hAnsiTheme="minorHAnsi" w:cstheme="minorHAnsi"/>
          <w:color w:val="auto"/>
        </w:rPr>
        <w:t xml:space="preserve"> on the relatively slow coalescence of p</w:t>
      </w:r>
      <w:r w:rsidR="004823ED">
        <w:rPr>
          <w:rFonts w:asciiTheme="minorHAnsi" w:hAnsiTheme="minorHAnsi" w:cstheme="minorHAnsi"/>
          <w:color w:val="auto"/>
        </w:rPr>
        <w:t xml:space="preserve">re-formed nanoparticles </w:t>
      </w:r>
      <w:r w:rsidR="00A641C2">
        <w:rPr>
          <w:rFonts w:asciiTheme="minorHAnsi" w:hAnsiTheme="minorHAnsi" w:cstheme="minorHAnsi"/>
          <w:color w:val="auto"/>
        </w:rPr>
        <w:t xml:space="preserve">used </w:t>
      </w:r>
      <w:r w:rsidR="004823ED">
        <w:rPr>
          <w:rFonts w:asciiTheme="minorHAnsi" w:hAnsiTheme="minorHAnsi" w:cstheme="minorHAnsi"/>
          <w:color w:val="auto"/>
        </w:rPr>
        <w:t>in other sol-gel techniques</w:t>
      </w:r>
      <w:r w:rsidR="00CA3A54">
        <w:rPr>
          <w:rFonts w:asciiTheme="minorHAnsi" w:hAnsiTheme="minorHAnsi" w:cstheme="minorHAnsi"/>
          <w:color w:val="auto"/>
        </w:rPr>
        <w:t>. With d</w:t>
      </w:r>
      <w:r w:rsidR="00393BB3">
        <w:rPr>
          <w:rFonts w:asciiTheme="minorHAnsi" w:hAnsiTheme="minorHAnsi" w:cstheme="minorHAnsi"/>
          <w:color w:val="auto"/>
        </w:rPr>
        <w:t>iffusion a</w:t>
      </w:r>
      <w:r w:rsidR="00CA3A54">
        <w:rPr>
          <w:rFonts w:asciiTheme="minorHAnsi" w:hAnsiTheme="minorHAnsi" w:cstheme="minorHAnsi"/>
          <w:color w:val="auto"/>
        </w:rPr>
        <w:t xml:space="preserve">s the basis to introduce and remove chemical species into and out of the hydrogel, this method </w:t>
      </w:r>
      <w:r w:rsidR="001E26E2">
        <w:rPr>
          <w:rFonts w:asciiTheme="minorHAnsi" w:hAnsiTheme="minorHAnsi" w:cstheme="minorHAnsi"/>
          <w:color w:val="auto"/>
        </w:rPr>
        <w:t xml:space="preserve">is suitable for smaller </w:t>
      </w:r>
      <w:r w:rsidR="00393BB3">
        <w:rPr>
          <w:rFonts w:asciiTheme="minorHAnsi" w:hAnsiTheme="minorHAnsi" w:cstheme="minorHAnsi"/>
          <w:color w:val="auto"/>
        </w:rPr>
        <w:t xml:space="preserve">bulk </w:t>
      </w:r>
      <w:r w:rsidR="001E26E2">
        <w:rPr>
          <w:rFonts w:asciiTheme="minorHAnsi" w:hAnsiTheme="minorHAnsi" w:cstheme="minorHAnsi"/>
          <w:color w:val="auto"/>
        </w:rPr>
        <w:t>geometries and thin films. Characterization of the cellulose nanofiber</w:t>
      </w:r>
      <w:r w:rsidR="00393BB3">
        <w:rPr>
          <w:rFonts w:asciiTheme="minorHAnsi" w:hAnsiTheme="minorHAnsi" w:cstheme="minorHAnsi"/>
          <w:color w:val="auto"/>
        </w:rPr>
        <w:t>-</w:t>
      </w:r>
      <w:r w:rsidR="001E26E2">
        <w:rPr>
          <w:rFonts w:asciiTheme="minorHAnsi" w:hAnsiTheme="minorHAnsi" w:cstheme="minorHAnsi"/>
          <w:color w:val="auto"/>
        </w:rPr>
        <w:t>palladium composite aerogel</w:t>
      </w:r>
      <w:r w:rsidR="00393BB3">
        <w:rPr>
          <w:rFonts w:asciiTheme="minorHAnsi" w:hAnsiTheme="minorHAnsi" w:cstheme="minorHAnsi"/>
          <w:color w:val="auto"/>
        </w:rPr>
        <w:t>s</w:t>
      </w:r>
      <w:r w:rsidR="001E26E2">
        <w:rPr>
          <w:rFonts w:asciiTheme="minorHAnsi" w:hAnsiTheme="minorHAnsi" w:cstheme="minorHAnsi"/>
          <w:color w:val="auto"/>
        </w:rPr>
        <w:t xml:space="preserve"> with scanning electron microsco</w:t>
      </w:r>
      <w:r w:rsidR="00393BB3">
        <w:rPr>
          <w:rFonts w:asciiTheme="minorHAnsi" w:hAnsiTheme="minorHAnsi" w:cstheme="minorHAnsi"/>
          <w:color w:val="auto"/>
        </w:rPr>
        <w:t>py, X-ray diffractometr</w:t>
      </w:r>
      <w:r w:rsidR="001E26E2">
        <w:rPr>
          <w:rFonts w:asciiTheme="minorHAnsi" w:hAnsiTheme="minorHAnsi" w:cstheme="minorHAnsi"/>
          <w:color w:val="auto"/>
        </w:rPr>
        <w:t xml:space="preserve">y, thermal gravimetric analysis, nitrogen gas adsorption, </w:t>
      </w:r>
      <w:r w:rsidR="00393BB3">
        <w:rPr>
          <w:rFonts w:asciiTheme="minorHAnsi" w:hAnsiTheme="minorHAnsi" w:cstheme="minorHAnsi"/>
          <w:color w:val="auto"/>
        </w:rPr>
        <w:t>electrochemical</w:t>
      </w:r>
      <w:r w:rsidR="001E26E2">
        <w:rPr>
          <w:rFonts w:asciiTheme="minorHAnsi" w:hAnsiTheme="minorHAnsi" w:cstheme="minorHAnsi"/>
          <w:color w:val="auto"/>
        </w:rPr>
        <w:t xml:space="preserve"> impedance spectroscopy, and cyclic voltammetry </w:t>
      </w:r>
      <w:r w:rsidR="00393BB3">
        <w:rPr>
          <w:rFonts w:asciiTheme="minorHAnsi" w:hAnsiTheme="minorHAnsi" w:cstheme="minorHAnsi"/>
          <w:color w:val="auto"/>
        </w:rPr>
        <w:t>indicates a high surface area, metal</w:t>
      </w:r>
      <w:r w:rsidR="00D7339D">
        <w:rPr>
          <w:rFonts w:asciiTheme="minorHAnsi" w:hAnsiTheme="minorHAnsi" w:cstheme="minorHAnsi"/>
          <w:color w:val="auto"/>
        </w:rPr>
        <w:t>l</w:t>
      </w:r>
      <w:r w:rsidR="00393BB3">
        <w:rPr>
          <w:rFonts w:asciiTheme="minorHAnsi" w:hAnsiTheme="minorHAnsi" w:cstheme="minorHAnsi"/>
          <w:color w:val="auto"/>
        </w:rPr>
        <w:t>ized palladium porous structure.</w:t>
      </w:r>
    </w:p>
    <w:p w14:paraId="3B265BB3" w14:textId="77777777" w:rsidR="00D200B6" w:rsidRPr="008B4890" w:rsidRDefault="00D200B6" w:rsidP="00600AF8">
      <w:pPr>
        <w:rPr>
          <w:rFonts w:asciiTheme="minorHAnsi" w:hAnsiTheme="minorHAnsi" w:cstheme="minorHAnsi"/>
          <w:color w:val="auto"/>
        </w:rPr>
      </w:pPr>
    </w:p>
    <w:p w14:paraId="054DFE11" w14:textId="22E40D90" w:rsidR="00393BB3" w:rsidRDefault="006305D7" w:rsidP="00600AF8">
      <w:pPr>
        <w:rPr>
          <w:rFonts w:asciiTheme="minorHAnsi" w:hAnsiTheme="minorHAnsi" w:cstheme="minorHAnsi"/>
          <w:color w:val="auto"/>
        </w:rPr>
      </w:pPr>
      <w:r w:rsidRPr="008B4890">
        <w:rPr>
          <w:rFonts w:asciiTheme="minorHAnsi" w:hAnsiTheme="minorHAnsi" w:cstheme="minorHAnsi"/>
          <w:b/>
          <w:color w:val="auto"/>
        </w:rPr>
        <w:t>INTRODUCTION</w:t>
      </w:r>
      <w:r w:rsidRPr="008B4890">
        <w:rPr>
          <w:rFonts w:asciiTheme="minorHAnsi" w:hAnsiTheme="minorHAnsi" w:cstheme="minorHAnsi"/>
          <w:b/>
          <w:bCs/>
          <w:color w:val="auto"/>
        </w:rPr>
        <w:t>:</w:t>
      </w:r>
      <w:r w:rsidR="00C3414E">
        <w:rPr>
          <w:rFonts w:asciiTheme="minorHAnsi" w:hAnsiTheme="minorHAnsi" w:cstheme="minorHAnsi"/>
          <w:color w:val="auto"/>
        </w:rPr>
        <w:t xml:space="preserve"> </w:t>
      </w:r>
    </w:p>
    <w:p w14:paraId="622E88FC" w14:textId="071FE566" w:rsidR="00654597" w:rsidRDefault="007321BA" w:rsidP="00600AF8">
      <w:pPr>
        <w:rPr>
          <w:rFonts w:asciiTheme="minorHAnsi" w:hAnsiTheme="minorHAnsi" w:cstheme="minorHAnsi"/>
          <w:color w:val="auto"/>
        </w:rPr>
      </w:pPr>
      <w:r>
        <w:rPr>
          <w:rFonts w:asciiTheme="minorHAnsi" w:hAnsiTheme="minorHAnsi" w:cstheme="minorHAnsi"/>
          <w:color w:val="auto"/>
        </w:rPr>
        <w:t>A</w:t>
      </w:r>
      <w:r w:rsidRPr="008B4890">
        <w:rPr>
          <w:rFonts w:asciiTheme="minorHAnsi" w:hAnsiTheme="minorHAnsi" w:cstheme="minorHAnsi"/>
          <w:color w:val="auto"/>
        </w:rPr>
        <w:t>erogels</w:t>
      </w:r>
      <w:r>
        <w:rPr>
          <w:rFonts w:asciiTheme="minorHAnsi" w:hAnsiTheme="minorHAnsi" w:cstheme="minorHAnsi"/>
          <w:color w:val="auto"/>
        </w:rPr>
        <w:t>, first reported by Kistler,</w:t>
      </w:r>
      <w:r w:rsidRPr="008B4890">
        <w:rPr>
          <w:rFonts w:asciiTheme="minorHAnsi" w:hAnsiTheme="minorHAnsi" w:cstheme="minorHAnsi"/>
          <w:color w:val="auto"/>
        </w:rPr>
        <w:t xml:space="preserve"> </w:t>
      </w:r>
      <w:r>
        <w:rPr>
          <w:rFonts w:asciiTheme="minorHAnsi" w:hAnsiTheme="minorHAnsi" w:cstheme="minorHAnsi"/>
          <w:color w:val="auto"/>
        </w:rPr>
        <w:t>offer porous structures</w:t>
      </w:r>
      <w:r w:rsidRPr="008B4890">
        <w:rPr>
          <w:rFonts w:asciiTheme="minorHAnsi" w:hAnsiTheme="minorHAnsi" w:cstheme="minorHAnsi"/>
          <w:color w:val="auto"/>
        </w:rPr>
        <w:t xml:space="preserve"> orders of magnitude less dense than their bulk material counterparts</w:t>
      </w:r>
      <w:r>
        <w:rPr>
          <w:rFonts w:asciiTheme="minorHAnsi" w:hAnsiTheme="minorHAnsi" w:cstheme="minorHAnsi"/>
          <w:color w:val="auto"/>
          <w:vertAlign w:val="superscript"/>
        </w:rPr>
        <w:fldChar w:fldCharType="begin">
          <w:fldData xml:space="preserve">PEVuZE5vdGU+PENpdGU+PEF1dGhvcj5LaXN0bGVyPC9BdXRob3I+PFllYXI+MTkzMTwvWWVhcj48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</w:fldData>
        </w:fldChar>
      </w:r>
      <w:r w:rsidR="004823ED">
        <w:rPr>
          <w:rFonts w:asciiTheme="minorHAnsi" w:hAnsiTheme="minorHAnsi" w:cstheme="minorHAnsi"/>
          <w:color w:val="auto"/>
          <w:vertAlign w:val="superscript"/>
        </w:rPr>
        <w:instrText xml:space="preserve"> ADDIN EN.CITE </w:instrText>
      </w:r>
      <w:r w:rsidR="004823ED">
        <w:rPr>
          <w:rFonts w:asciiTheme="minorHAnsi" w:hAnsiTheme="minorHAnsi" w:cstheme="minorHAnsi"/>
          <w:color w:val="auto"/>
          <w:vertAlign w:val="superscript"/>
        </w:rPr>
        <w:fldChar w:fldCharType="begin">
          <w:fldData xml:space="preserve">PEVuZE5vdGU+PENpdGU+PEF1dGhvcj5LaXN0bGVyPC9BdXRob3I+PFllYXI+MTkzMTwvWWVhcj48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</w:fldData>
        </w:fldChar>
      </w:r>
      <w:r w:rsidR="004823ED">
        <w:rPr>
          <w:rFonts w:asciiTheme="minorHAnsi" w:hAnsiTheme="minorHAnsi" w:cstheme="minorHAnsi"/>
          <w:color w:val="auto"/>
          <w:vertAlign w:val="superscript"/>
        </w:rPr>
        <w:instrText xml:space="preserve"> ADDIN EN.CITE.DATA </w:instrText>
      </w:r>
      <w:r w:rsidR="004823ED">
        <w:rPr>
          <w:rFonts w:asciiTheme="minorHAnsi" w:hAnsiTheme="minorHAnsi" w:cstheme="minorHAnsi"/>
          <w:color w:val="auto"/>
          <w:vertAlign w:val="superscript"/>
        </w:rPr>
      </w:r>
      <w:r w:rsidR="004823ED">
        <w:rPr>
          <w:rFonts w:asciiTheme="minorHAnsi" w:hAnsiTheme="minorHAnsi" w:cstheme="minorHAnsi"/>
          <w:color w:val="auto"/>
          <w:vertAlign w:val="superscript"/>
        </w:rPr>
        <w:fldChar w:fldCharType="end"/>
      </w:r>
      <w:r>
        <w:rPr>
          <w:rFonts w:asciiTheme="minorHAnsi" w:hAnsiTheme="minorHAnsi" w:cstheme="minorHAnsi"/>
          <w:color w:val="auto"/>
          <w:vertAlign w:val="superscript"/>
        </w:rPr>
      </w:r>
      <w:r>
        <w:rPr>
          <w:rFonts w:asciiTheme="minorHAnsi" w:hAnsiTheme="minorHAnsi" w:cstheme="minorHAnsi"/>
          <w:color w:val="auto"/>
          <w:vertAlign w:val="superscript"/>
        </w:rPr>
        <w:fldChar w:fldCharType="separate"/>
      </w:r>
      <w:r w:rsidR="004823ED">
        <w:rPr>
          <w:rFonts w:asciiTheme="minorHAnsi" w:hAnsiTheme="minorHAnsi" w:cstheme="minorHAnsi"/>
          <w:noProof/>
          <w:color w:val="auto"/>
          <w:vertAlign w:val="superscript"/>
        </w:rPr>
        <w:t>1-3</w:t>
      </w:r>
      <w:r>
        <w:rPr>
          <w:rFonts w:asciiTheme="minorHAnsi" w:hAnsiTheme="minorHAnsi" w:cstheme="minorHAnsi"/>
          <w:color w:val="auto"/>
          <w:vertAlign w:val="superscript"/>
        </w:rPr>
        <w:fldChar w:fldCharType="end"/>
      </w:r>
      <w:r w:rsidR="00243245">
        <w:rPr>
          <w:rFonts w:asciiTheme="minorHAnsi" w:hAnsiTheme="minorHAnsi" w:cstheme="minorHAnsi"/>
          <w:color w:val="auto"/>
        </w:rPr>
        <w:t xml:space="preserve">. </w:t>
      </w:r>
      <w:r w:rsidR="001845DB">
        <w:rPr>
          <w:rFonts w:asciiTheme="minorHAnsi" w:hAnsiTheme="minorHAnsi" w:cstheme="minorHAnsi"/>
          <w:color w:val="auto"/>
        </w:rPr>
        <w:t xml:space="preserve">Noble metal aerogels have attracted scientific interest for their potential </w:t>
      </w:r>
      <w:r w:rsidR="004823ED">
        <w:rPr>
          <w:rFonts w:asciiTheme="minorHAnsi" w:hAnsiTheme="minorHAnsi" w:cstheme="minorHAnsi"/>
          <w:color w:val="auto"/>
        </w:rPr>
        <w:t xml:space="preserve">in </w:t>
      </w:r>
      <w:r w:rsidR="001845DB">
        <w:rPr>
          <w:rFonts w:asciiTheme="minorHAnsi" w:hAnsiTheme="minorHAnsi" w:cstheme="minorHAnsi"/>
          <w:color w:val="auto"/>
        </w:rPr>
        <w:t>power and energy,</w:t>
      </w:r>
      <w:r w:rsidR="004823ED">
        <w:rPr>
          <w:rFonts w:asciiTheme="minorHAnsi" w:hAnsiTheme="minorHAnsi" w:cstheme="minorHAnsi"/>
          <w:color w:val="auto"/>
        </w:rPr>
        <w:t xml:space="preserve"> catalytic</w:t>
      </w:r>
      <w:r w:rsidR="001845DB">
        <w:rPr>
          <w:rFonts w:asciiTheme="minorHAnsi" w:hAnsiTheme="minorHAnsi" w:cstheme="minorHAnsi"/>
          <w:color w:val="auto"/>
        </w:rPr>
        <w:t xml:space="preserve">, and </w:t>
      </w:r>
      <w:r w:rsidR="004823ED">
        <w:rPr>
          <w:rFonts w:asciiTheme="minorHAnsi" w:hAnsiTheme="minorHAnsi" w:cstheme="minorHAnsi"/>
          <w:color w:val="auto"/>
        </w:rPr>
        <w:t xml:space="preserve">sensor </w:t>
      </w:r>
      <w:r w:rsidR="006A1EAD">
        <w:rPr>
          <w:rFonts w:asciiTheme="minorHAnsi" w:hAnsiTheme="minorHAnsi" w:cstheme="minorHAnsi"/>
          <w:color w:val="auto"/>
        </w:rPr>
        <w:t>applications</w:t>
      </w:r>
      <w:r w:rsidR="001845DB">
        <w:rPr>
          <w:rFonts w:asciiTheme="minorHAnsi" w:hAnsiTheme="minorHAnsi" w:cstheme="minorHAnsi"/>
          <w:color w:val="auto"/>
        </w:rPr>
        <w:t xml:space="preserve">. </w:t>
      </w:r>
      <w:r w:rsidR="00654597">
        <w:rPr>
          <w:rFonts w:asciiTheme="minorHAnsi" w:hAnsiTheme="minorHAnsi" w:cstheme="minorHAnsi"/>
          <w:color w:val="auto"/>
        </w:rPr>
        <w:t>Noble metal aerogels have recently been synthesized via two basic strategies. One strategy is to induce the coalescence of pre-formed nanoparticles</w:t>
      </w:r>
      <w:r w:rsidR="00990C9F">
        <w:rPr>
          <w:rFonts w:asciiTheme="minorHAnsi" w:hAnsiTheme="minorHAnsi" w:cstheme="minorHAnsi"/>
          <w:color w:val="auto"/>
        </w:rPr>
        <w:fldChar w:fldCharType="begin">
          <w:fldData xml:space="preserve">PEVuZE5vdGU+PENpdGU+PEF1dGhvcj5CaWdhbGw8L0F1dGhvcj48WWVhcj4yMDA5PC9ZZWFyPjxS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</w:fldData>
        </w:fldChar>
      </w:r>
      <w:r w:rsidR="004823ED">
        <w:rPr>
          <w:rFonts w:asciiTheme="minorHAnsi" w:hAnsiTheme="minorHAnsi" w:cstheme="minorHAnsi"/>
          <w:color w:val="auto"/>
        </w:rPr>
        <w:instrText xml:space="preserve"> ADDIN EN.CITE </w:instrText>
      </w:r>
      <w:r w:rsidR="004823ED">
        <w:rPr>
          <w:rFonts w:asciiTheme="minorHAnsi" w:hAnsiTheme="minorHAnsi" w:cstheme="minorHAnsi"/>
          <w:color w:val="auto"/>
        </w:rPr>
        <w:fldChar w:fldCharType="begin">
          <w:fldData xml:space="preserve">PEVuZE5vdGU+PENpdGU+PEF1dGhvcj5CaWdhbGw8L0F1dGhvcj48WWVhcj4yMDA5PC9ZZWFyPjxS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</w:fldData>
        </w:fldChar>
      </w:r>
      <w:r w:rsidR="004823ED">
        <w:rPr>
          <w:rFonts w:asciiTheme="minorHAnsi" w:hAnsiTheme="minorHAnsi" w:cstheme="minorHAnsi"/>
          <w:color w:val="auto"/>
        </w:rPr>
        <w:instrText xml:space="preserve"> ADDIN EN.CITE.DATA </w:instrText>
      </w:r>
      <w:r w:rsidR="004823ED">
        <w:rPr>
          <w:rFonts w:asciiTheme="minorHAnsi" w:hAnsiTheme="minorHAnsi" w:cstheme="minorHAnsi"/>
          <w:color w:val="auto"/>
        </w:rPr>
      </w:r>
      <w:r w:rsidR="004823ED">
        <w:rPr>
          <w:rFonts w:asciiTheme="minorHAnsi" w:hAnsiTheme="minorHAnsi" w:cstheme="minorHAnsi"/>
          <w:color w:val="auto"/>
        </w:rPr>
        <w:fldChar w:fldCharType="end"/>
      </w:r>
      <w:r w:rsidR="00990C9F">
        <w:rPr>
          <w:rFonts w:asciiTheme="minorHAnsi" w:hAnsiTheme="minorHAnsi" w:cstheme="minorHAnsi"/>
          <w:color w:val="auto"/>
        </w:rPr>
      </w:r>
      <w:r w:rsidR="00990C9F">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4-7</w:t>
      </w:r>
      <w:r w:rsidR="00990C9F">
        <w:rPr>
          <w:rFonts w:asciiTheme="minorHAnsi" w:hAnsiTheme="minorHAnsi" w:cstheme="minorHAnsi"/>
          <w:color w:val="auto"/>
        </w:rPr>
        <w:fldChar w:fldCharType="end"/>
      </w:r>
      <w:r w:rsidR="001845DB">
        <w:rPr>
          <w:rFonts w:asciiTheme="minorHAnsi" w:hAnsiTheme="minorHAnsi" w:cstheme="minorHAnsi"/>
          <w:color w:val="auto"/>
        </w:rPr>
        <w:t>.</w:t>
      </w:r>
      <w:r w:rsidR="003A0263">
        <w:rPr>
          <w:rFonts w:asciiTheme="minorHAnsi" w:hAnsiTheme="minorHAnsi" w:cstheme="minorHAnsi"/>
          <w:color w:val="auto"/>
        </w:rPr>
        <w:t xml:space="preserve"> Sol-gel c</w:t>
      </w:r>
      <w:r w:rsidR="001845DB">
        <w:rPr>
          <w:rFonts w:asciiTheme="minorHAnsi" w:hAnsiTheme="minorHAnsi" w:cstheme="minorHAnsi"/>
          <w:color w:val="auto"/>
        </w:rPr>
        <w:t xml:space="preserve">oalescence </w:t>
      </w:r>
      <w:r w:rsidR="004823ED">
        <w:rPr>
          <w:rFonts w:asciiTheme="minorHAnsi" w:hAnsiTheme="minorHAnsi" w:cstheme="minorHAnsi"/>
          <w:color w:val="auto"/>
        </w:rPr>
        <w:t xml:space="preserve">of nanoparticles </w:t>
      </w:r>
      <w:r w:rsidR="001845DB">
        <w:rPr>
          <w:rFonts w:asciiTheme="minorHAnsi" w:hAnsiTheme="minorHAnsi" w:cstheme="minorHAnsi"/>
          <w:color w:val="auto"/>
        </w:rPr>
        <w:t xml:space="preserve">can be driven by linker molecules, changes in solution ionic strength, or simple nanoparticle surface free </w:t>
      </w:r>
      <w:r>
        <w:rPr>
          <w:rFonts w:asciiTheme="minorHAnsi" w:hAnsiTheme="minorHAnsi" w:cstheme="minorHAnsi"/>
          <w:color w:val="auto"/>
        </w:rPr>
        <w:t>energy</w:t>
      </w:r>
      <w:r w:rsidR="003A0263">
        <w:rPr>
          <w:rFonts w:asciiTheme="minorHAnsi" w:hAnsiTheme="minorHAnsi" w:cstheme="minorHAnsi"/>
          <w:color w:val="auto"/>
        </w:rPr>
        <w:t xml:space="preserve"> minimization</w:t>
      </w:r>
      <w:r w:rsidR="003A0263">
        <w:rPr>
          <w:rFonts w:asciiTheme="minorHAnsi" w:hAnsiTheme="minorHAnsi" w:cstheme="minorHAnsi"/>
          <w:color w:val="auto"/>
        </w:rPr>
        <w:fldChar w:fldCharType="begin">
          <w:fldData xml:space="preserve">PEVuZE5vdGU+PENpdGU+PEF1dGhvcj5EaW5nPC9BdXRob3I+PFllYXI+MjAwNDwvWWVhcj48UmVj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</w:fldData>
        </w:fldChar>
      </w:r>
      <w:r w:rsidR="004823ED">
        <w:rPr>
          <w:rFonts w:asciiTheme="minorHAnsi" w:hAnsiTheme="minorHAnsi" w:cstheme="minorHAnsi"/>
          <w:color w:val="auto"/>
        </w:rPr>
        <w:instrText xml:space="preserve"> ADDIN EN.CITE </w:instrText>
      </w:r>
      <w:r w:rsidR="004823ED">
        <w:rPr>
          <w:rFonts w:asciiTheme="minorHAnsi" w:hAnsiTheme="minorHAnsi" w:cstheme="minorHAnsi"/>
          <w:color w:val="auto"/>
        </w:rPr>
        <w:fldChar w:fldCharType="begin">
          <w:fldData xml:space="preserve">PEVuZE5vdGU+PENpdGU+PEF1dGhvcj5EaW5nPC9BdXRob3I+PFllYXI+MjAwNDwvWWVhcj48UmVj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</w:fldData>
        </w:fldChar>
      </w:r>
      <w:r w:rsidR="004823ED">
        <w:rPr>
          <w:rFonts w:asciiTheme="minorHAnsi" w:hAnsiTheme="minorHAnsi" w:cstheme="minorHAnsi"/>
          <w:color w:val="auto"/>
        </w:rPr>
        <w:instrText xml:space="preserve"> ADDIN EN.CITE.DATA </w:instrText>
      </w:r>
      <w:r w:rsidR="004823ED">
        <w:rPr>
          <w:rFonts w:asciiTheme="minorHAnsi" w:hAnsiTheme="minorHAnsi" w:cstheme="minorHAnsi"/>
          <w:color w:val="auto"/>
        </w:rPr>
      </w:r>
      <w:r w:rsidR="004823ED">
        <w:rPr>
          <w:rFonts w:asciiTheme="minorHAnsi" w:hAnsiTheme="minorHAnsi" w:cstheme="minorHAnsi"/>
          <w:color w:val="auto"/>
        </w:rPr>
        <w:fldChar w:fldCharType="end"/>
      </w:r>
      <w:r w:rsidR="003A0263">
        <w:rPr>
          <w:rFonts w:asciiTheme="minorHAnsi" w:hAnsiTheme="minorHAnsi" w:cstheme="minorHAnsi"/>
          <w:color w:val="auto"/>
        </w:rPr>
      </w:r>
      <w:r w:rsidR="003A0263">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7-9</w:t>
      </w:r>
      <w:r w:rsidR="003A0263">
        <w:rPr>
          <w:rFonts w:asciiTheme="minorHAnsi" w:hAnsiTheme="minorHAnsi" w:cstheme="minorHAnsi"/>
          <w:color w:val="auto"/>
        </w:rPr>
        <w:fldChar w:fldCharType="end"/>
      </w:r>
      <w:r w:rsidR="001845DB">
        <w:rPr>
          <w:rFonts w:asciiTheme="minorHAnsi" w:hAnsiTheme="minorHAnsi" w:cstheme="minorHAnsi"/>
          <w:color w:val="auto"/>
        </w:rPr>
        <w:t xml:space="preserve">. The other strategy </w:t>
      </w:r>
      <w:r w:rsidR="00654597">
        <w:rPr>
          <w:rFonts w:asciiTheme="minorHAnsi" w:hAnsiTheme="minorHAnsi" w:cstheme="minorHAnsi"/>
          <w:color w:val="auto"/>
        </w:rPr>
        <w:t xml:space="preserve">is to form aerogels in a single reduction step from </w:t>
      </w:r>
      <w:r w:rsidR="00990C9F">
        <w:rPr>
          <w:rFonts w:asciiTheme="minorHAnsi" w:hAnsiTheme="minorHAnsi" w:cstheme="minorHAnsi"/>
          <w:color w:val="auto"/>
        </w:rPr>
        <w:t>metal precursor solutions</w:t>
      </w:r>
      <w:r w:rsidR="00990C9F">
        <w:rPr>
          <w:rFonts w:asciiTheme="minorHAnsi" w:hAnsiTheme="minorHAnsi" w:cstheme="minorHAnsi"/>
          <w:color w:val="auto"/>
        </w:rPr>
        <w:fldChar w:fldCharType="begin">
          <w:fldData xml:space="preserve">PEVuZE5vdGU+PENpdGU+PEF1dGhvcj5MaXU8L0F1dGhvcj48WWVhcj4yMDEyPC9ZZWFyPjxSZWNO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</w:fldData>
        </w:fldChar>
      </w:r>
      <w:r w:rsidR="0026045F">
        <w:rPr>
          <w:rFonts w:asciiTheme="minorHAnsi" w:hAnsiTheme="minorHAnsi" w:cstheme="minorHAnsi"/>
          <w:color w:val="auto"/>
        </w:rPr>
        <w:instrText xml:space="preserve"> ADDIN EN.CITE </w:instrText>
      </w:r>
      <w:r w:rsidR="0026045F">
        <w:rPr>
          <w:rFonts w:asciiTheme="minorHAnsi" w:hAnsiTheme="minorHAnsi" w:cstheme="minorHAnsi"/>
          <w:color w:val="auto"/>
        </w:rPr>
        <w:fldChar w:fldCharType="begin">
          <w:fldData xml:space="preserve">PEVuZE5vdGU+PENpdGU+PEF1dGhvcj5MaXU8L0F1dGhvcj48WWVhcj4yMDEyPC9ZZWFyPjxSZWNO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</w:fldData>
        </w:fldChar>
      </w:r>
      <w:r w:rsidR="0026045F">
        <w:rPr>
          <w:rFonts w:asciiTheme="minorHAnsi" w:hAnsiTheme="minorHAnsi" w:cstheme="minorHAnsi"/>
          <w:color w:val="auto"/>
        </w:rPr>
        <w:instrText xml:space="preserve"> ADDIN EN.CITE.DATA </w:instrText>
      </w:r>
      <w:r w:rsidR="0026045F">
        <w:rPr>
          <w:rFonts w:asciiTheme="minorHAnsi" w:hAnsiTheme="minorHAnsi" w:cstheme="minorHAnsi"/>
          <w:color w:val="auto"/>
        </w:rPr>
      </w:r>
      <w:r w:rsidR="0026045F">
        <w:rPr>
          <w:rFonts w:asciiTheme="minorHAnsi" w:hAnsiTheme="minorHAnsi" w:cstheme="minorHAnsi"/>
          <w:color w:val="auto"/>
        </w:rPr>
        <w:fldChar w:fldCharType="end"/>
      </w:r>
      <w:r w:rsidR="00990C9F">
        <w:rPr>
          <w:rFonts w:asciiTheme="minorHAnsi" w:hAnsiTheme="minorHAnsi" w:cstheme="minorHAnsi"/>
          <w:color w:val="auto"/>
        </w:rPr>
      </w:r>
      <w:r w:rsidR="00990C9F">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9-13</w:t>
      </w:r>
      <w:r w:rsidR="00990C9F">
        <w:rPr>
          <w:rFonts w:asciiTheme="minorHAnsi" w:hAnsiTheme="minorHAnsi" w:cstheme="minorHAnsi"/>
          <w:color w:val="auto"/>
        </w:rPr>
        <w:fldChar w:fldCharType="end"/>
      </w:r>
      <w:r w:rsidR="00654597">
        <w:rPr>
          <w:rFonts w:asciiTheme="minorHAnsi" w:hAnsiTheme="minorHAnsi" w:cstheme="minorHAnsi"/>
          <w:color w:val="auto"/>
        </w:rPr>
        <w:t>.</w:t>
      </w:r>
      <w:r w:rsidR="001845DB">
        <w:rPr>
          <w:rFonts w:asciiTheme="minorHAnsi" w:hAnsiTheme="minorHAnsi" w:cstheme="minorHAnsi"/>
          <w:color w:val="auto"/>
        </w:rPr>
        <w:t xml:space="preserve"> This approach has also been used to form bimetallic and alloy noble metal aerogels.</w:t>
      </w:r>
      <w:r w:rsidR="00C3414E">
        <w:rPr>
          <w:rFonts w:asciiTheme="minorHAnsi" w:hAnsiTheme="minorHAnsi" w:cstheme="minorHAnsi"/>
          <w:color w:val="auto"/>
        </w:rPr>
        <w:t xml:space="preserve"> </w:t>
      </w:r>
      <w:r w:rsidR="00654597">
        <w:rPr>
          <w:rFonts w:asciiTheme="minorHAnsi" w:hAnsiTheme="minorHAnsi" w:cstheme="minorHAnsi"/>
          <w:color w:val="auto"/>
        </w:rPr>
        <w:t xml:space="preserve">The </w:t>
      </w:r>
      <w:r w:rsidR="00BC390D">
        <w:rPr>
          <w:rFonts w:asciiTheme="minorHAnsi" w:hAnsiTheme="minorHAnsi" w:cstheme="minorHAnsi"/>
          <w:color w:val="auto"/>
        </w:rPr>
        <w:t xml:space="preserve">first strategy </w:t>
      </w:r>
      <w:r w:rsidR="004823ED">
        <w:rPr>
          <w:rFonts w:asciiTheme="minorHAnsi" w:hAnsiTheme="minorHAnsi" w:cstheme="minorHAnsi"/>
          <w:color w:val="auto"/>
        </w:rPr>
        <w:t xml:space="preserve">is generally slow and </w:t>
      </w:r>
      <w:r w:rsidR="00BC390D">
        <w:rPr>
          <w:rFonts w:asciiTheme="minorHAnsi" w:hAnsiTheme="minorHAnsi" w:cstheme="minorHAnsi"/>
          <w:color w:val="auto"/>
        </w:rPr>
        <w:t>may require up to many weeks for nanoparticle coalescen</w:t>
      </w:r>
      <w:r w:rsidR="004823ED">
        <w:rPr>
          <w:rFonts w:asciiTheme="minorHAnsi" w:hAnsiTheme="minorHAnsi" w:cstheme="minorHAnsi"/>
          <w:color w:val="auto"/>
        </w:rPr>
        <w:t>ce</w:t>
      </w:r>
      <w:r w:rsidR="004823ED">
        <w:rPr>
          <w:rFonts w:asciiTheme="minorHAnsi" w:hAnsiTheme="minorHAnsi" w:cstheme="minorHAnsi"/>
          <w:color w:val="auto"/>
        </w:rPr>
        <w:fldChar w:fldCharType="begin"/>
      </w:r>
      <w:r w:rsidR="004823ED">
        <w:rPr>
          <w:rFonts w:asciiTheme="minorHAnsi" w:hAnsiTheme="minorHAnsi" w:cstheme="minorHAnsi"/>
          <w:color w:val="auto"/>
        </w:rPr>
        <w:instrText xml:space="preserve"> ADDIN EN.CITE &lt;EndNote&gt;&lt;Cite&gt;&lt;Author&gt;Hench&lt;/Author&gt;&lt;Year&gt;1990&lt;/Year&gt;&lt;RecNum&gt;129&lt;/RecNum&gt;&lt;DisplayText&gt;&lt;style face="superscript"&gt;14&lt;/style&gt;&lt;/DisplayText&gt;&lt;record&gt;&lt;rec-number&gt;129&lt;/rec-number&gt;&lt;foreign-keys&gt;&lt;key app="EN" db-id="eatetstthdrdaredefovtv9wdpx92awfa2tv" timestamp="0"&gt;129&lt;/key&gt;&lt;/foreign-keys&gt;&lt;ref-type name="Journal Article"&gt;17&lt;/ref-type&gt;&lt;contributors&gt;&lt;authors&gt;&lt;author&gt;Hench, L. L.&lt;/author&gt;&lt;author&gt;West, J. K.&lt;/author&gt;&lt;/authors&gt;&lt;/contributors&gt;&lt;auth-address&gt;Hench, Ll&amp;#xD;Univ Florida,Adv Mat Res Ctr,Dept Mat Sci &amp;amp; Engn,Gainesville,Fl 32611, USA&lt;/auth-address&gt;&lt;titles&gt;&lt;title&gt;The Sol-Gel Process&lt;/title&gt;&lt;secondary-title&gt;Chemical Reviews&lt;/secondary-title&gt;&lt;/titles&gt;&lt;periodical&gt;&lt;full-title&gt;Chemical Reviews&lt;/full-title&gt;&lt;abbr-1&gt;Chem. Rev.&lt;/abbr-1&gt;&lt;abbr-2&gt;Chem Rev&lt;/abbr-2&gt;&lt;/periodical&gt;&lt;pages&gt;33-72&lt;/pages&gt;&lt;volume&gt;90&lt;/volume&gt;&lt;number&gt;1&lt;/number&gt;&lt;dates&gt;&lt;year&gt;1990&lt;/year&gt;&lt;pub-dates&gt;&lt;date&gt;Jan-Feb&lt;/date&gt;&lt;/pub-dates&gt;&lt;/dates&gt;&lt;isbn&gt;0009-2665&lt;/isbn&gt;&lt;accession-num&gt;ISI:A1990CP98500004&lt;/accession-num&gt;&lt;urls&gt;&lt;related-urls&gt;&lt;url&gt;&amp;lt;Go to ISI&amp;gt;://A1990CP98500004&lt;/url&gt;&lt;/related-urls&gt;&lt;/urls&gt;&lt;language&gt;English&lt;/language&gt;&lt;/record&gt;&lt;/Cite&gt;&lt;/EndNote&gt;</w:instrText>
      </w:r>
      <w:r w:rsidR="004823ED">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14</w:t>
      </w:r>
      <w:r w:rsidR="004823ED">
        <w:rPr>
          <w:rFonts w:asciiTheme="minorHAnsi" w:hAnsiTheme="minorHAnsi" w:cstheme="minorHAnsi"/>
          <w:color w:val="auto"/>
        </w:rPr>
        <w:fldChar w:fldCharType="end"/>
      </w:r>
      <w:r w:rsidR="004823ED">
        <w:rPr>
          <w:rFonts w:asciiTheme="minorHAnsi" w:hAnsiTheme="minorHAnsi" w:cstheme="minorHAnsi"/>
          <w:color w:val="auto"/>
        </w:rPr>
        <w:t>. T</w:t>
      </w:r>
      <w:r w:rsidR="00BC390D">
        <w:rPr>
          <w:rFonts w:asciiTheme="minorHAnsi" w:hAnsiTheme="minorHAnsi" w:cstheme="minorHAnsi"/>
          <w:color w:val="auto"/>
        </w:rPr>
        <w:t xml:space="preserve">he direct reduction approach, while generally more rapid, suffers from </w:t>
      </w:r>
      <w:r w:rsidR="00D7339D">
        <w:rPr>
          <w:rFonts w:asciiTheme="minorHAnsi" w:hAnsiTheme="minorHAnsi" w:cstheme="minorHAnsi"/>
          <w:color w:val="auto"/>
        </w:rPr>
        <w:t xml:space="preserve">poor </w:t>
      </w:r>
      <w:r w:rsidR="00BC390D">
        <w:rPr>
          <w:rFonts w:asciiTheme="minorHAnsi" w:hAnsiTheme="minorHAnsi" w:cstheme="minorHAnsi"/>
          <w:color w:val="auto"/>
        </w:rPr>
        <w:t>shape control over the macroscop</w:t>
      </w:r>
      <w:r w:rsidR="00E30A65">
        <w:rPr>
          <w:rFonts w:asciiTheme="minorHAnsi" w:hAnsiTheme="minorHAnsi" w:cstheme="minorHAnsi"/>
          <w:color w:val="auto"/>
        </w:rPr>
        <w:t>ic aerogel monolith</w:t>
      </w:r>
      <w:r w:rsidR="00BC390D">
        <w:rPr>
          <w:rFonts w:asciiTheme="minorHAnsi" w:hAnsiTheme="minorHAnsi" w:cstheme="minorHAnsi"/>
          <w:color w:val="auto"/>
        </w:rPr>
        <w:t>.</w:t>
      </w:r>
    </w:p>
    <w:p w14:paraId="5685CEBB" w14:textId="77777777" w:rsidR="001845DB" w:rsidRDefault="001845DB" w:rsidP="00600AF8">
      <w:pPr>
        <w:rPr>
          <w:rFonts w:asciiTheme="minorHAnsi" w:hAnsiTheme="minorHAnsi" w:cstheme="minorHAnsi"/>
          <w:color w:val="auto"/>
        </w:rPr>
      </w:pPr>
    </w:p>
    <w:p w14:paraId="6658BF83" w14:textId="6B0E00E9" w:rsidR="001845DB" w:rsidRDefault="001845DB" w:rsidP="00600AF8">
      <w:pPr>
        <w:rPr>
          <w:rFonts w:asciiTheme="minorHAnsi" w:hAnsiTheme="minorHAnsi" w:cstheme="minorHAnsi"/>
          <w:color w:val="auto"/>
        </w:rPr>
      </w:pPr>
      <w:r>
        <w:rPr>
          <w:rFonts w:asciiTheme="minorHAnsi" w:hAnsiTheme="minorHAnsi" w:cstheme="minorHAnsi"/>
          <w:color w:val="auto"/>
        </w:rPr>
        <w:t>One possible synthesis approach to address challenges with</w:t>
      </w:r>
      <w:r w:rsidR="007321BA">
        <w:rPr>
          <w:rFonts w:asciiTheme="minorHAnsi" w:hAnsiTheme="minorHAnsi" w:cstheme="minorHAnsi"/>
          <w:color w:val="auto"/>
        </w:rPr>
        <w:t xml:space="preserve"> control of</w:t>
      </w:r>
      <w:r>
        <w:rPr>
          <w:rFonts w:asciiTheme="minorHAnsi" w:hAnsiTheme="minorHAnsi" w:cstheme="minorHAnsi"/>
          <w:color w:val="auto"/>
        </w:rPr>
        <w:t xml:space="preserve"> noble metal aerogel </w:t>
      </w:r>
      <w:r w:rsidR="007321BA">
        <w:rPr>
          <w:rFonts w:asciiTheme="minorHAnsi" w:hAnsiTheme="minorHAnsi" w:cstheme="minorHAnsi"/>
          <w:color w:val="auto"/>
        </w:rPr>
        <w:t xml:space="preserve">macroscopic shape </w:t>
      </w:r>
      <w:r>
        <w:rPr>
          <w:rFonts w:asciiTheme="minorHAnsi" w:hAnsiTheme="minorHAnsi" w:cstheme="minorHAnsi"/>
          <w:color w:val="auto"/>
        </w:rPr>
        <w:t>and nanostructure is to employ biotemplating</w:t>
      </w:r>
      <w:r w:rsidR="007321BA">
        <w:rPr>
          <w:rFonts w:asciiTheme="minorHAnsi" w:hAnsiTheme="minorHAnsi" w:cstheme="minorHAnsi"/>
          <w:color w:val="auto"/>
        </w:rPr>
        <w:fldChar w:fldCharType="begin"/>
      </w:r>
      <w:r w:rsidR="004823ED">
        <w:rPr>
          <w:rFonts w:asciiTheme="minorHAnsi" w:hAnsiTheme="minorHAnsi" w:cstheme="minorHAnsi"/>
          <w:color w:val="auto"/>
        </w:rPr>
        <w:instrText xml:space="preserve"> ADDIN EN.CITE &lt;EndNote&gt;&lt;Cite&gt;&lt;Author&gt;Sotiropoulou&lt;/Author&gt;&lt;Year&gt;2008&lt;/Year&gt;&lt;RecNum&gt;237&lt;/RecNum&gt;&lt;DisplayText&gt;&lt;style face="superscript"&gt;15&lt;/style&gt;&lt;/DisplayText&gt;&lt;record&gt;&lt;rec-number&gt;237&lt;/rec-number&gt;&lt;foreign-keys&gt;&lt;key app="EN" db-id="eatetstthdrdaredefovtv9wdpx92awfa2tv" timestamp="1520181795"&gt;237&lt;/key&gt;&lt;/foreign-keys&gt;&lt;ref-type name="Journal Article"&gt;17&lt;/ref-type&gt;&lt;contributors&gt;&lt;authors&gt;&lt;author&gt;Sotiropoulou, Sofia&lt;/author&gt;&lt;author&gt;Sierra-Sastre, Yajaira&lt;/author&gt;&lt;author&gt;Mark, Sonny S.&lt;/author&gt;&lt;author&gt;Batt, Carl A.&lt;/author&gt;&lt;/authors&gt;&lt;/contributors&gt;&lt;titles&gt;&lt;title&gt;Biotemplated Nanostructured Materials&lt;/title&gt;&lt;secondary-title&gt;Chemistry of Materials&lt;/secondary-title&gt;&lt;/titles&gt;&lt;periodical&gt;&lt;full-title&gt;Chemistry of Materials&lt;/full-title&gt;&lt;abbr-1&gt;Chem. Mater.&lt;/abbr-1&gt;&lt;abbr-2&gt;Chem Mater&lt;/abbr-2&gt;&lt;/periodical&gt;&lt;pages&gt;821-834&lt;/pages&gt;&lt;volume&gt;20&lt;/volume&gt;&lt;number&gt;3&lt;/number&gt;&lt;dates&gt;&lt;year&gt;2008&lt;/year&gt;&lt;pub-dates&gt;&lt;date&gt;2008/02/01&lt;/date&gt;&lt;/pub-dates&gt;&lt;/dates&gt;&lt;publisher&gt;American Chemical Society&lt;/publisher&gt;&lt;isbn&gt;0897-4756&lt;/isbn&gt;&lt;urls&gt;&lt;related-urls&gt;&lt;url&gt;https://doi.org/10.1021/cm702152a&lt;/url&gt;&lt;/related-urls&gt;&lt;/urls&gt;&lt;electronic-resource-num&gt;10.1021/cm702152a&lt;/electronic-resource-num&gt;&lt;/record&gt;&lt;/Cite&gt;&lt;/EndNote&gt;</w:instrText>
      </w:r>
      <w:r w:rsidR="007321BA">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15</w:t>
      </w:r>
      <w:r w:rsidR="007321BA">
        <w:rPr>
          <w:rFonts w:asciiTheme="minorHAnsi" w:hAnsiTheme="minorHAnsi" w:cstheme="minorHAnsi"/>
          <w:color w:val="auto"/>
        </w:rPr>
        <w:fldChar w:fldCharType="end"/>
      </w:r>
      <w:r>
        <w:rPr>
          <w:rFonts w:asciiTheme="minorHAnsi" w:hAnsiTheme="minorHAnsi" w:cstheme="minorHAnsi"/>
          <w:color w:val="auto"/>
        </w:rPr>
        <w:t xml:space="preserve">. </w:t>
      </w:r>
      <w:proofErr w:type="spellStart"/>
      <w:r>
        <w:rPr>
          <w:rFonts w:asciiTheme="minorHAnsi" w:hAnsiTheme="minorHAnsi" w:cstheme="minorHAnsi"/>
          <w:color w:val="auto"/>
        </w:rPr>
        <w:t>Biotemplating</w:t>
      </w:r>
      <w:proofErr w:type="spellEnd"/>
      <w:r>
        <w:rPr>
          <w:rFonts w:asciiTheme="minorHAnsi" w:hAnsiTheme="minorHAnsi" w:cstheme="minorHAnsi"/>
          <w:color w:val="auto"/>
        </w:rPr>
        <w:t xml:space="preserve"> uses biological molecules ranging from collagen, </w:t>
      </w:r>
      <w:r w:rsidR="009D3DAB">
        <w:rPr>
          <w:rFonts w:asciiTheme="minorHAnsi" w:hAnsiTheme="minorHAnsi" w:cstheme="minorHAnsi"/>
          <w:color w:val="auto"/>
        </w:rPr>
        <w:t xml:space="preserve">gelatin, </w:t>
      </w:r>
      <w:r>
        <w:rPr>
          <w:rFonts w:asciiTheme="minorHAnsi" w:hAnsiTheme="minorHAnsi" w:cstheme="minorHAnsi"/>
          <w:color w:val="auto"/>
        </w:rPr>
        <w:t xml:space="preserve">DNA, viruses, to </w:t>
      </w:r>
      <w:r w:rsidR="009D3DAB">
        <w:rPr>
          <w:rFonts w:asciiTheme="minorHAnsi" w:hAnsiTheme="minorHAnsi" w:cstheme="minorHAnsi"/>
          <w:color w:val="auto"/>
        </w:rPr>
        <w:t>cellulose</w:t>
      </w:r>
      <w:r>
        <w:rPr>
          <w:rFonts w:asciiTheme="minorHAnsi" w:hAnsiTheme="minorHAnsi" w:cstheme="minorHAnsi"/>
          <w:color w:val="auto"/>
        </w:rPr>
        <w:t xml:space="preserve"> to provide a </w:t>
      </w:r>
      <w:r w:rsidR="004823ED">
        <w:rPr>
          <w:rFonts w:asciiTheme="minorHAnsi" w:hAnsiTheme="minorHAnsi" w:cstheme="minorHAnsi"/>
          <w:color w:val="auto"/>
        </w:rPr>
        <w:t>shape-directing template for the</w:t>
      </w:r>
      <w:r>
        <w:rPr>
          <w:rFonts w:asciiTheme="minorHAnsi" w:hAnsiTheme="minorHAnsi" w:cstheme="minorHAnsi"/>
          <w:color w:val="auto"/>
        </w:rPr>
        <w:t xml:space="preserve"> synthesis of nanostructures, where the resulting metal-based nanostructure</w:t>
      </w:r>
      <w:r w:rsidR="004823ED">
        <w:rPr>
          <w:rFonts w:asciiTheme="minorHAnsi" w:hAnsiTheme="minorHAnsi" w:cstheme="minorHAnsi"/>
          <w:color w:val="auto"/>
        </w:rPr>
        <w:t>s assume</w:t>
      </w:r>
      <w:r>
        <w:rPr>
          <w:rFonts w:asciiTheme="minorHAnsi" w:hAnsiTheme="minorHAnsi" w:cstheme="minorHAnsi"/>
          <w:color w:val="auto"/>
        </w:rPr>
        <w:t xml:space="preserve"> the geometry of the biological template molecule</w:t>
      </w:r>
      <w:r w:rsidR="00E30A65">
        <w:rPr>
          <w:rFonts w:asciiTheme="minorHAnsi" w:hAnsiTheme="minorHAnsi" w:cstheme="minorHAnsi"/>
          <w:color w:val="auto"/>
        </w:rPr>
        <w:fldChar w:fldCharType="begin">
          <w:fldData xml:space="preserve">PEVuZE5vdGU+PENpdGU+PEF1dGhvcj5IdWFuZzwvQXV0aG9yPjxZZWFyPjIwMTU8L1llYXI+PFJl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</w:fldData>
        </w:fldChar>
      </w:r>
      <w:r w:rsidR="0026045F">
        <w:rPr>
          <w:rFonts w:asciiTheme="minorHAnsi" w:hAnsiTheme="minorHAnsi" w:cstheme="minorHAnsi"/>
          <w:color w:val="auto"/>
        </w:rPr>
        <w:instrText xml:space="preserve"> ADDIN EN.CITE </w:instrText>
      </w:r>
      <w:r w:rsidR="0026045F">
        <w:rPr>
          <w:rFonts w:asciiTheme="minorHAnsi" w:hAnsiTheme="minorHAnsi" w:cstheme="minorHAnsi"/>
          <w:color w:val="auto"/>
        </w:rPr>
        <w:fldChar w:fldCharType="begin">
          <w:fldData xml:space="preserve">PEVuZE5vdGU+PENpdGU+PEF1dGhvcj5IdWFuZzwvQXV0aG9yPjxZZWFyPjIwMTU8L1llYXI+PFJl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</w:fldData>
        </w:fldChar>
      </w:r>
      <w:r w:rsidR="0026045F">
        <w:rPr>
          <w:rFonts w:asciiTheme="minorHAnsi" w:hAnsiTheme="minorHAnsi" w:cstheme="minorHAnsi"/>
          <w:color w:val="auto"/>
        </w:rPr>
        <w:instrText xml:space="preserve"> ADDIN EN.CITE.DATA </w:instrText>
      </w:r>
      <w:r w:rsidR="0026045F">
        <w:rPr>
          <w:rFonts w:asciiTheme="minorHAnsi" w:hAnsiTheme="minorHAnsi" w:cstheme="minorHAnsi"/>
          <w:color w:val="auto"/>
        </w:rPr>
      </w:r>
      <w:r w:rsidR="0026045F">
        <w:rPr>
          <w:rFonts w:asciiTheme="minorHAnsi" w:hAnsiTheme="minorHAnsi" w:cstheme="minorHAnsi"/>
          <w:color w:val="auto"/>
        </w:rPr>
        <w:fldChar w:fldCharType="end"/>
      </w:r>
      <w:r w:rsidR="00E30A65">
        <w:rPr>
          <w:rFonts w:asciiTheme="minorHAnsi" w:hAnsiTheme="minorHAnsi" w:cstheme="minorHAnsi"/>
          <w:color w:val="auto"/>
        </w:rPr>
      </w:r>
      <w:r w:rsidR="00E30A65">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16,17</w:t>
      </w:r>
      <w:r w:rsidR="00E30A65">
        <w:rPr>
          <w:rFonts w:asciiTheme="minorHAnsi" w:hAnsiTheme="minorHAnsi" w:cstheme="minorHAnsi"/>
          <w:color w:val="auto"/>
        </w:rPr>
        <w:fldChar w:fldCharType="end"/>
      </w:r>
      <w:r>
        <w:rPr>
          <w:rFonts w:asciiTheme="minorHAnsi" w:hAnsiTheme="minorHAnsi" w:cstheme="minorHAnsi"/>
          <w:color w:val="auto"/>
        </w:rPr>
        <w:t xml:space="preserve">. Cellulose nanofibers are appealing as a </w:t>
      </w:r>
      <w:proofErr w:type="spellStart"/>
      <w:r>
        <w:rPr>
          <w:rFonts w:asciiTheme="minorHAnsi" w:hAnsiTheme="minorHAnsi" w:cstheme="minorHAnsi"/>
          <w:color w:val="auto"/>
        </w:rPr>
        <w:t>biotemplate</w:t>
      </w:r>
      <w:proofErr w:type="spellEnd"/>
      <w:r>
        <w:rPr>
          <w:rFonts w:asciiTheme="minorHAnsi" w:hAnsiTheme="minorHAnsi" w:cstheme="minorHAnsi"/>
          <w:color w:val="auto"/>
        </w:rPr>
        <w:t xml:space="preserve"> given the high natural abundance of cellulosic materials, </w:t>
      </w:r>
      <w:r w:rsidR="004823ED">
        <w:rPr>
          <w:rFonts w:asciiTheme="minorHAnsi" w:hAnsiTheme="minorHAnsi" w:cstheme="minorHAnsi"/>
          <w:color w:val="auto"/>
        </w:rPr>
        <w:t xml:space="preserve">their </w:t>
      </w:r>
      <w:r>
        <w:rPr>
          <w:rFonts w:asciiTheme="minorHAnsi" w:hAnsiTheme="minorHAnsi" w:cstheme="minorHAnsi"/>
          <w:color w:val="auto"/>
        </w:rPr>
        <w:t>high aspect ratio linear geometry, and ability to chemically functionalize</w:t>
      </w:r>
      <w:r w:rsidR="004823ED">
        <w:rPr>
          <w:rFonts w:asciiTheme="minorHAnsi" w:hAnsiTheme="minorHAnsi" w:cstheme="minorHAnsi"/>
          <w:color w:val="auto"/>
        </w:rPr>
        <w:t xml:space="preserve"> their glucose monomers</w:t>
      </w:r>
      <w:r w:rsidR="009420EC">
        <w:rPr>
          <w:rFonts w:asciiTheme="minorHAnsi" w:hAnsiTheme="minorHAnsi" w:cstheme="minorHAnsi"/>
          <w:color w:val="auto"/>
        </w:rPr>
        <w:fldChar w:fldCharType="begin">
          <w:fldData xml:space="preserve">PEVuZE5vdGU+PENpdGU+PEF1dGhvcj5KYXJ2aXM8L0F1dGhvcj48WWVhcj4yMDAzPC9ZZWFyPjxS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=
</w:fldData>
        </w:fldChar>
      </w:r>
      <w:r w:rsidR="004823ED">
        <w:rPr>
          <w:rFonts w:asciiTheme="minorHAnsi" w:hAnsiTheme="minorHAnsi" w:cstheme="minorHAnsi"/>
          <w:color w:val="auto"/>
        </w:rPr>
        <w:instrText xml:space="preserve"> ADDIN EN.CITE </w:instrText>
      </w:r>
      <w:r w:rsidR="004823ED">
        <w:rPr>
          <w:rFonts w:asciiTheme="minorHAnsi" w:hAnsiTheme="minorHAnsi" w:cstheme="minorHAnsi"/>
          <w:color w:val="auto"/>
        </w:rPr>
        <w:fldChar w:fldCharType="begin">
          <w:fldData xml:space="preserve">PEVuZE5vdGU+PENpdGU+PEF1dGhvcj5KYXJ2aXM8L0F1dGhvcj48WWVhcj4yMDAzPC9ZZWFyPjxS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=
</w:fldData>
        </w:fldChar>
      </w:r>
      <w:r w:rsidR="004823ED">
        <w:rPr>
          <w:rFonts w:asciiTheme="minorHAnsi" w:hAnsiTheme="minorHAnsi" w:cstheme="minorHAnsi"/>
          <w:color w:val="auto"/>
        </w:rPr>
        <w:instrText xml:space="preserve"> ADDIN EN.CITE.DATA </w:instrText>
      </w:r>
      <w:r w:rsidR="004823ED">
        <w:rPr>
          <w:rFonts w:asciiTheme="minorHAnsi" w:hAnsiTheme="minorHAnsi" w:cstheme="minorHAnsi"/>
          <w:color w:val="auto"/>
        </w:rPr>
      </w:r>
      <w:r w:rsidR="004823ED">
        <w:rPr>
          <w:rFonts w:asciiTheme="minorHAnsi" w:hAnsiTheme="minorHAnsi" w:cstheme="minorHAnsi"/>
          <w:color w:val="auto"/>
        </w:rPr>
        <w:fldChar w:fldCharType="end"/>
      </w:r>
      <w:r w:rsidR="009420EC">
        <w:rPr>
          <w:rFonts w:asciiTheme="minorHAnsi" w:hAnsiTheme="minorHAnsi" w:cstheme="minorHAnsi"/>
          <w:color w:val="auto"/>
        </w:rPr>
      </w:r>
      <w:r w:rsidR="009420EC">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18-23</w:t>
      </w:r>
      <w:r w:rsidR="009420EC">
        <w:rPr>
          <w:rFonts w:asciiTheme="minorHAnsi" w:hAnsiTheme="minorHAnsi" w:cstheme="minorHAnsi"/>
          <w:color w:val="auto"/>
        </w:rPr>
        <w:fldChar w:fldCharType="end"/>
      </w:r>
      <w:r>
        <w:rPr>
          <w:rFonts w:asciiTheme="minorHAnsi" w:hAnsiTheme="minorHAnsi" w:cstheme="minorHAnsi"/>
          <w:color w:val="auto"/>
        </w:rPr>
        <w:t>.</w:t>
      </w:r>
      <w:r w:rsidR="00AF7D93">
        <w:rPr>
          <w:rFonts w:asciiTheme="minorHAnsi" w:hAnsiTheme="minorHAnsi" w:cstheme="minorHAnsi"/>
          <w:color w:val="auto"/>
        </w:rPr>
        <w:t xml:space="preserve"> </w:t>
      </w:r>
      <w:r>
        <w:rPr>
          <w:rFonts w:asciiTheme="minorHAnsi" w:hAnsiTheme="minorHAnsi" w:cstheme="minorHAnsi"/>
          <w:color w:val="auto"/>
        </w:rPr>
        <w:t>Cellulose nanofibe</w:t>
      </w:r>
      <w:r w:rsidR="007321BA">
        <w:rPr>
          <w:rFonts w:asciiTheme="minorHAnsi" w:hAnsiTheme="minorHAnsi" w:cstheme="minorHAnsi"/>
          <w:color w:val="auto"/>
        </w:rPr>
        <w:t xml:space="preserve">rs </w:t>
      </w:r>
      <w:r w:rsidR="00115E9C">
        <w:rPr>
          <w:rFonts w:asciiTheme="minorHAnsi" w:hAnsiTheme="minorHAnsi" w:cstheme="minorHAnsi"/>
          <w:color w:val="auto"/>
        </w:rPr>
        <w:t xml:space="preserve">(CNF) </w:t>
      </w:r>
      <w:r w:rsidR="007321BA">
        <w:rPr>
          <w:rFonts w:asciiTheme="minorHAnsi" w:hAnsiTheme="minorHAnsi" w:cstheme="minorHAnsi"/>
          <w:color w:val="auto"/>
        </w:rPr>
        <w:t xml:space="preserve">have been used to </w:t>
      </w:r>
      <w:r w:rsidR="009420EC">
        <w:rPr>
          <w:rFonts w:asciiTheme="minorHAnsi" w:hAnsiTheme="minorHAnsi" w:cstheme="minorHAnsi"/>
          <w:color w:val="auto"/>
        </w:rPr>
        <w:t>synthesize three dimensional TiO</w:t>
      </w:r>
      <w:r w:rsidR="009420EC" w:rsidRPr="009420EC">
        <w:rPr>
          <w:rFonts w:asciiTheme="minorHAnsi" w:hAnsiTheme="minorHAnsi" w:cstheme="minorHAnsi"/>
          <w:color w:val="auto"/>
          <w:vertAlign w:val="subscript"/>
        </w:rPr>
        <w:t>2</w:t>
      </w:r>
      <w:r w:rsidR="009420EC">
        <w:rPr>
          <w:rFonts w:asciiTheme="minorHAnsi" w:hAnsiTheme="minorHAnsi" w:cstheme="minorHAnsi"/>
          <w:color w:val="auto"/>
        </w:rPr>
        <w:t xml:space="preserve"> nanowires for photoanodes</w:t>
      </w:r>
      <w:r w:rsidR="009420EC">
        <w:rPr>
          <w:rFonts w:asciiTheme="minorHAnsi" w:hAnsiTheme="minorHAnsi" w:cstheme="minorHAnsi"/>
          <w:color w:val="auto"/>
        </w:rPr>
        <w:fldChar w:fldCharType="begin"/>
      </w:r>
      <w:r w:rsidR="004823ED">
        <w:rPr>
          <w:rFonts w:asciiTheme="minorHAnsi" w:hAnsiTheme="minorHAnsi" w:cstheme="minorHAnsi"/>
          <w:color w:val="auto"/>
        </w:rPr>
        <w:instrText xml:space="preserve"> ADDIN EN.CITE &lt;EndNote&gt;&lt;Cite&gt;&lt;Author&gt;Li&lt;/Author&gt;&lt;Year&gt;2014&lt;/Year&gt;&lt;RecNum&gt;448&lt;/RecNum&gt;&lt;DisplayText&gt;&lt;style face="superscript"&gt;24&lt;/style&gt;&lt;/DisplayText&gt;&lt;record&gt;&lt;rec-number&gt;448&lt;/rec-number&gt;&lt;foreign-keys&gt;&lt;key app="EN" db-id="eatetstthdrdaredefovtv9wdpx92awfa2tv" timestamp="1538156502"&gt;448&lt;/key&gt;&lt;/foreign-keys&gt;&lt;ref-type name="Journal Article"&gt;17&lt;/ref-type&gt;&lt;contributors&gt;&lt;authors&gt;&lt;author&gt;Zhaodong Li&lt;/author&gt;&lt;author&gt;Chunhua Yao&lt;/author&gt;&lt;author&gt;Fei Wang&lt;/author&gt;&lt;author&gt;Zhiyong Cai&lt;/author&gt;&lt;author&gt;Xudong Wang&lt;/author&gt;&lt;/authors&gt;&lt;/contributors&gt;&lt;titles&gt;&lt;title&gt;&lt;style face="normal" font="default" size="100%"&gt;Cellulose nanofiber-templated three-dimension TiO&lt;/style&gt;&lt;style face="subscript" font="default" size="100%"&gt;2&lt;/style&gt;&lt;style face="normal" font="default" size="100%"&gt; hierarchical nanowire network for photoelectrochemical photoanode&lt;/style&gt;&lt;/title&gt;&lt;secondary-title&gt;Nanotechnology&lt;/secondary-title&gt;&lt;/titles&gt;&lt;periodical&gt;&lt;full-title&gt;Nanotechnology&lt;/full-title&gt;&lt;/periodical&gt;&lt;pages&gt;504005&lt;/pages&gt;&lt;volume&gt;25&lt;/volume&gt;&lt;number&gt;50&lt;/number&gt;&lt;dates&gt;&lt;year&gt;2014&lt;/year&gt;&lt;/dates&gt;&lt;isbn&gt;0957-4484&lt;/isbn&gt;&lt;urls&gt;&lt;related-urls&gt;&lt;url&gt;http://stacks.iop.org/0957-4484/25/i=50/a=504005&lt;/url&gt;&lt;/related-urls&gt;&lt;/urls&gt;&lt;/record&gt;&lt;/Cite&gt;&lt;/EndNote&gt;</w:instrText>
      </w:r>
      <w:r w:rsidR="009420EC">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24</w:t>
      </w:r>
      <w:r w:rsidR="009420EC">
        <w:rPr>
          <w:rFonts w:asciiTheme="minorHAnsi" w:hAnsiTheme="minorHAnsi" w:cstheme="minorHAnsi"/>
          <w:color w:val="auto"/>
        </w:rPr>
        <w:fldChar w:fldCharType="end"/>
      </w:r>
      <w:r w:rsidR="009420EC">
        <w:rPr>
          <w:rFonts w:asciiTheme="minorHAnsi" w:hAnsiTheme="minorHAnsi" w:cstheme="minorHAnsi"/>
          <w:color w:val="auto"/>
        </w:rPr>
        <w:t xml:space="preserve">, </w:t>
      </w:r>
      <w:r w:rsidR="000F01F0">
        <w:rPr>
          <w:rFonts w:asciiTheme="minorHAnsi" w:hAnsiTheme="minorHAnsi" w:cstheme="minorHAnsi"/>
          <w:color w:val="auto"/>
        </w:rPr>
        <w:t>silver nanowires for transparent paper electronics</w:t>
      </w:r>
      <w:r w:rsidR="000F01F0">
        <w:rPr>
          <w:rFonts w:asciiTheme="minorHAnsi" w:hAnsiTheme="minorHAnsi" w:cstheme="minorHAnsi"/>
          <w:color w:val="auto"/>
        </w:rPr>
        <w:fldChar w:fldCharType="begin"/>
      </w:r>
      <w:r w:rsidR="004823ED">
        <w:rPr>
          <w:rFonts w:asciiTheme="minorHAnsi" w:hAnsiTheme="minorHAnsi" w:cstheme="minorHAnsi"/>
          <w:color w:val="auto"/>
        </w:rPr>
        <w:instrText xml:space="preserve"> ADDIN EN.CITE &lt;EndNote&gt;&lt;Cite&gt;&lt;Author&gt;Koga&lt;/Author&gt;&lt;Year&gt;2014&lt;/Year&gt;&lt;RecNum&gt;455&lt;/RecNum&gt;&lt;DisplayText&gt;&lt;style face="superscript"&gt;25&lt;/style&gt;&lt;/DisplayText&gt;&lt;record&gt;&lt;rec-number&gt;455&lt;/rec-number&gt;&lt;foreign-keys&gt;&lt;key app="EN" db-id="eatetstthdrdaredefovtv9wdpx92awfa2tv" timestamp="1538158120"&gt;455&lt;/key&gt;&lt;/foreign-keys&gt;&lt;ref-type name="Journal Article"&gt;17&lt;/ref-type&gt;&lt;contributors&gt;&lt;authors&gt;&lt;author&gt;Koga, Hirotaka&lt;/author&gt;&lt;author&gt;Nogi, Masaya&lt;/author&gt;&lt;author&gt;Komoda, Natsuki&lt;/author&gt;&lt;author&gt;Nge, Thi Thi&lt;/author&gt;&lt;author&gt;Sugahara, Tohru&lt;/author&gt;&lt;author&gt;Suganuma, Katsuaki&lt;/author&gt;&lt;/authors&gt;&lt;/contributors&gt;&lt;titles&gt;&lt;title&gt;Uniformly connected conductive networks on cellulose nanofiber paper for transparent paper electronics&lt;/title&gt;&lt;secondary-title&gt;Npg Asia Materials&lt;/secondary-title&gt;&lt;/titles&gt;&lt;periodical&gt;&lt;full-title&gt;Npg Asia Materials&lt;/full-title&gt;&lt;/periodical&gt;&lt;pages&gt;e93&lt;/pages&gt;&lt;volume&gt;6&lt;/volume&gt;&lt;dates&gt;&lt;year&gt;2014&lt;/year&gt;&lt;pub-dates&gt;&lt;date&gt;03/21/online&lt;/date&gt;&lt;/pub-dates&gt;&lt;/dates&gt;&lt;publisher&gt;The Author(s)&lt;/publisher&gt;&lt;work-type&gt;Original Article&lt;/work-type&gt;&lt;urls&gt;&lt;related-urls&gt;&lt;url&gt;http://dx.doi.org/10.1038/am.2014.9&lt;/url&gt;&lt;/related-urls&gt;&lt;/urls&gt;&lt;electronic-resource-num&gt;10.1038/am.2014.9&amp;#xD;https://www.nature.com/articles/am20149#supplementary-information&lt;/electronic-resource-num&gt;&lt;/record&gt;&lt;/Cite&gt;&lt;/EndNote&gt;</w:instrText>
      </w:r>
      <w:r w:rsidR="000F01F0">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25</w:t>
      </w:r>
      <w:r w:rsidR="000F01F0">
        <w:rPr>
          <w:rFonts w:asciiTheme="minorHAnsi" w:hAnsiTheme="minorHAnsi" w:cstheme="minorHAnsi"/>
          <w:color w:val="auto"/>
        </w:rPr>
        <w:fldChar w:fldCharType="end"/>
      </w:r>
      <w:r w:rsidR="007321BA">
        <w:rPr>
          <w:rFonts w:asciiTheme="minorHAnsi" w:hAnsiTheme="minorHAnsi" w:cstheme="minorHAnsi"/>
          <w:color w:val="auto"/>
        </w:rPr>
        <w:t xml:space="preserve">, </w:t>
      </w:r>
      <w:r w:rsidR="000F01F0">
        <w:rPr>
          <w:rFonts w:asciiTheme="minorHAnsi" w:hAnsiTheme="minorHAnsi" w:cstheme="minorHAnsi"/>
          <w:color w:val="auto"/>
        </w:rPr>
        <w:t>and palladium aerogel composites</w:t>
      </w:r>
      <w:r w:rsidR="004823ED">
        <w:rPr>
          <w:rFonts w:asciiTheme="minorHAnsi" w:hAnsiTheme="minorHAnsi" w:cstheme="minorHAnsi"/>
          <w:color w:val="auto"/>
        </w:rPr>
        <w:t xml:space="preserve"> for catalysis</w:t>
      </w:r>
      <w:r w:rsidR="000F01F0">
        <w:rPr>
          <w:rFonts w:asciiTheme="minorHAnsi" w:hAnsiTheme="minorHAnsi" w:cstheme="minorHAnsi"/>
          <w:color w:val="auto"/>
        </w:rPr>
        <w:fldChar w:fldCharType="begin"/>
      </w:r>
      <w:r w:rsidR="004823ED">
        <w:rPr>
          <w:rFonts w:asciiTheme="minorHAnsi" w:hAnsiTheme="minorHAnsi" w:cstheme="minorHAnsi"/>
          <w:color w:val="auto"/>
        </w:rPr>
        <w:instrText xml:space="preserve"> ADDIN EN.CITE &lt;EndNote&gt;&lt;Cite&gt;&lt;Author&gt;Burpo&lt;/Author&gt;&lt;Year&gt;2018&lt;/Year&gt;&lt;RecNum&gt;312&lt;/RecNum&gt;&lt;DisplayText&gt;&lt;style face="superscript"&gt;26&lt;/style&gt;&lt;/DisplayText&gt;&lt;record&gt;&lt;rec-number&gt;312&lt;/rec-number&gt;&lt;foreign-keys&gt;&lt;key app="EN" db-id="eatetstthdrdaredefovtv9wdpx92awfa2tv" timestamp="1529016642"&gt;312&lt;/key&gt;&lt;/foreign-keys&gt;&lt;ref-type name="Journal Article"&gt;17&lt;/ref-type&gt;&lt;contributors&gt;&lt;authors&gt;&lt;author&gt;Burpo, Fred&lt;/author&gt;&lt;author&gt;Mitropoulos, Alexander&lt;/author&gt;&lt;author&gt;Nagelli, Enoch&lt;/author&gt;&lt;author&gt;Palmer, Jesse&lt;/author&gt;&lt;author&gt;Morris, Lauren&lt;/author&gt;&lt;author&gt;Ryu, Madeline&lt;/author&gt;&lt;author&gt;Wickiser, J.&lt;/author&gt;&lt;/authors&gt;&lt;/contributors&gt;&lt;titles&gt;&lt;title&gt;Cellulose Nanofiber Biotemplated Palladium Composite Aerogels&lt;/title&gt;&lt;secondary-title&gt;Molecules&lt;/secondary-title&gt;&lt;/titles&gt;&lt;pages&gt;1405&lt;/pages&gt;&lt;volume&gt;23&lt;/volume&gt;&lt;number&gt;6&lt;/number&gt;&lt;dates&gt;&lt;year&gt;2018&lt;/year&gt;&lt;/dates&gt;&lt;isbn&gt;1420-3049&lt;/isbn&gt;&lt;accession-num&gt;doi:10.3390/molecules23061405&lt;/accession-num&gt;&lt;urls&gt;&lt;related-urls&gt;&lt;url&gt;http://www.mdpi.com/1420-3049/23/6/1405&lt;/url&gt;&lt;/related-urls&gt;&lt;/urls&gt;&lt;/record&gt;&lt;/Cite&gt;&lt;/EndNote&gt;</w:instrText>
      </w:r>
      <w:r w:rsidR="000F01F0">
        <w:rPr>
          <w:rFonts w:asciiTheme="minorHAnsi" w:hAnsiTheme="minorHAnsi" w:cstheme="minorHAnsi"/>
          <w:color w:val="auto"/>
        </w:rPr>
        <w:fldChar w:fldCharType="separate"/>
      </w:r>
      <w:r w:rsidR="004823ED" w:rsidRPr="004823ED">
        <w:rPr>
          <w:rFonts w:asciiTheme="minorHAnsi" w:hAnsiTheme="minorHAnsi" w:cstheme="minorHAnsi"/>
          <w:noProof/>
          <w:color w:val="auto"/>
          <w:vertAlign w:val="superscript"/>
        </w:rPr>
        <w:t>26</w:t>
      </w:r>
      <w:r w:rsidR="000F01F0">
        <w:rPr>
          <w:rFonts w:asciiTheme="minorHAnsi" w:hAnsiTheme="minorHAnsi" w:cstheme="minorHAnsi"/>
          <w:color w:val="auto"/>
        </w:rPr>
        <w:fldChar w:fldCharType="end"/>
      </w:r>
      <w:r w:rsidR="007321BA">
        <w:rPr>
          <w:rFonts w:asciiTheme="minorHAnsi" w:hAnsiTheme="minorHAnsi" w:cstheme="minorHAnsi"/>
          <w:color w:val="auto"/>
        </w:rPr>
        <w:t>.</w:t>
      </w:r>
      <w:r w:rsidR="00115E9C">
        <w:rPr>
          <w:rFonts w:asciiTheme="minorHAnsi" w:hAnsiTheme="minorHAnsi" w:cstheme="minorHAnsi"/>
          <w:color w:val="auto"/>
        </w:rPr>
        <w:t xml:space="preserve"> </w:t>
      </w:r>
      <w:bookmarkStart w:id="1" w:name="_Hlk531840353"/>
      <w:r w:rsidR="00115E9C">
        <w:rPr>
          <w:rFonts w:asciiTheme="minorHAnsi" w:hAnsiTheme="minorHAnsi" w:cstheme="minorHAnsi"/>
          <w:color w:val="auto"/>
        </w:rPr>
        <w:t xml:space="preserve">Further, TEMPO-oxidized cellulose nanofibers have been used both as a </w:t>
      </w:r>
      <w:proofErr w:type="spellStart"/>
      <w:r w:rsidR="00D7339D">
        <w:rPr>
          <w:rFonts w:asciiTheme="minorHAnsi" w:hAnsiTheme="minorHAnsi" w:cstheme="minorHAnsi"/>
          <w:color w:val="auto"/>
        </w:rPr>
        <w:t>bio</w:t>
      </w:r>
      <w:r w:rsidR="00115E9C">
        <w:rPr>
          <w:rFonts w:asciiTheme="minorHAnsi" w:hAnsiTheme="minorHAnsi" w:cstheme="minorHAnsi"/>
          <w:color w:val="auto"/>
        </w:rPr>
        <w:t>templat</w:t>
      </w:r>
      <w:r w:rsidR="00D7339D">
        <w:rPr>
          <w:rFonts w:asciiTheme="minorHAnsi" w:hAnsiTheme="minorHAnsi" w:cstheme="minorHAnsi"/>
          <w:color w:val="auto"/>
        </w:rPr>
        <w:t>e</w:t>
      </w:r>
      <w:proofErr w:type="spellEnd"/>
      <w:r w:rsidR="00115E9C">
        <w:rPr>
          <w:rFonts w:asciiTheme="minorHAnsi" w:hAnsiTheme="minorHAnsi" w:cstheme="minorHAnsi"/>
          <w:color w:val="auto"/>
        </w:rPr>
        <w:t xml:space="preserve"> and reducing agent in the preparation of palladium decorated CNF aerogels</w:t>
      </w:r>
      <w:r w:rsidR="00115E9C">
        <w:rPr>
          <w:rFonts w:asciiTheme="minorHAnsi" w:hAnsiTheme="minorHAnsi" w:cstheme="minorHAnsi"/>
          <w:color w:val="auto"/>
        </w:rPr>
        <w:fldChar w:fldCharType="begin"/>
      </w:r>
      <w:r w:rsidR="00115E9C">
        <w:rPr>
          <w:rFonts w:asciiTheme="minorHAnsi" w:hAnsiTheme="minorHAnsi" w:cstheme="minorHAnsi"/>
          <w:color w:val="auto"/>
        </w:rPr>
        <w:instrText xml:space="preserve"> ADDIN EN.CITE &lt;EndNote&gt;&lt;Cite&gt;&lt;Author&gt;Gu&lt;/Author&gt;&lt;Year&gt;2018&lt;/Year&gt;&lt;RecNum&gt;468&lt;/RecNum&gt;&lt;DisplayText&gt;&lt;style face="superscript"&gt;27&lt;/style&gt;&lt;/DisplayText&gt;&lt;record&gt;&lt;rec-number&gt;468&lt;/rec-number&gt;&lt;foreign-keys&gt;&lt;key app="EN" db-id="eatetstthdrdaredefovtv9wdpx92awfa2tv" timestamp="1544094903"&gt;468&lt;/key&gt;&lt;/foreign-keys&gt;&lt;ref-type name="Journal Article"&gt;17&lt;/ref-type&gt;&lt;contributors&gt;&lt;authors&gt;&lt;author&gt;Gu, Jin&lt;/author&gt;&lt;author&gt;Hu, Chuanshuang&lt;/author&gt;&lt;author&gt;Zhang, Weiwei&lt;/author&gt;&lt;author&gt;Dichiara, Anthony B.&lt;/author&gt;&lt;/authors&gt;&lt;/contributors&gt;&lt;titles&gt;&lt;title&gt;Reagentless preparation of shape memory cellulose nanofibril aerogels decorated with Pd nanoparticles and their application in dye discoloration&lt;/title&gt;&lt;secondary-title&gt;Applied Catalysis B: Environmental&lt;/secondary-title&gt;&lt;/titles&gt;&lt;periodical&gt;&lt;full-title&gt;Applied Catalysis B: Environmental&lt;/full-title&gt;&lt;/periodical&gt;&lt;pages&gt;482-490&lt;/pages&gt;&lt;volume&gt;237&lt;/volume&gt;&lt;keywords&gt;&lt;keyword&gt;Nanocellulose&lt;/keyword&gt;&lt;keyword&gt;Aerogel&lt;/keyword&gt;&lt;keyword&gt;Palladium nanoparticles&lt;/keyword&gt;&lt;keyword&gt;Dye discoloration&lt;/keyword&gt;&lt;/keywords&gt;&lt;dates&gt;&lt;year&gt;2018&lt;/year&gt;&lt;pub-dates&gt;&lt;date&gt;2018/12/05/&lt;/date&gt;&lt;/pub-dates&gt;&lt;/dates&gt;&lt;isbn&gt;0926-3373&lt;/isbn&gt;&lt;urls&gt;&lt;related-urls&gt;&lt;url&gt;http://www.sciencedirect.com/science/article/pii/S0926337318305289&lt;/url&gt;&lt;/related-urls&gt;&lt;/urls&gt;&lt;electronic-resource-num&gt;https://doi.org/10.1016/j.apcatb.2018.06.002&lt;/electronic-resource-num&gt;&lt;/record&gt;&lt;/Cite&gt;&lt;/EndNote&gt;</w:instrText>
      </w:r>
      <w:r w:rsidR="00115E9C">
        <w:rPr>
          <w:rFonts w:asciiTheme="minorHAnsi" w:hAnsiTheme="minorHAnsi" w:cstheme="minorHAnsi"/>
          <w:color w:val="auto"/>
        </w:rPr>
        <w:fldChar w:fldCharType="separate"/>
      </w:r>
      <w:r w:rsidR="00115E9C" w:rsidRPr="00115E9C">
        <w:rPr>
          <w:rFonts w:asciiTheme="minorHAnsi" w:hAnsiTheme="minorHAnsi" w:cstheme="minorHAnsi"/>
          <w:noProof/>
          <w:color w:val="auto"/>
          <w:vertAlign w:val="superscript"/>
        </w:rPr>
        <w:t>27</w:t>
      </w:r>
      <w:r w:rsidR="00115E9C">
        <w:rPr>
          <w:rFonts w:asciiTheme="minorHAnsi" w:hAnsiTheme="minorHAnsi" w:cstheme="minorHAnsi"/>
          <w:color w:val="auto"/>
        </w:rPr>
        <w:fldChar w:fldCharType="end"/>
      </w:r>
      <w:bookmarkEnd w:id="1"/>
      <w:r w:rsidR="00D7339D">
        <w:rPr>
          <w:rFonts w:asciiTheme="minorHAnsi" w:hAnsiTheme="minorHAnsi" w:cstheme="minorHAnsi"/>
          <w:color w:val="auto"/>
        </w:rPr>
        <w:t>.</w:t>
      </w:r>
    </w:p>
    <w:p w14:paraId="1D2B92A3" w14:textId="185D0903" w:rsidR="007471A0" w:rsidRPr="008B4890" w:rsidRDefault="007471A0" w:rsidP="00600AF8">
      <w:pPr>
        <w:rPr>
          <w:rFonts w:asciiTheme="minorHAnsi" w:hAnsiTheme="minorHAnsi" w:cstheme="minorHAnsi"/>
          <w:color w:val="auto"/>
        </w:rPr>
      </w:pPr>
    </w:p>
    <w:p w14:paraId="4AF61330" w14:textId="194E5D69" w:rsidR="00137F4F" w:rsidRDefault="00137F4F" w:rsidP="00600AF8">
      <w:pPr>
        <w:rPr>
          <w:rFonts w:asciiTheme="minorHAnsi" w:hAnsiTheme="minorHAnsi" w:cstheme="minorHAnsi"/>
          <w:color w:val="auto"/>
        </w:rPr>
      </w:pPr>
      <w:r w:rsidRPr="008B4890">
        <w:rPr>
          <w:rFonts w:asciiTheme="minorHAnsi" w:hAnsiTheme="minorHAnsi" w:cstheme="minorHAnsi"/>
          <w:color w:val="auto"/>
        </w:rPr>
        <w:t>Here</w:t>
      </w:r>
      <w:r w:rsidR="00C3414E">
        <w:rPr>
          <w:rFonts w:asciiTheme="minorHAnsi" w:hAnsiTheme="minorHAnsi" w:cstheme="minorHAnsi"/>
          <w:color w:val="auto"/>
        </w:rPr>
        <w:t>,</w:t>
      </w:r>
      <w:r w:rsidRPr="008B4890">
        <w:rPr>
          <w:rFonts w:asciiTheme="minorHAnsi" w:hAnsiTheme="minorHAnsi" w:cstheme="minorHAnsi"/>
          <w:color w:val="auto"/>
        </w:rPr>
        <w:t xml:space="preserve"> a method to</w:t>
      </w:r>
      <w:r>
        <w:rPr>
          <w:rFonts w:asciiTheme="minorHAnsi" w:hAnsiTheme="minorHAnsi" w:cstheme="minorHAnsi"/>
          <w:color w:val="auto"/>
        </w:rPr>
        <w:t xml:space="preserve"> synthesize</w:t>
      </w:r>
      <w:r w:rsidRPr="008B4890">
        <w:rPr>
          <w:rFonts w:asciiTheme="minorHAnsi" w:hAnsiTheme="minorHAnsi" w:cstheme="minorHAnsi"/>
          <w:color w:val="auto"/>
        </w:rPr>
        <w:t xml:space="preserve"> </w:t>
      </w:r>
      <w:r w:rsidRPr="003346F4">
        <w:rPr>
          <w:rFonts w:asciiTheme="minorHAnsi" w:hAnsiTheme="minorHAnsi" w:cstheme="minorHAnsi"/>
          <w:color w:val="auto"/>
        </w:rPr>
        <w:t xml:space="preserve">cellulose nanofiber </w:t>
      </w:r>
      <w:proofErr w:type="spellStart"/>
      <w:r w:rsidRPr="003346F4">
        <w:rPr>
          <w:rFonts w:asciiTheme="minorHAnsi" w:hAnsiTheme="minorHAnsi" w:cstheme="minorHAnsi"/>
          <w:color w:val="auto"/>
        </w:rPr>
        <w:t>biotemplated</w:t>
      </w:r>
      <w:proofErr w:type="spellEnd"/>
      <w:r w:rsidRPr="003346F4">
        <w:rPr>
          <w:rFonts w:asciiTheme="minorHAnsi" w:hAnsiTheme="minorHAnsi" w:cstheme="minorHAnsi"/>
          <w:color w:val="auto"/>
        </w:rPr>
        <w:t xml:space="preserve"> palladium </w:t>
      </w:r>
      <w:r>
        <w:rPr>
          <w:rFonts w:asciiTheme="minorHAnsi" w:hAnsiTheme="minorHAnsi" w:cstheme="minorHAnsi"/>
          <w:color w:val="auto"/>
        </w:rPr>
        <w:t>composite aerogels is presented</w:t>
      </w:r>
      <w:r w:rsidR="006A1EAD">
        <w:rPr>
          <w:rFonts w:asciiTheme="minorHAnsi" w:hAnsiTheme="minorHAnsi" w:cstheme="minorHAnsi"/>
          <w:color w:val="auto"/>
        </w:rPr>
        <w:fldChar w:fldCharType="begin"/>
      </w:r>
      <w:r w:rsidR="006A1EAD">
        <w:rPr>
          <w:rFonts w:asciiTheme="minorHAnsi" w:hAnsiTheme="minorHAnsi" w:cstheme="minorHAnsi"/>
          <w:color w:val="auto"/>
        </w:rPr>
        <w:instrText xml:space="preserve"> ADDIN EN.CITE &lt;EndNote&gt;&lt;Cite&gt;&lt;Author&gt;Burpo&lt;/Author&gt;&lt;Year&gt;2018&lt;/Year&gt;&lt;RecNum&gt;312&lt;/RecNum&gt;&lt;DisplayText&gt;&lt;style face="superscript"&gt;26&lt;/style&gt;&lt;/DisplayText&gt;&lt;record&gt;&lt;rec-number&gt;312&lt;/rec-number&gt;&lt;foreign-keys&gt;&lt;key app="EN" db-id="eatetstthdrdaredefovtv9wdpx92awfa2tv" timestamp="1529016642"&gt;312&lt;/key&gt;&lt;/foreign-keys&gt;&lt;ref-type name="Journal Article"&gt;17&lt;/ref-type&gt;&lt;contributors&gt;&lt;authors&gt;&lt;author&gt;Burpo, Fred&lt;/author&gt;&lt;author&gt;Mitropoulos, Alexander&lt;/author&gt;&lt;author&gt;Nagelli, Enoch&lt;/author&gt;&lt;author&gt;Palmer, Jesse&lt;/author&gt;&lt;author&gt;Morris, Lauren&lt;/author&gt;&lt;author&gt;Ryu, Madeline&lt;/author&gt;&lt;author&gt;Wickiser, J.&lt;/author&gt;&lt;/authors&gt;&lt;/contributors&gt;&lt;titles&gt;&lt;title&gt;Cellulose Nanofiber Biotemplated Palladium Composite Aerogels&lt;/title&gt;&lt;secondary-title&gt;Molecules&lt;/secondary-title&gt;&lt;/titles&gt;&lt;pages&gt;1405&lt;/pages&gt;&lt;volume&gt;23&lt;/volume&gt;&lt;number&gt;6&lt;/number&gt;&lt;dates&gt;&lt;year&gt;2018&lt;/year&gt;&lt;/dates&gt;&lt;isbn&gt;1420-3049&lt;/isbn&gt;&lt;accession-num&gt;doi:10.3390/molecules23061405&lt;/accession-num&gt;&lt;urls&gt;&lt;related-urls&gt;&lt;url&gt;http://www.mdpi.com/1420-3049/23/6/1405&lt;/url&gt;&lt;/related-urls&gt;&lt;/urls&gt;&lt;/record&gt;&lt;/Cite&gt;&lt;/EndNote&gt;</w:instrText>
      </w:r>
      <w:r w:rsidR="006A1EAD">
        <w:rPr>
          <w:rFonts w:asciiTheme="minorHAnsi" w:hAnsiTheme="minorHAnsi" w:cstheme="minorHAnsi"/>
          <w:color w:val="auto"/>
        </w:rPr>
        <w:fldChar w:fldCharType="separate"/>
      </w:r>
      <w:r w:rsidR="006A1EAD" w:rsidRPr="006A1EAD">
        <w:rPr>
          <w:rFonts w:asciiTheme="minorHAnsi" w:hAnsiTheme="minorHAnsi" w:cstheme="minorHAnsi"/>
          <w:noProof/>
          <w:color w:val="auto"/>
          <w:vertAlign w:val="superscript"/>
        </w:rPr>
        <w:t>26</w:t>
      </w:r>
      <w:r w:rsidR="006A1EAD">
        <w:rPr>
          <w:rFonts w:asciiTheme="minorHAnsi" w:hAnsiTheme="minorHAnsi" w:cstheme="minorHAnsi"/>
          <w:color w:val="auto"/>
        </w:rPr>
        <w:fldChar w:fldCharType="end"/>
      </w:r>
      <w:r w:rsidR="006A1EAD">
        <w:rPr>
          <w:rFonts w:asciiTheme="minorHAnsi" w:hAnsiTheme="minorHAnsi" w:cstheme="minorHAnsi"/>
          <w:color w:val="auto"/>
        </w:rPr>
        <w:t>.</w:t>
      </w:r>
      <w:r>
        <w:rPr>
          <w:rFonts w:asciiTheme="minorHAnsi" w:hAnsiTheme="minorHAnsi" w:cstheme="minorHAnsi"/>
          <w:color w:val="auto"/>
        </w:rPr>
        <w:t xml:space="preserve"> </w:t>
      </w:r>
      <w:r w:rsidR="004B1006">
        <w:rPr>
          <w:rFonts w:asciiTheme="minorHAnsi" w:hAnsiTheme="minorHAnsi" w:cstheme="minorHAnsi"/>
          <w:color w:val="auto"/>
        </w:rPr>
        <w:t>F</w:t>
      </w:r>
      <w:r w:rsidR="004B1006" w:rsidRPr="004B1006">
        <w:rPr>
          <w:rFonts w:asciiTheme="minorHAnsi" w:hAnsiTheme="minorHAnsi" w:cstheme="minorHAnsi"/>
          <w:color w:val="auto"/>
        </w:rPr>
        <w:t xml:space="preserve">ragile aerogels with poor shape control </w:t>
      </w:r>
      <w:r w:rsidR="004B1006">
        <w:rPr>
          <w:rFonts w:asciiTheme="minorHAnsi" w:hAnsiTheme="minorHAnsi" w:cstheme="minorHAnsi"/>
          <w:color w:val="auto"/>
        </w:rPr>
        <w:t>occurs for a range n</w:t>
      </w:r>
      <w:r>
        <w:rPr>
          <w:rFonts w:asciiTheme="minorHAnsi" w:hAnsiTheme="minorHAnsi" w:cstheme="minorHAnsi"/>
          <w:color w:val="auto"/>
        </w:rPr>
        <w:t>oble metal aerogel synthesis methods</w:t>
      </w:r>
      <w:r w:rsidR="004B1006">
        <w:rPr>
          <w:rFonts w:asciiTheme="minorHAnsi" w:hAnsiTheme="minorHAnsi" w:cstheme="minorHAnsi"/>
          <w:color w:val="auto"/>
        </w:rPr>
        <w:t>. C</w:t>
      </w:r>
      <w:r>
        <w:rPr>
          <w:rFonts w:asciiTheme="minorHAnsi" w:hAnsiTheme="minorHAnsi" w:cstheme="minorHAnsi"/>
          <w:color w:val="auto"/>
        </w:rPr>
        <w:t>arboxymethylated cellulose nanofibers (</w:t>
      </w:r>
      <w:r w:rsidR="00552587">
        <w:rPr>
          <w:rFonts w:asciiTheme="minorHAnsi" w:hAnsiTheme="minorHAnsi" w:cstheme="minorHAnsi"/>
          <w:color w:val="auto"/>
        </w:rPr>
        <w:t>CNFs</w:t>
      </w:r>
      <w:r>
        <w:rPr>
          <w:rFonts w:asciiTheme="minorHAnsi" w:hAnsiTheme="minorHAnsi" w:cstheme="minorHAnsi"/>
          <w:color w:val="auto"/>
        </w:rPr>
        <w:t xml:space="preserve">) </w:t>
      </w:r>
      <w:r w:rsidR="004B1006">
        <w:rPr>
          <w:rFonts w:asciiTheme="minorHAnsi" w:hAnsiTheme="minorHAnsi" w:cstheme="minorHAnsi"/>
          <w:color w:val="auto"/>
        </w:rPr>
        <w:t xml:space="preserve">used </w:t>
      </w:r>
      <w:r>
        <w:rPr>
          <w:rFonts w:asciiTheme="minorHAnsi" w:hAnsiTheme="minorHAnsi" w:cstheme="minorHAnsi"/>
          <w:color w:val="auto"/>
        </w:rPr>
        <w:t>to</w:t>
      </w:r>
      <w:r w:rsidR="004B1006">
        <w:rPr>
          <w:rFonts w:asciiTheme="minorHAnsi" w:hAnsiTheme="minorHAnsi" w:cstheme="minorHAnsi"/>
          <w:color w:val="auto"/>
        </w:rPr>
        <w:t xml:space="preserve"> form a covalent hydrogel allow</w:t>
      </w:r>
      <w:r>
        <w:rPr>
          <w:rFonts w:asciiTheme="minorHAnsi" w:hAnsiTheme="minorHAnsi" w:cstheme="minorHAnsi"/>
          <w:color w:val="auto"/>
        </w:rPr>
        <w:t xml:space="preserve"> for the reduction of metal ions such as palladium on the </w:t>
      </w:r>
      <w:r w:rsidR="00552587">
        <w:rPr>
          <w:rFonts w:asciiTheme="minorHAnsi" w:hAnsiTheme="minorHAnsi" w:cstheme="minorHAnsi"/>
          <w:color w:val="auto"/>
        </w:rPr>
        <w:t>CNFs</w:t>
      </w:r>
      <w:r>
        <w:rPr>
          <w:rFonts w:asciiTheme="minorHAnsi" w:hAnsiTheme="minorHAnsi" w:cstheme="minorHAnsi"/>
          <w:color w:val="auto"/>
        </w:rPr>
        <w:t xml:space="preserve"> </w:t>
      </w:r>
      <w:r w:rsidR="004B1006">
        <w:rPr>
          <w:rFonts w:asciiTheme="minorHAnsi" w:hAnsiTheme="minorHAnsi" w:cstheme="minorHAnsi"/>
          <w:color w:val="auto"/>
        </w:rPr>
        <w:t>providing</w:t>
      </w:r>
      <w:r>
        <w:rPr>
          <w:rFonts w:asciiTheme="minorHAnsi" w:hAnsiTheme="minorHAnsi" w:cstheme="minorHAnsi"/>
          <w:color w:val="auto"/>
        </w:rPr>
        <w:t xml:space="preserve"> control over both nanostructure and macroscopic aerogel monolith shape after supercritical drying.</w:t>
      </w:r>
      <w:r w:rsidR="00C3414E">
        <w:rPr>
          <w:rFonts w:asciiTheme="minorHAnsi" w:hAnsiTheme="minorHAnsi" w:cstheme="minorHAnsi"/>
          <w:color w:val="auto"/>
        </w:rPr>
        <w:t xml:space="preserve"> </w:t>
      </w:r>
      <w:r w:rsidR="004B1006">
        <w:rPr>
          <w:rFonts w:asciiTheme="minorHAnsi" w:hAnsiTheme="minorHAnsi" w:cstheme="minorHAnsi"/>
          <w:color w:val="auto"/>
        </w:rPr>
        <w:t>C</w:t>
      </w:r>
      <w:r w:rsidR="00A903A9" w:rsidRPr="00A903A9">
        <w:rPr>
          <w:rFonts w:asciiTheme="minorHAnsi" w:hAnsiTheme="minorHAnsi" w:cstheme="minorHAnsi"/>
          <w:color w:val="auto"/>
        </w:rPr>
        <w:t>arbox</w:t>
      </w:r>
      <w:r w:rsidR="004B1006">
        <w:rPr>
          <w:rFonts w:asciiTheme="minorHAnsi" w:hAnsiTheme="minorHAnsi" w:cstheme="minorHAnsi"/>
          <w:color w:val="auto"/>
        </w:rPr>
        <w:t>ymethylated cellulose nanofiber crosslinking</w:t>
      </w:r>
      <w:r w:rsidR="00A903A9" w:rsidRPr="00A903A9">
        <w:rPr>
          <w:rFonts w:asciiTheme="minorHAnsi" w:hAnsiTheme="minorHAnsi" w:cstheme="minorHAnsi"/>
          <w:color w:val="auto"/>
        </w:rPr>
        <w:t xml:space="preserve"> is achieved using 1-ethyl-3-(3-dimethylaminopropyl) carbodiimide hydrochloride (EDC) in the presence of </w:t>
      </w:r>
      <w:proofErr w:type="spellStart"/>
      <w:r w:rsidR="00A903A9" w:rsidRPr="00A903A9">
        <w:rPr>
          <w:rFonts w:asciiTheme="minorHAnsi" w:hAnsiTheme="minorHAnsi" w:cstheme="minorHAnsi"/>
          <w:color w:val="auto"/>
        </w:rPr>
        <w:t>ethylendiamine</w:t>
      </w:r>
      <w:proofErr w:type="spellEnd"/>
      <w:r w:rsidR="004B1006">
        <w:rPr>
          <w:rFonts w:asciiTheme="minorHAnsi" w:hAnsiTheme="minorHAnsi" w:cstheme="minorHAnsi"/>
          <w:color w:val="auto"/>
        </w:rPr>
        <w:t xml:space="preserve"> a</w:t>
      </w:r>
      <w:r w:rsidR="00024CD5">
        <w:rPr>
          <w:rFonts w:asciiTheme="minorHAnsi" w:hAnsiTheme="minorHAnsi" w:cstheme="minorHAnsi"/>
          <w:color w:val="auto"/>
        </w:rPr>
        <w:t>s a linker molecule between CNF</w:t>
      </w:r>
      <w:r w:rsidR="004B1006">
        <w:rPr>
          <w:rFonts w:asciiTheme="minorHAnsi" w:hAnsiTheme="minorHAnsi" w:cstheme="minorHAnsi"/>
          <w:color w:val="auto"/>
        </w:rPr>
        <w:t>s</w:t>
      </w:r>
      <w:r w:rsidR="00A903A9" w:rsidRPr="00A903A9">
        <w:rPr>
          <w:rFonts w:asciiTheme="minorHAnsi" w:hAnsiTheme="minorHAnsi" w:cstheme="minorHAnsi"/>
          <w:color w:val="auto"/>
        </w:rPr>
        <w:t xml:space="preserve">. </w:t>
      </w:r>
      <w:r>
        <w:rPr>
          <w:rFonts w:asciiTheme="minorHAnsi" w:hAnsiTheme="minorHAnsi" w:cstheme="minorHAnsi"/>
          <w:color w:val="auto"/>
        </w:rPr>
        <w:t xml:space="preserve">The CNF hydrogels maintain their shape throughout </w:t>
      </w:r>
      <w:r w:rsidR="004B1006">
        <w:rPr>
          <w:rFonts w:asciiTheme="minorHAnsi" w:hAnsiTheme="minorHAnsi" w:cstheme="minorHAnsi"/>
          <w:color w:val="auto"/>
        </w:rPr>
        <w:t xml:space="preserve">the </w:t>
      </w:r>
      <w:r>
        <w:rPr>
          <w:rFonts w:asciiTheme="minorHAnsi" w:hAnsiTheme="minorHAnsi" w:cstheme="minorHAnsi"/>
          <w:color w:val="auto"/>
        </w:rPr>
        <w:t>synthesis steps including covalent crosslinking, equilibration with precursor ions, metal reduction with high concentration reducing agent, rinsing</w:t>
      </w:r>
      <w:r w:rsidR="006A1EAD">
        <w:rPr>
          <w:rFonts w:asciiTheme="minorHAnsi" w:hAnsiTheme="minorHAnsi" w:cstheme="minorHAnsi"/>
          <w:color w:val="auto"/>
        </w:rPr>
        <w:t xml:space="preserve"> in water</w:t>
      </w:r>
      <w:r>
        <w:rPr>
          <w:rFonts w:asciiTheme="minorHAnsi" w:hAnsiTheme="minorHAnsi" w:cstheme="minorHAnsi"/>
          <w:color w:val="auto"/>
        </w:rPr>
        <w:t xml:space="preserve">, ethanol solvent exchange, and </w:t>
      </w:r>
      <w:r w:rsidR="006A1EAD">
        <w:rPr>
          <w:rFonts w:asciiTheme="minorHAnsi" w:hAnsiTheme="minorHAnsi" w:cstheme="minorHAnsi"/>
          <w:color w:val="auto"/>
        </w:rPr>
        <w:t>CO</w:t>
      </w:r>
      <w:r w:rsidR="006A1EAD" w:rsidRPr="006A1EAD">
        <w:rPr>
          <w:rFonts w:asciiTheme="minorHAnsi" w:hAnsiTheme="minorHAnsi" w:cstheme="minorHAnsi"/>
          <w:color w:val="auto"/>
          <w:vertAlign w:val="subscript"/>
        </w:rPr>
        <w:t>2</w:t>
      </w:r>
      <w:r w:rsidR="006A1EAD">
        <w:rPr>
          <w:rFonts w:asciiTheme="minorHAnsi" w:hAnsiTheme="minorHAnsi" w:cstheme="minorHAnsi"/>
          <w:color w:val="auto"/>
        </w:rPr>
        <w:t xml:space="preserve"> </w:t>
      </w:r>
      <w:r>
        <w:rPr>
          <w:rFonts w:asciiTheme="minorHAnsi" w:hAnsiTheme="minorHAnsi" w:cstheme="minorHAnsi"/>
          <w:color w:val="auto"/>
        </w:rPr>
        <w:t>sup</w:t>
      </w:r>
      <w:r w:rsidR="004B1006">
        <w:rPr>
          <w:rFonts w:asciiTheme="minorHAnsi" w:hAnsiTheme="minorHAnsi" w:cstheme="minorHAnsi"/>
          <w:color w:val="auto"/>
        </w:rPr>
        <w:t>ercritical drying. P</w:t>
      </w:r>
      <w:r>
        <w:rPr>
          <w:rFonts w:asciiTheme="minorHAnsi" w:hAnsiTheme="minorHAnsi" w:cstheme="minorHAnsi"/>
          <w:color w:val="auto"/>
        </w:rPr>
        <w:t xml:space="preserve">recursor ion concentration </w:t>
      </w:r>
      <w:r w:rsidR="004B1006">
        <w:rPr>
          <w:rFonts w:asciiTheme="minorHAnsi" w:hAnsiTheme="minorHAnsi" w:cstheme="minorHAnsi"/>
          <w:color w:val="auto"/>
        </w:rPr>
        <w:t xml:space="preserve">variation </w:t>
      </w:r>
      <w:r>
        <w:rPr>
          <w:rFonts w:asciiTheme="minorHAnsi" w:hAnsiTheme="minorHAnsi" w:cstheme="minorHAnsi"/>
          <w:color w:val="auto"/>
        </w:rPr>
        <w:t>allows for control over the</w:t>
      </w:r>
      <w:r w:rsidR="004B1006">
        <w:rPr>
          <w:rFonts w:asciiTheme="minorHAnsi" w:hAnsiTheme="minorHAnsi" w:cstheme="minorHAnsi"/>
          <w:color w:val="auto"/>
        </w:rPr>
        <w:t xml:space="preserve"> final aerogel</w:t>
      </w:r>
      <w:r>
        <w:rPr>
          <w:rFonts w:asciiTheme="minorHAnsi" w:hAnsiTheme="minorHAnsi" w:cstheme="minorHAnsi"/>
          <w:color w:val="auto"/>
        </w:rPr>
        <w:t xml:space="preserve"> metal content through a direct ion reduction rather than rely</w:t>
      </w:r>
      <w:r w:rsidR="004B1006">
        <w:rPr>
          <w:rFonts w:asciiTheme="minorHAnsi" w:hAnsiTheme="minorHAnsi" w:cstheme="minorHAnsi"/>
          <w:color w:val="auto"/>
        </w:rPr>
        <w:t>ing</w:t>
      </w:r>
      <w:r>
        <w:rPr>
          <w:rFonts w:asciiTheme="minorHAnsi" w:hAnsiTheme="minorHAnsi" w:cstheme="minorHAnsi"/>
          <w:color w:val="auto"/>
        </w:rPr>
        <w:t xml:space="preserve"> on the relatively slow coalescence of pre-formed nanoparticles </w:t>
      </w:r>
      <w:r w:rsidR="00A641C2">
        <w:rPr>
          <w:rFonts w:asciiTheme="minorHAnsi" w:hAnsiTheme="minorHAnsi" w:cstheme="minorHAnsi"/>
          <w:color w:val="auto"/>
        </w:rPr>
        <w:t xml:space="preserve">used </w:t>
      </w:r>
      <w:r>
        <w:rPr>
          <w:rFonts w:asciiTheme="minorHAnsi" w:hAnsiTheme="minorHAnsi" w:cstheme="minorHAnsi"/>
          <w:color w:val="auto"/>
        </w:rPr>
        <w:t xml:space="preserve">in </w:t>
      </w:r>
      <w:r w:rsidR="004B1006">
        <w:rPr>
          <w:rFonts w:asciiTheme="minorHAnsi" w:hAnsiTheme="minorHAnsi" w:cstheme="minorHAnsi"/>
          <w:color w:val="auto"/>
        </w:rPr>
        <w:t xml:space="preserve">sol-gel </w:t>
      </w:r>
      <w:r>
        <w:rPr>
          <w:rFonts w:asciiTheme="minorHAnsi" w:hAnsiTheme="minorHAnsi" w:cstheme="minorHAnsi"/>
          <w:color w:val="auto"/>
        </w:rPr>
        <w:t>methods. With diffusion as the basis to introduce and remove chemical species into and out of the hydrogel, this method is suitable for smaller bulk geometries and thin films. Characterization of the cellulose nanofiber-palladium composite aerogels with scanning electron microscopy, X-ray diffractometry, thermal gravimetric analysis, nitrogen gas adsorption, electrochemical impedance spectroscopy, and cyclic voltammetry indicates a high surface area, metalized palladium porous structure.</w:t>
      </w:r>
    </w:p>
    <w:p w14:paraId="237AD7DD" w14:textId="77777777" w:rsidR="00D15131" w:rsidRPr="008B4890" w:rsidRDefault="00D15131" w:rsidP="00600AF8">
      <w:pPr>
        <w:rPr>
          <w:rFonts w:asciiTheme="minorHAnsi" w:hAnsiTheme="minorHAnsi" w:cstheme="minorHAnsi"/>
          <w:b/>
          <w:color w:val="auto"/>
        </w:rPr>
      </w:pPr>
    </w:p>
    <w:p w14:paraId="3D4CD2F3" w14:textId="17D6597E" w:rsidR="006305D7" w:rsidRDefault="006305D7" w:rsidP="00600AF8">
      <w:pPr>
        <w:rPr>
          <w:rFonts w:asciiTheme="minorHAnsi" w:hAnsiTheme="minorHAnsi" w:cstheme="minorHAnsi"/>
          <w:color w:val="auto"/>
        </w:rPr>
      </w:pPr>
      <w:r w:rsidRPr="008B4890">
        <w:rPr>
          <w:rFonts w:asciiTheme="minorHAnsi" w:hAnsiTheme="minorHAnsi" w:cstheme="minorHAnsi"/>
          <w:b/>
          <w:color w:val="auto"/>
        </w:rPr>
        <w:t>PROTOCOL:</w:t>
      </w:r>
      <w:r w:rsidRPr="008B4890">
        <w:rPr>
          <w:rFonts w:asciiTheme="minorHAnsi" w:hAnsiTheme="minorHAnsi" w:cstheme="minorHAnsi"/>
          <w:color w:val="auto"/>
        </w:rPr>
        <w:t xml:space="preserve"> </w:t>
      </w:r>
    </w:p>
    <w:p w14:paraId="153403E1" w14:textId="77777777" w:rsidR="00C3414E" w:rsidRPr="008B4890" w:rsidRDefault="00C3414E" w:rsidP="00600AF8">
      <w:pPr>
        <w:rPr>
          <w:rFonts w:asciiTheme="minorHAnsi" w:hAnsiTheme="minorHAnsi" w:cstheme="minorHAnsi"/>
          <w:color w:val="auto"/>
        </w:rPr>
      </w:pPr>
    </w:p>
    <w:p w14:paraId="496AB0B4" w14:textId="1E36AADF" w:rsidR="001C1E49" w:rsidRDefault="001E50E8" w:rsidP="00600AF8">
      <w:pPr>
        <w:pStyle w:val="a3"/>
        <w:spacing w:before="0" w:beforeAutospacing="0" w:after="0" w:afterAutospacing="0"/>
        <w:rPr>
          <w:rFonts w:asciiTheme="minorHAnsi" w:hAnsiTheme="minorHAnsi" w:cstheme="minorHAnsi"/>
          <w:color w:val="auto"/>
        </w:rPr>
      </w:pPr>
      <w:r w:rsidRPr="008B4890">
        <w:rPr>
          <w:rFonts w:asciiTheme="minorHAnsi" w:hAnsiTheme="minorHAnsi" w:cstheme="minorHAnsi"/>
          <w:color w:val="auto"/>
        </w:rPr>
        <w:t xml:space="preserve">CAUTION: </w:t>
      </w:r>
      <w:r w:rsidR="003910CC" w:rsidRPr="008B4890">
        <w:rPr>
          <w:rFonts w:asciiTheme="minorHAnsi" w:hAnsiTheme="minorHAnsi" w:cstheme="minorHAnsi"/>
          <w:color w:val="auto"/>
        </w:rPr>
        <w:t>Consult</w:t>
      </w:r>
      <w:r w:rsidRPr="008B4890">
        <w:rPr>
          <w:rFonts w:asciiTheme="minorHAnsi" w:hAnsiTheme="minorHAnsi" w:cstheme="minorHAnsi"/>
          <w:color w:val="auto"/>
        </w:rPr>
        <w:t xml:space="preserve"> all relevan</w:t>
      </w:r>
      <w:r w:rsidR="003910CC" w:rsidRPr="008B4890">
        <w:rPr>
          <w:rFonts w:asciiTheme="minorHAnsi" w:hAnsiTheme="minorHAnsi" w:cstheme="minorHAnsi"/>
          <w:color w:val="auto"/>
        </w:rPr>
        <w:t>t safety data sheets (</w:t>
      </w:r>
      <w:r w:rsidRPr="008B4890">
        <w:rPr>
          <w:rFonts w:asciiTheme="minorHAnsi" w:hAnsiTheme="minorHAnsi" w:cstheme="minorHAnsi"/>
          <w:color w:val="auto"/>
        </w:rPr>
        <w:t xml:space="preserve">SDS) before use. </w:t>
      </w:r>
      <w:r w:rsidR="003910CC" w:rsidRPr="008B4890">
        <w:rPr>
          <w:rFonts w:asciiTheme="minorHAnsi" w:hAnsiTheme="minorHAnsi" w:cstheme="minorHAnsi"/>
          <w:color w:val="auto"/>
        </w:rPr>
        <w:t>U</w:t>
      </w:r>
      <w:r w:rsidRPr="008B4890">
        <w:rPr>
          <w:rFonts w:asciiTheme="minorHAnsi" w:hAnsiTheme="minorHAnsi" w:cstheme="minorHAnsi"/>
          <w:color w:val="auto"/>
        </w:rPr>
        <w:t>se appropriate safety pra</w:t>
      </w:r>
      <w:r w:rsidR="003910CC" w:rsidRPr="008B4890">
        <w:rPr>
          <w:rFonts w:asciiTheme="minorHAnsi" w:hAnsiTheme="minorHAnsi" w:cstheme="minorHAnsi"/>
          <w:color w:val="auto"/>
        </w:rPr>
        <w:t>ctices when performing chemical reactions</w:t>
      </w:r>
      <w:r w:rsidRPr="008B4890">
        <w:rPr>
          <w:rFonts w:asciiTheme="minorHAnsi" w:hAnsiTheme="minorHAnsi" w:cstheme="minorHAnsi"/>
          <w:color w:val="auto"/>
        </w:rPr>
        <w:t xml:space="preserve">, </w:t>
      </w:r>
      <w:r w:rsidR="003910CC" w:rsidRPr="008B4890">
        <w:rPr>
          <w:rFonts w:asciiTheme="minorHAnsi" w:hAnsiTheme="minorHAnsi" w:cstheme="minorHAnsi"/>
          <w:color w:val="auto"/>
        </w:rPr>
        <w:t>to include</w:t>
      </w:r>
      <w:r w:rsidRPr="008B4890">
        <w:rPr>
          <w:rFonts w:asciiTheme="minorHAnsi" w:hAnsiTheme="minorHAnsi" w:cstheme="minorHAnsi"/>
          <w:color w:val="auto"/>
        </w:rPr>
        <w:t xml:space="preserve"> the use of a fume hood and personal protective equipment</w:t>
      </w:r>
      <w:r w:rsidR="00412A2B">
        <w:rPr>
          <w:rFonts w:asciiTheme="minorHAnsi" w:hAnsiTheme="minorHAnsi" w:cstheme="minorHAnsi"/>
          <w:color w:val="auto"/>
        </w:rPr>
        <w:t xml:space="preserve"> (PPE)</w:t>
      </w:r>
      <w:r w:rsidRPr="008B4890">
        <w:rPr>
          <w:rFonts w:asciiTheme="minorHAnsi" w:hAnsiTheme="minorHAnsi" w:cstheme="minorHAnsi"/>
          <w:color w:val="auto"/>
        </w:rPr>
        <w:t>.</w:t>
      </w:r>
      <w:r w:rsidR="00983790" w:rsidRPr="008B4890">
        <w:rPr>
          <w:rFonts w:asciiTheme="minorHAnsi" w:hAnsiTheme="minorHAnsi" w:cstheme="minorHAnsi"/>
          <w:color w:val="auto"/>
        </w:rPr>
        <w:t xml:space="preserve"> Rapid h</w:t>
      </w:r>
      <w:r w:rsidR="00025759" w:rsidRPr="008B4890">
        <w:rPr>
          <w:rFonts w:asciiTheme="minorHAnsi" w:hAnsiTheme="minorHAnsi" w:cstheme="minorHAnsi"/>
          <w:color w:val="auto"/>
        </w:rPr>
        <w:t>ydrogen gas evolution</w:t>
      </w:r>
      <w:r w:rsidR="00983790" w:rsidRPr="008B4890">
        <w:rPr>
          <w:rFonts w:asciiTheme="minorHAnsi" w:hAnsiTheme="minorHAnsi" w:cstheme="minorHAnsi"/>
          <w:color w:val="auto"/>
        </w:rPr>
        <w:t xml:space="preserve"> can cause high pressure in reaction tubes causing</w:t>
      </w:r>
      <w:r w:rsidR="003910CC" w:rsidRPr="008B4890">
        <w:rPr>
          <w:rFonts w:asciiTheme="minorHAnsi" w:hAnsiTheme="minorHAnsi" w:cstheme="minorHAnsi"/>
          <w:color w:val="auto"/>
        </w:rPr>
        <w:t xml:space="preserve"> caps to pop and solutions to spray out</w:t>
      </w:r>
      <w:r w:rsidR="00025759" w:rsidRPr="008B4890">
        <w:rPr>
          <w:rFonts w:asciiTheme="minorHAnsi" w:hAnsiTheme="minorHAnsi" w:cstheme="minorHAnsi"/>
          <w:color w:val="auto"/>
        </w:rPr>
        <w:t>.</w:t>
      </w:r>
      <w:r w:rsidR="003910CC" w:rsidRPr="008B4890">
        <w:rPr>
          <w:rFonts w:asciiTheme="minorHAnsi" w:hAnsiTheme="minorHAnsi" w:cstheme="minorHAnsi"/>
          <w:color w:val="auto"/>
        </w:rPr>
        <w:t xml:space="preserve"> Ensure that reaction tube</w:t>
      </w:r>
      <w:r w:rsidR="004B1006">
        <w:rPr>
          <w:rFonts w:asciiTheme="minorHAnsi" w:hAnsiTheme="minorHAnsi" w:cstheme="minorHAnsi"/>
          <w:color w:val="auto"/>
        </w:rPr>
        <w:t>s</w:t>
      </w:r>
      <w:r w:rsidR="003910CC" w:rsidRPr="008B4890">
        <w:rPr>
          <w:rFonts w:asciiTheme="minorHAnsi" w:hAnsiTheme="minorHAnsi" w:cstheme="minorHAnsi"/>
          <w:color w:val="auto"/>
        </w:rPr>
        <w:t xml:space="preserve"> remain open </w:t>
      </w:r>
      <w:r w:rsidR="004B1006">
        <w:rPr>
          <w:rFonts w:asciiTheme="minorHAnsi" w:hAnsiTheme="minorHAnsi" w:cstheme="minorHAnsi"/>
          <w:color w:val="auto"/>
        </w:rPr>
        <w:t xml:space="preserve">and pointed away from the experimenter </w:t>
      </w:r>
      <w:r w:rsidR="003910CC" w:rsidRPr="008B4890">
        <w:rPr>
          <w:rFonts w:asciiTheme="minorHAnsi" w:hAnsiTheme="minorHAnsi" w:cstheme="minorHAnsi"/>
          <w:color w:val="auto"/>
        </w:rPr>
        <w:t>as specified in the protocol.</w:t>
      </w:r>
    </w:p>
    <w:p w14:paraId="3245E522" w14:textId="77777777" w:rsidR="00600AF8" w:rsidRPr="008B4890" w:rsidRDefault="00600AF8" w:rsidP="00600AF8">
      <w:pPr>
        <w:pStyle w:val="a3"/>
        <w:spacing w:before="0" w:beforeAutospacing="0" w:after="0" w:afterAutospacing="0"/>
        <w:rPr>
          <w:rFonts w:asciiTheme="minorHAnsi" w:hAnsiTheme="minorHAnsi" w:cstheme="minorHAnsi"/>
          <w:color w:val="auto"/>
        </w:rPr>
      </w:pPr>
    </w:p>
    <w:p w14:paraId="4FDED4FA" w14:textId="12CF1C95" w:rsidR="001E50E8" w:rsidRPr="00381C15" w:rsidRDefault="002A20D5" w:rsidP="00115DEB">
      <w:pPr>
        <w:pStyle w:val="a3"/>
        <w:numPr>
          <w:ilvl w:val="0"/>
          <w:numId w:val="22"/>
        </w:numPr>
        <w:tabs>
          <w:tab w:val="left" w:pos="720"/>
        </w:tabs>
        <w:spacing w:before="0" w:beforeAutospacing="0" w:after="0" w:afterAutospacing="0"/>
        <w:rPr>
          <w:rFonts w:asciiTheme="minorHAnsi" w:hAnsiTheme="minorHAnsi" w:cstheme="minorHAnsi"/>
          <w:b/>
          <w:color w:val="auto"/>
          <w:highlight w:val="yellow"/>
        </w:rPr>
      </w:pPr>
      <w:bookmarkStart w:id="2" w:name="_Hlk532001419"/>
      <w:bookmarkStart w:id="3" w:name="_GoBack"/>
      <w:r w:rsidRPr="00381C15">
        <w:rPr>
          <w:rFonts w:asciiTheme="minorHAnsi" w:hAnsiTheme="minorHAnsi" w:cstheme="minorHAnsi"/>
          <w:b/>
          <w:color w:val="auto"/>
          <w:highlight w:val="yellow"/>
        </w:rPr>
        <w:t>Cellulos</w:t>
      </w:r>
      <w:r w:rsidR="00364B94" w:rsidRPr="00381C15">
        <w:rPr>
          <w:rFonts w:asciiTheme="minorHAnsi" w:hAnsiTheme="minorHAnsi" w:cstheme="minorHAnsi"/>
          <w:b/>
          <w:color w:val="auto"/>
          <w:highlight w:val="yellow"/>
        </w:rPr>
        <w:t>e nanofiber hydrogel preparation</w:t>
      </w:r>
    </w:p>
    <w:p w14:paraId="54E42F8E" w14:textId="77777777" w:rsidR="00600AF8" w:rsidRPr="00381C15" w:rsidRDefault="00600AF8" w:rsidP="00600AF8">
      <w:pPr>
        <w:pStyle w:val="a3"/>
        <w:tabs>
          <w:tab w:val="left" w:pos="720"/>
        </w:tabs>
        <w:spacing w:before="0" w:beforeAutospacing="0" w:after="0" w:afterAutospacing="0"/>
        <w:rPr>
          <w:rFonts w:asciiTheme="minorHAnsi" w:hAnsiTheme="minorHAnsi" w:cstheme="minorHAnsi"/>
          <w:b/>
          <w:color w:val="auto"/>
          <w:highlight w:val="yellow"/>
        </w:rPr>
      </w:pPr>
    </w:p>
    <w:p w14:paraId="2578ED97" w14:textId="57C28BC4" w:rsidR="0074030D" w:rsidRPr="00381C15" w:rsidRDefault="0074030D" w:rsidP="00600AF8">
      <w:pPr>
        <w:pStyle w:val="a3"/>
        <w:spacing w:before="0" w:beforeAutospacing="0" w:after="0" w:afterAutospacing="0"/>
        <w:rPr>
          <w:rFonts w:asciiTheme="minorHAnsi" w:hAnsiTheme="minorHAnsi" w:cstheme="minorHAnsi"/>
          <w:color w:val="auto"/>
          <w:highlight w:val="yellow"/>
        </w:rPr>
      </w:pPr>
      <w:r w:rsidRPr="00381C15">
        <w:rPr>
          <w:rFonts w:asciiTheme="minorHAnsi" w:hAnsiTheme="minorHAnsi" w:cstheme="minorHAnsi"/>
          <w:color w:val="auto"/>
          <w:highlight w:val="yellow"/>
        </w:rPr>
        <w:t>1.</w:t>
      </w:r>
      <w:r w:rsidR="00756184" w:rsidRPr="00381C15">
        <w:rPr>
          <w:rFonts w:asciiTheme="minorHAnsi" w:hAnsiTheme="minorHAnsi" w:cstheme="minorHAnsi"/>
          <w:color w:val="auto"/>
          <w:highlight w:val="yellow"/>
        </w:rPr>
        <w:t>1.</w:t>
      </w:r>
      <w:r w:rsidRPr="00381C15">
        <w:rPr>
          <w:rFonts w:asciiTheme="minorHAnsi" w:hAnsiTheme="minorHAnsi" w:cstheme="minorHAnsi"/>
          <w:color w:val="auto"/>
          <w:highlight w:val="yellow"/>
        </w:rPr>
        <w:t xml:space="preserve"> </w:t>
      </w:r>
      <w:r w:rsidR="00756184" w:rsidRPr="00381C15">
        <w:rPr>
          <w:rFonts w:asciiTheme="minorHAnsi" w:hAnsiTheme="minorHAnsi" w:cstheme="minorHAnsi"/>
          <w:color w:val="auto"/>
          <w:highlight w:val="yellow"/>
        </w:rPr>
        <w:tab/>
      </w:r>
      <w:r w:rsidRPr="00381C15">
        <w:rPr>
          <w:rFonts w:asciiTheme="minorHAnsi" w:hAnsiTheme="minorHAnsi" w:cstheme="minorHAnsi"/>
          <w:color w:val="auto"/>
          <w:highlight w:val="yellow"/>
        </w:rPr>
        <w:t xml:space="preserve">Preparation of </w:t>
      </w:r>
      <w:r w:rsidR="003346F4" w:rsidRPr="00381C15">
        <w:rPr>
          <w:rFonts w:asciiTheme="minorHAnsi" w:hAnsiTheme="minorHAnsi" w:cstheme="minorHAnsi"/>
          <w:color w:val="auto"/>
          <w:highlight w:val="yellow"/>
        </w:rPr>
        <w:t>cellulose nanofiber solution</w:t>
      </w:r>
      <w:r w:rsidR="00115DEB" w:rsidRPr="00381C15">
        <w:rPr>
          <w:rFonts w:asciiTheme="minorHAnsi" w:hAnsiTheme="minorHAnsi" w:cstheme="minorHAnsi"/>
          <w:color w:val="auto"/>
          <w:highlight w:val="yellow"/>
        </w:rPr>
        <w:t>:</w:t>
      </w:r>
      <w:r w:rsidR="00CD244A" w:rsidRPr="00381C15">
        <w:rPr>
          <w:rFonts w:asciiTheme="minorHAnsi" w:hAnsiTheme="minorHAnsi" w:cstheme="minorHAnsi"/>
          <w:color w:val="auto"/>
          <w:highlight w:val="yellow"/>
        </w:rPr>
        <w:t xml:space="preserve"> Prepare </w:t>
      </w:r>
      <w:r w:rsidR="00A903A9" w:rsidRPr="00381C15">
        <w:rPr>
          <w:rFonts w:asciiTheme="minorHAnsi" w:hAnsiTheme="minorHAnsi" w:cstheme="minorHAnsi"/>
          <w:color w:val="auto"/>
          <w:highlight w:val="yellow"/>
        </w:rPr>
        <w:t>3% (w/w) cellulose nanofi</w:t>
      </w:r>
      <w:r w:rsidR="00944372" w:rsidRPr="00381C15">
        <w:rPr>
          <w:rFonts w:asciiTheme="minorHAnsi" w:hAnsiTheme="minorHAnsi" w:cstheme="minorHAnsi"/>
          <w:color w:val="auto"/>
          <w:highlight w:val="yellow"/>
        </w:rPr>
        <w:t>ber solution</w:t>
      </w:r>
      <w:r w:rsidR="00CD244A" w:rsidRPr="00381C15">
        <w:rPr>
          <w:rFonts w:asciiTheme="minorHAnsi" w:hAnsiTheme="minorHAnsi" w:cstheme="minorHAnsi"/>
          <w:color w:val="auto"/>
          <w:highlight w:val="yellow"/>
        </w:rPr>
        <w:t xml:space="preserve"> </w:t>
      </w:r>
      <w:r w:rsidR="00944372" w:rsidRPr="00381C15">
        <w:rPr>
          <w:rFonts w:asciiTheme="minorHAnsi" w:hAnsiTheme="minorHAnsi" w:cstheme="minorHAnsi"/>
          <w:color w:val="auto"/>
          <w:highlight w:val="yellow"/>
        </w:rPr>
        <w:t xml:space="preserve">by mixing 1.5 g of </w:t>
      </w:r>
      <w:r w:rsidR="007248A5" w:rsidRPr="00381C15">
        <w:rPr>
          <w:rFonts w:asciiTheme="minorHAnsi" w:hAnsiTheme="minorHAnsi" w:cstheme="minorHAnsi"/>
          <w:color w:val="auto"/>
          <w:highlight w:val="yellow"/>
        </w:rPr>
        <w:t xml:space="preserve">carboxymethyl </w:t>
      </w:r>
      <w:r w:rsidR="00944372" w:rsidRPr="00381C15">
        <w:rPr>
          <w:rFonts w:asciiTheme="minorHAnsi" w:hAnsiTheme="minorHAnsi" w:cstheme="minorHAnsi"/>
          <w:color w:val="auto"/>
          <w:highlight w:val="yellow"/>
        </w:rPr>
        <w:t xml:space="preserve">cellulose nanofibers with 50 mL </w:t>
      </w:r>
      <w:r w:rsidR="00C3414E" w:rsidRPr="00381C15">
        <w:rPr>
          <w:rFonts w:asciiTheme="minorHAnsi" w:hAnsiTheme="minorHAnsi" w:cstheme="minorHAnsi"/>
          <w:color w:val="auto"/>
          <w:highlight w:val="yellow"/>
        </w:rPr>
        <w:t xml:space="preserve">of </w:t>
      </w:r>
      <w:r w:rsidR="00944372" w:rsidRPr="00381C15">
        <w:rPr>
          <w:rFonts w:asciiTheme="minorHAnsi" w:hAnsiTheme="minorHAnsi" w:cstheme="minorHAnsi"/>
          <w:color w:val="auto"/>
          <w:highlight w:val="yellow"/>
        </w:rPr>
        <w:t>deionized water. Shake the solution and vortex for 1 min.</w:t>
      </w:r>
      <w:r w:rsidR="00C3414E" w:rsidRPr="00381C15">
        <w:rPr>
          <w:rFonts w:asciiTheme="minorHAnsi" w:hAnsiTheme="minorHAnsi" w:cstheme="minorHAnsi"/>
          <w:color w:val="auto"/>
          <w:highlight w:val="yellow"/>
        </w:rPr>
        <w:t xml:space="preserve"> </w:t>
      </w:r>
      <w:r w:rsidR="00944372" w:rsidRPr="00381C15">
        <w:rPr>
          <w:rFonts w:asciiTheme="minorHAnsi" w:hAnsiTheme="minorHAnsi" w:cstheme="minorHAnsi"/>
          <w:color w:val="auto"/>
          <w:highlight w:val="yellow"/>
        </w:rPr>
        <w:t xml:space="preserve">Sonicate the solution </w:t>
      </w:r>
      <w:r w:rsidR="00412A2B" w:rsidRPr="00381C15">
        <w:rPr>
          <w:rFonts w:asciiTheme="minorHAnsi" w:hAnsiTheme="minorHAnsi" w:cstheme="minorHAnsi"/>
          <w:color w:val="auto"/>
          <w:highlight w:val="yellow"/>
        </w:rPr>
        <w:t xml:space="preserve">in a bath </w:t>
      </w:r>
      <w:proofErr w:type="spellStart"/>
      <w:r w:rsidR="00412A2B" w:rsidRPr="00381C15">
        <w:rPr>
          <w:rFonts w:asciiTheme="minorHAnsi" w:hAnsiTheme="minorHAnsi" w:cstheme="minorHAnsi"/>
          <w:color w:val="auto"/>
          <w:highlight w:val="yellow"/>
        </w:rPr>
        <w:t>sonicator</w:t>
      </w:r>
      <w:proofErr w:type="spellEnd"/>
      <w:r w:rsidR="00412A2B" w:rsidRPr="00381C15">
        <w:rPr>
          <w:rFonts w:asciiTheme="minorHAnsi" w:hAnsiTheme="minorHAnsi" w:cstheme="minorHAnsi"/>
          <w:color w:val="auto"/>
          <w:highlight w:val="yellow"/>
        </w:rPr>
        <w:t xml:space="preserve"> at ambient temperature </w:t>
      </w:r>
      <w:r w:rsidR="00944372" w:rsidRPr="00381C15">
        <w:rPr>
          <w:rFonts w:asciiTheme="minorHAnsi" w:hAnsiTheme="minorHAnsi" w:cstheme="minorHAnsi"/>
          <w:color w:val="auto"/>
          <w:highlight w:val="yellow"/>
        </w:rPr>
        <w:t>for 24 h to ensure complete mixing.</w:t>
      </w:r>
    </w:p>
    <w:p w14:paraId="3B59FFCC"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055DB0E2" w14:textId="7D5E0EB5" w:rsidR="00846122" w:rsidRPr="00115DEB" w:rsidRDefault="00756184" w:rsidP="00600AF8">
      <w:pPr>
        <w:pStyle w:val="a3"/>
        <w:spacing w:before="0" w:beforeAutospacing="0" w:after="0" w:afterAutospacing="0"/>
        <w:rPr>
          <w:rFonts w:asciiTheme="minorHAnsi" w:hAnsiTheme="minorHAnsi" w:cstheme="minorHAnsi"/>
          <w:color w:val="auto"/>
        </w:rPr>
      </w:pPr>
      <w:r w:rsidRPr="00381C15">
        <w:rPr>
          <w:rFonts w:asciiTheme="minorHAnsi" w:hAnsiTheme="minorHAnsi" w:cstheme="minorHAnsi"/>
          <w:color w:val="auto"/>
          <w:highlight w:val="yellow"/>
        </w:rPr>
        <w:t>1.</w:t>
      </w:r>
      <w:r w:rsidR="0074030D" w:rsidRPr="00381C15">
        <w:rPr>
          <w:rFonts w:asciiTheme="minorHAnsi" w:hAnsiTheme="minorHAnsi" w:cstheme="minorHAnsi"/>
          <w:color w:val="auto"/>
          <w:highlight w:val="yellow"/>
        </w:rPr>
        <w:t xml:space="preserve">2. </w:t>
      </w:r>
      <w:r w:rsidRPr="00381C15">
        <w:rPr>
          <w:rFonts w:asciiTheme="minorHAnsi" w:hAnsiTheme="minorHAnsi" w:cstheme="minorHAnsi"/>
          <w:color w:val="auto"/>
          <w:highlight w:val="yellow"/>
        </w:rPr>
        <w:tab/>
      </w:r>
      <w:r w:rsidR="0074030D" w:rsidRPr="00381C15">
        <w:rPr>
          <w:rFonts w:asciiTheme="minorHAnsi" w:hAnsiTheme="minorHAnsi" w:cstheme="minorHAnsi"/>
          <w:color w:val="auto"/>
          <w:highlight w:val="yellow"/>
        </w:rPr>
        <w:t xml:space="preserve">Preparation of </w:t>
      </w:r>
      <w:r w:rsidR="003346F4" w:rsidRPr="00381C15">
        <w:rPr>
          <w:rFonts w:asciiTheme="minorHAnsi" w:hAnsiTheme="minorHAnsi" w:cstheme="minorHAnsi"/>
          <w:color w:val="auto"/>
          <w:highlight w:val="yellow"/>
        </w:rPr>
        <w:t>cross-linking solution</w:t>
      </w:r>
      <w:r w:rsidR="00115DEB" w:rsidRPr="00381C15">
        <w:rPr>
          <w:rFonts w:asciiTheme="minorHAnsi" w:hAnsiTheme="minorHAnsi" w:cstheme="minorHAnsi"/>
          <w:color w:val="auto"/>
          <w:highlight w:val="yellow"/>
        </w:rPr>
        <w:t>:</w:t>
      </w:r>
      <w:r w:rsidR="00944372" w:rsidRPr="00381C15">
        <w:rPr>
          <w:rFonts w:asciiTheme="minorHAnsi" w:hAnsiTheme="minorHAnsi" w:cstheme="minorHAnsi"/>
          <w:color w:val="auto"/>
          <w:highlight w:val="yellow"/>
        </w:rPr>
        <w:t xml:space="preserve"> </w:t>
      </w:r>
      <w:r w:rsidR="00846122" w:rsidRPr="00381C15">
        <w:rPr>
          <w:rFonts w:asciiTheme="minorHAnsi" w:hAnsiTheme="minorHAnsi" w:cstheme="minorHAnsi"/>
          <w:color w:val="auto"/>
          <w:highlight w:val="yellow"/>
        </w:rPr>
        <w:t>First add 0</w:t>
      </w:r>
      <w:r w:rsidR="007248A5" w:rsidRPr="00381C15">
        <w:rPr>
          <w:rFonts w:asciiTheme="minorHAnsi" w:hAnsiTheme="minorHAnsi" w:cstheme="minorHAnsi"/>
          <w:color w:val="auto"/>
          <w:highlight w:val="yellow"/>
        </w:rPr>
        <w:t>.959</w:t>
      </w:r>
      <w:r w:rsidR="00846122" w:rsidRPr="00381C15">
        <w:rPr>
          <w:rFonts w:asciiTheme="minorHAnsi" w:hAnsiTheme="minorHAnsi" w:cstheme="minorHAnsi"/>
          <w:color w:val="auto"/>
          <w:highlight w:val="yellow"/>
        </w:rPr>
        <w:t xml:space="preserve"> g </w:t>
      </w:r>
      <w:r w:rsidR="00364B94" w:rsidRPr="00381C15">
        <w:rPr>
          <w:rFonts w:asciiTheme="minorHAnsi" w:hAnsiTheme="minorHAnsi" w:cstheme="minorHAnsi"/>
          <w:color w:val="auto"/>
          <w:highlight w:val="yellow"/>
        </w:rPr>
        <w:t xml:space="preserve">of </w:t>
      </w:r>
      <w:r w:rsidR="00846122" w:rsidRPr="00381C15">
        <w:rPr>
          <w:rFonts w:asciiTheme="minorHAnsi" w:hAnsiTheme="minorHAnsi" w:cstheme="minorHAnsi"/>
          <w:color w:val="auto"/>
          <w:highlight w:val="yellow"/>
        </w:rPr>
        <w:t xml:space="preserve">EDC and 0.195 g </w:t>
      </w:r>
      <w:r w:rsidR="00364B94" w:rsidRPr="00381C15">
        <w:rPr>
          <w:rFonts w:asciiTheme="minorHAnsi" w:hAnsiTheme="minorHAnsi" w:cstheme="minorHAnsi"/>
          <w:color w:val="auto"/>
          <w:highlight w:val="yellow"/>
        </w:rPr>
        <w:t xml:space="preserve">of </w:t>
      </w:r>
      <w:r w:rsidR="00846122" w:rsidRPr="00381C15">
        <w:rPr>
          <w:rFonts w:asciiTheme="minorHAnsi" w:hAnsiTheme="minorHAnsi" w:cstheme="minorHAnsi"/>
          <w:color w:val="auto"/>
          <w:highlight w:val="yellow"/>
        </w:rPr>
        <w:t>2-(N-</w:t>
      </w:r>
      <w:proofErr w:type="gramStart"/>
      <w:r w:rsidR="00846122" w:rsidRPr="00381C15">
        <w:rPr>
          <w:rFonts w:asciiTheme="minorHAnsi" w:hAnsiTheme="minorHAnsi" w:cstheme="minorHAnsi"/>
          <w:color w:val="auto"/>
          <w:highlight w:val="yellow"/>
        </w:rPr>
        <w:t>morpholino)</w:t>
      </w:r>
      <w:proofErr w:type="spellStart"/>
      <w:r w:rsidR="00846122" w:rsidRPr="00381C15">
        <w:rPr>
          <w:rFonts w:asciiTheme="minorHAnsi" w:hAnsiTheme="minorHAnsi" w:cstheme="minorHAnsi"/>
          <w:color w:val="auto"/>
          <w:highlight w:val="yellow"/>
        </w:rPr>
        <w:t>ethanesulfonic</w:t>
      </w:r>
      <w:proofErr w:type="spellEnd"/>
      <w:proofErr w:type="gramEnd"/>
      <w:r w:rsidR="00846122" w:rsidRPr="00381C15">
        <w:rPr>
          <w:rFonts w:asciiTheme="minorHAnsi" w:hAnsiTheme="minorHAnsi" w:cstheme="minorHAnsi"/>
          <w:color w:val="auto"/>
          <w:highlight w:val="yellow"/>
        </w:rPr>
        <w:t xml:space="preserve"> acid (MES) buffer to 2.833 mL of deionized water. Vortex. Add 0.167</w:t>
      </w:r>
      <w:r w:rsidR="00980922" w:rsidRPr="00381C15">
        <w:rPr>
          <w:rFonts w:asciiTheme="minorHAnsi" w:hAnsiTheme="minorHAnsi" w:cstheme="minorHAnsi"/>
          <w:color w:val="auto"/>
          <w:highlight w:val="yellow"/>
        </w:rPr>
        <w:t xml:space="preserve"> </w:t>
      </w:r>
      <w:r w:rsidR="00846122" w:rsidRPr="00381C15">
        <w:rPr>
          <w:rFonts w:asciiTheme="minorHAnsi" w:hAnsiTheme="minorHAnsi" w:cstheme="minorHAnsi"/>
          <w:color w:val="auto"/>
          <w:highlight w:val="yellow"/>
        </w:rPr>
        <w:t xml:space="preserve">mL of ethylenediamine. Vortex for 15 s. Adjust </w:t>
      </w:r>
      <w:r w:rsidR="00980922" w:rsidRPr="00381C15">
        <w:rPr>
          <w:rFonts w:asciiTheme="minorHAnsi" w:hAnsiTheme="minorHAnsi" w:cstheme="minorHAnsi"/>
          <w:color w:val="auto"/>
          <w:highlight w:val="yellow"/>
        </w:rPr>
        <w:t xml:space="preserve">the final </w:t>
      </w:r>
      <w:r w:rsidR="00846122" w:rsidRPr="00381C15">
        <w:rPr>
          <w:rFonts w:asciiTheme="minorHAnsi" w:hAnsiTheme="minorHAnsi" w:cstheme="minorHAnsi"/>
          <w:color w:val="auto"/>
          <w:highlight w:val="yellow"/>
        </w:rPr>
        <w:t>volume to 10</w:t>
      </w:r>
      <w:r w:rsidR="001C74F2" w:rsidRPr="00381C15">
        <w:rPr>
          <w:rFonts w:asciiTheme="minorHAnsi" w:hAnsiTheme="minorHAnsi" w:cstheme="minorHAnsi"/>
          <w:color w:val="auto"/>
          <w:highlight w:val="yellow"/>
        </w:rPr>
        <w:t xml:space="preserve"> </w:t>
      </w:r>
      <w:r w:rsidR="00846122" w:rsidRPr="00381C15">
        <w:rPr>
          <w:rFonts w:asciiTheme="minorHAnsi" w:hAnsiTheme="minorHAnsi" w:cstheme="minorHAnsi"/>
          <w:color w:val="auto"/>
          <w:highlight w:val="yellow"/>
        </w:rPr>
        <w:t xml:space="preserve">mL </w:t>
      </w:r>
      <w:r w:rsidR="00980922" w:rsidRPr="00381C15">
        <w:rPr>
          <w:rFonts w:asciiTheme="minorHAnsi" w:hAnsiTheme="minorHAnsi" w:cstheme="minorHAnsi"/>
          <w:color w:val="auto"/>
          <w:highlight w:val="yellow"/>
        </w:rPr>
        <w:t>and pH to 4.5 by adding</w:t>
      </w:r>
      <w:r w:rsidR="00846122" w:rsidRPr="00381C15">
        <w:rPr>
          <w:rFonts w:asciiTheme="minorHAnsi" w:hAnsiTheme="minorHAnsi" w:cstheme="minorHAnsi"/>
          <w:color w:val="auto"/>
          <w:highlight w:val="yellow"/>
        </w:rPr>
        <w:t xml:space="preserve"> 1.0 M HCl and deionized water.</w:t>
      </w:r>
    </w:p>
    <w:p w14:paraId="51A080E3" w14:textId="77777777" w:rsidR="00600AF8" w:rsidRPr="00115DEB" w:rsidRDefault="00600AF8" w:rsidP="00600AF8">
      <w:pPr>
        <w:pStyle w:val="a3"/>
        <w:spacing w:before="0" w:beforeAutospacing="0" w:after="0" w:afterAutospacing="0"/>
        <w:rPr>
          <w:rFonts w:asciiTheme="minorHAnsi" w:hAnsiTheme="minorHAnsi" w:cstheme="minorHAnsi"/>
          <w:color w:val="auto"/>
        </w:rPr>
      </w:pPr>
    </w:p>
    <w:p w14:paraId="1D8EEF25" w14:textId="2FEEAB2B" w:rsidR="00846122" w:rsidRPr="00115DEB" w:rsidRDefault="00364B94" w:rsidP="00600AF8">
      <w:pPr>
        <w:pStyle w:val="a3"/>
        <w:spacing w:before="0" w:beforeAutospacing="0" w:after="0" w:afterAutospacing="0"/>
        <w:rPr>
          <w:rFonts w:asciiTheme="minorHAnsi" w:hAnsiTheme="minorHAnsi" w:cstheme="minorHAnsi"/>
          <w:color w:val="auto"/>
        </w:rPr>
      </w:pPr>
      <w:r w:rsidRPr="00115DEB">
        <w:rPr>
          <w:rFonts w:asciiTheme="minorHAnsi" w:hAnsiTheme="minorHAnsi" w:cstheme="minorHAnsi"/>
          <w:color w:val="auto"/>
        </w:rPr>
        <w:t xml:space="preserve">NOTE: </w:t>
      </w:r>
      <w:r w:rsidR="00846122" w:rsidRPr="00115DEB">
        <w:rPr>
          <w:rFonts w:asciiTheme="minorHAnsi" w:hAnsiTheme="minorHAnsi" w:cstheme="minorHAnsi"/>
          <w:color w:val="auto"/>
        </w:rPr>
        <w:t>Final crosslinking solution concentrations are 0.5 M EDC, 0.25 M ethylenediamine, and 0.1 M MES buffer.</w:t>
      </w:r>
    </w:p>
    <w:p w14:paraId="4D0458F5" w14:textId="77777777" w:rsidR="00600AF8" w:rsidRPr="00115DEB" w:rsidRDefault="00600AF8" w:rsidP="00600AF8">
      <w:pPr>
        <w:pStyle w:val="a3"/>
        <w:spacing w:before="0" w:beforeAutospacing="0" w:after="0" w:afterAutospacing="0"/>
        <w:rPr>
          <w:rFonts w:asciiTheme="minorHAnsi" w:hAnsiTheme="minorHAnsi" w:cstheme="minorHAnsi"/>
          <w:color w:val="auto"/>
        </w:rPr>
      </w:pPr>
    </w:p>
    <w:p w14:paraId="2F295027" w14:textId="44372C4D" w:rsidR="0074030D" w:rsidRPr="00115DEB" w:rsidRDefault="00756184" w:rsidP="00600AF8">
      <w:pPr>
        <w:pStyle w:val="a3"/>
        <w:spacing w:before="0" w:beforeAutospacing="0" w:after="0" w:afterAutospacing="0"/>
        <w:rPr>
          <w:rFonts w:asciiTheme="minorHAnsi" w:hAnsiTheme="minorHAnsi" w:cstheme="minorHAnsi"/>
          <w:color w:val="auto"/>
        </w:rPr>
      </w:pPr>
      <w:r w:rsidRPr="00381C15">
        <w:rPr>
          <w:rFonts w:asciiTheme="minorHAnsi" w:hAnsiTheme="minorHAnsi" w:cstheme="minorHAnsi"/>
          <w:color w:val="auto"/>
          <w:highlight w:val="yellow"/>
        </w:rPr>
        <w:t>1.</w:t>
      </w:r>
      <w:r w:rsidR="0074030D" w:rsidRPr="00381C15">
        <w:rPr>
          <w:rFonts w:asciiTheme="minorHAnsi" w:hAnsiTheme="minorHAnsi" w:cstheme="minorHAnsi"/>
          <w:color w:val="auto"/>
          <w:highlight w:val="yellow"/>
        </w:rPr>
        <w:t xml:space="preserve">3. </w:t>
      </w:r>
      <w:r w:rsidRPr="00381C15">
        <w:rPr>
          <w:rFonts w:asciiTheme="minorHAnsi" w:hAnsiTheme="minorHAnsi" w:cstheme="minorHAnsi"/>
          <w:color w:val="auto"/>
          <w:highlight w:val="yellow"/>
        </w:rPr>
        <w:tab/>
      </w:r>
      <w:r w:rsidR="003346F4" w:rsidRPr="00381C15">
        <w:rPr>
          <w:rFonts w:asciiTheme="minorHAnsi" w:hAnsiTheme="minorHAnsi" w:cstheme="minorHAnsi"/>
          <w:color w:val="auto"/>
          <w:highlight w:val="yellow"/>
        </w:rPr>
        <w:t>Centrifugation of cellulose nanofiber solution</w:t>
      </w:r>
      <w:r w:rsidR="00115DEB" w:rsidRPr="00381C15">
        <w:rPr>
          <w:rFonts w:asciiTheme="minorHAnsi" w:hAnsiTheme="minorHAnsi" w:cstheme="minorHAnsi"/>
          <w:color w:val="auto"/>
          <w:highlight w:val="yellow"/>
        </w:rPr>
        <w:t>:</w:t>
      </w:r>
      <w:r w:rsidR="00C3414E" w:rsidRPr="00381C15">
        <w:rPr>
          <w:rFonts w:asciiTheme="minorHAnsi" w:hAnsiTheme="minorHAnsi" w:cstheme="minorHAnsi"/>
          <w:color w:val="auto"/>
          <w:highlight w:val="yellow"/>
        </w:rPr>
        <w:t xml:space="preserve"> </w:t>
      </w:r>
      <w:r w:rsidR="00A903A9" w:rsidRPr="00381C15">
        <w:rPr>
          <w:rFonts w:asciiTheme="minorHAnsi" w:hAnsiTheme="minorHAnsi" w:cstheme="minorHAnsi"/>
          <w:color w:val="auto"/>
          <w:highlight w:val="yellow"/>
        </w:rPr>
        <w:t>Pipette 0.25</w:t>
      </w:r>
      <w:r w:rsidR="00CD244A" w:rsidRPr="00381C15">
        <w:rPr>
          <w:rFonts w:asciiTheme="minorHAnsi" w:hAnsiTheme="minorHAnsi" w:cstheme="minorHAnsi"/>
          <w:color w:val="auto"/>
          <w:highlight w:val="yellow"/>
        </w:rPr>
        <w:t xml:space="preserve"> </w:t>
      </w:r>
      <w:r w:rsidR="009E0EC1" w:rsidRPr="00381C15">
        <w:rPr>
          <w:rFonts w:asciiTheme="minorHAnsi" w:hAnsiTheme="minorHAnsi" w:cstheme="minorHAnsi"/>
          <w:color w:val="auto"/>
          <w:highlight w:val="yellow"/>
        </w:rPr>
        <w:t>mL</w:t>
      </w:r>
      <w:r w:rsidR="00A55E0C" w:rsidRPr="00381C15">
        <w:rPr>
          <w:rFonts w:asciiTheme="minorHAnsi" w:hAnsiTheme="minorHAnsi" w:cstheme="minorHAnsi"/>
          <w:color w:val="auto"/>
          <w:highlight w:val="yellow"/>
        </w:rPr>
        <w:t xml:space="preserve"> of the 3</w:t>
      </w:r>
      <w:r w:rsidR="00980922" w:rsidRPr="00381C15">
        <w:rPr>
          <w:rFonts w:asciiTheme="minorHAnsi" w:hAnsiTheme="minorHAnsi" w:cstheme="minorHAnsi"/>
          <w:color w:val="auto"/>
          <w:highlight w:val="yellow"/>
        </w:rPr>
        <w:t xml:space="preserve"> </w:t>
      </w:r>
      <w:r w:rsidR="00A55E0C" w:rsidRPr="00381C15">
        <w:rPr>
          <w:rFonts w:asciiTheme="minorHAnsi" w:hAnsiTheme="minorHAnsi" w:cstheme="minorHAnsi"/>
          <w:color w:val="auto"/>
          <w:highlight w:val="yellow"/>
        </w:rPr>
        <w:t xml:space="preserve">% (w/w) cellulose nanofiber </w:t>
      </w:r>
      <w:r w:rsidR="00CD244A" w:rsidRPr="00381C15">
        <w:rPr>
          <w:rFonts w:asciiTheme="minorHAnsi" w:hAnsiTheme="minorHAnsi" w:cstheme="minorHAnsi"/>
          <w:color w:val="auto"/>
          <w:highlight w:val="yellow"/>
        </w:rPr>
        <w:t xml:space="preserve">solution into </w:t>
      </w:r>
      <w:r w:rsidR="00A55E0C" w:rsidRPr="00381C15">
        <w:rPr>
          <w:rFonts w:asciiTheme="minorHAnsi" w:hAnsiTheme="minorHAnsi" w:cstheme="minorHAnsi"/>
          <w:color w:val="auto"/>
          <w:highlight w:val="yellow"/>
        </w:rPr>
        <w:t xml:space="preserve">each of </w:t>
      </w:r>
      <w:r w:rsidR="00364B94" w:rsidRPr="00381C15">
        <w:rPr>
          <w:rFonts w:asciiTheme="minorHAnsi" w:hAnsiTheme="minorHAnsi" w:cstheme="minorHAnsi"/>
          <w:color w:val="auto"/>
          <w:highlight w:val="yellow"/>
        </w:rPr>
        <w:t>6</w:t>
      </w:r>
      <w:r w:rsidR="00CD244A" w:rsidRPr="00381C15">
        <w:rPr>
          <w:rFonts w:asciiTheme="minorHAnsi" w:hAnsiTheme="minorHAnsi" w:cstheme="minorHAnsi"/>
          <w:color w:val="auto"/>
          <w:highlight w:val="yellow"/>
        </w:rPr>
        <w:t xml:space="preserve"> </w:t>
      </w:r>
      <w:r w:rsidR="00332481" w:rsidRPr="00381C15">
        <w:rPr>
          <w:rFonts w:asciiTheme="minorHAnsi" w:hAnsiTheme="minorHAnsi" w:cstheme="minorHAnsi"/>
          <w:color w:val="auto"/>
          <w:highlight w:val="yellow"/>
        </w:rPr>
        <w:t>microfuge tube</w:t>
      </w:r>
      <w:r w:rsidR="00A55E0C" w:rsidRPr="00381C15">
        <w:rPr>
          <w:rFonts w:asciiTheme="minorHAnsi" w:hAnsiTheme="minorHAnsi" w:cstheme="minorHAnsi"/>
          <w:color w:val="auto"/>
          <w:highlight w:val="yellow"/>
        </w:rPr>
        <w:t>s</w:t>
      </w:r>
      <w:r w:rsidR="00364B94" w:rsidRPr="00381C15">
        <w:rPr>
          <w:rFonts w:asciiTheme="minorHAnsi" w:hAnsiTheme="minorHAnsi" w:cstheme="minorHAnsi"/>
          <w:color w:val="auto"/>
          <w:highlight w:val="yellow"/>
        </w:rPr>
        <w:t xml:space="preserve"> (1.7 mL or 2.0 mL)</w:t>
      </w:r>
      <w:r w:rsidR="00332481" w:rsidRPr="00381C15">
        <w:rPr>
          <w:rFonts w:asciiTheme="minorHAnsi" w:hAnsiTheme="minorHAnsi" w:cstheme="minorHAnsi"/>
          <w:color w:val="auto"/>
          <w:highlight w:val="yellow"/>
        </w:rPr>
        <w:t xml:space="preserve">. </w:t>
      </w:r>
      <w:r w:rsidR="00980922" w:rsidRPr="00381C15">
        <w:rPr>
          <w:rFonts w:asciiTheme="minorHAnsi" w:hAnsiTheme="minorHAnsi" w:cstheme="minorHAnsi"/>
          <w:color w:val="auto"/>
          <w:highlight w:val="yellow"/>
        </w:rPr>
        <w:t>Centrifuge the micro</w:t>
      </w:r>
      <w:r w:rsidR="00552587" w:rsidRPr="00381C15">
        <w:rPr>
          <w:rFonts w:asciiTheme="minorHAnsi" w:hAnsiTheme="minorHAnsi" w:cstheme="minorHAnsi"/>
          <w:color w:val="auto"/>
          <w:highlight w:val="yellow"/>
        </w:rPr>
        <w:t>fuge tubes for 20 min at 21</w:t>
      </w:r>
      <w:r w:rsidR="00A55E0C" w:rsidRPr="00381C15">
        <w:rPr>
          <w:rFonts w:asciiTheme="minorHAnsi" w:hAnsiTheme="minorHAnsi" w:cstheme="minorHAnsi"/>
          <w:color w:val="auto"/>
          <w:highlight w:val="yellow"/>
        </w:rPr>
        <w:t xml:space="preserve">,000 x g. Remove excess water above the compacted </w:t>
      </w:r>
      <w:r w:rsidR="00552587" w:rsidRPr="00381C15">
        <w:rPr>
          <w:rFonts w:asciiTheme="minorHAnsi" w:hAnsiTheme="minorHAnsi" w:cstheme="minorHAnsi"/>
          <w:color w:val="auto"/>
          <w:highlight w:val="yellow"/>
        </w:rPr>
        <w:t>CNFs</w:t>
      </w:r>
      <w:r w:rsidR="00A55E0C" w:rsidRPr="00381C15">
        <w:rPr>
          <w:rFonts w:asciiTheme="minorHAnsi" w:hAnsiTheme="minorHAnsi" w:cstheme="minorHAnsi"/>
          <w:color w:val="auto"/>
          <w:highlight w:val="yellow"/>
        </w:rPr>
        <w:t xml:space="preserve"> with a pipette </w:t>
      </w:r>
      <w:r w:rsidR="004B1006" w:rsidRPr="00381C15">
        <w:rPr>
          <w:rFonts w:asciiTheme="minorHAnsi" w:hAnsiTheme="minorHAnsi" w:cstheme="minorHAnsi"/>
          <w:color w:val="auto"/>
          <w:highlight w:val="yellow"/>
        </w:rPr>
        <w:t>avoiding contact with</w:t>
      </w:r>
      <w:r w:rsidR="00A55E0C" w:rsidRPr="00381C15">
        <w:rPr>
          <w:rFonts w:asciiTheme="minorHAnsi" w:hAnsiTheme="minorHAnsi" w:cstheme="minorHAnsi"/>
          <w:color w:val="auto"/>
          <w:highlight w:val="yellow"/>
        </w:rPr>
        <w:t xml:space="preserve"> the top surface.</w:t>
      </w:r>
    </w:p>
    <w:p w14:paraId="471FC4A3" w14:textId="77777777" w:rsidR="00600AF8" w:rsidRPr="00115DEB" w:rsidRDefault="00600AF8" w:rsidP="00600AF8">
      <w:pPr>
        <w:pStyle w:val="a3"/>
        <w:spacing w:before="0" w:beforeAutospacing="0" w:after="0" w:afterAutospacing="0"/>
        <w:rPr>
          <w:rFonts w:asciiTheme="minorHAnsi" w:hAnsiTheme="minorHAnsi" w:cstheme="minorHAnsi"/>
          <w:color w:val="auto"/>
        </w:rPr>
      </w:pPr>
    </w:p>
    <w:p w14:paraId="705AC4DD" w14:textId="624CDA1E" w:rsidR="00980922" w:rsidRPr="00115DEB" w:rsidRDefault="00364B94" w:rsidP="00600AF8">
      <w:pPr>
        <w:pStyle w:val="a3"/>
        <w:spacing w:before="0" w:beforeAutospacing="0" w:after="0" w:afterAutospacing="0"/>
        <w:rPr>
          <w:rFonts w:asciiTheme="minorHAnsi" w:hAnsiTheme="minorHAnsi" w:cstheme="minorHAnsi"/>
          <w:color w:val="auto"/>
        </w:rPr>
      </w:pPr>
      <w:bookmarkStart w:id="4" w:name="_Hlk531864676"/>
      <w:r w:rsidRPr="00115DEB">
        <w:rPr>
          <w:rFonts w:asciiTheme="minorHAnsi" w:hAnsiTheme="minorHAnsi" w:cstheme="minorHAnsi"/>
          <w:color w:val="auto"/>
        </w:rPr>
        <w:t xml:space="preserve">NOTE: </w:t>
      </w:r>
      <w:r w:rsidR="00980922" w:rsidRPr="00115DEB">
        <w:rPr>
          <w:rFonts w:asciiTheme="minorHAnsi" w:hAnsiTheme="minorHAnsi" w:cstheme="minorHAnsi"/>
          <w:color w:val="auto"/>
        </w:rPr>
        <w:t>After centrifuging</w:t>
      </w:r>
      <w:r w:rsidR="00501353" w:rsidRPr="00115DEB">
        <w:rPr>
          <w:rFonts w:asciiTheme="minorHAnsi" w:hAnsiTheme="minorHAnsi" w:cstheme="minorHAnsi"/>
          <w:color w:val="auto"/>
        </w:rPr>
        <w:t>,</w:t>
      </w:r>
      <w:r w:rsidR="00980922" w:rsidRPr="00115DEB">
        <w:rPr>
          <w:rFonts w:asciiTheme="minorHAnsi" w:hAnsiTheme="minorHAnsi" w:cstheme="minorHAnsi"/>
          <w:color w:val="auto"/>
        </w:rPr>
        <w:t xml:space="preserve"> the cellulose nanofiber solutions </w:t>
      </w:r>
      <w:r w:rsidR="00501353" w:rsidRPr="00115DEB">
        <w:rPr>
          <w:rFonts w:asciiTheme="minorHAnsi" w:hAnsiTheme="minorHAnsi" w:cstheme="minorHAnsi"/>
          <w:color w:val="auto"/>
        </w:rPr>
        <w:t xml:space="preserve">present </w:t>
      </w:r>
      <w:r w:rsidR="00114B70" w:rsidRPr="00115DEB">
        <w:rPr>
          <w:rFonts w:asciiTheme="minorHAnsi" w:hAnsiTheme="minorHAnsi" w:cstheme="minorHAnsi"/>
          <w:color w:val="auto"/>
        </w:rPr>
        <w:t xml:space="preserve">a distinct interface between the concentrated CNF’s and the </w:t>
      </w:r>
      <w:r w:rsidR="00D1416E" w:rsidRPr="00115DEB">
        <w:rPr>
          <w:rFonts w:asciiTheme="minorHAnsi" w:hAnsiTheme="minorHAnsi" w:cstheme="minorHAnsi"/>
          <w:color w:val="auto"/>
        </w:rPr>
        <w:t xml:space="preserve">clear </w:t>
      </w:r>
      <w:r w:rsidR="00114B70" w:rsidRPr="00115DEB">
        <w:rPr>
          <w:rFonts w:asciiTheme="minorHAnsi" w:hAnsiTheme="minorHAnsi" w:cstheme="minorHAnsi"/>
          <w:color w:val="auto"/>
        </w:rPr>
        <w:t>supernatant. Based on r</w:t>
      </w:r>
      <w:r w:rsidR="00980922" w:rsidRPr="00115DEB">
        <w:rPr>
          <w:rFonts w:asciiTheme="minorHAnsi" w:hAnsiTheme="minorHAnsi" w:cstheme="minorHAnsi"/>
          <w:color w:val="auto"/>
        </w:rPr>
        <w:t>emov</w:t>
      </w:r>
      <w:r w:rsidR="00114B70" w:rsidRPr="00115DEB">
        <w:rPr>
          <w:rFonts w:asciiTheme="minorHAnsi" w:hAnsiTheme="minorHAnsi" w:cstheme="minorHAnsi"/>
          <w:color w:val="auto"/>
        </w:rPr>
        <w:t>al of the</w:t>
      </w:r>
      <w:r w:rsidR="00980922" w:rsidRPr="00115DEB">
        <w:rPr>
          <w:rFonts w:asciiTheme="minorHAnsi" w:hAnsiTheme="minorHAnsi" w:cstheme="minorHAnsi"/>
          <w:color w:val="auto"/>
        </w:rPr>
        <w:t xml:space="preserve"> excess water, the final CNF concentration will be approximately 3.8%.</w:t>
      </w:r>
    </w:p>
    <w:p w14:paraId="1EF2EFBF" w14:textId="77777777" w:rsidR="00600AF8" w:rsidRPr="00115DEB" w:rsidRDefault="00600AF8" w:rsidP="00600AF8">
      <w:pPr>
        <w:pStyle w:val="a3"/>
        <w:spacing w:before="0" w:beforeAutospacing="0" w:after="0" w:afterAutospacing="0"/>
        <w:rPr>
          <w:rFonts w:asciiTheme="minorHAnsi" w:hAnsiTheme="minorHAnsi" w:cstheme="minorHAnsi"/>
          <w:color w:val="auto"/>
        </w:rPr>
      </w:pPr>
    </w:p>
    <w:bookmarkEnd w:id="4"/>
    <w:p w14:paraId="6A00CF3B" w14:textId="5FB0DEC1" w:rsidR="0074030D" w:rsidRPr="00381C15" w:rsidRDefault="00756184" w:rsidP="00600AF8">
      <w:pPr>
        <w:pStyle w:val="a3"/>
        <w:spacing w:before="0" w:beforeAutospacing="0" w:after="0" w:afterAutospacing="0"/>
        <w:rPr>
          <w:rFonts w:asciiTheme="minorHAnsi" w:hAnsiTheme="minorHAnsi" w:cstheme="minorHAnsi"/>
          <w:color w:val="auto"/>
          <w:highlight w:val="yellow"/>
        </w:rPr>
      </w:pPr>
      <w:r w:rsidRPr="00115DEB">
        <w:rPr>
          <w:rFonts w:asciiTheme="minorHAnsi" w:hAnsiTheme="minorHAnsi" w:cstheme="minorHAnsi"/>
          <w:color w:val="auto"/>
        </w:rPr>
        <w:t>1.</w:t>
      </w:r>
      <w:r w:rsidR="0074030D" w:rsidRPr="00115DEB">
        <w:rPr>
          <w:rFonts w:asciiTheme="minorHAnsi" w:hAnsiTheme="minorHAnsi" w:cstheme="minorHAnsi"/>
          <w:color w:val="auto"/>
        </w:rPr>
        <w:t xml:space="preserve">4. </w:t>
      </w:r>
      <w:r w:rsidRPr="00115DEB">
        <w:rPr>
          <w:rFonts w:asciiTheme="minorHAnsi" w:hAnsiTheme="minorHAnsi" w:cstheme="minorHAnsi"/>
          <w:color w:val="auto"/>
        </w:rPr>
        <w:tab/>
      </w:r>
      <w:r w:rsidR="00980922" w:rsidRPr="00381C15">
        <w:rPr>
          <w:rFonts w:asciiTheme="minorHAnsi" w:hAnsiTheme="minorHAnsi" w:cstheme="minorHAnsi"/>
          <w:color w:val="auto"/>
          <w:highlight w:val="yellow"/>
        </w:rPr>
        <w:t>Cross-link</w:t>
      </w:r>
      <w:r w:rsidR="003346F4" w:rsidRPr="00381C15">
        <w:rPr>
          <w:rFonts w:asciiTheme="minorHAnsi" w:hAnsiTheme="minorHAnsi" w:cstheme="minorHAnsi"/>
          <w:color w:val="auto"/>
          <w:highlight w:val="yellow"/>
        </w:rPr>
        <w:t xml:space="preserve"> </w:t>
      </w:r>
      <w:r w:rsidR="00115DEB" w:rsidRPr="00381C15">
        <w:rPr>
          <w:rFonts w:asciiTheme="minorHAnsi" w:hAnsiTheme="minorHAnsi" w:cstheme="minorHAnsi"/>
          <w:color w:val="auto"/>
          <w:highlight w:val="yellow"/>
        </w:rPr>
        <w:t xml:space="preserve">the </w:t>
      </w:r>
      <w:r w:rsidR="003346F4" w:rsidRPr="00381C15">
        <w:rPr>
          <w:rFonts w:asciiTheme="minorHAnsi" w:hAnsiTheme="minorHAnsi" w:cstheme="minorHAnsi"/>
          <w:color w:val="auto"/>
          <w:highlight w:val="yellow"/>
        </w:rPr>
        <w:t>cellulose nanofiber hydrogels</w:t>
      </w:r>
      <w:r w:rsidR="00967E64" w:rsidRPr="00381C15">
        <w:rPr>
          <w:rFonts w:asciiTheme="minorHAnsi" w:hAnsiTheme="minorHAnsi" w:cstheme="minorHAnsi"/>
          <w:color w:val="auto"/>
          <w:highlight w:val="yellow"/>
        </w:rPr>
        <w:t>.</w:t>
      </w:r>
      <w:r w:rsidR="00967E64" w:rsidRPr="00381C15">
        <w:rPr>
          <w:rFonts w:asciiTheme="minorHAnsi" w:hAnsiTheme="minorHAnsi" w:cstheme="minorHAnsi"/>
          <w:b/>
          <w:color w:val="auto"/>
          <w:highlight w:val="yellow"/>
        </w:rPr>
        <w:t xml:space="preserve"> </w:t>
      </w:r>
      <w:r w:rsidR="00944372" w:rsidRPr="00381C15">
        <w:rPr>
          <w:rFonts w:asciiTheme="minorHAnsi" w:hAnsiTheme="minorHAnsi" w:cstheme="minorHAnsi"/>
          <w:color w:val="auto"/>
          <w:highlight w:val="yellow"/>
        </w:rPr>
        <w:t>Pipette 1.0</w:t>
      </w:r>
      <w:r w:rsidR="00967E64" w:rsidRPr="00381C15">
        <w:rPr>
          <w:rFonts w:asciiTheme="minorHAnsi" w:hAnsiTheme="minorHAnsi" w:cstheme="minorHAnsi"/>
          <w:color w:val="auto"/>
          <w:highlight w:val="yellow"/>
        </w:rPr>
        <w:t xml:space="preserve"> </w:t>
      </w:r>
      <w:r w:rsidR="009E0EC1" w:rsidRPr="00381C15">
        <w:rPr>
          <w:rFonts w:asciiTheme="minorHAnsi" w:hAnsiTheme="minorHAnsi" w:cstheme="minorHAnsi"/>
          <w:color w:val="auto"/>
          <w:highlight w:val="yellow"/>
        </w:rPr>
        <w:t>mL</w:t>
      </w:r>
      <w:r w:rsidR="00A55E0C" w:rsidRPr="00381C15">
        <w:rPr>
          <w:rFonts w:asciiTheme="minorHAnsi" w:hAnsiTheme="minorHAnsi" w:cstheme="minorHAnsi"/>
          <w:color w:val="auto"/>
          <w:highlight w:val="yellow"/>
        </w:rPr>
        <w:t xml:space="preserve"> of the EDC and diamine crosslinking</w:t>
      </w:r>
      <w:r w:rsidR="00967E64" w:rsidRPr="00381C15">
        <w:rPr>
          <w:rFonts w:asciiTheme="minorHAnsi" w:hAnsiTheme="minorHAnsi" w:cstheme="minorHAnsi"/>
          <w:color w:val="auto"/>
          <w:highlight w:val="yellow"/>
        </w:rPr>
        <w:t xml:space="preserve"> solution </w:t>
      </w:r>
      <w:r w:rsidR="00A55E0C" w:rsidRPr="00381C15">
        <w:rPr>
          <w:rFonts w:asciiTheme="minorHAnsi" w:hAnsiTheme="minorHAnsi" w:cstheme="minorHAnsi"/>
          <w:color w:val="auto"/>
          <w:highlight w:val="yellow"/>
        </w:rPr>
        <w:t xml:space="preserve">above the compacted cellulose nanofibers in </w:t>
      </w:r>
      <w:r w:rsidR="00FE7C27" w:rsidRPr="00381C15">
        <w:rPr>
          <w:rFonts w:asciiTheme="minorHAnsi" w:hAnsiTheme="minorHAnsi" w:cstheme="minorHAnsi"/>
          <w:color w:val="auto"/>
          <w:highlight w:val="yellow"/>
        </w:rPr>
        <w:t>each of</w:t>
      </w:r>
      <w:r w:rsidR="0076781A" w:rsidRPr="00381C15">
        <w:rPr>
          <w:rFonts w:asciiTheme="minorHAnsi" w:hAnsiTheme="minorHAnsi" w:cstheme="minorHAnsi"/>
          <w:color w:val="auto"/>
          <w:highlight w:val="yellow"/>
        </w:rPr>
        <w:t xml:space="preserve"> </w:t>
      </w:r>
      <w:r w:rsidR="00A55E0C" w:rsidRPr="00381C15">
        <w:rPr>
          <w:rFonts w:asciiTheme="minorHAnsi" w:hAnsiTheme="minorHAnsi" w:cstheme="minorHAnsi"/>
          <w:color w:val="auto"/>
          <w:highlight w:val="yellow"/>
        </w:rPr>
        <w:t xml:space="preserve">the </w:t>
      </w:r>
      <w:r w:rsidR="00967E64" w:rsidRPr="00381C15">
        <w:rPr>
          <w:rFonts w:asciiTheme="minorHAnsi" w:hAnsiTheme="minorHAnsi" w:cstheme="minorHAnsi"/>
          <w:color w:val="auto"/>
          <w:highlight w:val="yellow"/>
        </w:rPr>
        <w:t>microfuge tube</w:t>
      </w:r>
      <w:r w:rsidR="00FE7C27" w:rsidRPr="00381C15">
        <w:rPr>
          <w:rFonts w:asciiTheme="minorHAnsi" w:hAnsiTheme="minorHAnsi" w:cstheme="minorHAnsi"/>
          <w:color w:val="auto"/>
          <w:highlight w:val="yellow"/>
        </w:rPr>
        <w:t>s</w:t>
      </w:r>
      <w:r w:rsidR="00967E64" w:rsidRPr="00381C15">
        <w:rPr>
          <w:rFonts w:asciiTheme="minorHAnsi" w:hAnsiTheme="minorHAnsi" w:cstheme="minorHAnsi"/>
          <w:color w:val="auto"/>
          <w:highlight w:val="yellow"/>
        </w:rPr>
        <w:t xml:space="preserve">. </w:t>
      </w:r>
      <w:r w:rsidR="00A55E0C" w:rsidRPr="00381C15">
        <w:rPr>
          <w:rFonts w:asciiTheme="minorHAnsi" w:hAnsiTheme="minorHAnsi" w:cstheme="minorHAnsi"/>
          <w:color w:val="auto"/>
          <w:highlight w:val="yellow"/>
        </w:rPr>
        <w:t xml:space="preserve">Wait at least 24 h for the crosslinking solution to diffuse through the gels and crosslink the </w:t>
      </w:r>
      <w:r w:rsidR="00552587" w:rsidRPr="00381C15">
        <w:rPr>
          <w:rFonts w:asciiTheme="minorHAnsi" w:hAnsiTheme="minorHAnsi" w:cstheme="minorHAnsi"/>
          <w:color w:val="auto"/>
          <w:highlight w:val="yellow"/>
        </w:rPr>
        <w:t>CNFs</w:t>
      </w:r>
      <w:r w:rsidR="00A55E0C" w:rsidRPr="00381C15">
        <w:rPr>
          <w:rFonts w:asciiTheme="minorHAnsi" w:hAnsiTheme="minorHAnsi" w:cstheme="minorHAnsi"/>
          <w:color w:val="auto"/>
          <w:highlight w:val="yellow"/>
        </w:rPr>
        <w:t>.</w:t>
      </w:r>
    </w:p>
    <w:p w14:paraId="76D79D8F" w14:textId="77777777" w:rsidR="00600AF8" w:rsidRPr="00381C15" w:rsidRDefault="00600AF8" w:rsidP="00600AF8">
      <w:pPr>
        <w:pStyle w:val="a3"/>
        <w:spacing w:before="0" w:beforeAutospacing="0" w:after="0" w:afterAutospacing="0"/>
        <w:rPr>
          <w:rFonts w:asciiTheme="minorHAnsi" w:hAnsiTheme="minorHAnsi" w:cstheme="minorHAnsi"/>
          <w:b/>
          <w:color w:val="auto"/>
          <w:highlight w:val="yellow"/>
        </w:rPr>
      </w:pPr>
    </w:p>
    <w:p w14:paraId="71C7BFAA" w14:textId="1BCD8812" w:rsidR="0074030D" w:rsidRPr="00381C15" w:rsidRDefault="00756184" w:rsidP="00600AF8">
      <w:pPr>
        <w:pStyle w:val="a3"/>
        <w:spacing w:before="0" w:beforeAutospacing="0" w:after="0" w:afterAutospacing="0"/>
        <w:rPr>
          <w:rFonts w:asciiTheme="minorHAnsi" w:hAnsiTheme="minorHAnsi" w:cstheme="minorHAnsi"/>
          <w:color w:val="auto"/>
          <w:highlight w:val="yellow"/>
        </w:rPr>
      </w:pPr>
      <w:r w:rsidRPr="00381C15">
        <w:rPr>
          <w:rFonts w:asciiTheme="minorHAnsi" w:hAnsiTheme="minorHAnsi" w:cstheme="minorHAnsi"/>
          <w:color w:val="auto"/>
          <w:highlight w:val="yellow"/>
        </w:rPr>
        <w:t>1.</w:t>
      </w:r>
      <w:r w:rsidR="0074030D" w:rsidRPr="00381C15">
        <w:rPr>
          <w:rFonts w:asciiTheme="minorHAnsi" w:hAnsiTheme="minorHAnsi" w:cstheme="minorHAnsi"/>
          <w:color w:val="auto"/>
          <w:highlight w:val="yellow"/>
        </w:rPr>
        <w:t xml:space="preserve">5. </w:t>
      </w:r>
      <w:r w:rsidRPr="00381C15">
        <w:rPr>
          <w:rFonts w:asciiTheme="minorHAnsi" w:hAnsiTheme="minorHAnsi" w:cstheme="minorHAnsi"/>
          <w:color w:val="auto"/>
          <w:highlight w:val="yellow"/>
        </w:rPr>
        <w:tab/>
      </w:r>
      <w:r w:rsidR="003346F4" w:rsidRPr="00381C15">
        <w:rPr>
          <w:rFonts w:asciiTheme="minorHAnsi" w:hAnsiTheme="minorHAnsi" w:cstheme="minorHAnsi"/>
          <w:color w:val="auto"/>
          <w:highlight w:val="yellow"/>
        </w:rPr>
        <w:t>Gel rinsing</w:t>
      </w:r>
      <w:r w:rsidR="00115DEB" w:rsidRPr="00381C15">
        <w:rPr>
          <w:rFonts w:asciiTheme="minorHAnsi" w:hAnsiTheme="minorHAnsi" w:cstheme="minorHAnsi"/>
          <w:color w:val="auto"/>
          <w:highlight w:val="yellow"/>
        </w:rPr>
        <w:t>:</w:t>
      </w:r>
      <w:r w:rsidR="00967E64" w:rsidRPr="00381C15">
        <w:rPr>
          <w:rFonts w:asciiTheme="minorHAnsi" w:hAnsiTheme="minorHAnsi" w:cstheme="minorHAnsi"/>
          <w:color w:val="auto"/>
          <w:highlight w:val="yellow"/>
        </w:rPr>
        <w:t xml:space="preserve"> </w:t>
      </w:r>
      <w:r w:rsidR="00A55E0C" w:rsidRPr="00381C15">
        <w:rPr>
          <w:rFonts w:asciiTheme="minorHAnsi" w:hAnsiTheme="minorHAnsi" w:cstheme="minorHAnsi"/>
          <w:color w:val="auto"/>
          <w:highlight w:val="yellow"/>
        </w:rPr>
        <w:t xml:space="preserve">Remove the crosslinking solution </w:t>
      </w:r>
      <w:r w:rsidR="00412A2B" w:rsidRPr="00381C15">
        <w:rPr>
          <w:rFonts w:asciiTheme="minorHAnsi" w:hAnsiTheme="minorHAnsi" w:cstheme="minorHAnsi"/>
          <w:color w:val="auto"/>
          <w:highlight w:val="yellow"/>
        </w:rPr>
        <w:t xml:space="preserve">supernatant </w:t>
      </w:r>
      <w:r w:rsidR="00A55E0C" w:rsidRPr="00381C15">
        <w:rPr>
          <w:rFonts w:asciiTheme="minorHAnsi" w:hAnsiTheme="minorHAnsi" w:cstheme="minorHAnsi"/>
          <w:color w:val="auto"/>
          <w:highlight w:val="yellow"/>
        </w:rPr>
        <w:t>in the microfuge tubes with a pipette. With the microfuge tube caps open, immerse the microfuge tubes containing the crosslinked CNF gels in 1 L of deionized water for at least 24 h to remove excess crosslinking solution from within the CNF hydrogels.</w:t>
      </w:r>
    </w:p>
    <w:p w14:paraId="5B64F374"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2B97802E" w14:textId="5DC90020" w:rsidR="0026045F" w:rsidRDefault="0026045F" w:rsidP="00600AF8">
      <w:pPr>
        <w:pStyle w:val="a3"/>
        <w:spacing w:before="0" w:beforeAutospacing="0" w:after="0" w:afterAutospacing="0"/>
        <w:rPr>
          <w:rFonts w:asciiTheme="minorHAnsi" w:hAnsiTheme="minorHAnsi" w:cstheme="minorHAnsi"/>
          <w:color w:val="auto"/>
        </w:rPr>
      </w:pPr>
      <w:bookmarkStart w:id="5" w:name="_Hlk531754078"/>
      <w:r w:rsidRPr="00381C15">
        <w:rPr>
          <w:rFonts w:asciiTheme="minorHAnsi" w:hAnsiTheme="minorHAnsi" w:cstheme="minorHAnsi"/>
          <w:color w:val="auto"/>
          <w:highlight w:val="yellow"/>
        </w:rPr>
        <w:t>1.6.</w:t>
      </w:r>
      <w:r w:rsidRPr="00381C15">
        <w:rPr>
          <w:rFonts w:asciiTheme="minorHAnsi" w:hAnsiTheme="minorHAnsi" w:cstheme="minorHAnsi"/>
          <w:color w:val="auto"/>
          <w:highlight w:val="yellow"/>
        </w:rPr>
        <w:tab/>
        <w:t>Fourier</w:t>
      </w:r>
      <w:r w:rsidR="00D7339D" w:rsidRPr="00381C15">
        <w:rPr>
          <w:rFonts w:asciiTheme="minorHAnsi" w:hAnsiTheme="minorHAnsi" w:cstheme="minorHAnsi"/>
          <w:color w:val="auto"/>
          <w:highlight w:val="yellow"/>
        </w:rPr>
        <w:t>-</w:t>
      </w:r>
      <w:r w:rsidR="00364B94" w:rsidRPr="00381C15">
        <w:rPr>
          <w:rFonts w:asciiTheme="minorHAnsi" w:hAnsiTheme="minorHAnsi" w:cstheme="minorHAnsi"/>
          <w:color w:val="auto"/>
          <w:highlight w:val="yellow"/>
        </w:rPr>
        <w:t xml:space="preserve">transform infrared </w:t>
      </w:r>
      <w:r w:rsidRPr="00381C15">
        <w:rPr>
          <w:rFonts w:asciiTheme="minorHAnsi" w:hAnsiTheme="minorHAnsi" w:cstheme="minorHAnsi"/>
          <w:color w:val="auto"/>
          <w:highlight w:val="yellow"/>
        </w:rPr>
        <w:t>(FTIR) spectroscopy</w:t>
      </w:r>
      <w:r w:rsidR="00115DEB" w:rsidRPr="00381C15">
        <w:rPr>
          <w:rFonts w:asciiTheme="minorHAnsi" w:hAnsiTheme="minorHAnsi" w:cstheme="minorHAnsi"/>
          <w:color w:val="auto"/>
          <w:highlight w:val="yellow"/>
        </w:rPr>
        <w:t>:</w:t>
      </w:r>
      <w:r w:rsidRPr="00381C15">
        <w:rPr>
          <w:rFonts w:asciiTheme="minorHAnsi" w:hAnsiTheme="minorHAnsi" w:cstheme="minorHAnsi"/>
          <w:color w:val="auto"/>
          <w:highlight w:val="yellow"/>
        </w:rPr>
        <w:t xml:space="preserve"> Place approximately 0.5 mL of 3% (w/w) </w:t>
      </w:r>
      <w:bookmarkStart w:id="6" w:name="_Hlk531754143"/>
      <w:r w:rsidR="00865F9A" w:rsidRPr="00381C15">
        <w:rPr>
          <w:rFonts w:asciiTheme="minorHAnsi" w:hAnsiTheme="minorHAnsi" w:cstheme="minorHAnsi"/>
          <w:color w:val="auto"/>
          <w:highlight w:val="yellow"/>
        </w:rPr>
        <w:t xml:space="preserve">CNF solution in deionized water </w:t>
      </w:r>
      <w:bookmarkEnd w:id="6"/>
      <w:r w:rsidRPr="00381C15">
        <w:rPr>
          <w:rFonts w:asciiTheme="minorHAnsi" w:hAnsiTheme="minorHAnsi" w:cstheme="minorHAnsi"/>
          <w:color w:val="auto"/>
          <w:highlight w:val="yellow"/>
        </w:rPr>
        <w:t xml:space="preserve">on the </w:t>
      </w:r>
      <w:r w:rsidR="00865F9A" w:rsidRPr="00381C15">
        <w:rPr>
          <w:rFonts w:asciiTheme="minorHAnsi" w:hAnsiTheme="minorHAnsi" w:cstheme="minorHAnsi"/>
          <w:color w:val="auto"/>
          <w:highlight w:val="yellow"/>
        </w:rPr>
        <w:t xml:space="preserve">sample stage and scan percent transmittance </w:t>
      </w:r>
      <w:r w:rsidR="00364B94" w:rsidRPr="00381C15">
        <w:rPr>
          <w:rFonts w:asciiTheme="minorHAnsi" w:hAnsiTheme="minorHAnsi" w:cstheme="minorHAnsi"/>
          <w:color w:val="auto"/>
          <w:highlight w:val="yellow"/>
        </w:rPr>
        <w:t>for</w:t>
      </w:r>
      <w:r w:rsidR="00865F9A" w:rsidRPr="00381C15">
        <w:rPr>
          <w:rFonts w:asciiTheme="minorHAnsi" w:hAnsiTheme="minorHAnsi" w:cstheme="minorHAnsi"/>
          <w:color w:val="auto"/>
          <w:highlight w:val="yellow"/>
        </w:rPr>
        <w:t xml:space="preserve"> 650 – 4000 cm</w:t>
      </w:r>
      <w:r w:rsidR="00865F9A" w:rsidRPr="00381C15">
        <w:rPr>
          <w:rFonts w:asciiTheme="minorHAnsi" w:hAnsiTheme="minorHAnsi" w:cstheme="minorHAnsi"/>
          <w:color w:val="auto"/>
          <w:highlight w:val="yellow"/>
          <w:vertAlign w:val="superscript"/>
        </w:rPr>
        <w:t>-1</w:t>
      </w:r>
      <w:r w:rsidR="00865F9A" w:rsidRPr="00381C15">
        <w:rPr>
          <w:rFonts w:asciiTheme="minorHAnsi" w:hAnsiTheme="minorHAnsi" w:cstheme="minorHAnsi"/>
          <w:color w:val="auto"/>
          <w:highlight w:val="yellow"/>
        </w:rPr>
        <w:t>. Use the same scan conditions and repeat for a CNF crosslinked hydrogel from Step 1.5.</w:t>
      </w:r>
    </w:p>
    <w:p w14:paraId="2C213DE5" w14:textId="77777777" w:rsidR="00600AF8" w:rsidRPr="00BB1FD2" w:rsidRDefault="00600AF8" w:rsidP="00600AF8">
      <w:pPr>
        <w:pStyle w:val="a3"/>
        <w:spacing w:before="0" w:beforeAutospacing="0" w:after="0" w:afterAutospacing="0"/>
        <w:rPr>
          <w:rFonts w:asciiTheme="minorHAnsi" w:hAnsiTheme="minorHAnsi" w:cstheme="minorHAnsi"/>
          <w:color w:val="auto"/>
        </w:rPr>
      </w:pPr>
    </w:p>
    <w:bookmarkEnd w:id="5"/>
    <w:p w14:paraId="4D477C59" w14:textId="544985D8" w:rsidR="00FD49C8" w:rsidRPr="00381C15" w:rsidRDefault="00B42D99" w:rsidP="00115DEB">
      <w:pPr>
        <w:pStyle w:val="a3"/>
        <w:numPr>
          <w:ilvl w:val="0"/>
          <w:numId w:val="22"/>
        </w:numPr>
        <w:spacing w:before="0" w:beforeAutospacing="0" w:after="0" w:afterAutospacing="0"/>
        <w:rPr>
          <w:rFonts w:asciiTheme="minorHAnsi" w:hAnsiTheme="minorHAnsi" w:cstheme="minorHAnsi"/>
          <w:b/>
          <w:color w:val="auto"/>
          <w:highlight w:val="yellow"/>
        </w:rPr>
      </w:pPr>
      <w:r w:rsidRPr="00381C15">
        <w:rPr>
          <w:rFonts w:asciiTheme="minorHAnsi" w:hAnsiTheme="minorHAnsi" w:cstheme="minorHAnsi"/>
          <w:b/>
          <w:color w:val="auto"/>
          <w:highlight w:val="yellow"/>
        </w:rPr>
        <w:t>Preparation of</w:t>
      </w:r>
      <w:r w:rsidRPr="00381C15">
        <w:rPr>
          <w:b/>
          <w:highlight w:val="yellow"/>
        </w:rPr>
        <w:t xml:space="preserve"> cellulose nanofiber - </w:t>
      </w:r>
      <w:r w:rsidRPr="00381C15">
        <w:rPr>
          <w:rFonts w:asciiTheme="minorHAnsi" w:hAnsiTheme="minorHAnsi" w:cstheme="minorHAnsi"/>
          <w:b/>
          <w:color w:val="auto"/>
          <w:highlight w:val="yellow"/>
        </w:rPr>
        <w:t>palladium c</w:t>
      </w:r>
      <w:r w:rsidR="007673DE" w:rsidRPr="00381C15">
        <w:rPr>
          <w:rFonts w:asciiTheme="minorHAnsi" w:hAnsiTheme="minorHAnsi" w:cstheme="minorHAnsi"/>
          <w:b/>
          <w:color w:val="auto"/>
          <w:highlight w:val="yellow"/>
        </w:rPr>
        <w:t>omposite hydro</w:t>
      </w:r>
      <w:r w:rsidRPr="00381C15">
        <w:rPr>
          <w:rFonts w:asciiTheme="minorHAnsi" w:hAnsiTheme="minorHAnsi" w:cstheme="minorHAnsi"/>
          <w:b/>
          <w:color w:val="auto"/>
          <w:highlight w:val="yellow"/>
        </w:rPr>
        <w:t>gels</w:t>
      </w:r>
    </w:p>
    <w:p w14:paraId="28DC63E3"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6FD617CA" w14:textId="4EB35198" w:rsidR="00FE7C27" w:rsidRPr="00115DEB" w:rsidRDefault="00B42D99" w:rsidP="00600AF8">
      <w:pPr>
        <w:pStyle w:val="a3"/>
        <w:spacing w:before="0" w:beforeAutospacing="0" w:after="0" w:afterAutospacing="0"/>
        <w:rPr>
          <w:rFonts w:asciiTheme="minorHAnsi" w:hAnsiTheme="minorHAnsi" w:cstheme="minorHAnsi"/>
          <w:color w:val="auto"/>
        </w:rPr>
      </w:pPr>
      <w:r w:rsidRPr="00381C15">
        <w:rPr>
          <w:rFonts w:asciiTheme="minorHAnsi" w:hAnsiTheme="minorHAnsi" w:cstheme="minorHAnsi"/>
          <w:color w:val="auto"/>
          <w:highlight w:val="yellow"/>
        </w:rPr>
        <w:t xml:space="preserve">2.1. </w:t>
      </w:r>
      <w:r w:rsidRPr="00381C15">
        <w:rPr>
          <w:rFonts w:asciiTheme="minorHAnsi" w:hAnsiTheme="minorHAnsi" w:cstheme="minorHAnsi"/>
          <w:color w:val="auto"/>
          <w:highlight w:val="yellow"/>
        </w:rPr>
        <w:tab/>
        <w:t xml:space="preserve">Prepare </w:t>
      </w:r>
      <w:proofErr w:type="gramStart"/>
      <w:r w:rsidRPr="00381C15">
        <w:rPr>
          <w:rFonts w:asciiTheme="minorHAnsi" w:hAnsiTheme="minorHAnsi" w:cstheme="minorHAnsi"/>
          <w:color w:val="auto"/>
          <w:highlight w:val="yellow"/>
        </w:rPr>
        <w:t>Pd(</w:t>
      </w:r>
      <w:proofErr w:type="gramEnd"/>
      <w:r w:rsidRPr="00381C15">
        <w:rPr>
          <w:rFonts w:asciiTheme="minorHAnsi" w:hAnsiTheme="minorHAnsi" w:cstheme="minorHAnsi"/>
          <w:color w:val="auto"/>
          <w:highlight w:val="yellow"/>
        </w:rPr>
        <w:t>NH</w:t>
      </w:r>
      <w:r w:rsidRPr="00381C15">
        <w:rPr>
          <w:rFonts w:asciiTheme="minorHAnsi" w:hAnsiTheme="minorHAnsi" w:cstheme="minorHAnsi"/>
          <w:color w:val="auto"/>
          <w:highlight w:val="yellow"/>
          <w:vertAlign w:val="subscript"/>
        </w:rPr>
        <w:t>3</w:t>
      </w:r>
      <w:r w:rsidRPr="00381C15">
        <w:rPr>
          <w:rFonts w:asciiTheme="minorHAnsi" w:hAnsiTheme="minorHAnsi" w:cstheme="minorHAnsi"/>
          <w:color w:val="auto"/>
          <w:highlight w:val="yellow"/>
        </w:rPr>
        <w:t>)</w:t>
      </w:r>
      <w:r w:rsidRPr="00381C15">
        <w:rPr>
          <w:rFonts w:asciiTheme="minorHAnsi" w:hAnsiTheme="minorHAnsi" w:cstheme="minorHAnsi"/>
          <w:color w:val="auto"/>
          <w:highlight w:val="yellow"/>
          <w:vertAlign w:val="subscript"/>
        </w:rPr>
        <w:t>4</w:t>
      </w:r>
      <w:r w:rsidRPr="00381C15">
        <w:rPr>
          <w:rFonts w:asciiTheme="minorHAnsi" w:hAnsiTheme="minorHAnsi" w:cstheme="minorHAnsi"/>
          <w:color w:val="auto"/>
          <w:highlight w:val="yellow"/>
        </w:rPr>
        <w:t>Cl</w:t>
      </w:r>
      <w:r w:rsidRPr="00381C15">
        <w:rPr>
          <w:rFonts w:asciiTheme="minorHAnsi" w:hAnsiTheme="minorHAnsi" w:cstheme="minorHAnsi"/>
          <w:color w:val="auto"/>
          <w:highlight w:val="yellow"/>
          <w:vertAlign w:val="subscript"/>
        </w:rPr>
        <w:t>2</w:t>
      </w:r>
      <w:r w:rsidRPr="00381C15">
        <w:rPr>
          <w:rFonts w:asciiTheme="minorHAnsi" w:hAnsiTheme="minorHAnsi" w:cstheme="minorHAnsi"/>
          <w:color w:val="auto"/>
          <w:highlight w:val="yellow"/>
        </w:rPr>
        <w:t xml:space="preserve"> solution</w:t>
      </w:r>
      <w:r w:rsidR="001D614A" w:rsidRPr="00381C15">
        <w:rPr>
          <w:rFonts w:asciiTheme="minorHAnsi" w:hAnsiTheme="minorHAnsi" w:cstheme="minorHAnsi"/>
          <w:color w:val="auto"/>
          <w:highlight w:val="yellow"/>
        </w:rPr>
        <w:t xml:space="preserve">. </w:t>
      </w:r>
      <w:r w:rsidR="00552587" w:rsidRPr="00381C15">
        <w:rPr>
          <w:rFonts w:asciiTheme="minorHAnsi" w:hAnsiTheme="minorHAnsi" w:cstheme="minorHAnsi"/>
          <w:color w:val="auto"/>
          <w:highlight w:val="yellow"/>
        </w:rPr>
        <w:t>Prepare 10 mL</w:t>
      </w:r>
      <w:r w:rsidR="00364B94" w:rsidRPr="00381C15">
        <w:rPr>
          <w:rFonts w:asciiTheme="minorHAnsi" w:hAnsiTheme="minorHAnsi" w:cstheme="minorHAnsi"/>
          <w:color w:val="auto"/>
          <w:highlight w:val="yellow"/>
        </w:rPr>
        <w:t xml:space="preserve"> of </w:t>
      </w:r>
      <w:r w:rsidR="00552587" w:rsidRPr="00381C15">
        <w:rPr>
          <w:rFonts w:asciiTheme="minorHAnsi" w:hAnsiTheme="minorHAnsi" w:cstheme="minorHAnsi"/>
          <w:color w:val="auto"/>
          <w:highlight w:val="yellow"/>
        </w:rPr>
        <w:t>1.0</w:t>
      </w:r>
      <w:r w:rsidR="00FE7C27" w:rsidRPr="00381C15">
        <w:rPr>
          <w:rFonts w:asciiTheme="minorHAnsi" w:hAnsiTheme="minorHAnsi" w:cstheme="minorHAnsi"/>
          <w:color w:val="auto"/>
          <w:highlight w:val="yellow"/>
        </w:rPr>
        <w:t xml:space="preserve"> M </w:t>
      </w:r>
      <w:proofErr w:type="gramStart"/>
      <w:r w:rsidR="00FE7C27" w:rsidRPr="00381C15">
        <w:rPr>
          <w:rFonts w:asciiTheme="minorHAnsi" w:hAnsiTheme="minorHAnsi" w:cstheme="minorHAnsi"/>
          <w:color w:val="auto"/>
          <w:highlight w:val="yellow"/>
        </w:rPr>
        <w:t>Pd(</w:t>
      </w:r>
      <w:proofErr w:type="gramEnd"/>
      <w:r w:rsidR="00FE7C27" w:rsidRPr="00381C15">
        <w:rPr>
          <w:rFonts w:asciiTheme="minorHAnsi" w:hAnsiTheme="minorHAnsi" w:cstheme="minorHAnsi"/>
          <w:color w:val="auto"/>
          <w:highlight w:val="yellow"/>
        </w:rPr>
        <w:t>NH</w:t>
      </w:r>
      <w:r w:rsidR="00FE7C27" w:rsidRPr="00381C15">
        <w:rPr>
          <w:rFonts w:asciiTheme="minorHAnsi" w:hAnsiTheme="minorHAnsi" w:cstheme="minorHAnsi"/>
          <w:color w:val="auto"/>
          <w:highlight w:val="yellow"/>
          <w:vertAlign w:val="subscript"/>
        </w:rPr>
        <w:t>3</w:t>
      </w:r>
      <w:r w:rsidR="00FE7C27" w:rsidRPr="00381C15">
        <w:rPr>
          <w:rFonts w:asciiTheme="minorHAnsi" w:hAnsiTheme="minorHAnsi" w:cstheme="minorHAnsi"/>
          <w:color w:val="auto"/>
          <w:highlight w:val="yellow"/>
        </w:rPr>
        <w:t>)Cl</w:t>
      </w:r>
      <w:r w:rsidR="00FE7C27" w:rsidRPr="00381C15">
        <w:rPr>
          <w:rFonts w:asciiTheme="minorHAnsi" w:hAnsiTheme="minorHAnsi" w:cstheme="minorHAnsi"/>
          <w:color w:val="auto"/>
          <w:highlight w:val="yellow"/>
          <w:vertAlign w:val="subscript"/>
        </w:rPr>
        <w:t>2</w:t>
      </w:r>
      <w:r w:rsidR="00364B94" w:rsidRPr="00381C15">
        <w:rPr>
          <w:rFonts w:asciiTheme="minorHAnsi" w:hAnsiTheme="minorHAnsi" w:cstheme="minorHAnsi"/>
          <w:color w:val="auto"/>
          <w:highlight w:val="yellow"/>
        </w:rPr>
        <w:t xml:space="preserve"> solution</w:t>
      </w:r>
      <w:r w:rsidR="00FE7C27" w:rsidRPr="00381C15">
        <w:rPr>
          <w:rFonts w:asciiTheme="minorHAnsi" w:hAnsiTheme="minorHAnsi" w:cstheme="minorHAnsi"/>
          <w:color w:val="auto"/>
          <w:highlight w:val="yellow"/>
        </w:rPr>
        <w:t>. Vort</w:t>
      </w:r>
      <w:r w:rsidR="00552587" w:rsidRPr="00381C15">
        <w:rPr>
          <w:rFonts w:asciiTheme="minorHAnsi" w:hAnsiTheme="minorHAnsi" w:cstheme="minorHAnsi"/>
          <w:color w:val="auto"/>
          <w:highlight w:val="yellow"/>
        </w:rPr>
        <w:t xml:space="preserve">ex </w:t>
      </w:r>
      <w:r w:rsidR="00364B94" w:rsidRPr="00381C15">
        <w:rPr>
          <w:rFonts w:asciiTheme="minorHAnsi" w:hAnsiTheme="minorHAnsi" w:cstheme="minorHAnsi"/>
          <w:color w:val="auto"/>
          <w:highlight w:val="yellow"/>
        </w:rPr>
        <w:t xml:space="preserve">the </w:t>
      </w:r>
      <w:r w:rsidR="00552587" w:rsidRPr="00381C15">
        <w:rPr>
          <w:rFonts w:asciiTheme="minorHAnsi" w:hAnsiTheme="minorHAnsi" w:cstheme="minorHAnsi"/>
          <w:color w:val="auto"/>
          <w:highlight w:val="yellow"/>
        </w:rPr>
        <w:t>solution for 15 s. Dilute 1.0</w:t>
      </w:r>
      <w:r w:rsidR="00FE7C27" w:rsidRPr="00381C15">
        <w:rPr>
          <w:rFonts w:asciiTheme="minorHAnsi" w:hAnsiTheme="minorHAnsi" w:cstheme="minorHAnsi"/>
          <w:color w:val="auto"/>
          <w:highlight w:val="yellow"/>
        </w:rPr>
        <w:t xml:space="preserve"> M </w:t>
      </w:r>
      <w:proofErr w:type="gramStart"/>
      <w:r w:rsidR="007B3815" w:rsidRPr="00381C15">
        <w:rPr>
          <w:rFonts w:asciiTheme="minorHAnsi" w:hAnsiTheme="minorHAnsi" w:cstheme="minorHAnsi"/>
          <w:color w:val="auto"/>
          <w:highlight w:val="yellow"/>
        </w:rPr>
        <w:t>Pd(</w:t>
      </w:r>
      <w:proofErr w:type="gramEnd"/>
      <w:r w:rsidR="007B3815" w:rsidRPr="00381C15">
        <w:rPr>
          <w:rFonts w:asciiTheme="minorHAnsi" w:hAnsiTheme="minorHAnsi" w:cstheme="minorHAnsi"/>
          <w:color w:val="auto"/>
          <w:highlight w:val="yellow"/>
        </w:rPr>
        <w:t>NH</w:t>
      </w:r>
      <w:r w:rsidR="007B3815" w:rsidRPr="00381C15">
        <w:rPr>
          <w:rFonts w:asciiTheme="minorHAnsi" w:hAnsiTheme="minorHAnsi" w:cstheme="minorHAnsi"/>
          <w:color w:val="auto"/>
          <w:highlight w:val="yellow"/>
          <w:vertAlign w:val="subscript"/>
        </w:rPr>
        <w:t>3</w:t>
      </w:r>
      <w:r w:rsidR="007B3815" w:rsidRPr="00381C15">
        <w:rPr>
          <w:rFonts w:asciiTheme="minorHAnsi" w:hAnsiTheme="minorHAnsi" w:cstheme="minorHAnsi"/>
          <w:color w:val="auto"/>
          <w:highlight w:val="yellow"/>
        </w:rPr>
        <w:t>)Cl</w:t>
      </w:r>
      <w:r w:rsidR="007B3815" w:rsidRPr="00381C15">
        <w:rPr>
          <w:rFonts w:asciiTheme="minorHAnsi" w:hAnsiTheme="minorHAnsi" w:cstheme="minorHAnsi"/>
          <w:color w:val="auto"/>
          <w:highlight w:val="yellow"/>
          <w:vertAlign w:val="subscript"/>
        </w:rPr>
        <w:t xml:space="preserve">2 </w:t>
      </w:r>
      <w:r w:rsidR="00FE7C27" w:rsidRPr="00381C15">
        <w:rPr>
          <w:rFonts w:asciiTheme="minorHAnsi" w:hAnsiTheme="minorHAnsi" w:cstheme="minorHAnsi"/>
          <w:color w:val="auto"/>
          <w:highlight w:val="yellow"/>
        </w:rPr>
        <w:t xml:space="preserve">solution </w:t>
      </w:r>
      <w:r w:rsidR="007B3815" w:rsidRPr="00381C15">
        <w:rPr>
          <w:rFonts w:asciiTheme="minorHAnsi" w:hAnsiTheme="minorHAnsi" w:cstheme="minorHAnsi"/>
          <w:color w:val="auto"/>
          <w:highlight w:val="yellow"/>
        </w:rPr>
        <w:t xml:space="preserve">to 1 mL volumes at 1, 10, 50, 100, 500, and 1000 </w:t>
      </w:r>
      <w:proofErr w:type="spellStart"/>
      <w:r w:rsidR="007B3815" w:rsidRPr="00381C15">
        <w:rPr>
          <w:rFonts w:asciiTheme="minorHAnsi" w:hAnsiTheme="minorHAnsi" w:cstheme="minorHAnsi"/>
          <w:color w:val="auto"/>
          <w:highlight w:val="yellow"/>
        </w:rPr>
        <w:t>mM</w:t>
      </w:r>
      <w:r w:rsidR="007B3815" w:rsidRPr="00115DEB">
        <w:rPr>
          <w:rFonts w:asciiTheme="minorHAnsi" w:hAnsiTheme="minorHAnsi" w:cstheme="minorHAnsi"/>
          <w:color w:val="auto"/>
        </w:rPr>
        <w:t>.</w:t>
      </w:r>
      <w:proofErr w:type="spellEnd"/>
    </w:p>
    <w:p w14:paraId="06F8123B" w14:textId="77777777" w:rsidR="00600AF8" w:rsidRPr="00115DEB" w:rsidRDefault="00600AF8" w:rsidP="00600AF8">
      <w:pPr>
        <w:pStyle w:val="a3"/>
        <w:spacing w:before="0" w:beforeAutospacing="0" w:after="0" w:afterAutospacing="0"/>
        <w:rPr>
          <w:rFonts w:asciiTheme="minorHAnsi" w:hAnsiTheme="minorHAnsi" w:cstheme="minorHAnsi"/>
          <w:color w:val="auto"/>
        </w:rPr>
      </w:pPr>
    </w:p>
    <w:p w14:paraId="5AAAFE29" w14:textId="2EFAD762" w:rsidR="00FE7C27" w:rsidRPr="00115DEB" w:rsidRDefault="00364B94" w:rsidP="00600AF8">
      <w:pPr>
        <w:pStyle w:val="a3"/>
        <w:spacing w:before="0" w:beforeAutospacing="0" w:after="0" w:afterAutospacing="0"/>
        <w:rPr>
          <w:rFonts w:asciiTheme="minorHAnsi" w:hAnsiTheme="minorHAnsi" w:cstheme="minorHAnsi"/>
          <w:color w:val="auto"/>
        </w:rPr>
      </w:pPr>
      <w:r w:rsidRPr="00115DEB">
        <w:rPr>
          <w:rFonts w:asciiTheme="minorHAnsi" w:hAnsiTheme="minorHAnsi" w:cstheme="minorHAnsi"/>
          <w:color w:val="auto"/>
        </w:rPr>
        <w:t xml:space="preserve">NOTE: </w:t>
      </w:r>
      <w:r w:rsidR="00552587" w:rsidRPr="00115DEB">
        <w:rPr>
          <w:rFonts w:asciiTheme="minorHAnsi" w:hAnsiTheme="minorHAnsi" w:cstheme="minorHAnsi"/>
          <w:color w:val="auto"/>
        </w:rPr>
        <w:t>1.0</w:t>
      </w:r>
      <w:r w:rsidR="00FE7C27" w:rsidRPr="00115DEB">
        <w:rPr>
          <w:rFonts w:asciiTheme="minorHAnsi" w:hAnsiTheme="minorHAnsi" w:cstheme="minorHAnsi"/>
          <w:color w:val="auto"/>
        </w:rPr>
        <w:t xml:space="preserve"> M NaPdCl</w:t>
      </w:r>
      <w:r w:rsidR="00FE7C27" w:rsidRPr="00115DEB">
        <w:rPr>
          <w:rFonts w:asciiTheme="minorHAnsi" w:hAnsiTheme="minorHAnsi" w:cstheme="minorHAnsi"/>
          <w:color w:val="auto"/>
          <w:vertAlign w:val="subscript"/>
        </w:rPr>
        <w:t>4</w:t>
      </w:r>
      <w:r w:rsidR="00FE7C27" w:rsidRPr="00115DEB">
        <w:rPr>
          <w:rFonts w:asciiTheme="minorHAnsi" w:hAnsiTheme="minorHAnsi" w:cstheme="minorHAnsi"/>
          <w:color w:val="auto"/>
        </w:rPr>
        <w:t xml:space="preserve"> solution</w:t>
      </w:r>
      <w:r w:rsidR="007B3815" w:rsidRPr="00115DEB">
        <w:rPr>
          <w:rFonts w:asciiTheme="minorHAnsi" w:hAnsiTheme="minorHAnsi" w:cstheme="minorHAnsi"/>
          <w:color w:val="auto"/>
        </w:rPr>
        <w:t xml:space="preserve"> and respectiv</w:t>
      </w:r>
      <w:r w:rsidR="0076781A" w:rsidRPr="00115DEB">
        <w:rPr>
          <w:rFonts w:asciiTheme="minorHAnsi" w:hAnsiTheme="minorHAnsi" w:cstheme="minorHAnsi"/>
          <w:color w:val="auto"/>
        </w:rPr>
        <w:t>e dilu</w:t>
      </w:r>
      <w:r w:rsidR="007B3815" w:rsidRPr="00115DEB">
        <w:rPr>
          <w:rFonts w:asciiTheme="minorHAnsi" w:hAnsiTheme="minorHAnsi" w:cstheme="minorHAnsi"/>
          <w:color w:val="auto"/>
        </w:rPr>
        <w:t>tions</w:t>
      </w:r>
      <w:r w:rsidR="00FE7C27" w:rsidRPr="00115DEB">
        <w:rPr>
          <w:rFonts w:asciiTheme="minorHAnsi" w:hAnsiTheme="minorHAnsi" w:cstheme="minorHAnsi"/>
          <w:color w:val="auto"/>
        </w:rPr>
        <w:t xml:space="preserve"> may be used and results in similar final aerogel structures.</w:t>
      </w:r>
    </w:p>
    <w:p w14:paraId="57B98F49" w14:textId="77777777" w:rsidR="00600AF8" w:rsidRPr="00115DEB" w:rsidRDefault="00600AF8" w:rsidP="00600AF8">
      <w:pPr>
        <w:pStyle w:val="a3"/>
        <w:spacing w:before="0" w:beforeAutospacing="0" w:after="0" w:afterAutospacing="0"/>
        <w:rPr>
          <w:rFonts w:asciiTheme="minorHAnsi" w:hAnsiTheme="minorHAnsi" w:cstheme="minorHAnsi"/>
          <w:color w:val="auto"/>
        </w:rPr>
      </w:pPr>
    </w:p>
    <w:p w14:paraId="5497D577" w14:textId="37B6587C" w:rsidR="0074030D" w:rsidRPr="00381C15" w:rsidRDefault="00756184" w:rsidP="00600AF8">
      <w:pPr>
        <w:pStyle w:val="a3"/>
        <w:spacing w:before="0" w:beforeAutospacing="0" w:after="0" w:afterAutospacing="0"/>
        <w:rPr>
          <w:rFonts w:asciiTheme="minorHAnsi" w:hAnsiTheme="minorHAnsi" w:cstheme="minorHAnsi"/>
          <w:color w:val="auto"/>
          <w:highlight w:val="yellow"/>
        </w:rPr>
      </w:pPr>
      <w:r w:rsidRPr="00115DEB">
        <w:rPr>
          <w:rFonts w:asciiTheme="minorHAnsi" w:hAnsiTheme="minorHAnsi" w:cstheme="minorHAnsi"/>
          <w:color w:val="auto"/>
        </w:rPr>
        <w:t>2.</w:t>
      </w:r>
      <w:r w:rsidR="00FE7C27" w:rsidRPr="00115DEB">
        <w:rPr>
          <w:rFonts w:asciiTheme="minorHAnsi" w:hAnsiTheme="minorHAnsi" w:cstheme="minorHAnsi"/>
          <w:color w:val="auto"/>
        </w:rPr>
        <w:t>2</w:t>
      </w:r>
      <w:r w:rsidR="0074030D" w:rsidRPr="00115DEB">
        <w:rPr>
          <w:rFonts w:asciiTheme="minorHAnsi" w:hAnsiTheme="minorHAnsi" w:cstheme="minorHAnsi"/>
          <w:color w:val="auto"/>
        </w:rPr>
        <w:t xml:space="preserve">. </w:t>
      </w:r>
      <w:r w:rsidRPr="00115DEB">
        <w:rPr>
          <w:rFonts w:asciiTheme="minorHAnsi" w:hAnsiTheme="minorHAnsi" w:cstheme="minorHAnsi"/>
          <w:color w:val="auto"/>
        </w:rPr>
        <w:tab/>
      </w:r>
      <w:r w:rsidR="00B42D99" w:rsidRPr="00381C15">
        <w:rPr>
          <w:rFonts w:asciiTheme="minorHAnsi" w:hAnsiTheme="minorHAnsi" w:cstheme="minorHAnsi"/>
          <w:color w:val="auto"/>
          <w:highlight w:val="yellow"/>
        </w:rPr>
        <w:t>Equilibrate cellulose nanofiber hydrogels in palladium solutions</w:t>
      </w:r>
      <w:r w:rsidR="00967E64" w:rsidRPr="00381C15">
        <w:rPr>
          <w:rFonts w:asciiTheme="minorHAnsi" w:hAnsiTheme="minorHAnsi" w:cstheme="minorHAnsi"/>
          <w:color w:val="auto"/>
          <w:highlight w:val="yellow"/>
        </w:rPr>
        <w:t xml:space="preserve">. </w:t>
      </w:r>
      <w:r w:rsidR="007B3815" w:rsidRPr="00381C15">
        <w:rPr>
          <w:rFonts w:asciiTheme="minorHAnsi" w:hAnsiTheme="minorHAnsi" w:cstheme="minorHAnsi"/>
          <w:color w:val="auto"/>
          <w:highlight w:val="yellow"/>
        </w:rPr>
        <w:t xml:space="preserve">Pipette 1 mL of the 1, 10, 50, 100, 500, and 1000 mM </w:t>
      </w:r>
      <w:proofErr w:type="gramStart"/>
      <w:r w:rsidR="007B3815" w:rsidRPr="00381C15">
        <w:rPr>
          <w:rFonts w:asciiTheme="minorHAnsi" w:hAnsiTheme="minorHAnsi" w:cstheme="minorHAnsi"/>
          <w:color w:val="auto"/>
          <w:highlight w:val="yellow"/>
        </w:rPr>
        <w:t>Pd(</w:t>
      </w:r>
      <w:proofErr w:type="gramEnd"/>
      <w:r w:rsidR="007B3815" w:rsidRPr="00381C15">
        <w:rPr>
          <w:rFonts w:asciiTheme="minorHAnsi" w:hAnsiTheme="minorHAnsi" w:cstheme="minorHAnsi"/>
          <w:color w:val="auto"/>
          <w:highlight w:val="yellow"/>
        </w:rPr>
        <w:t>NH</w:t>
      </w:r>
      <w:r w:rsidR="007B3815" w:rsidRPr="00381C15">
        <w:rPr>
          <w:rFonts w:asciiTheme="minorHAnsi" w:hAnsiTheme="minorHAnsi" w:cstheme="minorHAnsi"/>
          <w:color w:val="auto"/>
          <w:highlight w:val="yellow"/>
          <w:vertAlign w:val="subscript"/>
        </w:rPr>
        <w:t>3</w:t>
      </w:r>
      <w:r w:rsidR="007B3815" w:rsidRPr="00381C15">
        <w:rPr>
          <w:rFonts w:asciiTheme="minorHAnsi" w:hAnsiTheme="minorHAnsi" w:cstheme="minorHAnsi"/>
          <w:color w:val="auto"/>
          <w:highlight w:val="yellow"/>
        </w:rPr>
        <w:t>)Cl</w:t>
      </w:r>
      <w:r w:rsidR="007B3815" w:rsidRPr="00381C15">
        <w:rPr>
          <w:rFonts w:asciiTheme="minorHAnsi" w:hAnsiTheme="minorHAnsi" w:cstheme="minorHAnsi"/>
          <w:color w:val="auto"/>
          <w:highlight w:val="yellow"/>
          <w:vertAlign w:val="subscript"/>
        </w:rPr>
        <w:t xml:space="preserve">2 </w:t>
      </w:r>
      <w:r w:rsidR="007B3815" w:rsidRPr="00381C15">
        <w:rPr>
          <w:rFonts w:asciiTheme="minorHAnsi" w:hAnsiTheme="minorHAnsi" w:cstheme="minorHAnsi"/>
          <w:color w:val="auto"/>
          <w:highlight w:val="yellow"/>
        </w:rPr>
        <w:t>solutions on the top of the cellulose nanofiber hydrogels in the microfuge tubes. Wait at least 24 h for the palladium solution to equilibrate within the hydrogels.</w:t>
      </w:r>
    </w:p>
    <w:p w14:paraId="696D4FCE"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57AC91EF" w14:textId="6CB162C5" w:rsidR="001D614A" w:rsidRDefault="0076781A" w:rsidP="00600AF8">
      <w:pPr>
        <w:pStyle w:val="a3"/>
        <w:spacing w:before="0" w:beforeAutospacing="0" w:after="0" w:afterAutospacing="0"/>
        <w:rPr>
          <w:rFonts w:asciiTheme="minorHAnsi" w:hAnsiTheme="minorHAnsi" w:cstheme="minorHAnsi"/>
          <w:color w:val="auto"/>
        </w:rPr>
      </w:pPr>
      <w:r w:rsidRPr="00381C15">
        <w:rPr>
          <w:rFonts w:asciiTheme="minorHAnsi" w:hAnsiTheme="minorHAnsi" w:cstheme="minorHAnsi"/>
          <w:color w:val="auto"/>
          <w:highlight w:val="yellow"/>
        </w:rPr>
        <w:t>2.3.</w:t>
      </w:r>
      <w:r w:rsidR="00E86B05" w:rsidRPr="00381C15">
        <w:rPr>
          <w:rFonts w:asciiTheme="minorHAnsi" w:hAnsiTheme="minorHAnsi" w:cstheme="minorHAnsi"/>
          <w:color w:val="auto"/>
          <w:highlight w:val="yellow"/>
        </w:rPr>
        <w:tab/>
      </w:r>
      <w:r w:rsidR="00B42D99" w:rsidRPr="00381C15">
        <w:rPr>
          <w:rFonts w:asciiTheme="minorHAnsi" w:hAnsiTheme="minorHAnsi" w:cstheme="minorHAnsi"/>
          <w:color w:val="auto"/>
          <w:highlight w:val="yellow"/>
        </w:rPr>
        <w:t>Prepare NaBH</w:t>
      </w:r>
      <w:r w:rsidR="00B42D99" w:rsidRPr="00381C15">
        <w:rPr>
          <w:rFonts w:asciiTheme="minorHAnsi" w:hAnsiTheme="minorHAnsi" w:cstheme="minorHAnsi"/>
          <w:color w:val="auto"/>
          <w:highlight w:val="yellow"/>
          <w:vertAlign w:val="subscript"/>
        </w:rPr>
        <w:t>4</w:t>
      </w:r>
      <w:r w:rsidR="00B42D99" w:rsidRPr="00381C15">
        <w:rPr>
          <w:rFonts w:asciiTheme="minorHAnsi" w:hAnsiTheme="minorHAnsi" w:cstheme="minorHAnsi"/>
          <w:color w:val="auto"/>
          <w:highlight w:val="yellow"/>
        </w:rPr>
        <w:t xml:space="preserve"> </w:t>
      </w:r>
      <w:r w:rsidR="007B3815" w:rsidRPr="00381C15">
        <w:rPr>
          <w:rFonts w:asciiTheme="minorHAnsi" w:hAnsiTheme="minorHAnsi" w:cstheme="minorHAnsi"/>
          <w:color w:val="auto"/>
          <w:highlight w:val="yellow"/>
        </w:rPr>
        <w:t xml:space="preserve">reducing agent </w:t>
      </w:r>
      <w:r w:rsidR="00B42D99" w:rsidRPr="00381C15">
        <w:rPr>
          <w:rFonts w:asciiTheme="minorHAnsi" w:hAnsiTheme="minorHAnsi" w:cstheme="minorHAnsi"/>
          <w:color w:val="auto"/>
          <w:highlight w:val="yellow"/>
        </w:rPr>
        <w:t>solution</w:t>
      </w:r>
      <w:r w:rsidR="00E86B05" w:rsidRPr="00381C15">
        <w:rPr>
          <w:rFonts w:asciiTheme="minorHAnsi" w:hAnsiTheme="minorHAnsi" w:cstheme="minorHAnsi"/>
          <w:color w:val="auto"/>
          <w:highlight w:val="yellow"/>
        </w:rPr>
        <w:t xml:space="preserve">. </w:t>
      </w:r>
      <w:r w:rsidR="007B3815" w:rsidRPr="00381C15">
        <w:rPr>
          <w:rFonts w:asciiTheme="minorHAnsi" w:hAnsiTheme="minorHAnsi" w:cstheme="minorHAnsi"/>
          <w:color w:val="auto"/>
          <w:highlight w:val="yellow"/>
        </w:rPr>
        <w:t>P</w:t>
      </w:r>
      <w:r w:rsidR="00552587" w:rsidRPr="00381C15">
        <w:rPr>
          <w:rFonts w:asciiTheme="minorHAnsi" w:hAnsiTheme="minorHAnsi" w:cstheme="minorHAnsi"/>
          <w:color w:val="auto"/>
          <w:highlight w:val="yellow"/>
        </w:rPr>
        <w:t>repare 6</w:t>
      </w:r>
      <w:r w:rsidRPr="00381C15">
        <w:rPr>
          <w:rFonts w:asciiTheme="minorHAnsi" w:hAnsiTheme="minorHAnsi" w:cstheme="minorHAnsi"/>
          <w:color w:val="auto"/>
          <w:highlight w:val="yellow"/>
        </w:rPr>
        <w:t>0 mL of 2 M</w:t>
      </w:r>
      <w:r w:rsidR="007B3815" w:rsidRPr="00381C15">
        <w:rPr>
          <w:rFonts w:asciiTheme="minorHAnsi" w:hAnsiTheme="minorHAnsi" w:cstheme="minorHAnsi"/>
          <w:color w:val="auto"/>
          <w:highlight w:val="yellow"/>
        </w:rPr>
        <w:t xml:space="preserve"> NaBH</w:t>
      </w:r>
      <w:r w:rsidR="007B3815" w:rsidRPr="00381C15">
        <w:rPr>
          <w:rFonts w:asciiTheme="minorHAnsi" w:hAnsiTheme="minorHAnsi" w:cstheme="minorHAnsi"/>
          <w:color w:val="auto"/>
          <w:highlight w:val="yellow"/>
          <w:vertAlign w:val="subscript"/>
        </w:rPr>
        <w:t>4</w:t>
      </w:r>
      <w:r w:rsidR="00552587" w:rsidRPr="00381C15">
        <w:rPr>
          <w:rFonts w:asciiTheme="minorHAnsi" w:hAnsiTheme="minorHAnsi" w:cstheme="minorHAnsi"/>
          <w:color w:val="auto"/>
          <w:highlight w:val="yellow"/>
        </w:rPr>
        <w:t xml:space="preserve"> solution. Aliquot 1</w:t>
      </w:r>
      <w:r w:rsidR="007B3815" w:rsidRPr="00381C15">
        <w:rPr>
          <w:rFonts w:asciiTheme="minorHAnsi" w:hAnsiTheme="minorHAnsi" w:cstheme="minorHAnsi"/>
          <w:color w:val="auto"/>
          <w:highlight w:val="yellow"/>
        </w:rPr>
        <w:t>0 mL of NaBH</w:t>
      </w:r>
      <w:r w:rsidR="007B3815" w:rsidRPr="00381C15">
        <w:rPr>
          <w:rFonts w:asciiTheme="minorHAnsi" w:hAnsiTheme="minorHAnsi" w:cstheme="minorHAnsi"/>
          <w:color w:val="auto"/>
          <w:highlight w:val="yellow"/>
          <w:vertAlign w:val="subscript"/>
        </w:rPr>
        <w:t>4</w:t>
      </w:r>
      <w:r w:rsidR="00552587" w:rsidRPr="00381C15">
        <w:rPr>
          <w:rFonts w:asciiTheme="minorHAnsi" w:hAnsiTheme="minorHAnsi" w:cstheme="minorHAnsi"/>
          <w:color w:val="auto"/>
          <w:highlight w:val="yellow"/>
        </w:rPr>
        <w:t xml:space="preserve"> solution into each of six 15</w:t>
      </w:r>
      <w:r w:rsidR="007B3815" w:rsidRPr="00381C15">
        <w:rPr>
          <w:rFonts w:asciiTheme="minorHAnsi" w:hAnsiTheme="minorHAnsi" w:cstheme="minorHAnsi"/>
          <w:color w:val="auto"/>
          <w:highlight w:val="yellow"/>
        </w:rPr>
        <w:t xml:space="preserve"> mL conical tubes.</w:t>
      </w:r>
    </w:p>
    <w:p w14:paraId="6C2703D1" w14:textId="77777777" w:rsidR="00600AF8" w:rsidRDefault="00600AF8" w:rsidP="00600AF8">
      <w:pPr>
        <w:pStyle w:val="a3"/>
        <w:spacing w:before="0" w:beforeAutospacing="0" w:after="0" w:afterAutospacing="0"/>
        <w:rPr>
          <w:rFonts w:asciiTheme="minorHAnsi" w:hAnsiTheme="minorHAnsi" w:cstheme="minorHAnsi"/>
          <w:color w:val="auto"/>
        </w:rPr>
      </w:pPr>
    </w:p>
    <w:p w14:paraId="3B2BC4B2" w14:textId="2B75CD4D" w:rsidR="007B3815" w:rsidRDefault="00364B94" w:rsidP="00600AF8">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76781A">
        <w:rPr>
          <w:rFonts w:asciiTheme="minorHAnsi" w:hAnsiTheme="minorHAnsi" w:cstheme="minorHAnsi"/>
          <w:color w:val="auto"/>
        </w:rPr>
        <w:t>The 2 M NaBH</w:t>
      </w:r>
      <w:r w:rsidR="0076781A" w:rsidRPr="00B61C32">
        <w:rPr>
          <w:rFonts w:asciiTheme="minorHAnsi" w:hAnsiTheme="minorHAnsi" w:cstheme="minorHAnsi"/>
          <w:color w:val="auto"/>
          <w:vertAlign w:val="subscript"/>
        </w:rPr>
        <w:t xml:space="preserve">4 </w:t>
      </w:r>
      <w:r w:rsidR="0076781A">
        <w:rPr>
          <w:rFonts w:asciiTheme="minorHAnsi" w:hAnsiTheme="minorHAnsi" w:cstheme="minorHAnsi"/>
          <w:color w:val="auto"/>
        </w:rPr>
        <w:t xml:space="preserve">solution is a highly concentrated reducing agent solution and should be handled within a </w:t>
      </w:r>
      <w:r w:rsidR="00412A2B">
        <w:rPr>
          <w:rFonts w:asciiTheme="minorHAnsi" w:hAnsiTheme="minorHAnsi" w:cstheme="minorHAnsi"/>
          <w:color w:val="auto"/>
        </w:rPr>
        <w:t xml:space="preserve">chemical </w:t>
      </w:r>
      <w:r w:rsidR="0076781A">
        <w:rPr>
          <w:rFonts w:asciiTheme="minorHAnsi" w:hAnsiTheme="minorHAnsi" w:cstheme="minorHAnsi"/>
          <w:color w:val="auto"/>
        </w:rPr>
        <w:t>fume hood. Spontaneous decomposition and hydrogen gas evolution will be observed.</w:t>
      </w:r>
      <w:r w:rsidR="00B61C32">
        <w:rPr>
          <w:rFonts w:asciiTheme="minorHAnsi" w:hAnsiTheme="minorHAnsi" w:cstheme="minorHAnsi"/>
          <w:color w:val="auto"/>
        </w:rPr>
        <w:t xml:space="preserve"> Ensure that the tubes are pointed away from the experimenter</w:t>
      </w:r>
      <w:r w:rsidR="00412A2B">
        <w:rPr>
          <w:rFonts w:asciiTheme="minorHAnsi" w:hAnsiTheme="minorHAnsi" w:cstheme="minorHAnsi"/>
          <w:color w:val="auto"/>
        </w:rPr>
        <w:t xml:space="preserve"> and that proper PPE is worn</w:t>
      </w:r>
      <w:r w:rsidR="00B61C32">
        <w:rPr>
          <w:rFonts w:asciiTheme="minorHAnsi" w:hAnsiTheme="minorHAnsi" w:cstheme="minorHAnsi"/>
          <w:color w:val="auto"/>
        </w:rPr>
        <w:t>.</w:t>
      </w:r>
    </w:p>
    <w:p w14:paraId="59D2E682" w14:textId="77777777" w:rsidR="00600AF8" w:rsidRPr="00115DEB" w:rsidRDefault="00600AF8" w:rsidP="00600AF8">
      <w:pPr>
        <w:pStyle w:val="a3"/>
        <w:spacing w:before="0" w:beforeAutospacing="0" w:after="0" w:afterAutospacing="0"/>
        <w:rPr>
          <w:rFonts w:asciiTheme="minorHAnsi" w:hAnsiTheme="minorHAnsi" w:cstheme="minorHAnsi"/>
          <w:color w:val="auto"/>
        </w:rPr>
      </w:pPr>
    </w:p>
    <w:p w14:paraId="256C3A76" w14:textId="49EF2BBC" w:rsidR="001D614A" w:rsidRPr="00115DEB" w:rsidRDefault="00B61C32" w:rsidP="00600AF8">
      <w:pPr>
        <w:pStyle w:val="a3"/>
        <w:spacing w:before="0" w:beforeAutospacing="0" w:after="0" w:afterAutospacing="0"/>
        <w:rPr>
          <w:rFonts w:asciiTheme="minorHAnsi" w:hAnsiTheme="minorHAnsi" w:cstheme="minorHAnsi"/>
          <w:color w:val="auto"/>
        </w:rPr>
      </w:pPr>
      <w:r w:rsidRPr="00115DEB">
        <w:rPr>
          <w:rFonts w:asciiTheme="minorHAnsi" w:hAnsiTheme="minorHAnsi" w:cstheme="minorHAnsi"/>
          <w:color w:val="auto"/>
        </w:rPr>
        <w:t>2.4</w:t>
      </w:r>
      <w:r w:rsidR="0076781A" w:rsidRPr="00115DEB">
        <w:rPr>
          <w:rFonts w:asciiTheme="minorHAnsi" w:hAnsiTheme="minorHAnsi" w:cstheme="minorHAnsi"/>
          <w:color w:val="auto"/>
        </w:rPr>
        <w:t>.</w:t>
      </w:r>
      <w:r w:rsidR="00E86B05" w:rsidRPr="00115DEB">
        <w:rPr>
          <w:rFonts w:asciiTheme="minorHAnsi" w:hAnsiTheme="minorHAnsi" w:cstheme="minorHAnsi"/>
          <w:color w:val="auto"/>
        </w:rPr>
        <w:tab/>
      </w:r>
      <w:r w:rsidR="00606A83" w:rsidRPr="00381C15">
        <w:rPr>
          <w:rFonts w:asciiTheme="minorHAnsi" w:hAnsiTheme="minorHAnsi" w:cstheme="minorHAnsi"/>
          <w:color w:val="auto"/>
          <w:highlight w:val="yellow"/>
        </w:rPr>
        <w:t>First reduction of</w:t>
      </w:r>
      <w:r w:rsidR="00B42D99" w:rsidRPr="00381C15">
        <w:rPr>
          <w:rFonts w:asciiTheme="minorHAnsi" w:hAnsiTheme="minorHAnsi" w:cstheme="minorHAnsi"/>
          <w:color w:val="auto"/>
          <w:highlight w:val="yellow"/>
        </w:rPr>
        <w:t xml:space="preserve"> palladium salts on cellulose nanofiber hydrogels</w:t>
      </w:r>
      <w:r w:rsidR="00115DEB" w:rsidRPr="00381C15">
        <w:rPr>
          <w:rFonts w:asciiTheme="minorHAnsi" w:hAnsiTheme="minorHAnsi" w:cstheme="minorHAnsi"/>
          <w:color w:val="auto"/>
          <w:highlight w:val="yellow"/>
        </w:rPr>
        <w:t>:</w:t>
      </w:r>
      <w:r w:rsidR="002D01AB" w:rsidRPr="00381C15">
        <w:rPr>
          <w:rFonts w:asciiTheme="minorHAnsi" w:hAnsiTheme="minorHAnsi" w:cstheme="minorHAnsi"/>
          <w:color w:val="auto"/>
          <w:highlight w:val="yellow"/>
        </w:rPr>
        <w:t xml:space="preserve"> </w:t>
      </w:r>
      <w:r w:rsidR="00D5616F" w:rsidRPr="00381C15">
        <w:rPr>
          <w:rFonts w:asciiTheme="minorHAnsi" w:hAnsiTheme="minorHAnsi" w:cstheme="minorHAnsi"/>
          <w:color w:val="auto"/>
          <w:highlight w:val="yellow"/>
        </w:rPr>
        <w:t>Invert the microfuge tubes with the palladium equilibrated</w:t>
      </w:r>
      <w:r w:rsidR="00D60F86" w:rsidRPr="00381C15">
        <w:rPr>
          <w:rFonts w:asciiTheme="minorHAnsi" w:hAnsiTheme="minorHAnsi" w:cstheme="minorHAnsi"/>
          <w:color w:val="auto"/>
          <w:highlight w:val="yellow"/>
        </w:rPr>
        <w:t xml:space="preserve"> CNF</w:t>
      </w:r>
      <w:r w:rsidR="00D5616F" w:rsidRPr="00381C15">
        <w:rPr>
          <w:rFonts w:asciiTheme="minorHAnsi" w:hAnsiTheme="minorHAnsi" w:cstheme="minorHAnsi"/>
          <w:color w:val="auto"/>
          <w:highlight w:val="yellow"/>
        </w:rPr>
        <w:t xml:space="preserve"> hydrogels and gently tap to remove the hydrogels. </w:t>
      </w:r>
      <w:r w:rsidR="0076781A" w:rsidRPr="00381C15">
        <w:rPr>
          <w:rFonts w:asciiTheme="minorHAnsi" w:hAnsiTheme="minorHAnsi" w:cstheme="minorHAnsi"/>
          <w:color w:val="auto"/>
          <w:highlight w:val="yellow"/>
        </w:rPr>
        <w:t xml:space="preserve">In a </w:t>
      </w:r>
      <w:r w:rsidR="00412A2B" w:rsidRPr="00381C15">
        <w:rPr>
          <w:rFonts w:asciiTheme="minorHAnsi" w:hAnsiTheme="minorHAnsi" w:cstheme="minorHAnsi"/>
          <w:color w:val="auto"/>
          <w:highlight w:val="yellow"/>
        </w:rPr>
        <w:t xml:space="preserve">chemical </w:t>
      </w:r>
      <w:r w:rsidR="0076781A" w:rsidRPr="00381C15">
        <w:rPr>
          <w:rFonts w:asciiTheme="minorHAnsi" w:hAnsiTheme="minorHAnsi" w:cstheme="minorHAnsi"/>
          <w:color w:val="auto"/>
          <w:highlight w:val="yellow"/>
        </w:rPr>
        <w:t xml:space="preserve">fume hood, </w:t>
      </w:r>
      <w:r w:rsidR="00D5616F" w:rsidRPr="00381C15">
        <w:rPr>
          <w:rFonts w:asciiTheme="minorHAnsi" w:hAnsiTheme="minorHAnsi" w:cstheme="minorHAnsi"/>
          <w:color w:val="auto"/>
          <w:highlight w:val="yellow"/>
        </w:rPr>
        <w:t>with flat tweezers</w:t>
      </w:r>
      <w:r w:rsidR="00364B94" w:rsidRPr="00381C15">
        <w:rPr>
          <w:rFonts w:asciiTheme="minorHAnsi" w:hAnsiTheme="minorHAnsi" w:cstheme="minorHAnsi"/>
          <w:color w:val="auto"/>
          <w:highlight w:val="yellow"/>
        </w:rPr>
        <w:t>,</w:t>
      </w:r>
      <w:r w:rsidR="00D5616F" w:rsidRPr="00381C15">
        <w:rPr>
          <w:rFonts w:asciiTheme="minorHAnsi" w:hAnsiTheme="minorHAnsi" w:cstheme="minorHAnsi"/>
          <w:color w:val="auto"/>
          <w:highlight w:val="yellow"/>
        </w:rPr>
        <w:t xml:space="preserve"> </w:t>
      </w:r>
      <w:r w:rsidR="0076781A" w:rsidRPr="00381C15">
        <w:rPr>
          <w:rFonts w:asciiTheme="minorHAnsi" w:hAnsiTheme="minorHAnsi" w:cstheme="minorHAnsi"/>
          <w:color w:val="auto"/>
          <w:highlight w:val="yellow"/>
        </w:rPr>
        <w:t xml:space="preserve">place each of the palladium equilibrated </w:t>
      </w:r>
      <w:r w:rsidR="00D60F86" w:rsidRPr="00381C15">
        <w:rPr>
          <w:rFonts w:asciiTheme="minorHAnsi" w:hAnsiTheme="minorHAnsi" w:cstheme="minorHAnsi"/>
          <w:color w:val="auto"/>
          <w:highlight w:val="yellow"/>
        </w:rPr>
        <w:t xml:space="preserve">CNF </w:t>
      </w:r>
      <w:r w:rsidR="0076781A" w:rsidRPr="00381C15">
        <w:rPr>
          <w:rFonts w:asciiTheme="minorHAnsi" w:hAnsiTheme="minorHAnsi" w:cstheme="minorHAnsi"/>
          <w:color w:val="auto"/>
          <w:highlight w:val="yellow"/>
        </w:rPr>
        <w:t xml:space="preserve">hydrogels into </w:t>
      </w:r>
      <w:r w:rsidR="00D60F86" w:rsidRPr="00381C15">
        <w:rPr>
          <w:rFonts w:asciiTheme="minorHAnsi" w:hAnsiTheme="minorHAnsi" w:cstheme="minorHAnsi"/>
          <w:color w:val="auto"/>
          <w:highlight w:val="yellow"/>
        </w:rPr>
        <w:t>each of the 15 m</w:t>
      </w:r>
      <w:r w:rsidR="00697426" w:rsidRPr="00381C15">
        <w:rPr>
          <w:rFonts w:asciiTheme="minorHAnsi" w:hAnsiTheme="minorHAnsi" w:cstheme="minorHAnsi"/>
          <w:color w:val="auto"/>
          <w:highlight w:val="yellow"/>
        </w:rPr>
        <w:t>L</w:t>
      </w:r>
      <w:r w:rsidR="00D60F86" w:rsidRPr="00381C15">
        <w:rPr>
          <w:rFonts w:asciiTheme="minorHAnsi" w:hAnsiTheme="minorHAnsi" w:cstheme="minorHAnsi"/>
          <w:color w:val="auto"/>
          <w:highlight w:val="yellow"/>
        </w:rPr>
        <w:t xml:space="preserve"> conical tubes with 1</w:t>
      </w:r>
      <w:r w:rsidR="0076781A" w:rsidRPr="00381C15">
        <w:rPr>
          <w:rFonts w:asciiTheme="minorHAnsi" w:hAnsiTheme="minorHAnsi" w:cstheme="minorHAnsi"/>
          <w:color w:val="auto"/>
          <w:highlight w:val="yellow"/>
        </w:rPr>
        <w:t xml:space="preserve">0 mL </w:t>
      </w:r>
      <w:r w:rsidR="00697426" w:rsidRPr="00381C15">
        <w:rPr>
          <w:rFonts w:asciiTheme="minorHAnsi" w:hAnsiTheme="minorHAnsi" w:cstheme="minorHAnsi"/>
          <w:color w:val="auto"/>
          <w:highlight w:val="yellow"/>
        </w:rPr>
        <w:t xml:space="preserve">of </w:t>
      </w:r>
      <w:r w:rsidR="0076781A" w:rsidRPr="00381C15">
        <w:rPr>
          <w:rFonts w:asciiTheme="minorHAnsi" w:hAnsiTheme="minorHAnsi" w:cstheme="minorHAnsi"/>
          <w:color w:val="auto"/>
          <w:highlight w:val="yellow"/>
        </w:rPr>
        <w:t>NaBH</w:t>
      </w:r>
      <w:r w:rsidR="0076781A" w:rsidRPr="00381C15">
        <w:rPr>
          <w:rFonts w:asciiTheme="minorHAnsi" w:hAnsiTheme="minorHAnsi" w:cstheme="minorHAnsi"/>
          <w:color w:val="auto"/>
          <w:highlight w:val="yellow"/>
          <w:vertAlign w:val="subscript"/>
        </w:rPr>
        <w:t>4</w:t>
      </w:r>
      <w:r w:rsidR="00697426" w:rsidRPr="00381C15">
        <w:rPr>
          <w:rFonts w:asciiTheme="minorHAnsi" w:hAnsiTheme="minorHAnsi" w:cstheme="minorHAnsi"/>
          <w:color w:val="auto"/>
          <w:highlight w:val="yellow"/>
        </w:rPr>
        <w:t xml:space="preserve"> solution</w:t>
      </w:r>
      <w:r w:rsidR="0076781A" w:rsidRPr="00381C15">
        <w:rPr>
          <w:rFonts w:asciiTheme="minorHAnsi" w:hAnsiTheme="minorHAnsi" w:cstheme="minorHAnsi"/>
          <w:color w:val="auto"/>
          <w:highlight w:val="yellow"/>
        </w:rPr>
        <w:t xml:space="preserve">. Allow </w:t>
      </w:r>
      <w:r w:rsidR="00697426" w:rsidRPr="00381C15">
        <w:rPr>
          <w:rFonts w:asciiTheme="minorHAnsi" w:hAnsiTheme="minorHAnsi" w:cstheme="minorHAnsi"/>
          <w:color w:val="auto"/>
          <w:highlight w:val="yellow"/>
        </w:rPr>
        <w:t xml:space="preserve">the </w:t>
      </w:r>
      <w:r w:rsidR="0076781A" w:rsidRPr="00381C15">
        <w:rPr>
          <w:rFonts w:asciiTheme="minorHAnsi" w:hAnsiTheme="minorHAnsi" w:cstheme="minorHAnsi"/>
          <w:color w:val="auto"/>
          <w:highlight w:val="yellow"/>
        </w:rPr>
        <w:t>reduction to proceed for 24 h.</w:t>
      </w:r>
    </w:p>
    <w:p w14:paraId="3562C8E2" w14:textId="77777777" w:rsidR="00600AF8" w:rsidRPr="00115DEB" w:rsidRDefault="00600AF8" w:rsidP="00600AF8">
      <w:pPr>
        <w:pStyle w:val="a3"/>
        <w:spacing w:before="0" w:beforeAutospacing="0" w:after="0" w:afterAutospacing="0"/>
        <w:rPr>
          <w:rFonts w:asciiTheme="minorHAnsi" w:hAnsiTheme="minorHAnsi" w:cstheme="minorHAnsi"/>
          <w:color w:val="auto"/>
        </w:rPr>
      </w:pPr>
    </w:p>
    <w:p w14:paraId="21E53A68" w14:textId="3AB002B3" w:rsidR="00606A83" w:rsidRPr="00115DEB" w:rsidRDefault="00697426" w:rsidP="00600AF8">
      <w:pPr>
        <w:pStyle w:val="a3"/>
        <w:spacing w:before="0" w:beforeAutospacing="0" w:after="0" w:afterAutospacing="0"/>
        <w:rPr>
          <w:rFonts w:asciiTheme="minorHAnsi" w:hAnsiTheme="minorHAnsi" w:cstheme="minorHAnsi"/>
          <w:color w:val="auto"/>
        </w:rPr>
      </w:pPr>
      <w:r w:rsidRPr="00115DEB">
        <w:rPr>
          <w:rFonts w:asciiTheme="minorHAnsi" w:hAnsiTheme="minorHAnsi" w:cstheme="minorHAnsi"/>
          <w:color w:val="auto"/>
        </w:rPr>
        <w:t xml:space="preserve">NOTE: </w:t>
      </w:r>
      <w:r w:rsidR="00606A83" w:rsidRPr="00115DEB">
        <w:rPr>
          <w:rFonts w:asciiTheme="minorHAnsi" w:hAnsiTheme="minorHAnsi" w:cstheme="minorHAnsi"/>
          <w:color w:val="auto"/>
        </w:rPr>
        <w:t>Upon placing the palladium equilibrated CNF gels into the 2 M NaBH</w:t>
      </w:r>
      <w:r w:rsidR="00606A83" w:rsidRPr="00115DEB">
        <w:rPr>
          <w:rFonts w:asciiTheme="minorHAnsi" w:hAnsiTheme="minorHAnsi" w:cstheme="minorHAnsi"/>
          <w:color w:val="auto"/>
          <w:vertAlign w:val="subscript"/>
        </w:rPr>
        <w:t>4</w:t>
      </w:r>
      <w:r w:rsidR="00606A83" w:rsidRPr="00115DEB">
        <w:rPr>
          <w:rFonts w:asciiTheme="minorHAnsi" w:hAnsiTheme="minorHAnsi" w:cstheme="minorHAnsi"/>
          <w:color w:val="auto"/>
        </w:rPr>
        <w:t xml:space="preserve"> solution, violent hydrogen gas evolution will occur. </w:t>
      </w:r>
      <w:r w:rsidR="00D7339D" w:rsidRPr="00115DEB">
        <w:rPr>
          <w:rFonts w:asciiTheme="minorHAnsi" w:hAnsiTheme="minorHAnsi" w:cstheme="minorHAnsi"/>
          <w:color w:val="auto"/>
        </w:rPr>
        <w:t>Ensure that reaction tubes remain open and pointed away from the experimenter.</w:t>
      </w:r>
    </w:p>
    <w:p w14:paraId="6A6E5ABA" w14:textId="77777777" w:rsidR="00600AF8" w:rsidRPr="00115DEB" w:rsidRDefault="00600AF8" w:rsidP="00600AF8">
      <w:pPr>
        <w:pStyle w:val="a3"/>
        <w:spacing w:before="0" w:beforeAutospacing="0" w:after="0" w:afterAutospacing="0"/>
        <w:rPr>
          <w:rFonts w:asciiTheme="minorHAnsi" w:hAnsiTheme="minorHAnsi" w:cstheme="minorHAnsi"/>
          <w:color w:val="auto"/>
        </w:rPr>
      </w:pPr>
    </w:p>
    <w:p w14:paraId="70947819" w14:textId="5E800AE1" w:rsidR="00D60F86" w:rsidRPr="00381C15" w:rsidRDefault="00756184" w:rsidP="00600AF8">
      <w:pPr>
        <w:pStyle w:val="a3"/>
        <w:spacing w:before="0" w:beforeAutospacing="0" w:after="0" w:afterAutospacing="0"/>
        <w:rPr>
          <w:rFonts w:asciiTheme="minorHAnsi" w:hAnsiTheme="minorHAnsi" w:cstheme="minorHAnsi"/>
          <w:color w:val="auto"/>
          <w:highlight w:val="yellow"/>
        </w:rPr>
      </w:pPr>
      <w:r w:rsidRPr="00115DEB">
        <w:rPr>
          <w:rFonts w:asciiTheme="minorHAnsi" w:hAnsiTheme="minorHAnsi" w:cstheme="minorHAnsi"/>
          <w:color w:val="auto"/>
        </w:rPr>
        <w:t>2.</w:t>
      </w:r>
      <w:r w:rsidR="00B61C32" w:rsidRPr="00115DEB">
        <w:rPr>
          <w:rFonts w:asciiTheme="minorHAnsi" w:hAnsiTheme="minorHAnsi" w:cstheme="minorHAnsi"/>
          <w:color w:val="auto"/>
        </w:rPr>
        <w:t>5</w:t>
      </w:r>
      <w:r w:rsidR="0074030D" w:rsidRPr="00115DEB">
        <w:rPr>
          <w:rFonts w:asciiTheme="minorHAnsi" w:hAnsiTheme="minorHAnsi" w:cstheme="minorHAnsi"/>
          <w:color w:val="auto"/>
        </w:rPr>
        <w:t xml:space="preserve">. </w:t>
      </w:r>
      <w:r w:rsidRPr="00115DEB">
        <w:rPr>
          <w:rFonts w:asciiTheme="minorHAnsi" w:hAnsiTheme="minorHAnsi" w:cstheme="minorHAnsi"/>
          <w:color w:val="auto"/>
        </w:rPr>
        <w:tab/>
      </w:r>
      <w:r w:rsidR="00B42D99" w:rsidRPr="00381C15">
        <w:rPr>
          <w:rFonts w:asciiTheme="minorHAnsi" w:hAnsiTheme="minorHAnsi" w:cstheme="minorHAnsi"/>
          <w:color w:val="auto"/>
          <w:highlight w:val="yellow"/>
        </w:rPr>
        <w:t xml:space="preserve">Prepare </w:t>
      </w:r>
      <w:r w:rsidR="00D60F86" w:rsidRPr="00381C15">
        <w:rPr>
          <w:rFonts w:asciiTheme="minorHAnsi" w:hAnsiTheme="minorHAnsi" w:cstheme="minorHAnsi"/>
          <w:color w:val="auto"/>
          <w:highlight w:val="yellow"/>
        </w:rPr>
        <w:t xml:space="preserve">second </w:t>
      </w:r>
      <w:r w:rsidR="00B42D99" w:rsidRPr="00381C15">
        <w:rPr>
          <w:rFonts w:asciiTheme="minorHAnsi" w:hAnsiTheme="minorHAnsi" w:cstheme="minorHAnsi"/>
          <w:color w:val="auto"/>
          <w:highlight w:val="yellow"/>
        </w:rPr>
        <w:t>NaBH</w:t>
      </w:r>
      <w:r w:rsidR="00B42D99" w:rsidRPr="00381C15">
        <w:rPr>
          <w:rFonts w:asciiTheme="minorHAnsi" w:hAnsiTheme="minorHAnsi" w:cstheme="minorHAnsi"/>
          <w:color w:val="auto"/>
          <w:highlight w:val="yellow"/>
          <w:vertAlign w:val="subscript"/>
        </w:rPr>
        <w:t>4</w:t>
      </w:r>
      <w:r w:rsidR="00B42D99" w:rsidRPr="00381C15">
        <w:rPr>
          <w:rFonts w:asciiTheme="minorHAnsi" w:hAnsiTheme="minorHAnsi" w:cstheme="minorHAnsi"/>
          <w:color w:val="auto"/>
          <w:highlight w:val="yellow"/>
        </w:rPr>
        <w:t xml:space="preserve"> </w:t>
      </w:r>
      <w:r w:rsidR="00D60F86" w:rsidRPr="00381C15">
        <w:rPr>
          <w:rFonts w:asciiTheme="minorHAnsi" w:hAnsiTheme="minorHAnsi" w:cstheme="minorHAnsi"/>
          <w:color w:val="auto"/>
          <w:highlight w:val="yellow"/>
        </w:rPr>
        <w:t xml:space="preserve">reducing agent </w:t>
      </w:r>
      <w:r w:rsidR="00B42D99" w:rsidRPr="00381C15">
        <w:rPr>
          <w:rFonts w:asciiTheme="minorHAnsi" w:hAnsiTheme="minorHAnsi" w:cstheme="minorHAnsi"/>
          <w:color w:val="auto"/>
          <w:highlight w:val="yellow"/>
        </w:rPr>
        <w:t>solution</w:t>
      </w:r>
      <w:r w:rsidR="00967E64" w:rsidRPr="00381C15">
        <w:rPr>
          <w:rFonts w:asciiTheme="minorHAnsi" w:hAnsiTheme="minorHAnsi" w:cstheme="minorHAnsi"/>
          <w:color w:val="auto"/>
          <w:highlight w:val="yellow"/>
        </w:rPr>
        <w:t>.</w:t>
      </w:r>
      <w:r w:rsidR="00E86B05" w:rsidRPr="00381C15">
        <w:rPr>
          <w:rFonts w:asciiTheme="minorHAnsi" w:hAnsiTheme="minorHAnsi" w:cstheme="minorHAnsi"/>
          <w:color w:val="auto"/>
          <w:highlight w:val="yellow"/>
        </w:rPr>
        <w:t xml:space="preserve"> </w:t>
      </w:r>
      <w:r w:rsidR="00D60F86" w:rsidRPr="00381C15">
        <w:rPr>
          <w:rFonts w:asciiTheme="minorHAnsi" w:hAnsiTheme="minorHAnsi" w:cstheme="minorHAnsi"/>
          <w:color w:val="auto"/>
          <w:highlight w:val="yellow"/>
        </w:rPr>
        <w:t>Prepare 60 mL of 0.5 M NaBH</w:t>
      </w:r>
      <w:r w:rsidR="00D60F86" w:rsidRPr="00381C15">
        <w:rPr>
          <w:rFonts w:asciiTheme="minorHAnsi" w:hAnsiTheme="minorHAnsi" w:cstheme="minorHAnsi"/>
          <w:color w:val="auto"/>
          <w:highlight w:val="yellow"/>
          <w:vertAlign w:val="subscript"/>
        </w:rPr>
        <w:t>4</w:t>
      </w:r>
      <w:r w:rsidR="00D60F86" w:rsidRPr="00381C15">
        <w:rPr>
          <w:rFonts w:asciiTheme="minorHAnsi" w:hAnsiTheme="minorHAnsi" w:cstheme="minorHAnsi"/>
          <w:color w:val="auto"/>
          <w:highlight w:val="yellow"/>
        </w:rPr>
        <w:t xml:space="preserve"> solution. Aliquot 10 mL of NaBH</w:t>
      </w:r>
      <w:r w:rsidR="00D60F86" w:rsidRPr="00381C15">
        <w:rPr>
          <w:rFonts w:asciiTheme="minorHAnsi" w:hAnsiTheme="minorHAnsi" w:cstheme="minorHAnsi"/>
          <w:color w:val="auto"/>
          <w:highlight w:val="yellow"/>
          <w:vertAlign w:val="subscript"/>
        </w:rPr>
        <w:t>4</w:t>
      </w:r>
      <w:r w:rsidR="00D60F86" w:rsidRPr="00381C15">
        <w:rPr>
          <w:rFonts w:asciiTheme="minorHAnsi" w:hAnsiTheme="minorHAnsi" w:cstheme="minorHAnsi"/>
          <w:color w:val="auto"/>
          <w:highlight w:val="yellow"/>
        </w:rPr>
        <w:t xml:space="preserve"> solution into each of six 15 mL conical tubes.</w:t>
      </w:r>
    </w:p>
    <w:p w14:paraId="712E40C3"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3C8C49A0" w14:textId="22A5073D" w:rsidR="007C7898" w:rsidRPr="00115DEB" w:rsidRDefault="00756184" w:rsidP="00600AF8">
      <w:pPr>
        <w:pStyle w:val="a3"/>
        <w:spacing w:before="0" w:beforeAutospacing="0" w:after="0" w:afterAutospacing="0"/>
        <w:rPr>
          <w:rFonts w:asciiTheme="minorHAnsi" w:hAnsiTheme="minorHAnsi" w:cstheme="minorHAnsi"/>
          <w:color w:val="auto"/>
        </w:rPr>
      </w:pPr>
      <w:r w:rsidRPr="00381C15">
        <w:rPr>
          <w:rFonts w:asciiTheme="minorHAnsi" w:hAnsiTheme="minorHAnsi" w:cstheme="minorHAnsi"/>
          <w:color w:val="auto"/>
          <w:highlight w:val="yellow"/>
        </w:rPr>
        <w:t>2.</w:t>
      </w:r>
      <w:r w:rsidR="00B61C32" w:rsidRPr="00381C15">
        <w:rPr>
          <w:rFonts w:asciiTheme="minorHAnsi" w:hAnsiTheme="minorHAnsi" w:cstheme="minorHAnsi"/>
          <w:color w:val="auto"/>
          <w:highlight w:val="yellow"/>
        </w:rPr>
        <w:t>6</w:t>
      </w:r>
      <w:r w:rsidR="0074030D" w:rsidRPr="00381C15">
        <w:rPr>
          <w:rFonts w:asciiTheme="minorHAnsi" w:hAnsiTheme="minorHAnsi" w:cstheme="minorHAnsi"/>
          <w:color w:val="auto"/>
          <w:highlight w:val="yellow"/>
        </w:rPr>
        <w:t xml:space="preserve">. </w:t>
      </w:r>
      <w:r w:rsidRPr="00381C15">
        <w:rPr>
          <w:rFonts w:asciiTheme="minorHAnsi" w:hAnsiTheme="minorHAnsi" w:cstheme="minorHAnsi"/>
          <w:color w:val="auto"/>
          <w:highlight w:val="yellow"/>
        </w:rPr>
        <w:tab/>
      </w:r>
      <w:r w:rsidR="00606A83" w:rsidRPr="00381C15">
        <w:rPr>
          <w:rFonts w:asciiTheme="minorHAnsi" w:hAnsiTheme="minorHAnsi" w:cstheme="minorHAnsi"/>
          <w:color w:val="auto"/>
          <w:highlight w:val="yellow"/>
        </w:rPr>
        <w:t>Second reduction of</w:t>
      </w:r>
      <w:r w:rsidR="00B42D99" w:rsidRPr="00381C15">
        <w:rPr>
          <w:rFonts w:asciiTheme="minorHAnsi" w:hAnsiTheme="minorHAnsi" w:cstheme="minorHAnsi"/>
          <w:color w:val="auto"/>
          <w:highlight w:val="yellow"/>
        </w:rPr>
        <w:t xml:space="preserve"> palladium salts on cellulose nanofiber hydrogels</w:t>
      </w:r>
      <w:r w:rsidR="00115DEB" w:rsidRPr="00381C15">
        <w:rPr>
          <w:rFonts w:asciiTheme="minorHAnsi" w:hAnsiTheme="minorHAnsi" w:cstheme="minorHAnsi"/>
          <w:color w:val="auto"/>
          <w:highlight w:val="yellow"/>
        </w:rPr>
        <w:t>:</w:t>
      </w:r>
      <w:r w:rsidR="00D65D95" w:rsidRPr="00381C15">
        <w:rPr>
          <w:rFonts w:asciiTheme="minorHAnsi" w:hAnsiTheme="minorHAnsi" w:cstheme="minorHAnsi"/>
          <w:color w:val="auto"/>
          <w:highlight w:val="yellow"/>
        </w:rPr>
        <w:t xml:space="preserve"> </w:t>
      </w:r>
      <w:r w:rsidR="0076781A" w:rsidRPr="00381C15">
        <w:rPr>
          <w:rFonts w:asciiTheme="minorHAnsi" w:hAnsiTheme="minorHAnsi" w:cstheme="minorHAnsi"/>
          <w:color w:val="auto"/>
          <w:highlight w:val="yellow"/>
        </w:rPr>
        <w:t>In a fume hood, using a pair of flat tweezers transfer each of hydrogels from the 2 M NaBH</w:t>
      </w:r>
      <w:r w:rsidR="0076781A" w:rsidRPr="00381C15">
        <w:rPr>
          <w:rFonts w:asciiTheme="minorHAnsi" w:hAnsiTheme="minorHAnsi" w:cstheme="minorHAnsi"/>
          <w:color w:val="auto"/>
          <w:highlight w:val="yellow"/>
          <w:vertAlign w:val="subscript"/>
        </w:rPr>
        <w:t>4</w:t>
      </w:r>
      <w:r w:rsidR="0076781A" w:rsidRPr="00381C15">
        <w:rPr>
          <w:rFonts w:asciiTheme="minorHAnsi" w:hAnsiTheme="minorHAnsi" w:cstheme="minorHAnsi"/>
          <w:color w:val="auto"/>
          <w:highlight w:val="yellow"/>
        </w:rPr>
        <w:t xml:space="preserve"> solutions into the 0.5 M NaBH</w:t>
      </w:r>
      <w:r w:rsidR="0076781A" w:rsidRPr="00381C15">
        <w:rPr>
          <w:rFonts w:asciiTheme="minorHAnsi" w:hAnsiTheme="minorHAnsi" w:cstheme="minorHAnsi"/>
          <w:color w:val="auto"/>
          <w:highlight w:val="yellow"/>
          <w:vertAlign w:val="subscript"/>
        </w:rPr>
        <w:t>4</w:t>
      </w:r>
      <w:r w:rsidR="0076781A" w:rsidRPr="00381C15">
        <w:rPr>
          <w:rFonts w:asciiTheme="minorHAnsi" w:hAnsiTheme="minorHAnsi" w:cstheme="minorHAnsi"/>
          <w:color w:val="auto"/>
          <w:highlight w:val="yellow"/>
        </w:rPr>
        <w:t xml:space="preserve"> solutions.</w:t>
      </w:r>
      <w:r w:rsidR="00D7339D" w:rsidRPr="00381C15">
        <w:rPr>
          <w:rFonts w:asciiTheme="minorHAnsi" w:hAnsiTheme="minorHAnsi" w:cstheme="minorHAnsi"/>
          <w:color w:val="auto"/>
          <w:highlight w:val="yellow"/>
        </w:rPr>
        <w:t xml:space="preserve"> Allow </w:t>
      </w:r>
      <w:r w:rsidR="00697426" w:rsidRPr="00381C15">
        <w:rPr>
          <w:rFonts w:asciiTheme="minorHAnsi" w:hAnsiTheme="minorHAnsi" w:cstheme="minorHAnsi"/>
          <w:color w:val="auto"/>
          <w:highlight w:val="yellow"/>
        </w:rPr>
        <w:t xml:space="preserve">the </w:t>
      </w:r>
      <w:r w:rsidR="00D7339D" w:rsidRPr="00381C15">
        <w:rPr>
          <w:rFonts w:asciiTheme="minorHAnsi" w:hAnsiTheme="minorHAnsi" w:cstheme="minorHAnsi"/>
          <w:color w:val="auto"/>
          <w:highlight w:val="yellow"/>
        </w:rPr>
        <w:t>reduction to proceed for 24 h.</w:t>
      </w:r>
    </w:p>
    <w:p w14:paraId="5BD61AF7" w14:textId="77777777" w:rsidR="00600AF8" w:rsidRDefault="00600AF8" w:rsidP="00600AF8">
      <w:pPr>
        <w:pStyle w:val="a3"/>
        <w:spacing w:before="0" w:beforeAutospacing="0" w:after="0" w:afterAutospacing="0"/>
        <w:rPr>
          <w:rFonts w:asciiTheme="minorHAnsi" w:hAnsiTheme="minorHAnsi" w:cstheme="minorHAnsi"/>
          <w:color w:val="auto"/>
        </w:rPr>
      </w:pPr>
    </w:p>
    <w:p w14:paraId="0E9C8A70" w14:textId="31CCA2DF" w:rsidR="0076781A" w:rsidRDefault="00697426" w:rsidP="00600AF8">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76781A">
        <w:rPr>
          <w:rFonts w:asciiTheme="minorHAnsi" w:hAnsiTheme="minorHAnsi" w:cstheme="minorHAnsi"/>
          <w:color w:val="auto"/>
        </w:rPr>
        <w:t>The initially reduced CNF gels in the 2 M NaBH</w:t>
      </w:r>
      <w:r w:rsidR="0076781A" w:rsidRPr="00B61C32">
        <w:rPr>
          <w:rFonts w:asciiTheme="minorHAnsi" w:hAnsiTheme="minorHAnsi" w:cstheme="minorHAnsi"/>
          <w:color w:val="auto"/>
          <w:vertAlign w:val="subscript"/>
        </w:rPr>
        <w:t>4</w:t>
      </w:r>
      <w:r w:rsidR="0076781A">
        <w:rPr>
          <w:rFonts w:asciiTheme="minorHAnsi" w:hAnsiTheme="minorHAnsi" w:cstheme="minorHAnsi"/>
          <w:color w:val="auto"/>
        </w:rPr>
        <w:t xml:space="preserve"> solution will be </w:t>
      </w:r>
      <w:r w:rsidR="00606A83">
        <w:rPr>
          <w:rFonts w:asciiTheme="minorHAnsi" w:hAnsiTheme="minorHAnsi" w:cstheme="minorHAnsi"/>
          <w:color w:val="auto"/>
        </w:rPr>
        <w:t>mechanically stable during the transfer step. However, light pressure should be used with the flat tweezers during solution transfer steps to avoid gel compaction.</w:t>
      </w:r>
    </w:p>
    <w:p w14:paraId="2A64243B" w14:textId="77777777" w:rsidR="00600AF8" w:rsidRPr="008B4890" w:rsidRDefault="00600AF8" w:rsidP="00600AF8">
      <w:pPr>
        <w:pStyle w:val="a3"/>
        <w:spacing w:before="0" w:beforeAutospacing="0" w:after="0" w:afterAutospacing="0"/>
        <w:rPr>
          <w:rFonts w:asciiTheme="minorHAnsi" w:hAnsiTheme="minorHAnsi" w:cstheme="minorHAnsi"/>
          <w:color w:val="auto"/>
        </w:rPr>
      </w:pPr>
    </w:p>
    <w:p w14:paraId="3C7C94B6" w14:textId="6DE86FDD" w:rsidR="002268B0" w:rsidRPr="00381C15" w:rsidRDefault="00756184" w:rsidP="00600AF8">
      <w:pPr>
        <w:pStyle w:val="a3"/>
        <w:spacing w:before="0" w:beforeAutospacing="0" w:after="0" w:afterAutospacing="0"/>
        <w:rPr>
          <w:rFonts w:asciiTheme="minorHAnsi" w:hAnsiTheme="minorHAnsi" w:cstheme="minorHAnsi"/>
          <w:color w:val="auto"/>
          <w:highlight w:val="yellow"/>
        </w:rPr>
      </w:pPr>
      <w:r w:rsidRPr="00115DEB">
        <w:rPr>
          <w:rFonts w:asciiTheme="minorHAnsi" w:hAnsiTheme="minorHAnsi" w:cstheme="minorHAnsi"/>
          <w:color w:val="auto"/>
        </w:rPr>
        <w:t>2.</w:t>
      </w:r>
      <w:r w:rsidR="00B61C32" w:rsidRPr="00115DEB">
        <w:rPr>
          <w:rFonts w:asciiTheme="minorHAnsi" w:hAnsiTheme="minorHAnsi" w:cstheme="minorHAnsi"/>
          <w:color w:val="auto"/>
        </w:rPr>
        <w:t>7</w:t>
      </w:r>
      <w:r w:rsidR="0074030D" w:rsidRPr="00115DEB">
        <w:rPr>
          <w:rFonts w:asciiTheme="minorHAnsi" w:hAnsiTheme="minorHAnsi" w:cstheme="minorHAnsi"/>
          <w:color w:val="auto"/>
        </w:rPr>
        <w:t xml:space="preserve">. </w:t>
      </w:r>
      <w:r w:rsidRPr="00115DEB">
        <w:rPr>
          <w:rFonts w:asciiTheme="minorHAnsi" w:hAnsiTheme="minorHAnsi" w:cstheme="minorHAnsi"/>
          <w:color w:val="auto"/>
        </w:rPr>
        <w:tab/>
      </w:r>
      <w:r w:rsidR="007673DE" w:rsidRPr="00381C15">
        <w:rPr>
          <w:rFonts w:asciiTheme="minorHAnsi" w:hAnsiTheme="minorHAnsi" w:cstheme="minorHAnsi"/>
          <w:color w:val="auto"/>
          <w:highlight w:val="yellow"/>
        </w:rPr>
        <w:t xml:space="preserve">Rinse </w:t>
      </w:r>
      <w:r w:rsidR="00115DEB" w:rsidRPr="00381C15">
        <w:rPr>
          <w:rFonts w:asciiTheme="minorHAnsi" w:hAnsiTheme="minorHAnsi" w:cstheme="minorHAnsi"/>
          <w:color w:val="auto"/>
          <w:highlight w:val="yellow"/>
        </w:rPr>
        <w:t xml:space="preserve">the </w:t>
      </w:r>
      <w:r w:rsidR="007673DE" w:rsidRPr="00381C15">
        <w:rPr>
          <w:rFonts w:asciiTheme="minorHAnsi" w:hAnsiTheme="minorHAnsi" w:cstheme="minorHAnsi"/>
          <w:color w:val="auto"/>
          <w:highlight w:val="yellow"/>
        </w:rPr>
        <w:t>cellulose nanofiber-palladium composite gels</w:t>
      </w:r>
      <w:r w:rsidR="00967E64" w:rsidRPr="00381C15">
        <w:rPr>
          <w:rFonts w:asciiTheme="minorHAnsi" w:hAnsiTheme="minorHAnsi" w:cstheme="minorHAnsi"/>
          <w:color w:val="auto"/>
          <w:highlight w:val="yellow"/>
        </w:rPr>
        <w:t>.</w:t>
      </w:r>
      <w:r w:rsidR="00D65D95" w:rsidRPr="00381C15">
        <w:rPr>
          <w:rFonts w:asciiTheme="minorHAnsi" w:hAnsiTheme="minorHAnsi" w:cstheme="minorHAnsi"/>
          <w:color w:val="auto"/>
          <w:highlight w:val="yellow"/>
        </w:rPr>
        <w:t xml:space="preserve"> </w:t>
      </w:r>
      <w:r w:rsidR="00606A83" w:rsidRPr="00381C15">
        <w:rPr>
          <w:rFonts w:asciiTheme="minorHAnsi" w:hAnsiTheme="minorHAnsi" w:cstheme="minorHAnsi"/>
          <w:color w:val="auto"/>
          <w:highlight w:val="yellow"/>
        </w:rPr>
        <w:t>Using flat tweezers, transfer each of the reduced palladium-CNF gels into 50 mL dei</w:t>
      </w:r>
      <w:r w:rsidR="00D60F86" w:rsidRPr="00381C15">
        <w:rPr>
          <w:rFonts w:asciiTheme="minorHAnsi" w:hAnsiTheme="minorHAnsi" w:cstheme="minorHAnsi"/>
          <w:color w:val="auto"/>
          <w:highlight w:val="yellow"/>
        </w:rPr>
        <w:t xml:space="preserve">onized water in conical tubes. </w:t>
      </w:r>
      <w:r w:rsidR="00606A83" w:rsidRPr="00381C15">
        <w:rPr>
          <w:rFonts w:asciiTheme="minorHAnsi" w:hAnsiTheme="minorHAnsi" w:cstheme="minorHAnsi"/>
          <w:color w:val="auto"/>
          <w:highlight w:val="yellow"/>
        </w:rPr>
        <w:t xml:space="preserve">Exchange deionized water after 12 h and allow </w:t>
      </w:r>
      <w:r w:rsidR="00697426" w:rsidRPr="00381C15">
        <w:rPr>
          <w:rFonts w:asciiTheme="minorHAnsi" w:hAnsiTheme="minorHAnsi" w:cstheme="minorHAnsi"/>
          <w:color w:val="auto"/>
          <w:highlight w:val="yellow"/>
        </w:rPr>
        <w:t xml:space="preserve">the </w:t>
      </w:r>
      <w:r w:rsidR="00606A83" w:rsidRPr="00381C15">
        <w:rPr>
          <w:rFonts w:asciiTheme="minorHAnsi" w:hAnsiTheme="minorHAnsi" w:cstheme="minorHAnsi"/>
          <w:color w:val="auto"/>
          <w:highlight w:val="yellow"/>
        </w:rPr>
        <w:t>gels to rinse for at least an additional 12 h.</w:t>
      </w:r>
    </w:p>
    <w:p w14:paraId="1FB19E8D"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171C3488" w14:textId="2E10D22E" w:rsidR="0074030D" w:rsidRPr="00381C15" w:rsidRDefault="00756184" w:rsidP="00600AF8">
      <w:pPr>
        <w:pStyle w:val="a3"/>
        <w:spacing w:before="0" w:beforeAutospacing="0" w:after="0" w:afterAutospacing="0"/>
        <w:rPr>
          <w:rFonts w:asciiTheme="minorHAnsi" w:hAnsiTheme="minorHAnsi" w:cstheme="minorHAnsi"/>
          <w:color w:val="auto"/>
          <w:highlight w:val="yellow"/>
        </w:rPr>
      </w:pPr>
      <w:r w:rsidRPr="00381C15">
        <w:rPr>
          <w:rFonts w:asciiTheme="minorHAnsi" w:hAnsiTheme="minorHAnsi" w:cstheme="minorHAnsi"/>
          <w:color w:val="auto"/>
          <w:highlight w:val="yellow"/>
        </w:rPr>
        <w:t>2.</w:t>
      </w:r>
      <w:r w:rsidR="00B61C32" w:rsidRPr="00381C15">
        <w:rPr>
          <w:rFonts w:asciiTheme="minorHAnsi" w:hAnsiTheme="minorHAnsi" w:cstheme="minorHAnsi"/>
          <w:color w:val="auto"/>
          <w:highlight w:val="yellow"/>
        </w:rPr>
        <w:t>8</w:t>
      </w:r>
      <w:r w:rsidR="0074030D" w:rsidRPr="00381C15">
        <w:rPr>
          <w:rFonts w:asciiTheme="minorHAnsi" w:hAnsiTheme="minorHAnsi" w:cstheme="minorHAnsi"/>
          <w:color w:val="auto"/>
          <w:highlight w:val="yellow"/>
        </w:rPr>
        <w:t xml:space="preserve">. </w:t>
      </w:r>
      <w:r w:rsidRPr="00381C15">
        <w:rPr>
          <w:rFonts w:asciiTheme="minorHAnsi" w:hAnsiTheme="minorHAnsi" w:cstheme="minorHAnsi"/>
          <w:color w:val="auto"/>
          <w:highlight w:val="yellow"/>
        </w:rPr>
        <w:tab/>
      </w:r>
      <w:r w:rsidR="007673DE" w:rsidRPr="00381C15">
        <w:rPr>
          <w:rFonts w:asciiTheme="minorHAnsi" w:hAnsiTheme="minorHAnsi" w:cstheme="minorHAnsi"/>
          <w:color w:val="auto"/>
          <w:highlight w:val="yellow"/>
        </w:rPr>
        <w:t>Perform ethanol solvent exchange in cellulose nanofiber-palladium gels</w:t>
      </w:r>
      <w:r w:rsidR="00967E64" w:rsidRPr="00381C15">
        <w:rPr>
          <w:rFonts w:asciiTheme="minorHAnsi" w:hAnsiTheme="minorHAnsi" w:cstheme="minorHAnsi"/>
          <w:color w:val="auto"/>
          <w:highlight w:val="yellow"/>
        </w:rPr>
        <w:t>.</w:t>
      </w:r>
      <w:r w:rsidR="00D65D95" w:rsidRPr="00381C15">
        <w:rPr>
          <w:rFonts w:asciiTheme="minorHAnsi" w:hAnsiTheme="minorHAnsi" w:cstheme="minorHAnsi"/>
          <w:color w:val="auto"/>
          <w:highlight w:val="yellow"/>
        </w:rPr>
        <w:t xml:space="preserve"> </w:t>
      </w:r>
      <w:r w:rsidR="00606A83" w:rsidRPr="00381C15">
        <w:rPr>
          <w:rFonts w:asciiTheme="minorHAnsi" w:hAnsiTheme="minorHAnsi" w:cstheme="minorHAnsi"/>
          <w:color w:val="auto"/>
          <w:highlight w:val="yellow"/>
        </w:rPr>
        <w:t xml:space="preserve">Use flat tweezers to transfer the rinsed CNF-palladium gels successively into 50 mL of 25%, 50%, 75%, and 100% ethanol solutions with at least </w:t>
      </w:r>
      <w:r w:rsidR="00B61C32" w:rsidRPr="00381C15">
        <w:rPr>
          <w:rFonts w:asciiTheme="minorHAnsi" w:hAnsiTheme="minorHAnsi" w:cstheme="minorHAnsi"/>
          <w:color w:val="auto"/>
          <w:highlight w:val="yellow"/>
        </w:rPr>
        <w:t>6 h</w:t>
      </w:r>
      <w:r w:rsidR="00606A83" w:rsidRPr="00381C15">
        <w:rPr>
          <w:rFonts w:asciiTheme="minorHAnsi" w:hAnsiTheme="minorHAnsi" w:cstheme="minorHAnsi"/>
          <w:color w:val="auto"/>
          <w:highlight w:val="yellow"/>
        </w:rPr>
        <w:t xml:space="preserve"> in each solution.</w:t>
      </w:r>
    </w:p>
    <w:p w14:paraId="33BA78D5"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56E6A877" w14:textId="733B52FB" w:rsidR="00115DEB" w:rsidRPr="00381C15" w:rsidRDefault="00FD49C8" w:rsidP="00115DEB">
      <w:pPr>
        <w:pStyle w:val="a3"/>
        <w:numPr>
          <w:ilvl w:val="0"/>
          <w:numId w:val="22"/>
        </w:numPr>
        <w:spacing w:before="0" w:beforeAutospacing="0" w:after="0" w:afterAutospacing="0"/>
        <w:rPr>
          <w:rFonts w:asciiTheme="minorHAnsi" w:hAnsiTheme="minorHAnsi" w:cstheme="minorHAnsi"/>
          <w:b/>
          <w:color w:val="auto"/>
          <w:highlight w:val="yellow"/>
        </w:rPr>
      </w:pPr>
      <w:r w:rsidRPr="00381C15">
        <w:rPr>
          <w:rFonts w:asciiTheme="minorHAnsi" w:hAnsiTheme="minorHAnsi" w:cstheme="minorHAnsi"/>
          <w:b/>
          <w:color w:val="auto"/>
          <w:highlight w:val="yellow"/>
        </w:rPr>
        <w:t xml:space="preserve">Aerogel </w:t>
      </w:r>
      <w:r w:rsidR="007673DE" w:rsidRPr="00381C15">
        <w:rPr>
          <w:rFonts w:asciiTheme="minorHAnsi" w:hAnsiTheme="minorHAnsi" w:cstheme="minorHAnsi"/>
          <w:b/>
          <w:color w:val="auto"/>
          <w:highlight w:val="yellow"/>
        </w:rPr>
        <w:t>preparation</w:t>
      </w:r>
      <w:r w:rsidR="00C2540D" w:rsidRPr="00381C15">
        <w:rPr>
          <w:rFonts w:asciiTheme="minorHAnsi" w:hAnsiTheme="minorHAnsi" w:cstheme="minorHAnsi"/>
          <w:b/>
          <w:color w:val="auto"/>
          <w:highlight w:val="yellow"/>
        </w:rPr>
        <w:t xml:space="preserve"> </w:t>
      </w:r>
    </w:p>
    <w:p w14:paraId="4B4031C8" w14:textId="77777777" w:rsidR="00115DEB" w:rsidRPr="00381C15" w:rsidRDefault="00115DEB" w:rsidP="00600AF8">
      <w:pPr>
        <w:pStyle w:val="a3"/>
        <w:spacing w:before="0" w:beforeAutospacing="0" w:after="0" w:afterAutospacing="0"/>
        <w:rPr>
          <w:rFonts w:asciiTheme="minorHAnsi" w:hAnsiTheme="minorHAnsi" w:cstheme="minorHAnsi"/>
          <w:color w:val="auto"/>
          <w:highlight w:val="yellow"/>
        </w:rPr>
      </w:pPr>
    </w:p>
    <w:p w14:paraId="66BC996E" w14:textId="0A55C2B9" w:rsidR="00FD49C8" w:rsidRDefault="00115DEB" w:rsidP="00600AF8">
      <w:pPr>
        <w:pStyle w:val="a3"/>
        <w:spacing w:before="0" w:beforeAutospacing="0" w:after="0" w:afterAutospacing="0"/>
        <w:rPr>
          <w:rFonts w:asciiTheme="minorHAnsi" w:hAnsiTheme="minorHAnsi" w:cstheme="minorHAnsi"/>
          <w:color w:val="auto"/>
        </w:rPr>
      </w:pPr>
      <w:r w:rsidRPr="00381C15">
        <w:rPr>
          <w:rFonts w:asciiTheme="minorHAnsi" w:hAnsiTheme="minorHAnsi" w:cstheme="minorHAnsi"/>
          <w:color w:val="auto"/>
          <w:highlight w:val="yellow"/>
        </w:rPr>
        <w:t xml:space="preserve">3.1. </w:t>
      </w:r>
      <w:r w:rsidR="00606A83" w:rsidRPr="00381C15">
        <w:rPr>
          <w:rFonts w:asciiTheme="minorHAnsi" w:hAnsiTheme="minorHAnsi" w:cstheme="minorHAnsi"/>
          <w:color w:val="auto"/>
          <w:highlight w:val="yellow"/>
        </w:rPr>
        <w:t xml:space="preserve">After solvent exchange with ethanol, dry the CNF-palladium gels </w:t>
      </w:r>
      <w:r w:rsidR="00D60F86" w:rsidRPr="00381C15">
        <w:rPr>
          <w:rFonts w:asciiTheme="minorHAnsi" w:hAnsiTheme="minorHAnsi" w:cstheme="minorHAnsi"/>
          <w:color w:val="auto"/>
          <w:highlight w:val="yellow"/>
        </w:rPr>
        <w:t>using CO</w:t>
      </w:r>
      <w:r w:rsidR="00D60F86" w:rsidRPr="00381C15">
        <w:rPr>
          <w:rFonts w:asciiTheme="minorHAnsi" w:hAnsiTheme="minorHAnsi" w:cstheme="minorHAnsi"/>
          <w:color w:val="auto"/>
          <w:highlight w:val="yellow"/>
          <w:vertAlign w:val="subscript"/>
        </w:rPr>
        <w:t>2</w:t>
      </w:r>
      <w:r w:rsidR="00D60F86" w:rsidRPr="00381C15">
        <w:rPr>
          <w:rFonts w:asciiTheme="minorHAnsi" w:hAnsiTheme="minorHAnsi" w:cstheme="minorHAnsi"/>
          <w:color w:val="auto"/>
          <w:highlight w:val="yellow"/>
        </w:rPr>
        <w:t xml:space="preserve"> </w:t>
      </w:r>
      <w:r w:rsidR="00606A83" w:rsidRPr="00381C15">
        <w:rPr>
          <w:rFonts w:asciiTheme="minorHAnsi" w:hAnsiTheme="minorHAnsi" w:cstheme="minorHAnsi"/>
          <w:color w:val="auto"/>
          <w:highlight w:val="yellow"/>
        </w:rPr>
        <w:t>in a supercritical dryer with a set point of 35 °C and 1200 psi.</w:t>
      </w:r>
      <w:r w:rsidR="00945069" w:rsidRPr="00381C15">
        <w:rPr>
          <w:rFonts w:asciiTheme="minorHAnsi" w:hAnsiTheme="minorHAnsi" w:cstheme="minorHAnsi"/>
          <w:color w:val="auto"/>
          <w:highlight w:val="yellow"/>
        </w:rPr>
        <w:t xml:space="preserve"> After supercritical drying is complete, allow the chamber to equilibrate for at least 12 h prior to opening and removal of the aerogels.</w:t>
      </w:r>
    </w:p>
    <w:p w14:paraId="1F1AB5A5" w14:textId="77777777" w:rsidR="00600AF8" w:rsidRDefault="00600AF8" w:rsidP="00600AF8">
      <w:pPr>
        <w:pStyle w:val="a3"/>
        <w:spacing w:before="0" w:beforeAutospacing="0" w:after="0" w:afterAutospacing="0"/>
        <w:rPr>
          <w:rFonts w:asciiTheme="minorHAnsi" w:hAnsiTheme="minorHAnsi" w:cstheme="minorHAnsi"/>
          <w:color w:val="auto"/>
        </w:rPr>
      </w:pPr>
    </w:p>
    <w:p w14:paraId="11504FC7" w14:textId="3A01F418" w:rsidR="00B61C32" w:rsidRDefault="00697426" w:rsidP="00600AF8">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B61C32">
        <w:rPr>
          <w:rFonts w:asciiTheme="minorHAnsi" w:hAnsiTheme="minorHAnsi" w:cstheme="minorHAnsi"/>
          <w:color w:val="auto"/>
        </w:rPr>
        <w:t>Occasionally</w:t>
      </w:r>
      <w:r w:rsidR="000558AA">
        <w:rPr>
          <w:rFonts w:asciiTheme="minorHAnsi" w:hAnsiTheme="minorHAnsi" w:cstheme="minorHAnsi"/>
          <w:color w:val="auto"/>
        </w:rPr>
        <w:t>,</w:t>
      </w:r>
      <w:r w:rsidR="00B61C32">
        <w:rPr>
          <w:rFonts w:asciiTheme="minorHAnsi" w:hAnsiTheme="minorHAnsi" w:cstheme="minorHAnsi"/>
          <w:color w:val="auto"/>
        </w:rPr>
        <w:t xml:space="preserve"> the 500 mM and 1000 mM samples have been observed to combust when removed from the supercritical dryer which is attributed to the presence of palladium hydride. The 12 h supercritical chamber equilibration is intended to allow for outgassing of hydrogen.</w:t>
      </w:r>
    </w:p>
    <w:p w14:paraId="446419A2" w14:textId="77777777" w:rsidR="00600AF8" w:rsidRDefault="00600AF8" w:rsidP="00600AF8">
      <w:pPr>
        <w:pStyle w:val="a3"/>
        <w:spacing w:before="0" w:beforeAutospacing="0" w:after="0" w:afterAutospacing="0"/>
        <w:rPr>
          <w:rFonts w:asciiTheme="minorHAnsi" w:hAnsiTheme="minorHAnsi" w:cstheme="minorHAnsi"/>
          <w:color w:val="auto"/>
        </w:rPr>
      </w:pPr>
    </w:p>
    <w:p w14:paraId="549B4B2B" w14:textId="331BF350" w:rsidR="006742D0" w:rsidRPr="00381C15" w:rsidRDefault="006742D0" w:rsidP="00600AF8">
      <w:pPr>
        <w:pStyle w:val="a3"/>
        <w:spacing w:before="0" w:beforeAutospacing="0" w:after="0" w:afterAutospacing="0"/>
        <w:rPr>
          <w:rFonts w:asciiTheme="minorHAnsi" w:hAnsiTheme="minorHAnsi" w:cstheme="minorHAnsi"/>
          <w:color w:val="auto"/>
          <w:highlight w:val="yellow"/>
        </w:rPr>
      </w:pPr>
      <w:bookmarkStart w:id="7" w:name="_Hlk531842779"/>
      <w:r w:rsidRPr="00381C15">
        <w:rPr>
          <w:rFonts w:asciiTheme="minorHAnsi" w:hAnsiTheme="minorHAnsi" w:cstheme="minorHAnsi"/>
          <w:b/>
          <w:color w:val="auto"/>
          <w:highlight w:val="yellow"/>
        </w:rPr>
        <w:t>4.</w:t>
      </w:r>
      <w:r w:rsidRPr="00381C15">
        <w:rPr>
          <w:rFonts w:asciiTheme="minorHAnsi" w:hAnsiTheme="minorHAnsi" w:cstheme="minorHAnsi"/>
          <w:color w:val="auto"/>
          <w:highlight w:val="yellow"/>
        </w:rPr>
        <w:tab/>
      </w:r>
      <w:r w:rsidRPr="00381C15">
        <w:rPr>
          <w:rFonts w:asciiTheme="minorHAnsi" w:hAnsiTheme="minorHAnsi" w:cstheme="minorHAnsi"/>
          <w:b/>
          <w:color w:val="auto"/>
          <w:highlight w:val="yellow"/>
        </w:rPr>
        <w:t>Composite aerogel material characterization</w:t>
      </w:r>
    </w:p>
    <w:p w14:paraId="44AF2978"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6386C21B" w14:textId="5ADEAEAE" w:rsidR="006742D0" w:rsidRPr="00381C15" w:rsidRDefault="006742D0" w:rsidP="00600AF8">
      <w:pPr>
        <w:pStyle w:val="a3"/>
        <w:spacing w:before="0" w:beforeAutospacing="0" w:after="0" w:afterAutospacing="0"/>
        <w:rPr>
          <w:rFonts w:asciiTheme="minorHAnsi" w:hAnsiTheme="minorHAnsi" w:cstheme="minorHAnsi"/>
          <w:color w:val="auto"/>
          <w:highlight w:val="yellow"/>
        </w:rPr>
      </w:pPr>
      <w:r w:rsidRPr="00381C15">
        <w:rPr>
          <w:rFonts w:asciiTheme="minorHAnsi" w:hAnsiTheme="minorHAnsi" w:cstheme="minorHAnsi"/>
          <w:color w:val="auto"/>
          <w:highlight w:val="yellow"/>
        </w:rPr>
        <w:t>4.1.</w:t>
      </w:r>
      <w:r w:rsidRPr="00381C15">
        <w:rPr>
          <w:rFonts w:asciiTheme="minorHAnsi" w:hAnsiTheme="minorHAnsi" w:cstheme="minorHAnsi"/>
          <w:color w:val="auto"/>
          <w:highlight w:val="yellow"/>
        </w:rPr>
        <w:tab/>
        <w:t>Scanning electron microscopy</w:t>
      </w:r>
      <w:r w:rsidR="005F456B" w:rsidRPr="00381C15">
        <w:rPr>
          <w:rFonts w:asciiTheme="minorHAnsi" w:hAnsiTheme="minorHAnsi" w:cstheme="minorHAnsi"/>
          <w:color w:val="auto"/>
          <w:highlight w:val="yellow"/>
        </w:rPr>
        <w:t xml:space="preserve"> (SEM)</w:t>
      </w:r>
      <w:r w:rsidR="00115DEB" w:rsidRPr="00381C15">
        <w:rPr>
          <w:rFonts w:asciiTheme="minorHAnsi" w:hAnsiTheme="minorHAnsi" w:cstheme="minorHAnsi"/>
          <w:color w:val="auto"/>
          <w:highlight w:val="yellow"/>
        </w:rPr>
        <w:t>:</w:t>
      </w:r>
      <w:r w:rsidR="005F456B" w:rsidRPr="00381C15">
        <w:rPr>
          <w:rFonts w:asciiTheme="minorHAnsi" w:hAnsiTheme="minorHAnsi" w:cstheme="minorHAnsi"/>
          <w:color w:val="auto"/>
          <w:highlight w:val="yellow"/>
        </w:rPr>
        <w:t xml:space="preserve"> Cut the CNF-palladium aerogel with a razor blade to obtain a thin film approximately 1 – 2 mm thick. Affix the thin film sample with carbon tape on a SEM sample stub. </w:t>
      </w:r>
      <w:r w:rsidR="00CB0480" w:rsidRPr="00381C15">
        <w:rPr>
          <w:rFonts w:asciiTheme="minorHAnsi" w:hAnsiTheme="minorHAnsi" w:cstheme="minorHAnsi"/>
          <w:color w:val="auto"/>
          <w:highlight w:val="yellow"/>
        </w:rPr>
        <w:t xml:space="preserve">Initially use an accelerating voltage of 15 kV and beam current of 2.7 – 5.4 </w:t>
      </w:r>
      <w:proofErr w:type="spellStart"/>
      <w:r w:rsidR="00CB0480" w:rsidRPr="00381C15">
        <w:rPr>
          <w:rFonts w:asciiTheme="minorHAnsi" w:hAnsiTheme="minorHAnsi" w:cstheme="minorHAnsi"/>
          <w:color w:val="auto"/>
          <w:highlight w:val="yellow"/>
        </w:rPr>
        <w:t>pA</w:t>
      </w:r>
      <w:proofErr w:type="spellEnd"/>
      <w:r w:rsidR="00CB0480" w:rsidRPr="00381C15">
        <w:rPr>
          <w:rFonts w:asciiTheme="minorHAnsi" w:hAnsiTheme="minorHAnsi" w:cstheme="minorHAnsi"/>
          <w:color w:val="auto"/>
          <w:highlight w:val="yellow"/>
        </w:rPr>
        <w:t xml:space="preserve"> to perform imaging.</w:t>
      </w:r>
    </w:p>
    <w:p w14:paraId="33C58937"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2CF0DFD2" w14:textId="5FC1D183" w:rsidR="006742D0" w:rsidRPr="00381C15" w:rsidRDefault="006742D0" w:rsidP="00600AF8">
      <w:pPr>
        <w:pStyle w:val="a3"/>
        <w:spacing w:before="0" w:beforeAutospacing="0" w:after="0" w:afterAutospacing="0"/>
        <w:rPr>
          <w:rFonts w:asciiTheme="minorHAnsi" w:hAnsiTheme="minorHAnsi" w:cstheme="minorHAnsi"/>
          <w:color w:val="auto"/>
          <w:highlight w:val="yellow"/>
        </w:rPr>
      </w:pPr>
      <w:r w:rsidRPr="00381C15">
        <w:rPr>
          <w:rFonts w:asciiTheme="minorHAnsi" w:hAnsiTheme="minorHAnsi" w:cstheme="minorHAnsi"/>
          <w:color w:val="auto"/>
          <w:highlight w:val="yellow"/>
        </w:rPr>
        <w:t>4.2.</w:t>
      </w:r>
      <w:r w:rsidRPr="00381C15">
        <w:rPr>
          <w:rFonts w:asciiTheme="minorHAnsi" w:hAnsiTheme="minorHAnsi" w:cstheme="minorHAnsi"/>
          <w:color w:val="auto"/>
          <w:highlight w:val="yellow"/>
        </w:rPr>
        <w:tab/>
        <w:t>X-ray diffractometry</w:t>
      </w:r>
      <w:r w:rsidR="00CB0480" w:rsidRPr="00381C15">
        <w:rPr>
          <w:rFonts w:asciiTheme="minorHAnsi" w:hAnsiTheme="minorHAnsi" w:cstheme="minorHAnsi"/>
          <w:color w:val="auto"/>
          <w:highlight w:val="yellow"/>
        </w:rPr>
        <w:t xml:space="preserve"> (XRD)</w:t>
      </w:r>
      <w:r w:rsidR="00115DEB" w:rsidRPr="00381C15">
        <w:rPr>
          <w:rFonts w:asciiTheme="minorHAnsi" w:hAnsiTheme="minorHAnsi" w:cstheme="minorHAnsi"/>
          <w:color w:val="auto"/>
          <w:highlight w:val="yellow"/>
        </w:rPr>
        <w:t>:</w:t>
      </w:r>
      <w:r w:rsidR="00CB0480" w:rsidRPr="00381C15">
        <w:rPr>
          <w:rFonts w:asciiTheme="minorHAnsi" w:hAnsiTheme="minorHAnsi" w:cstheme="minorHAnsi"/>
          <w:color w:val="auto"/>
          <w:highlight w:val="yellow"/>
        </w:rPr>
        <w:t xml:space="preserve"> Place </w:t>
      </w:r>
      <w:r w:rsidR="00AC1E18" w:rsidRPr="00381C15">
        <w:rPr>
          <w:rFonts w:asciiTheme="minorHAnsi" w:hAnsiTheme="minorHAnsi" w:cstheme="minorHAnsi"/>
          <w:color w:val="auto"/>
          <w:highlight w:val="yellow"/>
        </w:rPr>
        <w:t xml:space="preserve">the </w:t>
      </w:r>
      <w:r w:rsidR="00CB0480" w:rsidRPr="00381C15">
        <w:rPr>
          <w:rFonts w:asciiTheme="minorHAnsi" w:hAnsiTheme="minorHAnsi" w:cstheme="minorHAnsi"/>
          <w:color w:val="auto"/>
          <w:highlight w:val="yellow"/>
        </w:rPr>
        <w:t>CNF-palladium aerogel in a sample holder and align the top of the aerogel with the top of holder. Alternatively, place a thin film sample section</w:t>
      </w:r>
      <w:r w:rsidR="009E4765" w:rsidRPr="00381C15">
        <w:rPr>
          <w:rFonts w:asciiTheme="minorHAnsi" w:hAnsiTheme="minorHAnsi" w:cstheme="minorHAnsi"/>
          <w:color w:val="auto"/>
          <w:highlight w:val="yellow"/>
        </w:rPr>
        <w:t>,</w:t>
      </w:r>
      <w:r w:rsidR="00CB0480" w:rsidRPr="00381C15">
        <w:rPr>
          <w:rFonts w:asciiTheme="minorHAnsi" w:hAnsiTheme="minorHAnsi" w:cstheme="minorHAnsi"/>
          <w:color w:val="auto"/>
          <w:highlight w:val="yellow"/>
        </w:rPr>
        <w:t xml:space="preserve"> as in Step 4.1</w:t>
      </w:r>
      <w:r w:rsidR="009E4765" w:rsidRPr="00381C15">
        <w:rPr>
          <w:rFonts w:asciiTheme="minorHAnsi" w:hAnsiTheme="minorHAnsi" w:cstheme="minorHAnsi"/>
          <w:color w:val="auto"/>
          <w:highlight w:val="yellow"/>
        </w:rPr>
        <w:t>,</w:t>
      </w:r>
      <w:r w:rsidR="00CB0480" w:rsidRPr="00381C15">
        <w:rPr>
          <w:rFonts w:asciiTheme="minorHAnsi" w:hAnsiTheme="minorHAnsi" w:cstheme="minorHAnsi"/>
          <w:color w:val="auto"/>
          <w:highlight w:val="yellow"/>
        </w:rPr>
        <w:t xml:space="preserve"> on a glass slide.</w:t>
      </w:r>
      <w:r w:rsidR="009E4765" w:rsidRPr="00381C15">
        <w:rPr>
          <w:rFonts w:asciiTheme="minorHAnsi" w:hAnsiTheme="minorHAnsi" w:cstheme="minorHAnsi"/>
          <w:color w:val="auto"/>
          <w:highlight w:val="yellow"/>
        </w:rPr>
        <w:t xml:space="preserve"> </w:t>
      </w:r>
      <w:r w:rsidR="00CB0480" w:rsidRPr="00381C15">
        <w:rPr>
          <w:rFonts w:asciiTheme="minorHAnsi" w:hAnsiTheme="minorHAnsi" w:cstheme="minorHAnsi"/>
          <w:color w:val="auto"/>
          <w:highlight w:val="yellow"/>
        </w:rPr>
        <w:t xml:space="preserve">Perform XRD scans for diffraction angles 2Θ from 5 </w:t>
      </w:r>
      <w:r w:rsidR="00D54FD5" w:rsidRPr="00381C15">
        <w:rPr>
          <w:rFonts w:asciiTheme="minorHAnsi" w:hAnsiTheme="minorHAnsi" w:cstheme="minorHAnsi"/>
          <w:color w:val="auto"/>
          <w:highlight w:val="yellow"/>
        </w:rPr>
        <w:t>°</w:t>
      </w:r>
      <w:r w:rsidR="00CB0480" w:rsidRPr="00381C15">
        <w:rPr>
          <w:rFonts w:asciiTheme="minorHAnsi" w:hAnsiTheme="minorHAnsi" w:cstheme="minorHAnsi"/>
          <w:color w:val="auto"/>
          <w:highlight w:val="yellow"/>
        </w:rPr>
        <w:t xml:space="preserve"> to 90 </w:t>
      </w:r>
      <w:r w:rsidR="00D54FD5" w:rsidRPr="00381C15">
        <w:rPr>
          <w:rFonts w:asciiTheme="minorHAnsi" w:hAnsiTheme="minorHAnsi" w:cstheme="minorHAnsi"/>
          <w:color w:val="auto"/>
          <w:highlight w:val="yellow"/>
        </w:rPr>
        <w:t>°</w:t>
      </w:r>
      <w:r w:rsidR="00CB0480" w:rsidRPr="00381C15">
        <w:rPr>
          <w:rFonts w:asciiTheme="minorHAnsi" w:hAnsiTheme="minorHAnsi" w:cstheme="minorHAnsi"/>
          <w:color w:val="auto"/>
          <w:highlight w:val="yellow"/>
        </w:rPr>
        <w:t xml:space="preserve"> at 45 kV and 40 mA with Cu K</w:t>
      </w:r>
      <w:r w:rsidR="00D54FD5" w:rsidRPr="00381C15">
        <w:rPr>
          <w:rFonts w:asciiTheme="minorHAnsi" w:hAnsiTheme="minorHAnsi" w:cstheme="minorHAnsi"/>
          <w:color w:val="auto"/>
          <w:highlight w:val="yellow"/>
          <w:vertAlign w:val="subscript"/>
        </w:rPr>
        <w:t>α</w:t>
      </w:r>
      <w:r w:rsidR="00CB0480" w:rsidRPr="00381C15">
        <w:rPr>
          <w:rFonts w:asciiTheme="minorHAnsi" w:hAnsiTheme="minorHAnsi" w:cstheme="minorHAnsi"/>
          <w:color w:val="auto"/>
          <w:highlight w:val="yellow"/>
        </w:rPr>
        <w:t xml:space="preserve"> radiation (1.54060 Å), a 2 </w:t>
      </w:r>
      <w:r w:rsidR="00D7339D" w:rsidRPr="00381C15">
        <w:rPr>
          <w:rFonts w:asciiTheme="minorHAnsi" w:hAnsiTheme="minorHAnsi" w:cstheme="minorHAnsi"/>
          <w:color w:val="auto"/>
          <w:highlight w:val="yellow"/>
        </w:rPr>
        <w:sym w:font="Symbol" w:char="F071"/>
      </w:r>
      <w:r w:rsidR="00CB0480" w:rsidRPr="00381C15">
        <w:rPr>
          <w:rFonts w:asciiTheme="minorHAnsi" w:hAnsiTheme="minorHAnsi" w:cstheme="minorHAnsi"/>
          <w:color w:val="auto"/>
          <w:highlight w:val="yellow"/>
        </w:rPr>
        <w:t xml:space="preserve"> step size of 0.0130 </w:t>
      </w:r>
      <w:r w:rsidR="00D54FD5" w:rsidRPr="00381C15">
        <w:rPr>
          <w:rFonts w:asciiTheme="minorHAnsi" w:hAnsiTheme="minorHAnsi" w:cstheme="minorHAnsi"/>
          <w:color w:val="auto"/>
          <w:highlight w:val="yellow"/>
        </w:rPr>
        <w:t>°</w:t>
      </w:r>
      <w:r w:rsidR="00CB0480" w:rsidRPr="00381C15">
        <w:rPr>
          <w:rFonts w:asciiTheme="minorHAnsi" w:hAnsiTheme="minorHAnsi" w:cstheme="minorHAnsi"/>
          <w:color w:val="auto"/>
          <w:highlight w:val="yellow"/>
        </w:rPr>
        <w:t>, and 20 s</w:t>
      </w:r>
      <w:r w:rsidR="00D54FD5" w:rsidRPr="00381C15">
        <w:rPr>
          <w:rFonts w:asciiTheme="minorHAnsi" w:hAnsiTheme="minorHAnsi" w:cstheme="minorHAnsi"/>
          <w:color w:val="auto"/>
          <w:highlight w:val="yellow"/>
        </w:rPr>
        <w:t xml:space="preserve"> </w:t>
      </w:r>
      <w:r w:rsidR="00CB0480" w:rsidRPr="00381C15">
        <w:rPr>
          <w:rFonts w:asciiTheme="minorHAnsi" w:hAnsiTheme="minorHAnsi" w:cstheme="minorHAnsi"/>
          <w:color w:val="auto"/>
          <w:highlight w:val="yellow"/>
        </w:rPr>
        <w:t>per step.</w:t>
      </w:r>
    </w:p>
    <w:p w14:paraId="49C69BDD"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00D3E2F6" w14:textId="183699E2" w:rsidR="006742D0" w:rsidRPr="00381C15" w:rsidRDefault="006742D0" w:rsidP="00600AF8">
      <w:pPr>
        <w:pStyle w:val="a3"/>
        <w:spacing w:before="0" w:beforeAutospacing="0" w:after="0" w:afterAutospacing="0"/>
        <w:rPr>
          <w:rFonts w:asciiTheme="minorHAnsi" w:hAnsiTheme="minorHAnsi" w:cstheme="minorHAnsi"/>
          <w:color w:val="auto"/>
          <w:highlight w:val="yellow"/>
        </w:rPr>
      </w:pPr>
      <w:bookmarkStart w:id="8" w:name="_Hlk531840605"/>
      <w:r w:rsidRPr="00381C15">
        <w:rPr>
          <w:rFonts w:asciiTheme="minorHAnsi" w:hAnsiTheme="minorHAnsi" w:cstheme="minorHAnsi"/>
          <w:color w:val="auto"/>
          <w:highlight w:val="yellow"/>
        </w:rPr>
        <w:t>4.3.</w:t>
      </w:r>
      <w:r w:rsidRPr="00381C15">
        <w:rPr>
          <w:rFonts w:asciiTheme="minorHAnsi" w:hAnsiTheme="minorHAnsi" w:cstheme="minorHAnsi"/>
          <w:color w:val="auto"/>
          <w:highlight w:val="yellow"/>
        </w:rPr>
        <w:tab/>
        <w:t>Thermal gravimetric analysis</w:t>
      </w:r>
      <w:r w:rsidR="00D54FD5" w:rsidRPr="00381C15">
        <w:rPr>
          <w:rFonts w:asciiTheme="minorHAnsi" w:hAnsiTheme="minorHAnsi" w:cstheme="minorHAnsi"/>
          <w:color w:val="auto"/>
          <w:highlight w:val="yellow"/>
        </w:rPr>
        <w:t xml:space="preserve"> (TGA)</w:t>
      </w:r>
      <w:r w:rsidR="00115DEB" w:rsidRPr="00381C15">
        <w:rPr>
          <w:rFonts w:asciiTheme="minorHAnsi" w:hAnsiTheme="minorHAnsi" w:cstheme="minorHAnsi"/>
          <w:color w:val="auto"/>
          <w:highlight w:val="yellow"/>
        </w:rPr>
        <w:t>:</w:t>
      </w:r>
      <w:r w:rsidR="00D54FD5" w:rsidRPr="00381C15">
        <w:rPr>
          <w:rFonts w:asciiTheme="minorHAnsi" w:hAnsiTheme="minorHAnsi" w:cstheme="minorHAnsi"/>
          <w:color w:val="auto"/>
          <w:highlight w:val="yellow"/>
        </w:rPr>
        <w:t xml:space="preserve"> Place </w:t>
      </w:r>
      <w:r w:rsidR="009E4765" w:rsidRPr="00381C15">
        <w:rPr>
          <w:rFonts w:asciiTheme="minorHAnsi" w:hAnsiTheme="minorHAnsi" w:cstheme="minorHAnsi"/>
          <w:color w:val="auto"/>
          <w:highlight w:val="yellow"/>
        </w:rPr>
        <w:t xml:space="preserve">the </w:t>
      </w:r>
      <w:r w:rsidR="00D54FD5" w:rsidRPr="00381C15">
        <w:rPr>
          <w:rFonts w:asciiTheme="minorHAnsi" w:hAnsiTheme="minorHAnsi" w:cstheme="minorHAnsi"/>
          <w:color w:val="auto"/>
          <w:highlight w:val="yellow"/>
        </w:rPr>
        <w:t xml:space="preserve">aerogel sample in the instrument crucible. Perform analysis by flowing nitrogen gas at </w:t>
      </w:r>
      <w:r w:rsidR="00AC1E18" w:rsidRPr="00381C15">
        <w:rPr>
          <w:rFonts w:asciiTheme="minorHAnsi" w:hAnsiTheme="minorHAnsi" w:cstheme="minorHAnsi"/>
          <w:color w:val="auto"/>
          <w:highlight w:val="yellow"/>
        </w:rPr>
        <w:t>6</w:t>
      </w:r>
      <w:r w:rsidR="00D54FD5" w:rsidRPr="00381C15">
        <w:rPr>
          <w:rFonts w:asciiTheme="minorHAnsi" w:hAnsiTheme="minorHAnsi" w:cstheme="minorHAnsi"/>
          <w:color w:val="auto"/>
          <w:highlight w:val="yellow"/>
        </w:rPr>
        <w:t>0 mL/min and heating at 10 °/min from ambient temperature to 700 °C.</w:t>
      </w:r>
    </w:p>
    <w:p w14:paraId="1B67B7DC"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2623B58D" w14:textId="5442E3CC" w:rsidR="006742D0" w:rsidRDefault="006742D0" w:rsidP="00600AF8">
      <w:pPr>
        <w:pStyle w:val="a3"/>
        <w:spacing w:before="0" w:beforeAutospacing="0" w:after="0" w:afterAutospacing="0"/>
        <w:rPr>
          <w:rFonts w:asciiTheme="minorHAnsi" w:hAnsiTheme="minorHAnsi" w:cstheme="minorHAnsi"/>
          <w:color w:val="auto"/>
        </w:rPr>
      </w:pPr>
      <w:bookmarkStart w:id="9" w:name="_Hlk531839847"/>
      <w:bookmarkEnd w:id="8"/>
      <w:r w:rsidRPr="00381C15">
        <w:rPr>
          <w:rFonts w:asciiTheme="minorHAnsi" w:hAnsiTheme="minorHAnsi" w:cstheme="minorHAnsi"/>
          <w:color w:val="auto"/>
          <w:highlight w:val="yellow"/>
        </w:rPr>
        <w:t xml:space="preserve">4.4. </w:t>
      </w:r>
      <w:r w:rsidRPr="00381C15">
        <w:rPr>
          <w:rFonts w:asciiTheme="minorHAnsi" w:hAnsiTheme="minorHAnsi" w:cstheme="minorHAnsi"/>
          <w:color w:val="auto"/>
          <w:highlight w:val="yellow"/>
        </w:rPr>
        <w:tab/>
        <w:t>Nitrogen gas adsorption-desorption</w:t>
      </w:r>
      <w:r w:rsidR="00115DEB" w:rsidRPr="00381C15">
        <w:rPr>
          <w:rFonts w:asciiTheme="minorHAnsi" w:hAnsiTheme="minorHAnsi" w:cstheme="minorHAnsi"/>
          <w:color w:val="auto"/>
          <w:highlight w:val="yellow"/>
        </w:rPr>
        <w:t>:</w:t>
      </w:r>
      <w:r w:rsidR="00C3414E" w:rsidRPr="00381C15">
        <w:rPr>
          <w:rFonts w:asciiTheme="minorHAnsi" w:hAnsiTheme="minorHAnsi" w:cstheme="minorHAnsi"/>
          <w:color w:val="auto"/>
          <w:highlight w:val="yellow"/>
        </w:rPr>
        <w:t xml:space="preserve"> </w:t>
      </w:r>
      <w:r w:rsidR="00AC1E18" w:rsidRPr="00381C15">
        <w:rPr>
          <w:rFonts w:asciiTheme="minorHAnsi" w:hAnsiTheme="minorHAnsi" w:cstheme="minorHAnsi"/>
          <w:color w:val="auto"/>
          <w:highlight w:val="yellow"/>
        </w:rPr>
        <w:t xml:space="preserve">Degas </w:t>
      </w:r>
      <w:r w:rsidR="0048427F" w:rsidRPr="00381C15">
        <w:rPr>
          <w:rFonts w:asciiTheme="minorHAnsi" w:hAnsiTheme="minorHAnsi" w:cstheme="minorHAnsi"/>
          <w:color w:val="auto"/>
          <w:highlight w:val="yellow"/>
        </w:rPr>
        <w:t xml:space="preserve">the </w:t>
      </w:r>
      <w:r w:rsidR="00AC1E18" w:rsidRPr="00381C15">
        <w:rPr>
          <w:rFonts w:asciiTheme="minorHAnsi" w:hAnsiTheme="minorHAnsi" w:cstheme="minorHAnsi"/>
          <w:color w:val="auto"/>
          <w:highlight w:val="yellow"/>
        </w:rPr>
        <w:t>samples for 24 h at room temperature. Use nitrogen at -196 °C as the test gas with equilibration times for adsorption and desorption of 60 s and 120 s, respectively.</w:t>
      </w:r>
    </w:p>
    <w:p w14:paraId="482099F4" w14:textId="77777777" w:rsidR="00600AF8" w:rsidRDefault="00600AF8" w:rsidP="00600AF8">
      <w:pPr>
        <w:pStyle w:val="a3"/>
        <w:spacing w:before="0" w:beforeAutospacing="0" w:after="0" w:afterAutospacing="0"/>
        <w:rPr>
          <w:rFonts w:asciiTheme="minorHAnsi" w:hAnsiTheme="minorHAnsi" w:cstheme="minorHAnsi"/>
          <w:color w:val="auto"/>
        </w:rPr>
      </w:pPr>
    </w:p>
    <w:p w14:paraId="7CFFFF9C" w14:textId="472FC29A" w:rsidR="001F1F53" w:rsidRDefault="00115DEB" w:rsidP="00600AF8">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1F1F53">
        <w:rPr>
          <w:rFonts w:asciiTheme="minorHAnsi" w:hAnsiTheme="minorHAnsi" w:cstheme="minorHAnsi"/>
          <w:color w:val="auto"/>
        </w:rPr>
        <w:t>Elevated degas temperatures are not recommended to avoid decomposition of the cellulose nanofibers.</w:t>
      </w:r>
    </w:p>
    <w:p w14:paraId="24EE8B11" w14:textId="77777777" w:rsidR="00600AF8" w:rsidRDefault="00600AF8" w:rsidP="00600AF8">
      <w:pPr>
        <w:pStyle w:val="a3"/>
        <w:spacing w:before="0" w:beforeAutospacing="0" w:after="0" w:afterAutospacing="0"/>
        <w:rPr>
          <w:rFonts w:asciiTheme="minorHAnsi" w:hAnsiTheme="minorHAnsi" w:cstheme="minorHAnsi"/>
          <w:color w:val="auto"/>
        </w:rPr>
      </w:pPr>
    </w:p>
    <w:p w14:paraId="512C26BB" w14:textId="2C1E1898" w:rsidR="007A2C02" w:rsidRPr="00381C15" w:rsidRDefault="007A2C02" w:rsidP="00600AF8">
      <w:pPr>
        <w:pStyle w:val="a3"/>
        <w:spacing w:before="0" w:beforeAutospacing="0" w:after="0" w:afterAutospacing="0"/>
        <w:rPr>
          <w:rFonts w:asciiTheme="minorHAnsi" w:hAnsiTheme="minorHAnsi" w:cstheme="minorHAnsi"/>
          <w:color w:val="auto"/>
          <w:highlight w:val="yellow"/>
        </w:rPr>
      </w:pPr>
      <w:bookmarkStart w:id="10" w:name="_Hlk531753437"/>
      <w:bookmarkEnd w:id="9"/>
      <w:r w:rsidRPr="00381C15">
        <w:rPr>
          <w:rFonts w:asciiTheme="minorHAnsi" w:hAnsiTheme="minorHAnsi" w:cstheme="minorHAnsi"/>
          <w:color w:val="auto"/>
          <w:highlight w:val="yellow"/>
        </w:rPr>
        <w:t>4.5.</w:t>
      </w:r>
      <w:r w:rsidRPr="00381C15">
        <w:rPr>
          <w:rFonts w:asciiTheme="minorHAnsi" w:hAnsiTheme="minorHAnsi" w:cstheme="minorHAnsi"/>
          <w:color w:val="auto"/>
          <w:highlight w:val="yellow"/>
        </w:rPr>
        <w:tab/>
      </w:r>
      <w:r w:rsidRPr="00381C15">
        <w:rPr>
          <w:rFonts w:asciiTheme="minorHAnsi" w:hAnsiTheme="minorHAnsi" w:cstheme="minorHAnsi"/>
          <w:b/>
          <w:color w:val="auto"/>
          <w:highlight w:val="yellow"/>
        </w:rPr>
        <w:t>Electrochemical characterization</w:t>
      </w:r>
      <w:r w:rsidRPr="00381C15">
        <w:rPr>
          <w:rFonts w:asciiTheme="minorHAnsi" w:hAnsiTheme="minorHAnsi" w:cstheme="minorHAnsi"/>
          <w:color w:val="auto"/>
          <w:highlight w:val="yellow"/>
        </w:rPr>
        <w:t xml:space="preserve">. </w:t>
      </w:r>
    </w:p>
    <w:p w14:paraId="19A25491"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02EE217C" w14:textId="14A214FB" w:rsidR="007A2C02" w:rsidRPr="00381C15" w:rsidRDefault="007A2C02" w:rsidP="00600AF8">
      <w:pPr>
        <w:pStyle w:val="a3"/>
        <w:spacing w:before="0" w:beforeAutospacing="0" w:after="0" w:afterAutospacing="0"/>
        <w:rPr>
          <w:rFonts w:asciiTheme="minorHAnsi" w:hAnsiTheme="minorHAnsi" w:cstheme="minorHAnsi"/>
          <w:color w:val="auto"/>
          <w:highlight w:val="yellow"/>
        </w:rPr>
      </w:pPr>
      <w:r w:rsidRPr="00381C15">
        <w:rPr>
          <w:rFonts w:asciiTheme="minorHAnsi" w:hAnsiTheme="minorHAnsi" w:cstheme="minorHAnsi"/>
          <w:color w:val="auto"/>
          <w:highlight w:val="yellow"/>
        </w:rPr>
        <w:t xml:space="preserve">4.5.1. </w:t>
      </w:r>
      <w:r w:rsidRPr="00381C15">
        <w:rPr>
          <w:rFonts w:asciiTheme="minorHAnsi" w:hAnsiTheme="minorHAnsi" w:cstheme="minorHAnsi"/>
          <w:color w:val="auto"/>
          <w:highlight w:val="yellow"/>
        </w:rPr>
        <w:tab/>
        <w:t xml:space="preserve">Immerse </w:t>
      </w:r>
      <w:r w:rsidR="00115DEB" w:rsidRPr="00381C15">
        <w:rPr>
          <w:rFonts w:asciiTheme="minorHAnsi" w:hAnsiTheme="minorHAnsi" w:cstheme="minorHAnsi"/>
          <w:color w:val="auto"/>
          <w:highlight w:val="yellow"/>
        </w:rPr>
        <w:t xml:space="preserve">the </w:t>
      </w:r>
      <w:r w:rsidRPr="00381C15">
        <w:rPr>
          <w:rFonts w:asciiTheme="minorHAnsi" w:hAnsiTheme="minorHAnsi" w:cstheme="minorHAnsi"/>
          <w:color w:val="auto"/>
          <w:highlight w:val="yellow"/>
        </w:rPr>
        <w:t>aerogel samples in 0.5 M H</w:t>
      </w:r>
      <w:r w:rsidRPr="00381C15">
        <w:rPr>
          <w:rFonts w:asciiTheme="minorHAnsi" w:hAnsiTheme="minorHAnsi" w:cstheme="minorHAnsi"/>
          <w:color w:val="auto"/>
          <w:highlight w:val="yellow"/>
          <w:vertAlign w:val="subscript"/>
        </w:rPr>
        <w:t>2</w:t>
      </w:r>
      <w:r w:rsidRPr="00381C15">
        <w:rPr>
          <w:rFonts w:asciiTheme="minorHAnsi" w:hAnsiTheme="minorHAnsi" w:cstheme="minorHAnsi"/>
          <w:color w:val="auto"/>
          <w:highlight w:val="yellow"/>
        </w:rPr>
        <w:t>SO</w:t>
      </w:r>
      <w:r w:rsidRPr="00381C15">
        <w:rPr>
          <w:rFonts w:asciiTheme="minorHAnsi" w:hAnsiTheme="minorHAnsi" w:cstheme="minorHAnsi"/>
          <w:color w:val="auto"/>
          <w:highlight w:val="yellow"/>
          <w:vertAlign w:val="subscript"/>
        </w:rPr>
        <w:t>4</w:t>
      </w:r>
      <w:r w:rsidRPr="00381C15">
        <w:rPr>
          <w:rFonts w:asciiTheme="minorHAnsi" w:hAnsiTheme="minorHAnsi" w:cstheme="minorHAnsi"/>
          <w:color w:val="auto"/>
          <w:highlight w:val="yellow"/>
        </w:rPr>
        <w:t xml:space="preserve"> electrolyte for 24 h. </w:t>
      </w:r>
    </w:p>
    <w:p w14:paraId="0EFF5867"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31B34787" w14:textId="357B29E7" w:rsidR="007A2C02" w:rsidRPr="00381C15" w:rsidRDefault="007A2C02" w:rsidP="00600AF8">
      <w:pPr>
        <w:pStyle w:val="a3"/>
        <w:spacing w:before="0" w:beforeAutospacing="0" w:after="0" w:afterAutospacing="0"/>
        <w:rPr>
          <w:rFonts w:asciiTheme="minorHAnsi" w:hAnsiTheme="minorHAnsi" w:cstheme="minorHAnsi"/>
          <w:color w:val="auto"/>
          <w:highlight w:val="yellow"/>
        </w:rPr>
      </w:pPr>
      <w:r w:rsidRPr="00381C15">
        <w:rPr>
          <w:rFonts w:asciiTheme="minorHAnsi" w:hAnsiTheme="minorHAnsi" w:cstheme="minorHAnsi"/>
          <w:color w:val="auto"/>
          <w:highlight w:val="yellow"/>
        </w:rPr>
        <w:t>4.5.2.</w:t>
      </w:r>
      <w:r w:rsidRPr="00381C15">
        <w:rPr>
          <w:rFonts w:asciiTheme="minorHAnsi" w:hAnsiTheme="minorHAnsi" w:cstheme="minorHAnsi"/>
          <w:color w:val="auto"/>
          <w:highlight w:val="yellow"/>
        </w:rPr>
        <w:tab/>
        <w:t xml:space="preserve">Use a 3-electrode cell with </w:t>
      </w:r>
      <w:proofErr w:type="gramStart"/>
      <w:r w:rsidRPr="00381C15">
        <w:rPr>
          <w:rFonts w:asciiTheme="minorHAnsi" w:hAnsiTheme="minorHAnsi" w:cstheme="minorHAnsi"/>
          <w:color w:val="auto"/>
          <w:highlight w:val="yellow"/>
        </w:rPr>
        <w:t>a</w:t>
      </w:r>
      <w:proofErr w:type="gramEnd"/>
      <w:r w:rsidRPr="00381C15">
        <w:rPr>
          <w:rFonts w:asciiTheme="minorHAnsi" w:hAnsiTheme="minorHAnsi" w:cstheme="minorHAnsi"/>
          <w:color w:val="auto"/>
          <w:highlight w:val="yellow"/>
        </w:rPr>
        <w:t xml:space="preserve"> Ag/AgCl (3 M </w:t>
      </w:r>
      <w:r w:rsidR="00CF788E" w:rsidRPr="00381C15">
        <w:rPr>
          <w:rFonts w:asciiTheme="minorHAnsi" w:hAnsiTheme="minorHAnsi" w:cstheme="minorHAnsi"/>
          <w:color w:val="auto"/>
          <w:highlight w:val="yellow"/>
        </w:rPr>
        <w:t>NaCl</w:t>
      </w:r>
      <w:r w:rsidRPr="00381C15">
        <w:rPr>
          <w:rFonts w:asciiTheme="minorHAnsi" w:hAnsiTheme="minorHAnsi" w:cstheme="minorHAnsi"/>
          <w:color w:val="auto"/>
          <w:highlight w:val="yellow"/>
        </w:rPr>
        <w:t xml:space="preserve">) reference electrode, a 0.5 mm diameter Pt wire auxiliary/counter electrode, and </w:t>
      </w:r>
      <w:r w:rsidR="00CF788E" w:rsidRPr="00381C15">
        <w:rPr>
          <w:rFonts w:asciiTheme="minorHAnsi" w:hAnsiTheme="minorHAnsi" w:cstheme="minorHAnsi"/>
          <w:color w:val="auto"/>
          <w:highlight w:val="yellow"/>
        </w:rPr>
        <w:t>a</w:t>
      </w:r>
      <w:r w:rsidRPr="00381C15">
        <w:rPr>
          <w:rFonts w:asciiTheme="minorHAnsi" w:hAnsiTheme="minorHAnsi" w:cstheme="minorHAnsi"/>
          <w:color w:val="auto"/>
          <w:highlight w:val="yellow"/>
        </w:rPr>
        <w:t xml:space="preserve"> lacquer coated </w:t>
      </w:r>
      <w:r w:rsidR="00CF788E" w:rsidRPr="00381C15">
        <w:rPr>
          <w:rFonts w:asciiTheme="minorHAnsi" w:hAnsiTheme="minorHAnsi" w:cstheme="minorHAnsi"/>
          <w:color w:val="auto"/>
          <w:highlight w:val="yellow"/>
        </w:rPr>
        <w:t xml:space="preserve">0.5 mm diameter platinum </w:t>
      </w:r>
      <w:r w:rsidRPr="00381C15">
        <w:rPr>
          <w:rFonts w:asciiTheme="minorHAnsi" w:hAnsiTheme="minorHAnsi" w:cstheme="minorHAnsi"/>
          <w:color w:val="auto"/>
          <w:highlight w:val="yellow"/>
        </w:rPr>
        <w:t>working electrode.</w:t>
      </w:r>
      <w:r w:rsidR="0026045F" w:rsidRPr="00381C15">
        <w:rPr>
          <w:rFonts w:asciiTheme="minorHAnsi" w:hAnsiTheme="minorHAnsi" w:cstheme="minorHAnsi"/>
          <w:color w:val="auto"/>
          <w:highlight w:val="yellow"/>
        </w:rPr>
        <w:t xml:space="preserve"> Place the lacquer coated wire</w:t>
      </w:r>
      <w:r w:rsidR="00D7339D" w:rsidRPr="00381C15">
        <w:rPr>
          <w:rFonts w:asciiTheme="minorHAnsi" w:hAnsiTheme="minorHAnsi" w:cstheme="minorHAnsi"/>
          <w:color w:val="auto"/>
          <w:highlight w:val="yellow"/>
        </w:rPr>
        <w:t xml:space="preserve"> with</w:t>
      </w:r>
      <w:r w:rsidR="00CF788E" w:rsidRPr="00381C15">
        <w:rPr>
          <w:rFonts w:asciiTheme="minorHAnsi" w:hAnsiTheme="minorHAnsi" w:cstheme="minorHAnsi"/>
          <w:color w:val="auto"/>
          <w:highlight w:val="yellow"/>
        </w:rPr>
        <w:t xml:space="preserve"> a 1 mm exposed tip</w:t>
      </w:r>
      <w:r w:rsidR="0026045F" w:rsidRPr="00381C15">
        <w:rPr>
          <w:rFonts w:asciiTheme="minorHAnsi" w:hAnsiTheme="minorHAnsi" w:cstheme="minorHAnsi"/>
          <w:color w:val="auto"/>
          <w:highlight w:val="yellow"/>
        </w:rPr>
        <w:t xml:space="preserve"> in contact with the top surface of the aerogel at the bottom of the electrochemical vial</w:t>
      </w:r>
      <w:r w:rsidR="0026045F" w:rsidRPr="00381C15">
        <w:rPr>
          <w:rFonts w:asciiTheme="minorHAnsi" w:hAnsiTheme="minorHAnsi" w:cstheme="minorHAnsi"/>
          <w:color w:val="auto"/>
          <w:highlight w:val="yellow"/>
        </w:rPr>
        <w:fldChar w:fldCharType="begin"/>
      </w:r>
      <w:r w:rsidR="0026045F" w:rsidRPr="00381C15">
        <w:rPr>
          <w:rFonts w:asciiTheme="minorHAnsi" w:hAnsiTheme="minorHAnsi" w:cstheme="minorHAnsi"/>
          <w:color w:val="auto"/>
          <w:highlight w:val="yellow"/>
        </w:rPr>
        <w:instrText xml:space="preserve"> ADDIN EN.CITE &lt;EndNote&gt;&lt;Cite&gt;&lt;Author&gt;Burpo&lt;/Author&gt;&lt;Year&gt;2018&lt;/Year&gt;&lt;RecNum&gt;350&lt;/RecNum&gt;&lt;DisplayText&gt;&lt;style face="superscript"&gt;12&lt;/style&gt;&lt;/DisplayText&gt;&lt;record&gt;&lt;rec-number&gt;350&lt;/rec-number&gt;&lt;foreign-keys&gt;&lt;key app="EN" db-id="eatetstthdrdaredefovtv9wdpx92awfa2tv" timestamp="1529427938"&gt;350&lt;/key&gt;&lt;/foreign-keys&gt;&lt;ref-type name="Journal Article"&gt;17&lt;/ref-type&gt;&lt;contributors&gt;&lt;authors&gt;&lt;author&gt;Burpo, Fred J.&lt;/author&gt;&lt;author&gt;Nagelli, Enoch A.&lt;/author&gt;&lt;author&gt;Morris, Lauren A.&lt;/author&gt;&lt;author&gt;McClure, Joshua P.&lt;/author&gt;&lt;author&gt;Ryu, Madeline Y.&lt;/author&gt;&lt;author&gt;Palmer, Jesse L.&lt;/author&gt;&lt;/authors&gt;&lt;/contributors&gt;&lt;titles&gt;&lt;title&gt;A Rapid Synthesis Method for Au, Pd, and Pt Aerogels Via Direct Solution-Based Reduction&lt;/title&gt;&lt;secondary-title&gt;JoVE&lt;/secondary-title&gt;&lt;/titles&gt;&lt;periodical&gt;&lt;full-title&gt;JoVE&lt;/full-title&gt;&lt;/periodical&gt;&lt;pages&gt;e57875&lt;/pages&gt;&lt;number&gt;136&lt;/number&gt;&lt;keywords&gt;&lt;keyword&gt;Chemistry&lt;/keyword&gt;&lt;keyword&gt;aerogel&lt;/keyword&gt;&lt;keyword&gt;porous&lt;/keyword&gt;&lt;keyword&gt;gold&lt;/keyword&gt;&lt;keyword&gt;palladium&lt;/keyword&gt;&lt;keyword&gt;platinum&lt;/keyword&gt;&lt;keyword&gt;catalysis&lt;/keyword&gt;&lt;/keywords&gt;&lt;dates&gt;&lt;year&gt;2018&lt;/year&gt;&lt;pub-dates&gt;&lt;date&gt;2018/06/18/&lt;/date&gt;&lt;/pub-dates&gt;&lt;/dates&gt;&lt;publisher&gt;MyJoVE Corp&lt;/publisher&gt;&lt;isbn&gt;1940-087X&lt;/isbn&gt;&lt;urls&gt;&lt;related-urls&gt;&lt;url&gt;https://www.jove.com/video/57875&lt;/url&gt;&lt;/related-urls&gt;&lt;/urls&gt;&lt;electronic-resource-num&gt;doi:10.3791/57875&lt;/electronic-resource-num&gt;&lt;/record&gt;&lt;/Cite&gt;&lt;/EndNote&gt;</w:instrText>
      </w:r>
      <w:r w:rsidR="0026045F" w:rsidRPr="00381C15">
        <w:rPr>
          <w:rFonts w:asciiTheme="minorHAnsi" w:hAnsiTheme="minorHAnsi" w:cstheme="minorHAnsi"/>
          <w:color w:val="auto"/>
          <w:highlight w:val="yellow"/>
        </w:rPr>
        <w:fldChar w:fldCharType="separate"/>
      </w:r>
      <w:r w:rsidR="0026045F" w:rsidRPr="00381C15">
        <w:rPr>
          <w:rFonts w:asciiTheme="minorHAnsi" w:hAnsiTheme="minorHAnsi" w:cstheme="minorHAnsi"/>
          <w:noProof/>
          <w:color w:val="auto"/>
          <w:highlight w:val="yellow"/>
          <w:vertAlign w:val="superscript"/>
        </w:rPr>
        <w:t>12</w:t>
      </w:r>
      <w:r w:rsidR="0026045F" w:rsidRPr="00381C15">
        <w:rPr>
          <w:rFonts w:asciiTheme="minorHAnsi" w:hAnsiTheme="minorHAnsi" w:cstheme="minorHAnsi"/>
          <w:color w:val="auto"/>
          <w:highlight w:val="yellow"/>
        </w:rPr>
        <w:fldChar w:fldCharType="end"/>
      </w:r>
      <w:r w:rsidR="00115DEB" w:rsidRPr="00381C15">
        <w:rPr>
          <w:rFonts w:asciiTheme="minorHAnsi" w:hAnsiTheme="minorHAnsi" w:cstheme="minorHAnsi"/>
          <w:color w:val="auto"/>
          <w:highlight w:val="yellow"/>
        </w:rPr>
        <w:t>.</w:t>
      </w:r>
      <w:r w:rsidRPr="00381C15">
        <w:rPr>
          <w:rFonts w:asciiTheme="minorHAnsi" w:hAnsiTheme="minorHAnsi" w:cstheme="minorHAnsi"/>
          <w:color w:val="auto"/>
          <w:highlight w:val="yellow"/>
        </w:rPr>
        <w:t xml:space="preserve"> </w:t>
      </w:r>
    </w:p>
    <w:p w14:paraId="41DEBFB1"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6B9BA51B" w14:textId="04FE9093" w:rsidR="007A2C02" w:rsidRPr="00381C15" w:rsidRDefault="007A2C02" w:rsidP="00600AF8">
      <w:pPr>
        <w:pStyle w:val="a3"/>
        <w:spacing w:before="0" w:beforeAutospacing="0" w:after="0" w:afterAutospacing="0"/>
        <w:rPr>
          <w:rFonts w:asciiTheme="minorHAnsi" w:hAnsiTheme="minorHAnsi" w:cstheme="minorHAnsi"/>
          <w:color w:val="auto"/>
          <w:highlight w:val="yellow"/>
        </w:rPr>
      </w:pPr>
      <w:r w:rsidRPr="00381C15">
        <w:rPr>
          <w:rFonts w:asciiTheme="minorHAnsi" w:hAnsiTheme="minorHAnsi" w:cstheme="minorHAnsi"/>
          <w:color w:val="auto"/>
          <w:highlight w:val="yellow"/>
        </w:rPr>
        <w:t xml:space="preserve">4.5.3. </w:t>
      </w:r>
      <w:r w:rsidRPr="00381C15">
        <w:rPr>
          <w:rFonts w:asciiTheme="minorHAnsi" w:hAnsiTheme="minorHAnsi" w:cstheme="minorHAnsi"/>
          <w:color w:val="auto"/>
          <w:highlight w:val="yellow"/>
        </w:rPr>
        <w:tab/>
        <w:t xml:space="preserve">Perform electrochemical impedance spectroscopy (EIS) from 1 MHz to 1 </w:t>
      </w:r>
      <w:proofErr w:type="spellStart"/>
      <w:r w:rsidRPr="00381C15">
        <w:rPr>
          <w:rFonts w:asciiTheme="minorHAnsi" w:hAnsiTheme="minorHAnsi" w:cstheme="minorHAnsi"/>
          <w:color w:val="auto"/>
          <w:highlight w:val="yellow"/>
        </w:rPr>
        <w:t>mHz</w:t>
      </w:r>
      <w:proofErr w:type="spellEnd"/>
      <w:r w:rsidRPr="00381C15">
        <w:rPr>
          <w:rFonts w:asciiTheme="minorHAnsi" w:hAnsiTheme="minorHAnsi" w:cstheme="minorHAnsi"/>
          <w:color w:val="auto"/>
          <w:highlight w:val="yellow"/>
        </w:rPr>
        <w:t xml:space="preserve"> with a </w:t>
      </w:r>
      <w:proofErr w:type="gramStart"/>
      <w:r w:rsidRPr="00381C15">
        <w:rPr>
          <w:rFonts w:asciiTheme="minorHAnsi" w:hAnsiTheme="minorHAnsi" w:cstheme="minorHAnsi"/>
          <w:color w:val="auto"/>
          <w:highlight w:val="yellow"/>
        </w:rPr>
        <w:t>10</w:t>
      </w:r>
      <w:r w:rsidR="00115DEB" w:rsidRPr="00381C15">
        <w:rPr>
          <w:rFonts w:asciiTheme="minorHAnsi" w:hAnsiTheme="minorHAnsi" w:cstheme="minorHAnsi"/>
          <w:color w:val="auto"/>
          <w:highlight w:val="yellow"/>
        </w:rPr>
        <w:t xml:space="preserve"> </w:t>
      </w:r>
      <w:r w:rsidRPr="00381C15">
        <w:rPr>
          <w:rFonts w:asciiTheme="minorHAnsi" w:hAnsiTheme="minorHAnsi" w:cstheme="minorHAnsi"/>
          <w:color w:val="auto"/>
          <w:highlight w:val="yellow"/>
        </w:rPr>
        <w:t>mV</w:t>
      </w:r>
      <w:proofErr w:type="gramEnd"/>
      <w:r w:rsidRPr="00381C15">
        <w:rPr>
          <w:rFonts w:asciiTheme="minorHAnsi" w:hAnsiTheme="minorHAnsi" w:cstheme="minorHAnsi"/>
          <w:color w:val="auto"/>
          <w:highlight w:val="yellow"/>
        </w:rPr>
        <w:t xml:space="preserve"> sine wave.</w:t>
      </w:r>
    </w:p>
    <w:p w14:paraId="020ABF26" w14:textId="77777777" w:rsidR="00600AF8" w:rsidRPr="00381C15" w:rsidRDefault="00600AF8" w:rsidP="00600AF8">
      <w:pPr>
        <w:pStyle w:val="a3"/>
        <w:spacing w:before="0" w:beforeAutospacing="0" w:after="0" w:afterAutospacing="0"/>
        <w:rPr>
          <w:rFonts w:asciiTheme="minorHAnsi" w:hAnsiTheme="minorHAnsi" w:cstheme="minorHAnsi"/>
          <w:color w:val="auto"/>
          <w:highlight w:val="yellow"/>
        </w:rPr>
      </w:pPr>
    </w:p>
    <w:p w14:paraId="3293F537" w14:textId="7BDE8D0F" w:rsidR="007A2C02" w:rsidRDefault="007A2C02" w:rsidP="00600AF8">
      <w:pPr>
        <w:pStyle w:val="a3"/>
        <w:spacing w:before="0" w:beforeAutospacing="0" w:after="0" w:afterAutospacing="0"/>
        <w:rPr>
          <w:rFonts w:asciiTheme="minorHAnsi" w:hAnsiTheme="minorHAnsi" w:cstheme="minorHAnsi"/>
          <w:color w:val="auto"/>
        </w:rPr>
      </w:pPr>
      <w:r w:rsidRPr="00381C15">
        <w:rPr>
          <w:rFonts w:asciiTheme="minorHAnsi" w:hAnsiTheme="minorHAnsi" w:cstheme="minorHAnsi"/>
          <w:color w:val="auto"/>
          <w:highlight w:val="yellow"/>
        </w:rPr>
        <w:t>4.5.4.</w:t>
      </w:r>
      <w:r w:rsidRPr="00381C15">
        <w:rPr>
          <w:rFonts w:asciiTheme="minorHAnsi" w:hAnsiTheme="minorHAnsi" w:cstheme="minorHAnsi"/>
          <w:color w:val="auto"/>
          <w:highlight w:val="yellow"/>
        </w:rPr>
        <w:tab/>
        <w:t xml:space="preserve">Perform cyclic voltammetry (CV) using a </w:t>
      </w:r>
      <w:r w:rsidR="0026045F" w:rsidRPr="00381C15">
        <w:rPr>
          <w:rFonts w:asciiTheme="minorHAnsi" w:hAnsiTheme="minorHAnsi" w:cstheme="minorHAnsi"/>
          <w:color w:val="auto"/>
          <w:highlight w:val="yellow"/>
        </w:rPr>
        <w:t xml:space="preserve">voltage </w:t>
      </w:r>
      <w:r w:rsidRPr="00381C15">
        <w:rPr>
          <w:rFonts w:asciiTheme="minorHAnsi" w:hAnsiTheme="minorHAnsi" w:cstheme="minorHAnsi"/>
          <w:color w:val="auto"/>
          <w:highlight w:val="yellow"/>
        </w:rPr>
        <w:t>range of −0.2 to 1.2 V (vs. Ag/AgCl) with scan rates of 10, 25, 50, 75, and</w:t>
      </w:r>
      <w:r w:rsidR="0026045F" w:rsidRPr="00381C15">
        <w:rPr>
          <w:rFonts w:asciiTheme="minorHAnsi" w:hAnsiTheme="minorHAnsi" w:cstheme="minorHAnsi"/>
          <w:color w:val="auto"/>
          <w:highlight w:val="yellow"/>
        </w:rPr>
        <w:t xml:space="preserve"> 100 mV/s.</w:t>
      </w:r>
    </w:p>
    <w:bookmarkEnd w:id="2"/>
    <w:bookmarkEnd w:id="3"/>
    <w:p w14:paraId="23D673EF" w14:textId="77777777" w:rsidR="00600AF8" w:rsidRPr="008B4890" w:rsidRDefault="00600AF8" w:rsidP="00600AF8">
      <w:pPr>
        <w:pStyle w:val="a3"/>
        <w:spacing w:before="0" w:beforeAutospacing="0" w:after="0" w:afterAutospacing="0"/>
        <w:rPr>
          <w:rFonts w:asciiTheme="minorHAnsi" w:hAnsiTheme="minorHAnsi" w:cstheme="minorHAnsi"/>
          <w:color w:val="auto"/>
        </w:rPr>
      </w:pPr>
    </w:p>
    <w:bookmarkEnd w:id="7"/>
    <w:bookmarkEnd w:id="10"/>
    <w:p w14:paraId="3E79FCA8" w14:textId="4E5AEAD6" w:rsidR="006305D7" w:rsidRPr="008B4890" w:rsidRDefault="006305D7" w:rsidP="00600AF8">
      <w:pPr>
        <w:pStyle w:val="a3"/>
        <w:spacing w:before="0" w:beforeAutospacing="0" w:after="0" w:afterAutospacing="0"/>
        <w:rPr>
          <w:rFonts w:asciiTheme="minorHAnsi" w:hAnsiTheme="minorHAnsi" w:cstheme="minorHAnsi"/>
          <w:color w:val="auto"/>
        </w:rPr>
      </w:pPr>
      <w:r w:rsidRPr="008B4890">
        <w:rPr>
          <w:rFonts w:asciiTheme="minorHAnsi" w:hAnsiTheme="minorHAnsi" w:cstheme="minorHAnsi"/>
          <w:b/>
          <w:color w:val="auto"/>
        </w:rPr>
        <w:t>REPRESENTATIVE RESULTS</w:t>
      </w:r>
      <w:r w:rsidR="00EF1462" w:rsidRPr="008B4890">
        <w:rPr>
          <w:rFonts w:asciiTheme="minorHAnsi" w:hAnsiTheme="minorHAnsi" w:cstheme="minorHAnsi"/>
          <w:b/>
          <w:color w:val="auto"/>
        </w:rPr>
        <w:t>:</w:t>
      </w:r>
      <w:r w:rsidRPr="008B4890">
        <w:rPr>
          <w:rFonts w:asciiTheme="minorHAnsi" w:hAnsiTheme="minorHAnsi" w:cstheme="minorHAnsi"/>
          <w:b/>
          <w:bCs/>
          <w:color w:val="auto"/>
        </w:rPr>
        <w:t xml:space="preserve"> </w:t>
      </w:r>
    </w:p>
    <w:p w14:paraId="694346A9" w14:textId="76560475" w:rsidR="005C1D30" w:rsidRPr="005C1D30" w:rsidRDefault="00940599" w:rsidP="00600AF8">
      <w:pPr>
        <w:rPr>
          <w:rFonts w:asciiTheme="minorHAnsi" w:hAnsiTheme="minorHAnsi" w:cstheme="minorHAnsi"/>
          <w:color w:val="auto"/>
        </w:rPr>
      </w:pPr>
      <w:r>
        <w:rPr>
          <w:rFonts w:asciiTheme="minorHAnsi" w:hAnsiTheme="minorHAnsi" w:cstheme="minorHAnsi"/>
          <w:color w:val="auto"/>
        </w:rPr>
        <w:t xml:space="preserve">The scheme to covalently </w:t>
      </w:r>
      <w:r w:rsidR="00024CD5">
        <w:rPr>
          <w:rFonts w:asciiTheme="minorHAnsi" w:hAnsiTheme="minorHAnsi" w:cstheme="minorHAnsi"/>
          <w:color w:val="auto"/>
        </w:rPr>
        <w:t xml:space="preserve">crosslink cellulose nanofibers </w:t>
      </w:r>
      <w:r>
        <w:rPr>
          <w:rFonts w:asciiTheme="minorHAnsi" w:hAnsiTheme="minorHAnsi" w:cstheme="minorHAnsi"/>
          <w:color w:val="auto"/>
        </w:rPr>
        <w:t xml:space="preserve">with </w:t>
      </w:r>
      <w:r w:rsidRPr="00940599">
        <w:rPr>
          <w:rFonts w:asciiTheme="minorHAnsi" w:hAnsiTheme="minorHAnsi" w:cstheme="minorHAnsi"/>
          <w:color w:val="auto"/>
        </w:rPr>
        <w:t>EDC in</w:t>
      </w:r>
      <w:r w:rsidR="00024CD5">
        <w:rPr>
          <w:rFonts w:asciiTheme="minorHAnsi" w:hAnsiTheme="minorHAnsi" w:cstheme="minorHAnsi"/>
          <w:color w:val="auto"/>
        </w:rPr>
        <w:t xml:space="preserve"> the presence of </w:t>
      </w:r>
      <w:proofErr w:type="spellStart"/>
      <w:r w:rsidR="00024CD5">
        <w:rPr>
          <w:rFonts w:asciiTheme="minorHAnsi" w:hAnsiTheme="minorHAnsi" w:cstheme="minorHAnsi"/>
          <w:color w:val="auto"/>
        </w:rPr>
        <w:t>ethylendiamine</w:t>
      </w:r>
      <w:proofErr w:type="spellEnd"/>
      <w:r>
        <w:rPr>
          <w:rFonts w:asciiTheme="minorHAnsi" w:hAnsiTheme="minorHAnsi" w:cstheme="minorHAnsi"/>
          <w:color w:val="auto"/>
        </w:rPr>
        <w:t xml:space="preserve"> is depicted in </w:t>
      </w:r>
      <w:r w:rsidRPr="008E5EBA">
        <w:rPr>
          <w:rFonts w:asciiTheme="minorHAnsi" w:hAnsiTheme="minorHAnsi" w:cstheme="minorHAnsi"/>
          <w:b/>
          <w:color w:val="auto"/>
        </w:rPr>
        <w:t>Figure 1</w:t>
      </w:r>
      <w:r>
        <w:rPr>
          <w:rFonts w:asciiTheme="minorHAnsi" w:hAnsiTheme="minorHAnsi" w:cstheme="minorHAnsi"/>
          <w:color w:val="auto"/>
        </w:rPr>
        <w:t>. EDC crosslinking results in an amide bond between a carboxyl and prim</w:t>
      </w:r>
      <w:r w:rsidR="00B61C32">
        <w:rPr>
          <w:rFonts w:asciiTheme="minorHAnsi" w:hAnsiTheme="minorHAnsi" w:cstheme="minorHAnsi"/>
          <w:color w:val="auto"/>
        </w:rPr>
        <w:t>ary amine functional group</w:t>
      </w:r>
      <w:r>
        <w:rPr>
          <w:rFonts w:asciiTheme="minorHAnsi" w:hAnsiTheme="minorHAnsi" w:cstheme="minorHAnsi"/>
          <w:color w:val="auto"/>
        </w:rPr>
        <w:t>. Given that the carboxymethyl cellulose nanofibers possess only carboxyl groups for crosslinking, the presence of a diamine linker molecule such as ethylenediamine is essential to c</w:t>
      </w:r>
      <w:r w:rsidR="00024CD5">
        <w:rPr>
          <w:rFonts w:asciiTheme="minorHAnsi" w:hAnsiTheme="minorHAnsi" w:cstheme="minorHAnsi"/>
          <w:color w:val="auto"/>
        </w:rPr>
        <w:t>ovalently link two adjacent CNF</w:t>
      </w:r>
      <w:r>
        <w:rPr>
          <w:rFonts w:asciiTheme="minorHAnsi" w:hAnsiTheme="minorHAnsi" w:cstheme="minorHAnsi"/>
          <w:color w:val="auto"/>
        </w:rPr>
        <w:t xml:space="preserve">s via two amide bonds. </w:t>
      </w:r>
      <w:bookmarkStart w:id="11" w:name="_Hlk531835391"/>
      <w:r w:rsidR="005C1D30">
        <w:rPr>
          <w:rFonts w:asciiTheme="minorHAnsi" w:hAnsiTheme="minorHAnsi" w:cstheme="minorHAnsi"/>
          <w:color w:val="auto"/>
        </w:rPr>
        <w:t>To confirm crosslinking,</w:t>
      </w:r>
      <w:r w:rsidR="00D26F93">
        <w:rPr>
          <w:rFonts w:ascii="Times New Roman" w:hAnsi="Times New Roman" w:cs="Times New Roman"/>
          <w:color w:val="C00000"/>
        </w:rPr>
        <w:t xml:space="preserve"> </w:t>
      </w:r>
      <w:r w:rsidR="00D26F93" w:rsidRPr="00600AF8">
        <w:rPr>
          <w:rFonts w:asciiTheme="minorHAnsi" w:hAnsiTheme="minorHAnsi" w:cstheme="minorHAnsi"/>
          <w:b/>
          <w:color w:val="auto"/>
        </w:rPr>
        <w:t>Figure 2</w:t>
      </w:r>
      <w:r w:rsidR="00D26F93">
        <w:rPr>
          <w:rFonts w:asciiTheme="minorHAnsi" w:hAnsiTheme="minorHAnsi" w:cstheme="minorHAnsi"/>
          <w:color w:val="auto"/>
        </w:rPr>
        <w:t xml:space="preserve"> shows F</w:t>
      </w:r>
      <w:r w:rsidR="005C1D30" w:rsidRPr="005C1D30">
        <w:rPr>
          <w:rFonts w:asciiTheme="minorHAnsi" w:hAnsiTheme="minorHAnsi" w:cstheme="minorHAnsi"/>
          <w:color w:val="auto"/>
        </w:rPr>
        <w:t xml:space="preserve">TIR </w:t>
      </w:r>
      <w:r w:rsidR="00D26F93">
        <w:rPr>
          <w:rFonts w:asciiTheme="minorHAnsi" w:hAnsiTheme="minorHAnsi" w:cstheme="minorHAnsi"/>
          <w:color w:val="auto"/>
        </w:rPr>
        <w:t>spectra</w:t>
      </w:r>
      <w:r w:rsidR="005C1D30" w:rsidRPr="005C1D30">
        <w:rPr>
          <w:rFonts w:asciiTheme="minorHAnsi" w:hAnsiTheme="minorHAnsi" w:cstheme="minorHAnsi"/>
          <w:color w:val="auto"/>
        </w:rPr>
        <w:t xml:space="preserve"> </w:t>
      </w:r>
      <w:r w:rsidR="00D26F93">
        <w:rPr>
          <w:rFonts w:asciiTheme="minorHAnsi" w:hAnsiTheme="minorHAnsi" w:cstheme="minorHAnsi"/>
          <w:color w:val="auto"/>
        </w:rPr>
        <w:t>for</w:t>
      </w:r>
      <w:r w:rsidR="005C1D30" w:rsidRPr="005C1D30">
        <w:rPr>
          <w:rFonts w:asciiTheme="minorHAnsi" w:hAnsiTheme="minorHAnsi" w:cstheme="minorHAnsi"/>
          <w:color w:val="auto"/>
        </w:rPr>
        <w:t xml:space="preserve"> 3% (w/w) CNF solutions compared to CNF hydrogels after crosslinking with using EDC in the presence of ethylenediamine. Both CNF and crosslinked CNF hydrogels were equilibrated in deionized water prior to FTIR analysis. The 3% (w/w) CNF solution presents a broad peak between approximately 3200 to 3600 cm</w:t>
      </w:r>
      <w:r w:rsidR="005C1D30" w:rsidRPr="005C1D30">
        <w:rPr>
          <w:rFonts w:asciiTheme="minorHAnsi" w:hAnsiTheme="minorHAnsi" w:cstheme="minorHAnsi"/>
          <w:color w:val="auto"/>
          <w:vertAlign w:val="superscript"/>
        </w:rPr>
        <w:t>-1</w:t>
      </w:r>
      <w:r w:rsidR="005C1D30" w:rsidRPr="005C1D30">
        <w:rPr>
          <w:rFonts w:asciiTheme="minorHAnsi" w:hAnsiTheme="minorHAnsi" w:cstheme="minorHAnsi"/>
          <w:color w:val="auto"/>
        </w:rPr>
        <w:t xml:space="preserve"> and is attributed to O-H stretching</w:t>
      </w:r>
      <w:r w:rsidR="00D26F93">
        <w:rPr>
          <w:rFonts w:asciiTheme="minorHAnsi" w:hAnsiTheme="minorHAnsi" w:cstheme="minorHAnsi"/>
          <w:color w:val="auto"/>
        </w:rPr>
        <w:fldChar w:fldCharType="begin"/>
      </w:r>
      <w:r w:rsidR="00FA5400">
        <w:rPr>
          <w:rFonts w:asciiTheme="minorHAnsi" w:hAnsiTheme="minorHAnsi" w:cstheme="minorHAnsi"/>
          <w:color w:val="auto"/>
        </w:rPr>
        <w:instrText xml:space="preserve"> ADDIN EN.CITE &lt;EndNote&gt;&lt;Cite&gt;&lt;Author&gt;Coates&lt;/Author&gt;&lt;Year&gt;2006&lt;/Year&gt;&lt;RecNum&gt;466&lt;/RecNum&gt;&lt;DisplayText&gt;&lt;style face="superscript"&gt;28&lt;/style&gt;&lt;/DisplayText&gt;&lt;record&gt;&lt;rec-number&gt;466&lt;/rec-number&gt;&lt;foreign-keys&gt;&lt;key app="EN" db-id="eatetstthdrdaredefovtv9wdpx92awfa2tv" timestamp="1544088601"&gt;466&lt;/key&gt;&lt;/foreign-keys&gt;&lt;ref-type name="Book Section"&gt;5&lt;/ref-type&gt;&lt;contributors&gt;&lt;authors&gt;&lt;author&gt;Coates, John&lt;/author&gt;&lt;/authors&gt;&lt;secondary-authors&gt;&lt;author&gt;R. A. Meyers and M. L. McKelv&lt;/author&gt;&lt;/secondary-authors&gt;&lt;/contributors&gt;&lt;titles&gt;&lt;title&gt;Interpretation of Infrared Spectra, A Practical Approach. In Encyclopedia of Analytical Chemistry &lt;/title&gt;&lt;secondary-title&gt;A Practical Approach. In Encyclopedia of Analytical Chemistry &lt;/secondary-title&gt;&lt;/titles&gt;&lt;dates&gt;&lt;year&gt;2006&lt;/year&gt;&lt;/dates&gt;&lt;urls&gt;&lt;/urls&gt;&lt;electronic-resource-num&gt;doi:10.1002/9780470027318.a5606&lt;/electronic-resource-num&gt;&lt;/record&gt;&lt;/Cite&gt;&lt;/EndNote&gt;</w:instrText>
      </w:r>
      <w:r w:rsidR="00D26F93">
        <w:rPr>
          <w:rFonts w:asciiTheme="minorHAnsi" w:hAnsiTheme="minorHAnsi" w:cstheme="minorHAnsi"/>
          <w:color w:val="auto"/>
        </w:rPr>
        <w:fldChar w:fldCharType="separate"/>
      </w:r>
      <w:r w:rsidR="00FA5400" w:rsidRPr="00FA5400">
        <w:rPr>
          <w:rFonts w:asciiTheme="minorHAnsi" w:hAnsiTheme="minorHAnsi" w:cstheme="minorHAnsi"/>
          <w:noProof/>
          <w:color w:val="auto"/>
          <w:vertAlign w:val="superscript"/>
        </w:rPr>
        <w:t>28</w:t>
      </w:r>
      <w:r w:rsidR="00D26F93">
        <w:rPr>
          <w:rFonts w:asciiTheme="minorHAnsi" w:hAnsiTheme="minorHAnsi" w:cstheme="minorHAnsi"/>
          <w:color w:val="auto"/>
        </w:rPr>
        <w:fldChar w:fldCharType="end"/>
      </w:r>
      <w:r w:rsidR="00E74C6A">
        <w:rPr>
          <w:rFonts w:asciiTheme="minorHAnsi" w:hAnsiTheme="minorHAnsi" w:cstheme="minorHAnsi"/>
          <w:color w:val="auto"/>
        </w:rPr>
        <w:t>.</w:t>
      </w:r>
      <w:r w:rsidR="005C1D30" w:rsidRPr="005C1D30">
        <w:rPr>
          <w:rFonts w:asciiTheme="minorHAnsi" w:hAnsiTheme="minorHAnsi" w:cstheme="minorHAnsi"/>
          <w:color w:val="auto"/>
        </w:rPr>
        <w:t xml:space="preserve"> The prominent peak at 1595 cm</w:t>
      </w:r>
      <w:r w:rsidR="005C1D30" w:rsidRPr="005C1D30">
        <w:rPr>
          <w:rFonts w:asciiTheme="minorHAnsi" w:hAnsiTheme="minorHAnsi" w:cstheme="minorHAnsi"/>
          <w:color w:val="auto"/>
          <w:vertAlign w:val="superscript"/>
        </w:rPr>
        <w:t>-1</w:t>
      </w:r>
      <w:r w:rsidR="005C1D30" w:rsidRPr="005C1D30">
        <w:rPr>
          <w:rFonts w:asciiTheme="minorHAnsi" w:hAnsiTheme="minorHAnsi" w:cstheme="minorHAnsi"/>
          <w:color w:val="auto"/>
        </w:rPr>
        <w:t xml:space="preserve"> is likely attributed to the vibration of the -COO</w:t>
      </w:r>
      <w:r w:rsidR="005C1D30" w:rsidRPr="005C1D30">
        <w:rPr>
          <w:rFonts w:asciiTheme="minorHAnsi" w:hAnsiTheme="minorHAnsi" w:cstheme="minorHAnsi"/>
          <w:color w:val="auto"/>
          <w:vertAlign w:val="superscript"/>
        </w:rPr>
        <w:t>-</w:t>
      </w:r>
      <w:r w:rsidR="005C1D30" w:rsidRPr="005C1D30">
        <w:rPr>
          <w:rFonts w:asciiTheme="minorHAnsi" w:hAnsiTheme="minorHAnsi" w:cstheme="minorHAnsi"/>
          <w:color w:val="auto"/>
        </w:rPr>
        <w:t>Na</w:t>
      </w:r>
      <w:r w:rsidR="005C1D30" w:rsidRPr="005C1D30">
        <w:rPr>
          <w:rFonts w:asciiTheme="minorHAnsi" w:hAnsiTheme="minorHAnsi" w:cstheme="minorHAnsi"/>
          <w:color w:val="auto"/>
          <w:vertAlign w:val="superscript"/>
        </w:rPr>
        <w:t>+</w:t>
      </w:r>
      <w:r w:rsidR="005C1D30" w:rsidRPr="005C1D30">
        <w:rPr>
          <w:rFonts w:asciiTheme="minorHAnsi" w:hAnsiTheme="minorHAnsi" w:cstheme="minorHAnsi"/>
          <w:color w:val="auto"/>
        </w:rPr>
        <w:t xml:space="preserve"> groups on the carboxymethyl cellulose nanofibers</w:t>
      </w:r>
      <w:r w:rsidR="00CF788E">
        <w:rPr>
          <w:rFonts w:asciiTheme="minorHAnsi" w:hAnsiTheme="minorHAnsi" w:cstheme="minorHAnsi"/>
          <w:color w:val="auto"/>
        </w:rPr>
        <w:fldChar w:fldCharType="begin"/>
      </w:r>
      <w:r w:rsidR="00CF788E">
        <w:rPr>
          <w:rFonts w:asciiTheme="minorHAnsi" w:hAnsiTheme="minorHAnsi" w:cstheme="minorHAnsi"/>
          <w:color w:val="auto"/>
        </w:rPr>
        <w:instrText xml:space="preserve"> ADDIN EN.CITE &lt;EndNote&gt;&lt;Cite&gt;&lt;Author&gt;Wang&lt;/Author&gt;&lt;Year&gt;2016&lt;/Year&gt;&lt;RecNum&gt;464&lt;/RecNum&gt;&lt;DisplayText&gt;&lt;style face="superscript"&gt;29&lt;/style&gt;&lt;/DisplayText&gt;&lt;record&gt;&lt;rec-number&gt;464&lt;/rec-number&gt;&lt;foreign-keys&gt;&lt;key app="EN" db-id="eatetstthdrdaredefovtv9wdpx92awfa2tv" timestamp="1543950056"&gt;464&lt;/key&gt;&lt;/foreign-keys&gt;&lt;ref-type name="Journal Article"&gt;17&lt;/ref-type&gt;&lt;contributors&gt;&lt;authors&gt;&lt;author&gt;Wang, Shiqi&lt;/author&gt;&lt;author&gt;Wei, Chun&lt;/author&gt;&lt;author&gt;Gong, Yongyang&lt;/author&gt;&lt;author&gt;Lv, Jian&lt;/author&gt;&lt;author&gt;Yu, Chuanbai&lt;/author&gt;&lt;author&gt;Yu, Jinhong&lt;/author&gt;&lt;/authors&gt;&lt;/contributors&gt;&lt;titles&gt;&lt;title&gt;Cellulose nanofiber-assisted dispersion of cellulose nanocrystals@polyaniline in water and its conductive films&lt;/title&gt;&lt;secondary-title&gt;RSC Advances&lt;/secondary-title&gt;&lt;/titles&gt;&lt;periodical&gt;&lt;full-title&gt;RSC Advances&lt;/full-title&gt;&lt;/periodical&gt;&lt;pages&gt;10168-10174&lt;/pages&gt;&lt;volume&gt;6&lt;/volume&gt;&lt;number&gt;12&lt;/number&gt;&lt;dates&gt;&lt;year&gt;2016&lt;/year&gt;&lt;/dates&gt;&lt;publisher&gt;The Royal Society of Chemistry&lt;/publisher&gt;&lt;work-type&gt;10.1039/C5RA19346J&lt;/work-type&gt;&lt;urls&gt;&lt;related-urls&gt;&lt;url&gt;http://dx.doi.org/10.1039/C5RA19346J&lt;/url&gt;&lt;/related-urls&gt;&lt;/urls&gt;&lt;electronic-resource-num&gt;10.1039/C5RA19346J&lt;/electronic-resource-num&gt;&lt;/record&gt;&lt;/Cite&gt;&lt;/EndNote&gt;</w:instrText>
      </w:r>
      <w:r w:rsidR="00CF788E">
        <w:rPr>
          <w:rFonts w:asciiTheme="minorHAnsi" w:hAnsiTheme="minorHAnsi" w:cstheme="minorHAnsi"/>
          <w:color w:val="auto"/>
        </w:rPr>
        <w:fldChar w:fldCharType="separate"/>
      </w:r>
      <w:r w:rsidR="00CF788E" w:rsidRPr="00CF788E">
        <w:rPr>
          <w:rFonts w:asciiTheme="minorHAnsi" w:hAnsiTheme="minorHAnsi" w:cstheme="minorHAnsi"/>
          <w:noProof/>
          <w:color w:val="auto"/>
          <w:vertAlign w:val="superscript"/>
        </w:rPr>
        <w:t>29</w:t>
      </w:r>
      <w:r w:rsidR="00CF788E">
        <w:rPr>
          <w:rFonts w:asciiTheme="minorHAnsi" w:hAnsiTheme="minorHAnsi" w:cstheme="minorHAnsi"/>
          <w:color w:val="auto"/>
        </w:rPr>
        <w:fldChar w:fldCharType="end"/>
      </w:r>
      <w:r w:rsidR="005C1D30" w:rsidRPr="005C1D30">
        <w:rPr>
          <w:rFonts w:asciiTheme="minorHAnsi" w:hAnsiTheme="minorHAnsi" w:cstheme="minorHAnsi"/>
          <w:color w:val="auto"/>
        </w:rPr>
        <w:t>. After crosslinking the carboxymethyl cellulose nanofibers with EDC in the presence of ethylenediamine, three bonding possibilities result. The first is an effective crosslink between two CNF’s with ethylenediamine forming two amide bonds with carboxylates on the CNF’s. The second is ethylenediamine forming a single amide bond with a CNF carboxylate with a primary amine at the other end of the diamine molecule. The third possibility is EDC forming an unstable o-</w:t>
      </w:r>
      <w:proofErr w:type="spellStart"/>
      <w:r w:rsidR="005C1D30" w:rsidRPr="005C1D30">
        <w:rPr>
          <w:rFonts w:asciiTheme="minorHAnsi" w:hAnsiTheme="minorHAnsi" w:cstheme="minorHAnsi"/>
          <w:color w:val="auto"/>
        </w:rPr>
        <w:t>acylisourea</w:t>
      </w:r>
      <w:proofErr w:type="spellEnd"/>
      <w:r w:rsidR="005C1D30" w:rsidRPr="005C1D30">
        <w:rPr>
          <w:rFonts w:asciiTheme="minorHAnsi" w:hAnsiTheme="minorHAnsi" w:cstheme="minorHAnsi"/>
          <w:color w:val="auto"/>
        </w:rPr>
        <w:t xml:space="preserve"> intermediate that hydrolyzes to reform the initial carboxyl group</w:t>
      </w:r>
      <w:r w:rsidR="00FD4600">
        <w:rPr>
          <w:rFonts w:asciiTheme="minorHAnsi" w:hAnsiTheme="minorHAnsi" w:cstheme="minorHAnsi"/>
          <w:color w:val="auto"/>
        </w:rPr>
        <w:fldChar w:fldCharType="begin"/>
      </w:r>
      <w:r w:rsidR="00CF788E">
        <w:rPr>
          <w:rFonts w:asciiTheme="minorHAnsi" w:hAnsiTheme="minorHAnsi" w:cstheme="minorHAnsi"/>
          <w:color w:val="auto"/>
        </w:rPr>
        <w:instrText xml:space="preserve"> ADDIN EN.CITE &lt;EndNote&gt;&lt;Cite&gt;&lt;Author&gt;Grabarek&lt;/Author&gt;&lt;Year&gt;1990&lt;/Year&gt;&lt;RecNum&gt;467&lt;/RecNum&gt;&lt;DisplayText&gt;&lt;style face="superscript"&gt;30&lt;/style&gt;&lt;/DisplayText&gt;&lt;record&gt;&lt;rec-number&gt;467&lt;/rec-number&gt;&lt;foreign-keys&gt;&lt;key app="EN" db-id="eatetstthdrdaredefovtv9wdpx92awfa2tv" timestamp="1544090010"&gt;467&lt;/key&gt;&lt;/foreign-keys&gt;&lt;ref-type name="Journal Article"&gt;17&lt;/ref-type&gt;&lt;contributors&gt;&lt;authors&gt;&lt;author&gt;Grabarek, Zenon&lt;/author&gt;&lt;author&gt;Gergely, John&lt;/author&gt;&lt;/authors&gt;&lt;/contributors&gt;&lt;titles&gt;&lt;title&gt;Zero-length crosslinking procedure with the use of active esters&lt;/title&gt;&lt;secondary-title&gt;Analytical Biochemistry&lt;/secondary-title&gt;&lt;/titles&gt;&lt;periodical&gt;&lt;full-title&gt;Analytical Biochemistry&lt;/full-title&gt;&lt;abbr-1&gt;Anal. Biochem.&lt;/abbr-1&gt;&lt;abbr-2&gt;Anal Biochem&lt;/abbr-2&gt;&lt;/periodical&gt;&lt;pages&gt;131-135&lt;/pages&gt;&lt;volume&gt;185&lt;/volume&gt;&lt;number&gt;1&lt;/number&gt;&lt;dates&gt;&lt;year&gt;1990&lt;/year&gt;&lt;pub-dates&gt;&lt;date&gt;1990/02/15/&lt;/date&gt;&lt;/pub-dates&gt;&lt;/dates&gt;&lt;isbn&gt;0003-2697&lt;/isbn&gt;&lt;urls&gt;&lt;related-urls&gt;&lt;url&gt;http://www.sciencedirect.com/science/article/pii/000326979090267D&lt;/url&gt;&lt;/related-urls&gt;&lt;/urls&gt;&lt;electronic-resource-num&gt;https://doi.org/10.1016/0003-2697(90)90267-D&lt;/electronic-resource-num&gt;&lt;/record&gt;&lt;/Cite&gt;&lt;/EndNote&gt;</w:instrText>
      </w:r>
      <w:r w:rsidR="00FD4600">
        <w:rPr>
          <w:rFonts w:asciiTheme="minorHAnsi" w:hAnsiTheme="minorHAnsi" w:cstheme="minorHAnsi"/>
          <w:color w:val="auto"/>
        </w:rPr>
        <w:fldChar w:fldCharType="separate"/>
      </w:r>
      <w:r w:rsidR="00CF788E" w:rsidRPr="00CF788E">
        <w:rPr>
          <w:rFonts w:asciiTheme="minorHAnsi" w:hAnsiTheme="minorHAnsi" w:cstheme="minorHAnsi"/>
          <w:noProof/>
          <w:color w:val="auto"/>
          <w:vertAlign w:val="superscript"/>
        </w:rPr>
        <w:t>30</w:t>
      </w:r>
      <w:r w:rsidR="00FD4600">
        <w:rPr>
          <w:rFonts w:asciiTheme="minorHAnsi" w:hAnsiTheme="minorHAnsi" w:cstheme="minorHAnsi"/>
          <w:color w:val="auto"/>
        </w:rPr>
        <w:fldChar w:fldCharType="end"/>
      </w:r>
      <w:r w:rsidR="00E74C6A">
        <w:rPr>
          <w:rFonts w:asciiTheme="minorHAnsi" w:hAnsiTheme="minorHAnsi" w:cstheme="minorHAnsi"/>
          <w:color w:val="auto"/>
        </w:rPr>
        <w:t>.</w:t>
      </w:r>
    </w:p>
    <w:p w14:paraId="54FAA93F" w14:textId="77777777" w:rsidR="005C1D30" w:rsidRPr="005C1D30" w:rsidRDefault="005C1D30" w:rsidP="00600AF8">
      <w:pPr>
        <w:rPr>
          <w:rFonts w:asciiTheme="minorHAnsi" w:hAnsiTheme="minorHAnsi" w:cstheme="minorHAnsi"/>
          <w:color w:val="auto"/>
        </w:rPr>
      </w:pPr>
    </w:p>
    <w:p w14:paraId="40F6999B" w14:textId="4D595B49" w:rsidR="005C1D30" w:rsidRDefault="005C1D30" w:rsidP="00600AF8">
      <w:pPr>
        <w:rPr>
          <w:rFonts w:asciiTheme="minorHAnsi" w:hAnsiTheme="minorHAnsi" w:cstheme="minorHAnsi"/>
          <w:color w:val="auto"/>
        </w:rPr>
      </w:pPr>
      <w:r w:rsidRPr="005C1D30">
        <w:rPr>
          <w:rFonts w:asciiTheme="minorHAnsi" w:hAnsiTheme="minorHAnsi" w:cstheme="minorHAnsi"/>
          <w:color w:val="auto"/>
        </w:rPr>
        <w:t>After crosslinking, the broad O-H absorption band between 3200 to 3600 cm</w:t>
      </w:r>
      <w:r w:rsidRPr="005C1D30">
        <w:rPr>
          <w:rFonts w:asciiTheme="minorHAnsi" w:hAnsiTheme="minorHAnsi" w:cstheme="minorHAnsi"/>
          <w:color w:val="auto"/>
          <w:vertAlign w:val="superscript"/>
        </w:rPr>
        <w:t>-1</w:t>
      </w:r>
      <w:r w:rsidRPr="005C1D30">
        <w:rPr>
          <w:rFonts w:asciiTheme="minorHAnsi" w:hAnsiTheme="minorHAnsi" w:cstheme="minorHAnsi"/>
          <w:color w:val="auto"/>
        </w:rPr>
        <w:t xml:space="preserve"> decreases, with the emergence of prominent peaks at 3284 and 3335 cm</w:t>
      </w:r>
      <w:r w:rsidRPr="005C1D30">
        <w:rPr>
          <w:rFonts w:asciiTheme="minorHAnsi" w:hAnsiTheme="minorHAnsi" w:cstheme="minorHAnsi"/>
          <w:color w:val="auto"/>
          <w:vertAlign w:val="superscript"/>
        </w:rPr>
        <w:t>-1</w:t>
      </w:r>
      <w:r w:rsidRPr="005C1D30">
        <w:rPr>
          <w:rFonts w:asciiTheme="minorHAnsi" w:hAnsiTheme="minorHAnsi" w:cstheme="minorHAnsi"/>
          <w:color w:val="auto"/>
        </w:rPr>
        <w:t>, attributed to primary amines and amide bonds resulting from both amides of crosslinked CNFs, and single amide bonds between CNFs and ethylenediamine resulting in a primary amine at the terminal end of the ethylenediamine molecule</w:t>
      </w:r>
      <w:r w:rsidR="00D26F93">
        <w:rPr>
          <w:rFonts w:asciiTheme="minorHAnsi" w:hAnsiTheme="minorHAnsi" w:cstheme="minorHAnsi"/>
          <w:color w:val="auto"/>
        </w:rPr>
        <w:fldChar w:fldCharType="begin">
          <w:fldData xml:space="preserve">PEVuZE5vdGU+PENpdGU+PEF1dGhvcj5Db2F0ZXM8L0F1dGhvcj48WWVhcj4yMDA2PC9ZZWFyPjxS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</w:fldData>
        </w:fldChar>
      </w:r>
      <w:r w:rsidR="00CF788E">
        <w:rPr>
          <w:rFonts w:asciiTheme="minorHAnsi" w:hAnsiTheme="minorHAnsi" w:cstheme="minorHAnsi"/>
          <w:color w:val="auto"/>
        </w:rPr>
        <w:instrText xml:space="preserve"> ADDIN EN.CITE </w:instrText>
      </w:r>
      <w:r w:rsidR="00CF788E">
        <w:rPr>
          <w:rFonts w:asciiTheme="minorHAnsi" w:hAnsiTheme="minorHAnsi" w:cstheme="minorHAnsi"/>
          <w:color w:val="auto"/>
        </w:rPr>
        <w:fldChar w:fldCharType="begin">
          <w:fldData xml:space="preserve">PEVuZE5vdGU+PENpdGU+PEF1dGhvcj5Db2F0ZXM8L0F1dGhvcj48WWVhcj4yMDA2PC9ZZWFyPjxS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</w:fldData>
        </w:fldChar>
      </w:r>
      <w:r w:rsidR="00CF788E">
        <w:rPr>
          <w:rFonts w:asciiTheme="minorHAnsi" w:hAnsiTheme="minorHAnsi" w:cstheme="minorHAnsi"/>
          <w:color w:val="auto"/>
        </w:rPr>
        <w:instrText xml:space="preserve"> ADDIN EN.CITE.DATA </w:instrText>
      </w:r>
      <w:r w:rsidR="00CF788E">
        <w:rPr>
          <w:rFonts w:asciiTheme="minorHAnsi" w:hAnsiTheme="minorHAnsi" w:cstheme="minorHAnsi"/>
          <w:color w:val="auto"/>
        </w:rPr>
      </w:r>
      <w:r w:rsidR="00CF788E">
        <w:rPr>
          <w:rFonts w:asciiTheme="minorHAnsi" w:hAnsiTheme="minorHAnsi" w:cstheme="minorHAnsi"/>
          <w:color w:val="auto"/>
        </w:rPr>
        <w:fldChar w:fldCharType="end"/>
      </w:r>
      <w:r w:rsidR="00D26F93">
        <w:rPr>
          <w:rFonts w:asciiTheme="minorHAnsi" w:hAnsiTheme="minorHAnsi" w:cstheme="minorHAnsi"/>
          <w:color w:val="auto"/>
        </w:rPr>
      </w:r>
      <w:r w:rsidR="00D26F93">
        <w:rPr>
          <w:rFonts w:asciiTheme="minorHAnsi" w:hAnsiTheme="minorHAnsi" w:cstheme="minorHAnsi"/>
          <w:color w:val="auto"/>
        </w:rPr>
        <w:fldChar w:fldCharType="separate"/>
      </w:r>
      <w:r w:rsidR="00CF788E" w:rsidRPr="00CF788E">
        <w:rPr>
          <w:rFonts w:asciiTheme="minorHAnsi" w:hAnsiTheme="minorHAnsi" w:cstheme="minorHAnsi"/>
          <w:noProof/>
          <w:color w:val="auto"/>
          <w:vertAlign w:val="superscript"/>
        </w:rPr>
        <w:t>28,31</w:t>
      </w:r>
      <w:r w:rsidR="00D26F93">
        <w:rPr>
          <w:rFonts w:asciiTheme="minorHAnsi" w:hAnsiTheme="minorHAnsi" w:cstheme="minorHAnsi"/>
          <w:color w:val="auto"/>
        </w:rPr>
        <w:fldChar w:fldCharType="end"/>
      </w:r>
      <w:r w:rsidR="00E74C6A">
        <w:rPr>
          <w:rFonts w:asciiTheme="minorHAnsi" w:hAnsiTheme="minorHAnsi" w:cstheme="minorHAnsi"/>
          <w:color w:val="auto"/>
        </w:rPr>
        <w:t>.</w:t>
      </w:r>
      <w:r w:rsidRPr="005C1D30">
        <w:rPr>
          <w:rFonts w:asciiTheme="minorHAnsi" w:hAnsiTheme="minorHAnsi" w:cstheme="minorHAnsi"/>
          <w:color w:val="auto"/>
        </w:rPr>
        <w:t xml:space="preserve"> The peak at 2903 cm</w:t>
      </w:r>
      <w:r w:rsidRPr="005C1D30">
        <w:rPr>
          <w:rFonts w:asciiTheme="minorHAnsi" w:hAnsiTheme="minorHAnsi" w:cstheme="minorHAnsi"/>
          <w:color w:val="auto"/>
          <w:vertAlign w:val="superscript"/>
        </w:rPr>
        <w:t>-1</w:t>
      </w:r>
      <w:r w:rsidRPr="005C1D30">
        <w:rPr>
          <w:rFonts w:asciiTheme="minorHAnsi" w:hAnsiTheme="minorHAnsi" w:cstheme="minorHAnsi"/>
          <w:color w:val="auto"/>
        </w:rPr>
        <w:t xml:space="preserve"> associated with C-H stretching becomes more prominent after crosslinking and is attributed to the increased presence of </w:t>
      </w:r>
      <w:r w:rsidR="00CF788E">
        <w:rPr>
          <w:rFonts w:asciiTheme="minorHAnsi" w:hAnsiTheme="minorHAnsi" w:cstheme="minorHAnsi"/>
          <w:color w:val="auto"/>
        </w:rPr>
        <w:t>-</w:t>
      </w:r>
      <w:r w:rsidRPr="005C1D30">
        <w:rPr>
          <w:rFonts w:asciiTheme="minorHAnsi" w:hAnsiTheme="minorHAnsi" w:cstheme="minorHAnsi"/>
          <w:color w:val="auto"/>
        </w:rPr>
        <w:t>NH</w:t>
      </w:r>
      <w:r w:rsidRPr="005C1D30">
        <w:rPr>
          <w:rFonts w:asciiTheme="minorHAnsi" w:hAnsiTheme="minorHAnsi" w:cstheme="minorHAnsi"/>
          <w:color w:val="auto"/>
          <w:vertAlign w:val="subscript"/>
        </w:rPr>
        <w:t>3</w:t>
      </w:r>
      <w:r w:rsidRPr="005C1D30">
        <w:rPr>
          <w:rFonts w:asciiTheme="minorHAnsi" w:hAnsiTheme="minorHAnsi" w:cstheme="minorHAnsi"/>
          <w:color w:val="auto"/>
          <w:vertAlign w:val="superscript"/>
        </w:rPr>
        <w:t>+</w:t>
      </w:r>
      <w:r w:rsidRPr="005C1D30">
        <w:rPr>
          <w:rFonts w:asciiTheme="minorHAnsi" w:hAnsiTheme="minorHAnsi" w:cstheme="minorHAnsi"/>
          <w:color w:val="auto"/>
        </w:rPr>
        <w:t xml:space="preserve"> from the terminal primary amines. The decrease in the carbonyl stretch at a wavenumber of 1595 cm</w:t>
      </w:r>
      <w:r w:rsidRPr="005C1D30">
        <w:rPr>
          <w:rFonts w:asciiTheme="minorHAnsi" w:hAnsiTheme="minorHAnsi" w:cstheme="minorHAnsi"/>
          <w:color w:val="auto"/>
          <w:vertAlign w:val="superscript"/>
        </w:rPr>
        <w:t>-1</w:t>
      </w:r>
      <w:r w:rsidRPr="005C1D30">
        <w:rPr>
          <w:rFonts w:asciiTheme="minorHAnsi" w:hAnsiTheme="minorHAnsi" w:cstheme="minorHAnsi"/>
          <w:color w:val="auto"/>
        </w:rPr>
        <w:t xml:space="preserve"> is attributed to the decreased number of -COO</w:t>
      </w:r>
      <w:r w:rsidRPr="005C1D30">
        <w:rPr>
          <w:rFonts w:asciiTheme="minorHAnsi" w:hAnsiTheme="minorHAnsi" w:cstheme="minorHAnsi"/>
          <w:color w:val="auto"/>
          <w:vertAlign w:val="superscript"/>
        </w:rPr>
        <w:t>-</w:t>
      </w:r>
      <w:r w:rsidRPr="005C1D30">
        <w:rPr>
          <w:rFonts w:asciiTheme="minorHAnsi" w:hAnsiTheme="minorHAnsi" w:cstheme="minorHAnsi"/>
          <w:color w:val="auto"/>
        </w:rPr>
        <w:t>Na</w:t>
      </w:r>
      <w:r w:rsidRPr="005C1D30">
        <w:rPr>
          <w:rFonts w:asciiTheme="minorHAnsi" w:hAnsiTheme="minorHAnsi" w:cstheme="minorHAnsi"/>
          <w:color w:val="auto"/>
          <w:vertAlign w:val="superscript"/>
        </w:rPr>
        <w:t>+</w:t>
      </w:r>
      <w:r w:rsidRPr="005C1D30">
        <w:rPr>
          <w:rFonts w:asciiTheme="minorHAnsi" w:hAnsiTheme="minorHAnsi" w:cstheme="minorHAnsi"/>
          <w:color w:val="auto"/>
        </w:rPr>
        <w:t xml:space="preserve"> groups due to crosslinking with ethylenediamine. The formation of amide bonds due to crosslinking is seen in the amide peaks at 1693 and 1668 cm</w:t>
      </w:r>
      <w:r w:rsidRPr="005C1D30">
        <w:rPr>
          <w:rFonts w:asciiTheme="minorHAnsi" w:hAnsiTheme="minorHAnsi" w:cstheme="minorHAnsi"/>
          <w:color w:val="auto"/>
          <w:vertAlign w:val="superscript"/>
        </w:rPr>
        <w:t>-1</w:t>
      </w:r>
      <w:r w:rsidRPr="005C1D30">
        <w:rPr>
          <w:rFonts w:asciiTheme="minorHAnsi" w:hAnsiTheme="minorHAnsi" w:cstheme="minorHAnsi"/>
          <w:color w:val="auto"/>
        </w:rPr>
        <w:t>, as well as at 1540 cm</w:t>
      </w:r>
      <w:r w:rsidRPr="005C1D30">
        <w:rPr>
          <w:rFonts w:asciiTheme="minorHAnsi" w:hAnsiTheme="minorHAnsi" w:cstheme="minorHAnsi"/>
          <w:color w:val="auto"/>
          <w:vertAlign w:val="superscript"/>
        </w:rPr>
        <w:t>-1</w:t>
      </w:r>
      <w:r w:rsidRPr="005C1D30">
        <w:rPr>
          <w:rFonts w:asciiTheme="minorHAnsi" w:hAnsiTheme="minorHAnsi" w:cstheme="minorHAnsi"/>
          <w:color w:val="auto"/>
        </w:rPr>
        <w:t>, and a small peak at 1236 cm</w:t>
      </w:r>
      <w:r w:rsidRPr="005C1D30">
        <w:rPr>
          <w:rFonts w:asciiTheme="minorHAnsi" w:hAnsiTheme="minorHAnsi" w:cstheme="minorHAnsi"/>
          <w:color w:val="auto"/>
          <w:vertAlign w:val="superscript"/>
        </w:rPr>
        <w:t>-1</w:t>
      </w:r>
      <w:r w:rsidR="00E74C6A">
        <w:rPr>
          <w:rFonts w:asciiTheme="minorHAnsi" w:hAnsiTheme="minorHAnsi" w:cstheme="minorHAnsi"/>
          <w:color w:val="auto"/>
        </w:rPr>
        <w:t xml:space="preserve"> </w:t>
      </w:r>
      <w:r w:rsidR="00D26F93">
        <w:rPr>
          <w:rFonts w:asciiTheme="minorHAnsi" w:hAnsiTheme="minorHAnsi" w:cstheme="minorHAnsi"/>
          <w:color w:val="auto"/>
        </w:rPr>
        <w:fldChar w:fldCharType="begin">
          <w:fldData xml:space="preserve">PEVuZE5vdGU+PENpdGU+PEF1dGhvcj5Db2F0ZXM8L0F1dGhvcj48WWVhcj4yMDA2PC9ZZWFyPjxS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=
</w:fldData>
        </w:fldChar>
      </w:r>
      <w:r w:rsidR="00CF788E">
        <w:rPr>
          <w:rFonts w:asciiTheme="minorHAnsi" w:hAnsiTheme="minorHAnsi" w:cstheme="minorHAnsi"/>
          <w:color w:val="auto"/>
        </w:rPr>
        <w:instrText xml:space="preserve"> ADDIN EN.CITE </w:instrText>
      </w:r>
      <w:r w:rsidR="00CF788E">
        <w:rPr>
          <w:rFonts w:asciiTheme="minorHAnsi" w:hAnsiTheme="minorHAnsi" w:cstheme="minorHAnsi"/>
          <w:color w:val="auto"/>
        </w:rPr>
        <w:fldChar w:fldCharType="begin">
          <w:fldData xml:space="preserve">PEVuZE5vdGU+PENpdGU+PEF1dGhvcj5Db2F0ZXM8L0F1dGhvcj48WWVhcj4yMDA2PC9ZZWFyPjxS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=
</w:fldData>
        </w:fldChar>
      </w:r>
      <w:r w:rsidR="00CF788E">
        <w:rPr>
          <w:rFonts w:asciiTheme="minorHAnsi" w:hAnsiTheme="minorHAnsi" w:cstheme="minorHAnsi"/>
          <w:color w:val="auto"/>
        </w:rPr>
        <w:instrText xml:space="preserve"> ADDIN EN.CITE.DATA </w:instrText>
      </w:r>
      <w:r w:rsidR="00CF788E">
        <w:rPr>
          <w:rFonts w:asciiTheme="minorHAnsi" w:hAnsiTheme="minorHAnsi" w:cstheme="minorHAnsi"/>
          <w:color w:val="auto"/>
        </w:rPr>
      </w:r>
      <w:r w:rsidR="00CF788E">
        <w:rPr>
          <w:rFonts w:asciiTheme="minorHAnsi" w:hAnsiTheme="minorHAnsi" w:cstheme="minorHAnsi"/>
          <w:color w:val="auto"/>
        </w:rPr>
        <w:fldChar w:fldCharType="end"/>
      </w:r>
      <w:r w:rsidR="00D26F93">
        <w:rPr>
          <w:rFonts w:asciiTheme="minorHAnsi" w:hAnsiTheme="minorHAnsi" w:cstheme="minorHAnsi"/>
          <w:color w:val="auto"/>
        </w:rPr>
      </w:r>
      <w:r w:rsidR="00D26F93">
        <w:rPr>
          <w:rFonts w:asciiTheme="minorHAnsi" w:hAnsiTheme="minorHAnsi" w:cstheme="minorHAnsi"/>
          <w:color w:val="auto"/>
        </w:rPr>
        <w:fldChar w:fldCharType="separate"/>
      </w:r>
      <w:r w:rsidR="00CF788E" w:rsidRPr="00CF788E">
        <w:rPr>
          <w:rFonts w:asciiTheme="minorHAnsi" w:hAnsiTheme="minorHAnsi" w:cstheme="minorHAnsi"/>
          <w:noProof/>
          <w:color w:val="auto"/>
          <w:vertAlign w:val="superscript"/>
        </w:rPr>
        <w:t>28,29,31</w:t>
      </w:r>
      <w:r w:rsidR="00D26F93">
        <w:rPr>
          <w:rFonts w:asciiTheme="minorHAnsi" w:hAnsiTheme="minorHAnsi" w:cstheme="minorHAnsi"/>
          <w:color w:val="auto"/>
        </w:rPr>
        <w:fldChar w:fldCharType="end"/>
      </w:r>
      <w:r w:rsidR="00E74C6A">
        <w:rPr>
          <w:rFonts w:asciiTheme="minorHAnsi" w:hAnsiTheme="minorHAnsi" w:cstheme="minorHAnsi"/>
          <w:color w:val="auto"/>
        </w:rPr>
        <w:t>.</w:t>
      </w:r>
      <w:r>
        <w:rPr>
          <w:rFonts w:asciiTheme="minorHAnsi" w:hAnsiTheme="minorHAnsi" w:cstheme="minorHAnsi"/>
          <w:color w:val="auto"/>
        </w:rPr>
        <w:t xml:space="preserve"> </w:t>
      </w:r>
    </w:p>
    <w:bookmarkEnd w:id="11"/>
    <w:p w14:paraId="39CAC9EE" w14:textId="77777777" w:rsidR="005C1D30" w:rsidRDefault="005C1D30" w:rsidP="00600AF8">
      <w:pPr>
        <w:rPr>
          <w:rFonts w:asciiTheme="minorHAnsi" w:hAnsiTheme="minorHAnsi" w:cstheme="minorHAnsi"/>
          <w:color w:val="auto"/>
        </w:rPr>
      </w:pPr>
    </w:p>
    <w:p w14:paraId="0D49E9B0" w14:textId="17057F89" w:rsidR="00E82730" w:rsidRPr="00940599" w:rsidRDefault="00945069" w:rsidP="00600AF8">
      <w:pPr>
        <w:rPr>
          <w:rFonts w:asciiTheme="minorHAnsi" w:hAnsiTheme="minorHAnsi" w:cstheme="minorHAnsi"/>
          <w:color w:val="auto"/>
        </w:rPr>
      </w:pPr>
      <w:r w:rsidRPr="008E5EBA">
        <w:rPr>
          <w:rFonts w:asciiTheme="minorHAnsi" w:hAnsiTheme="minorHAnsi" w:cstheme="minorHAnsi"/>
          <w:b/>
          <w:color w:val="auto"/>
        </w:rPr>
        <w:t xml:space="preserve">Figure </w:t>
      </w:r>
      <w:r w:rsidR="00D26F93">
        <w:rPr>
          <w:rFonts w:asciiTheme="minorHAnsi" w:hAnsiTheme="minorHAnsi" w:cstheme="minorHAnsi"/>
          <w:b/>
          <w:color w:val="auto"/>
        </w:rPr>
        <w:t>3</w:t>
      </w:r>
      <w:r>
        <w:rPr>
          <w:rFonts w:asciiTheme="minorHAnsi" w:hAnsiTheme="minorHAnsi" w:cstheme="minorHAnsi"/>
          <w:color w:val="auto"/>
        </w:rPr>
        <w:t xml:space="preserve"> </w:t>
      </w:r>
      <w:r w:rsidR="001C4C5E">
        <w:rPr>
          <w:rFonts w:asciiTheme="minorHAnsi" w:hAnsiTheme="minorHAnsi" w:cstheme="minorHAnsi"/>
          <w:color w:val="auto"/>
        </w:rPr>
        <w:t>depicts photographs</w:t>
      </w:r>
      <w:r w:rsidR="00940599">
        <w:rPr>
          <w:rFonts w:asciiTheme="minorHAnsi" w:hAnsiTheme="minorHAnsi" w:cstheme="minorHAnsi"/>
          <w:color w:val="auto"/>
        </w:rPr>
        <w:t xml:space="preserve"> of each of the synthesis steps</w:t>
      </w:r>
      <w:r w:rsidR="00AC754C">
        <w:rPr>
          <w:rFonts w:asciiTheme="minorHAnsi" w:hAnsiTheme="minorHAnsi" w:cstheme="minorHAnsi"/>
          <w:color w:val="auto"/>
        </w:rPr>
        <w:t xml:space="preserve"> t</w:t>
      </w:r>
      <w:r w:rsidR="00940599">
        <w:rPr>
          <w:rFonts w:asciiTheme="minorHAnsi" w:hAnsiTheme="minorHAnsi" w:cstheme="minorHAnsi"/>
          <w:color w:val="auto"/>
        </w:rPr>
        <w:t>o include</w:t>
      </w:r>
      <w:r w:rsidR="00AC754C">
        <w:rPr>
          <w:rFonts w:asciiTheme="minorHAnsi" w:hAnsiTheme="minorHAnsi" w:cstheme="minorHAnsi"/>
          <w:color w:val="auto"/>
        </w:rPr>
        <w:t>:</w:t>
      </w:r>
      <w:r w:rsidR="00940599">
        <w:rPr>
          <w:rFonts w:asciiTheme="minorHAnsi" w:hAnsiTheme="minorHAnsi" w:cstheme="minorHAnsi"/>
          <w:color w:val="auto"/>
        </w:rPr>
        <w:t xml:space="preserve"> the coval</w:t>
      </w:r>
      <w:r w:rsidR="00AC754C">
        <w:rPr>
          <w:rFonts w:asciiTheme="minorHAnsi" w:hAnsiTheme="minorHAnsi" w:cstheme="minorHAnsi"/>
          <w:color w:val="auto"/>
        </w:rPr>
        <w:t>ently crosslinked CNF hydrogels</w:t>
      </w:r>
      <w:r w:rsidR="00B61C32">
        <w:rPr>
          <w:rFonts w:asciiTheme="minorHAnsi" w:hAnsiTheme="minorHAnsi" w:cstheme="minorHAnsi"/>
          <w:color w:val="auto"/>
        </w:rPr>
        <w:t xml:space="preserve"> (</w:t>
      </w:r>
      <w:r w:rsidR="00B61C32" w:rsidRPr="00B61C32">
        <w:rPr>
          <w:rFonts w:asciiTheme="minorHAnsi" w:hAnsiTheme="minorHAnsi" w:cstheme="minorHAnsi"/>
          <w:b/>
          <w:color w:val="auto"/>
        </w:rPr>
        <w:t xml:space="preserve">Figure </w:t>
      </w:r>
      <w:r w:rsidR="00D26F93">
        <w:rPr>
          <w:rFonts w:asciiTheme="minorHAnsi" w:hAnsiTheme="minorHAnsi" w:cstheme="minorHAnsi"/>
          <w:b/>
          <w:color w:val="auto"/>
        </w:rPr>
        <w:t>3</w:t>
      </w:r>
      <w:r w:rsidR="00B61C32" w:rsidRPr="00B61C32">
        <w:rPr>
          <w:rFonts w:asciiTheme="minorHAnsi" w:hAnsiTheme="minorHAnsi" w:cstheme="minorHAnsi"/>
          <w:b/>
          <w:color w:val="auto"/>
        </w:rPr>
        <w:t>a</w:t>
      </w:r>
      <w:r w:rsidR="00B61C32">
        <w:rPr>
          <w:rFonts w:asciiTheme="minorHAnsi" w:hAnsiTheme="minorHAnsi" w:cstheme="minorHAnsi"/>
          <w:color w:val="auto"/>
        </w:rPr>
        <w:t>)</w:t>
      </w:r>
      <w:r w:rsidR="00AC754C">
        <w:rPr>
          <w:rFonts w:asciiTheme="minorHAnsi" w:hAnsiTheme="minorHAnsi" w:cstheme="minorHAnsi"/>
          <w:color w:val="auto"/>
        </w:rPr>
        <w:t>;</w:t>
      </w:r>
      <w:r w:rsidR="00940599">
        <w:rPr>
          <w:rFonts w:asciiTheme="minorHAnsi" w:hAnsiTheme="minorHAnsi" w:cstheme="minorHAnsi"/>
          <w:color w:val="auto"/>
        </w:rPr>
        <w:t xml:space="preserve"> </w:t>
      </w:r>
      <w:r w:rsidR="00552587">
        <w:rPr>
          <w:rFonts w:asciiTheme="minorHAnsi" w:hAnsiTheme="minorHAnsi" w:cstheme="minorHAnsi"/>
          <w:color w:val="auto"/>
        </w:rPr>
        <w:t>CNFs</w:t>
      </w:r>
      <w:r w:rsidR="00940599">
        <w:rPr>
          <w:rFonts w:asciiTheme="minorHAnsi" w:hAnsiTheme="minorHAnsi" w:cstheme="minorHAnsi"/>
          <w:color w:val="auto"/>
        </w:rPr>
        <w:t xml:space="preserve"> equilibrated across a concentration range of 1, 10, 50, 100, 500, and 1000 mM </w:t>
      </w:r>
      <w:r w:rsidR="00940599" w:rsidRPr="00940599">
        <w:rPr>
          <w:rFonts w:asciiTheme="minorHAnsi" w:hAnsiTheme="minorHAnsi" w:cstheme="minorHAnsi"/>
          <w:color w:val="auto"/>
        </w:rPr>
        <w:t>Pd(NH</w:t>
      </w:r>
      <w:r w:rsidR="00940599" w:rsidRPr="00940599">
        <w:rPr>
          <w:rFonts w:asciiTheme="minorHAnsi" w:hAnsiTheme="minorHAnsi" w:cstheme="minorHAnsi"/>
          <w:color w:val="auto"/>
          <w:vertAlign w:val="subscript"/>
        </w:rPr>
        <w:t>3</w:t>
      </w:r>
      <w:r w:rsidR="00940599" w:rsidRPr="00940599">
        <w:rPr>
          <w:rFonts w:asciiTheme="minorHAnsi" w:hAnsiTheme="minorHAnsi" w:cstheme="minorHAnsi"/>
          <w:color w:val="auto"/>
        </w:rPr>
        <w:t>)</w:t>
      </w:r>
      <w:r w:rsidR="00940599" w:rsidRPr="00940599">
        <w:rPr>
          <w:rFonts w:asciiTheme="minorHAnsi" w:hAnsiTheme="minorHAnsi" w:cstheme="minorHAnsi"/>
          <w:color w:val="auto"/>
          <w:vertAlign w:val="subscript"/>
        </w:rPr>
        <w:t>4</w:t>
      </w:r>
      <w:r w:rsidR="00940599" w:rsidRPr="00940599">
        <w:rPr>
          <w:rFonts w:asciiTheme="minorHAnsi" w:hAnsiTheme="minorHAnsi" w:cstheme="minorHAnsi"/>
          <w:color w:val="auto"/>
        </w:rPr>
        <w:t>Cl</w:t>
      </w:r>
      <w:r w:rsidR="00940599" w:rsidRPr="00940599">
        <w:rPr>
          <w:rFonts w:asciiTheme="minorHAnsi" w:hAnsiTheme="minorHAnsi" w:cstheme="minorHAnsi"/>
          <w:color w:val="auto"/>
          <w:vertAlign w:val="subscript"/>
        </w:rPr>
        <w:t>2</w:t>
      </w:r>
      <w:r w:rsidR="00940599">
        <w:rPr>
          <w:rFonts w:asciiTheme="minorHAnsi" w:hAnsiTheme="minorHAnsi" w:cstheme="minorHAnsi"/>
          <w:color w:val="auto"/>
        </w:rPr>
        <w:t xml:space="preserve"> </w:t>
      </w:r>
      <w:r w:rsidR="00F44FD9">
        <w:rPr>
          <w:rFonts w:asciiTheme="minorHAnsi" w:hAnsiTheme="minorHAnsi" w:cstheme="minorHAnsi"/>
          <w:color w:val="auto"/>
        </w:rPr>
        <w:t>(</w:t>
      </w:r>
      <w:r w:rsidR="00F44FD9" w:rsidRPr="00B61C32">
        <w:rPr>
          <w:rFonts w:asciiTheme="minorHAnsi" w:hAnsiTheme="minorHAnsi" w:cstheme="minorHAnsi"/>
          <w:b/>
          <w:color w:val="auto"/>
        </w:rPr>
        <w:t xml:space="preserve">Figure </w:t>
      </w:r>
      <w:r w:rsidR="00D26F93">
        <w:rPr>
          <w:rFonts w:asciiTheme="minorHAnsi" w:hAnsiTheme="minorHAnsi" w:cstheme="minorHAnsi"/>
          <w:b/>
          <w:color w:val="auto"/>
        </w:rPr>
        <w:t>3</w:t>
      </w:r>
      <w:r w:rsidR="00F44FD9">
        <w:rPr>
          <w:rFonts w:asciiTheme="minorHAnsi" w:hAnsiTheme="minorHAnsi" w:cstheme="minorHAnsi"/>
          <w:b/>
          <w:color w:val="auto"/>
        </w:rPr>
        <w:t>b</w:t>
      </w:r>
      <w:r w:rsidR="00F44FD9">
        <w:rPr>
          <w:rFonts w:asciiTheme="minorHAnsi" w:hAnsiTheme="minorHAnsi" w:cstheme="minorHAnsi"/>
          <w:color w:val="auto"/>
        </w:rPr>
        <w:t>)</w:t>
      </w:r>
      <w:r w:rsidR="00D60F86">
        <w:rPr>
          <w:rFonts w:asciiTheme="minorHAnsi" w:hAnsiTheme="minorHAnsi" w:cstheme="minorHAnsi"/>
          <w:color w:val="auto"/>
        </w:rPr>
        <w:t xml:space="preserve">, </w:t>
      </w:r>
      <w:r w:rsidR="00F44FD9">
        <w:rPr>
          <w:rFonts w:asciiTheme="minorHAnsi" w:hAnsiTheme="minorHAnsi" w:cstheme="minorHAnsi"/>
          <w:color w:val="auto"/>
        </w:rPr>
        <w:t>or Na</w:t>
      </w:r>
      <w:r w:rsidR="00F44FD9" w:rsidRPr="00F44FD9">
        <w:rPr>
          <w:rFonts w:asciiTheme="minorHAnsi" w:hAnsiTheme="minorHAnsi" w:cstheme="minorHAnsi"/>
          <w:color w:val="auto"/>
          <w:vertAlign w:val="subscript"/>
        </w:rPr>
        <w:t>2</w:t>
      </w:r>
      <w:r w:rsidR="00F44FD9">
        <w:rPr>
          <w:rFonts w:asciiTheme="minorHAnsi" w:hAnsiTheme="minorHAnsi" w:cstheme="minorHAnsi"/>
          <w:color w:val="auto"/>
        </w:rPr>
        <w:t>Pd</w:t>
      </w:r>
      <w:r w:rsidR="00940599">
        <w:rPr>
          <w:rFonts w:asciiTheme="minorHAnsi" w:hAnsiTheme="minorHAnsi" w:cstheme="minorHAnsi"/>
          <w:color w:val="auto"/>
        </w:rPr>
        <w:t>Cl</w:t>
      </w:r>
      <w:r w:rsidR="00940599" w:rsidRPr="00F44FD9">
        <w:rPr>
          <w:rFonts w:asciiTheme="minorHAnsi" w:hAnsiTheme="minorHAnsi" w:cstheme="minorHAnsi"/>
          <w:color w:val="auto"/>
          <w:vertAlign w:val="subscript"/>
        </w:rPr>
        <w:t>4</w:t>
      </w:r>
      <w:r w:rsidR="00940599">
        <w:rPr>
          <w:rFonts w:asciiTheme="minorHAnsi" w:hAnsiTheme="minorHAnsi" w:cstheme="minorHAnsi"/>
          <w:color w:val="auto"/>
        </w:rPr>
        <w:t xml:space="preserve"> </w:t>
      </w:r>
      <w:r w:rsidR="00F44FD9">
        <w:rPr>
          <w:rFonts w:asciiTheme="minorHAnsi" w:hAnsiTheme="minorHAnsi" w:cstheme="minorHAnsi"/>
          <w:color w:val="auto"/>
        </w:rPr>
        <w:t>(</w:t>
      </w:r>
      <w:r w:rsidR="00F44FD9" w:rsidRPr="00B61C32">
        <w:rPr>
          <w:rFonts w:asciiTheme="minorHAnsi" w:hAnsiTheme="minorHAnsi" w:cstheme="minorHAnsi"/>
          <w:b/>
          <w:color w:val="auto"/>
        </w:rPr>
        <w:t xml:space="preserve">Figure </w:t>
      </w:r>
      <w:r w:rsidR="00D26F93">
        <w:rPr>
          <w:rFonts w:asciiTheme="minorHAnsi" w:hAnsiTheme="minorHAnsi" w:cstheme="minorHAnsi"/>
          <w:b/>
          <w:color w:val="auto"/>
        </w:rPr>
        <w:t>3</w:t>
      </w:r>
      <w:r w:rsidR="00F44FD9">
        <w:rPr>
          <w:rFonts w:asciiTheme="minorHAnsi" w:hAnsiTheme="minorHAnsi" w:cstheme="minorHAnsi"/>
          <w:b/>
          <w:color w:val="auto"/>
        </w:rPr>
        <w:t>c</w:t>
      </w:r>
      <w:r w:rsidR="00F44FD9">
        <w:rPr>
          <w:rFonts w:asciiTheme="minorHAnsi" w:hAnsiTheme="minorHAnsi" w:cstheme="minorHAnsi"/>
          <w:color w:val="auto"/>
        </w:rPr>
        <w:t xml:space="preserve">) </w:t>
      </w:r>
      <w:r w:rsidR="00940599">
        <w:rPr>
          <w:rFonts w:asciiTheme="minorHAnsi" w:hAnsiTheme="minorHAnsi" w:cstheme="minorHAnsi"/>
          <w:color w:val="auto"/>
        </w:rPr>
        <w:t>solution</w:t>
      </w:r>
      <w:r w:rsidR="00AC754C">
        <w:rPr>
          <w:rFonts w:asciiTheme="minorHAnsi" w:hAnsiTheme="minorHAnsi" w:cstheme="minorHAnsi"/>
          <w:color w:val="auto"/>
        </w:rPr>
        <w:t>; reduced CNF-palladium gels</w:t>
      </w:r>
      <w:r w:rsidR="00F44FD9">
        <w:rPr>
          <w:rFonts w:asciiTheme="minorHAnsi" w:hAnsiTheme="minorHAnsi" w:cstheme="minorHAnsi"/>
          <w:color w:val="auto"/>
        </w:rPr>
        <w:t xml:space="preserve"> (</w:t>
      </w:r>
      <w:r w:rsidR="00F44FD9" w:rsidRPr="00B61C32">
        <w:rPr>
          <w:rFonts w:asciiTheme="minorHAnsi" w:hAnsiTheme="minorHAnsi" w:cstheme="minorHAnsi"/>
          <w:b/>
          <w:color w:val="auto"/>
        </w:rPr>
        <w:t xml:space="preserve">Figure </w:t>
      </w:r>
      <w:r w:rsidR="00D26F93">
        <w:rPr>
          <w:rFonts w:asciiTheme="minorHAnsi" w:hAnsiTheme="minorHAnsi" w:cstheme="minorHAnsi"/>
          <w:b/>
          <w:color w:val="auto"/>
        </w:rPr>
        <w:t>3</w:t>
      </w:r>
      <w:r w:rsidR="00F44FD9">
        <w:rPr>
          <w:rFonts w:asciiTheme="minorHAnsi" w:hAnsiTheme="minorHAnsi" w:cstheme="minorHAnsi"/>
          <w:b/>
          <w:color w:val="auto"/>
        </w:rPr>
        <w:t>d</w:t>
      </w:r>
      <w:r w:rsidR="00F44FD9">
        <w:rPr>
          <w:rFonts w:asciiTheme="minorHAnsi" w:hAnsiTheme="minorHAnsi" w:cstheme="minorHAnsi"/>
          <w:color w:val="auto"/>
        </w:rPr>
        <w:t>)</w:t>
      </w:r>
      <w:r w:rsidR="00AC754C">
        <w:rPr>
          <w:rFonts w:asciiTheme="minorHAnsi" w:hAnsiTheme="minorHAnsi" w:cstheme="minorHAnsi"/>
          <w:color w:val="auto"/>
        </w:rPr>
        <w:t xml:space="preserve">; and </w:t>
      </w:r>
      <w:proofErr w:type="spellStart"/>
      <w:r w:rsidR="00AC754C">
        <w:rPr>
          <w:rFonts w:asciiTheme="minorHAnsi" w:hAnsiTheme="minorHAnsi" w:cstheme="minorHAnsi"/>
          <w:color w:val="auto"/>
        </w:rPr>
        <w:t>supercritically</w:t>
      </w:r>
      <w:proofErr w:type="spellEnd"/>
      <w:r w:rsidR="00AC754C">
        <w:rPr>
          <w:rFonts w:asciiTheme="minorHAnsi" w:hAnsiTheme="minorHAnsi" w:cstheme="minorHAnsi"/>
          <w:color w:val="auto"/>
        </w:rPr>
        <w:t xml:space="preserve"> dried aerogel composites</w:t>
      </w:r>
      <w:r w:rsidR="00F44FD9">
        <w:rPr>
          <w:rFonts w:asciiTheme="minorHAnsi" w:hAnsiTheme="minorHAnsi" w:cstheme="minorHAnsi"/>
          <w:color w:val="auto"/>
        </w:rPr>
        <w:t xml:space="preserve"> (</w:t>
      </w:r>
      <w:r w:rsidR="00F44FD9" w:rsidRPr="00B61C32">
        <w:rPr>
          <w:rFonts w:asciiTheme="minorHAnsi" w:hAnsiTheme="minorHAnsi" w:cstheme="minorHAnsi"/>
          <w:b/>
          <w:color w:val="auto"/>
        </w:rPr>
        <w:t xml:space="preserve">Figure </w:t>
      </w:r>
      <w:r w:rsidR="00D26F93">
        <w:rPr>
          <w:rFonts w:asciiTheme="minorHAnsi" w:hAnsiTheme="minorHAnsi" w:cstheme="minorHAnsi"/>
          <w:b/>
          <w:color w:val="auto"/>
        </w:rPr>
        <w:t>3</w:t>
      </w:r>
      <w:r w:rsidR="00F44FD9">
        <w:rPr>
          <w:rFonts w:asciiTheme="minorHAnsi" w:hAnsiTheme="minorHAnsi" w:cstheme="minorHAnsi"/>
          <w:b/>
          <w:color w:val="auto"/>
        </w:rPr>
        <w:t>e</w:t>
      </w:r>
      <w:r w:rsidR="00F44FD9">
        <w:rPr>
          <w:rFonts w:asciiTheme="minorHAnsi" w:hAnsiTheme="minorHAnsi" w:cstheme="minorHAnsi"/>
          <w:color w:val="auto"/>
        </w:rPr>
        <w:t>)</w:t>
      </w:r>
      <w:r w:rsidR="001C4C5E">
        <w:rPr>
          <w:rFonts w:asciiTheme="minorHAnsi" w:hAnsiTheme="minorHAnsi" w:cstheme="minorHAnsi"/>
          <w:color w:val="auto"/>
        </w:rPr>
        <w:t>. The photographs</w:t>
      </w:r>
      <w:r w:rsidR="00AC754C">
        <w:rPr>
          <w:rFonts w:asciiTheme="minorHAnsi" w:hAnsiTheme="minorHAnsi" w:cstheme="minorHAnsi"/>
          <w:color w:val="auto"/>
        </w:rPr>
        <w:t xml:space="preserve"> demonstrate the shape control offered by this synthesis method.</w:t>
      </w:r>
    </w:p>
    <w:p w14:paraId="1D21E130" w14:textId="77777777" w:rsidR="00E82730" w:rsidRPr="008B4890" w:rsidRDefault="00E82730" w:rsidP="00600AF8">
      <w:pPr>
        <w:rPr>
          <w:rFonts w:asciiTheme="minorHAnsi" w:hAnsiTheme="minorHAnsi" w:cstheme="minorHAnsi"/>
          <w:color w:val="auto"/>
        </w:rPr>
      </w:pPr>
    </w:p>
    <w:p w14:paraId="745C05DA" w14:textId="54CB46D5" w:rsidR="00AC754C" w:rsidRDefault="00AC754C" w:rsidP="00600AF8">
      <w:pPr>
        <w:rPr>
          <w:rFonts w:asciiTheme="minorHAnsi" w:hAnsiTheme="minorHAnsi" w:cstheme="minorHAnsi"/>
          <w:color w:val="auto"/>
        </w:rPr>
      </w:pPr>
      <w:r>
        <w:rPr>
          <w:rFonts w:asciiTheme="minorHAnsi" w:hAnsiTheme="minorHAnsi" w:cstheme="minorHAnsi"/>
          <w:color w:val="auto"/>
        </w:rPr>
        <w:t xml:space="preserve">The SEM images in </w:t>
      </w:r>
      <w:r w:rsidR="00C9122D" w:rsidRPr="008E5EBA">
        <w:rPr>
          <w:rFonts w:asciiTheme="minorHAnsi" w:hAnsiTheme="minorHAnsi" w:cstheme="minorHAnsi"/>
          <w:b/>
          <w:color w:val="auto"/>
        </w:rPr>
        <w:t xml:space="preserve">Figure </w:t>
      </w:r>
      <w:r w:rsidR="00D26F93">
        <w:rPr>
          <w:rFonts w:asciiTheme="minorHAnsi" w:hAnsiTheme="minorHAnsi" w:cstheme="minorHAnsi"/>
          <w:b/>
          <w:color w:val="auto"/>
        </w:rPr>
        <w:t>4</w:t>
      </w:r>
      <w:r w:rsidR="008E5EBA">
        <w:rPr>
          <w:rFonts w:asciiTheme="minorHAnsi" w:hAnsiTheme="minorHAnsi" w:cstheme="minorHAnsi"/>
          <w:b/>
          <w:color w:val="auto"/>
        </w:rPr>
        <w:t>a-f</w:t>
      </w:r>
      <w:r w:rsidR="00C9122D" w:rsidRPr="008B4890">
        <w:rPr>
          <w:rFonts w:asciiTheme="minorHAnsi" w:hAnsiTheme="minorHAnsi" w:cstheme="minorHAnsi"/>
          <w:color w:val="auto"/>
        </w:rPr>
        <w:t xml:space="preserve"> </w:t>
      </w:r>
      <w:r>
        <w:rPr>
          <w:rFonts w:asciiTheme="minorHAnsi" w:hAnsiTheme="minorHAnsi" w:cstheme="minorHAnsi"/>
          <w:color w:val="auto"/>
        </w:rPr>
        <w:t xml:space="preserve">depict composite CNF-palladium aerogels synthesized from 1, 10, 50, 100, 500, and 1000 mM </w:t>
      </w:r>
      <w:proofErr w:type="gramStart"/>
      <w:r w:rsidRPr="00AC754C">
        <w:rPr>
          <w:rFonts w:asciiTheme="minorHAnsi" w:hAnsiTheme="minorHAnsi" w:cstheme="minorHAnsi"/>
          <w:color w:val="auto"/>
        </w:rPr>
        <w:t>Pd(</w:t>
      </w:r>
      <w:proofErr w:type="gramEnd"/>
      <w:r w:rsidRPr="00AC754C">
        <w:rPr>
          <w:rFonts w:asciiTheme="minorHAnsi" w:hAnsiTheme="minorHAnsi" w:cstheme="minorHAnsi"/>
          <w:color w:val="auto"/>
        </w:rPr>
        <w:t>NH</w:t>
      </w:r>
      <w:r w:rsidRPr="00AC754C">
        <w:rPr>
          <w:rFonts w:asciiTheme="minorHAnsi" w:hAnsiTheme="minorHAnsi" w:cstheme="minorHAnsi"/>
          <w:color w:val="auto"/>
          <w:vertAlign w:val="subscript"/>
        </w:rPr>
        <w:t>3</w:t>
      </w:r>
      <w:r w:rsidRPr="00AC754C">
        <w:rPr>
          <w:rFonts w:asciiTheme="minorHAnsi" w:hAnsiTheme="minorHAnsi" w:cstheme="minorHAnsi"/>
          <w:color w:val="auto"/>
        </w:rPr>
        <w:t>)</w:t>
      </w:r>
      <w:r w:rsidRPr="00AC754C">
        <w:rPr>
          <w:rFonts w:asciiTheme="minorHAnsi" w:hAnsiTheme="minorHAnsi" w:cstheme="minorHAnsi"/>
          <w:color w:val="auto"/>
          <w:vertAlign w:val="subscript"/>
        </w:rPr>
        <w:t>4</w:t>
      </w:r>
      <w:r w:rsidRPr="00AC754C">
        <w:rPr>
          <w:rFonts w:asciiTheme="minorHAnsi" w:hAnsiTheme="minorHAnsi" w:cstheme="minorHAnsi"/>
          <w:color w:val="auto"/>
        </w:rPr>
        <w:t>Cl</w:t>
      </w:r>
      <w:r w:rsidRPr="00AC754C">
        <w:rPr>
          <w:rFonts w:asciiTheme="minorHAnsi" w:hAnsiTheme="minorHAnsi" w:cstheme="minorHAnsi"/>
          <w:color w:val="auto"/>
          <w:vertAlign w:val="subscript"/>
        </w:rPr>
        <w:t>2</w:t>
      </w:r>
      <w:r>
        <w:rPr>
          <w:rFonts w:asciiTheme="minorHAnsi" w:hAnsiTheme="minorHAnsi" w:cstheme="minorHAnsi"/>
          <w:color w:val="auto"/>
        </w:rPr>
        <w:t xml:space="preserve"> solutions</w:t>
      </w:r>
      <w:r w:rsidR="008E5EBA">
        <w:rPr>
          <w:rFonts w:asciiTheme="minorHAnsi" w:hAnsiTheme="minorHAnsi" w:cstheme="minorHAnsi"/>
          <w:color w:val="auto"/>
        </w:rPr>
        <w:t xml:space="preserve">, </w:t>
      </w:r>
      <w:r w:rsidR="00024CD5">
        <w:rPr>
          <w:rFonts w:asciiTheme="minorHAnsi" w:hAnsiTheme="minorHAnsi" w:cstheme="minorHAnsi"/>
          <w:color w:val="auto"/>
        </w:rPr>
        <w:t>respectively</w:t>
      </w:r>
      <w:r w:rsidR="00945069">
        <w:rPr>
          <w:rFonts w:asciiTheme="minorHAnsi" w:hAnsiTheme="minorHAnsi" w:cstheme="minorHAnsi"/>
          <w:color w:val="auto"/>
        </w:rPr>
        <w:t>.</w:t>
      </w:r>
      <w:r>
        <w:rPr>
          <w:rFonts w:asciiTheme="minorHAnsi" w:hAnsiTheme="minorHAnsi" w:cstheme="minorHAnsi"/>
          <w:color w:val="auto"/>
        </w:rPr>
        <w:t xml:space="preserve"> In general, the aerogels present interconnected fibrillary ligaments with increasing nanoparticle size correlating with increasing palladium solution concentration. The average nanoparticle diameters and pore sizes for lower concentration samples are: 1 mM) 12.6 ± 2.2 nm and 32.4 ±</w:t>
      </w:r>
      <w:r w:rsidRPr="00AC754C">
        <w:rPr>
          <w:rFonts w:asciiTheme="minorHAnsi" w:hAnsiTheme="minorHAnsi" w:cstheme="minorHAnsi"/>
          <w:color w:val="auto"/>
        </w:rPr>
        <w:t xml:space="preserve"> 13.3 nm</w:t>
      </w:r>
      <w:r>
        <w:rPr>
          <w:rFonts w:asciiTheme="minorHAnsi" w:hAnsiTheme="minorHAnsi" w:cstheme="minorHAnsi"/>
          <w:color w:val="auto"/>
        </w:rPr>
        <w:t>; an</w:t>
      </w:r>
      <w:r w:rsidR="009D3DAB">
        <w:rPr>
          <w:rFonts w:asciiTheme="minorHAnsi" w:hAnsiTheme="minorHAnsi" w:cstheme="minorHAnsi"/>
          <w:color w:val="auto"/>
        </w:rPr>
        <w:t>d</w:t>
      </w:r>
      <w:r>
        <w:rPr>
          <w:rFonts w:asciiTheme="minorHAnsi" w:hAnsiTheme="minorHAnsi" w:cstheme="minorHAnsi"/>
          <w:color w:val="auto"/>
        </w:rPr>
        <w:t xml:space="preserve"> 10 mM) 12.4 ± 2.0 nm and 32.2 ± 10.4 nm. Aerogels synthesized with 50 mM and higher palladium concentrations</w:t>
      </w:r>
      <w:r w:rsidR="009D3DAB">
        <w:rPr>
          <w:rFonts w:asciiTheme="minorHAnsi" w:hAnsiTheme="minorHAnsi" w:cstheme="minorHAnsi"/>
          <w:color w:val="auto"/>
        </w:rPr>
        <w:t xml:space="preserve"> present more distinctly</w:t>
      </w:r>
      <w:r w:rsidR="00E350F7">
        <w:rPr>
          <w:rFonts w:asciiTheme="minorHAnsi" w:hAnsiTheme="minorHAnsi" w:cstheme="minorHAnsi"/>
          <w:color w:val="auto"/>
        </w:rPr>
        <w:t xml:space="preserve"> interconnected nanoparticles. The average nanoparticle diameters resulting from </w:t>
      </w:r>
      <w:r w:rsidRPr="00AC754C">
        <w:rPr>
          <w:rFonts w:asciiTheme="minorHAnsi" w:hAnsiTheme="minorHAnsi" w:cstheme="minorHAnsi"/>
          <w:color w:val="auto"/>
        </w:rPr>
        <w:t>50, 100, 500, and 1000 mM palladium</w:t>
      </w:r>
      <w:r w:rsidR="00E350F7">
        <w:rPr>
          <w:rFonts w:asciiTheme="minorHAnsi" w:hAnsiTheme="minorHAnsi" w:cstheme="minorHAnsi"/>
          <w:color w:val="auto"/>
        </w:rPr>
        <w:t xml:space="preserve"> </w:t>
      </w:r>
      <w:r w:rsidRPr="00AC754C">
        <w:rPr>
          <w:rFonts w:asciiTheme="minorHAnsi" w:hAnsiTheme="minorHAnsi" w:cstheme="minorHAnsi"/>
          <w:color w:val="auto"/>
        </w:rPr>
        <w:t>synthesis concentrations</w:t>
      </w:r>
      <w:r w:rsidR="00E350F7">
        <w:rPr>
          <w:rFonts w:asciiTheme="minorHAnsi" w:hAnsiTheme="minorHAnsi" w:cstheme="minorHAnsi"/>
          <w:color w:val="auto"/>
        </w:rPr>
        <w:t xml:space="preserve"> are 19.5 ± 5.0 nm, 41.9 ±</w:t>
      </w:r>
      <w:r w:rsidRPr="00AC754C">
        <w:rPr>
          <w:rFonts w:asciiTheme="minorHAnsi" w:hAnsiTheme="minorHAnsi" w:cstheme="minorHAnsi"/>
          <w:color w:val="auto"/>
        </w:rPr>
        <w:t xml:space="preserve"> 10.0 nm,</w:t>
      </w:r>
      <w:r w:rsidR="00E350F7">
        <w:rPr>
          <w:rFonts w:asciiTheme="minorHAnsi" w:hAnsiTheme="minorHAnsi" w:cstheme="minorHAnsi"/>
          <w:color w:val="auto"/>
        </w:rPr>
        <w:t xml:space="preserve"> 45.6 ± 14.6 nm, and 59.0 ±</w:t>
      </w:r>
      <w:r w:rsidRPr="00AC754C">
        <w:rPr>
          <w:rFonts w:asciiTheme="minorHAnsi" w:hAnsiTheme="minorHAnsi" w:cstheme="minorHAnsi"/>
          <w:color w:val="auto"/>
        </w:rPr>
        <w:t xml:space="preserve"> 16.4 nm</w:t>
      </w:r>
      <w:r w:rsidR="00E350F7">
        <w:rPr>
          <w:rFonts w:asciiTheme="minorHAnsi" w:hAnsiTheme="minorHAnsi" w:cstheme="minorHAnsi"/>
          <w:color w:val="auto"/>
        </w:rPr>
        <w:t>, respectively</w:t>
      </w:r>
      <w:r w:rsidRPr="00AC754C">
        <w:rPr>
          <w:rFonts w:asciiTheme="minorHAnsi" w:hAnsiTheme="minorHAnsi" w:cstheme="minorHAnsi"/>
          <w:color w:val="auto"/>
        </w:rPr>
        <w:t xml:space="preserve">. </w:t>
      </w:r>
    </w:p>
    <w:p w14:paraId="2488C422" w14:textId="77777777" w:rsidR="00945069" w:rsidRPr="008B4890" w:rsidRDefault="00945069" w:rsidP="00600AF8">
      <w:pPr>
        <w:rPr>
          <w:rFonts w:asciiTheme="minorHAnsi" w:hAnsiTheme="minorHAnsi" w:cstheme="minorHAnsi"/>
          <w:color w:val="auto"/>
        </w:rPr>
      </w:pPr>
    </w:p>
    <w:p w14:paraId="1FF17119" w14:textId="2AE36CE4" w:rsidR="00E82730" w:rsidRPr="008B4890" w:rsidRDefault="001A02D9" w:rsidP="00600AF8">
      <w:pPr>
        <w:rPr>
          <w:rFonts w:asciiTheme="minorHAnsi" w:hAnsiTheme="minorHAnsi" w:cstheme="minorHAnsi"/>
          <w:color w:val="auto"/>
        </w:rPr>
      </w:pPr>
      <w:r w:rsidRPr="008B4890">
        <w:rPr>
          <w:rFonts w:asciiTheme="minorHAnsi" w:hAnsiTheme="minorHAnsi" w:cstheme="minorHAnsi"/>
          <w:color w:val="auto"/>
        </w:rPr>
        <w:t>XRD</w:t>
      </w:r>
      <w:r w:rsidR="00FD35C1" w:rsidRPr="008B4890">
        <w:rPr>
          <w:rFonts w:asciiTheme="minorHAnsi" w:hAnsiTheme="minorHAnsi" w:cstheme="minorHAnsi"/>
          <w:color w:val="auto"/>
        </w:rPr>
        <w:t xml:space="preserve"> spectra </w:t>
      </w:r>
      <w:r w:rsidR="00F44FD9">
        <w:rPr>
          <w:rFonts w:asciiTheme="minorHAnsi" w:hAnsiTheme="minorHAnsi" w:cstheme="minorHAnsi"/>
          <w:color w:val="auto"/>
        </w:rPr>
        <w:t>for</w:t>
      </w:r>
      <w:r w:rsidR="00E350F7">
        <w:rPr>
          <w:rFonts w:asciiTheme="minorHAnsi" w:hAnsiTheme="minorHAnsi" w:cstheme="minorHAnsi"/>
          <w:color w:val="auto"/>
        </w:rPr>
        <w:t xml:space="preserve"> 2</w:t>
      </w:r>
      <w:bookmarkStart w:id="12" w:name="_Hlk531955555"/>
      <w:r w:rsidR="00E350F7">
        <w:rPr>
          <w:rFonts w:asciiTheme="minorHAnsi" w:hAnsiTheme="minorHAnsi" w:cstheme="minorHAnsi"/>
          <w:color w:val="auto"/>
        </w:rPr>
        <w:sym w:font="Symbol" w:char="F071"/>
      </w:r>
      <w:bookmarkEnd w:id="12"/>
      <w:r w:rsidR="00E350F7">
        <w:rPr>
          <w:rFonts w:asciiTheme="minorHAnsi" w:hAnsiTheme="minorHAnsi" w:cstheme="minorHAnsi"/>
          <w:color w:val="auto"/>
        </w:rPr>
        <w:t xml:space="preserve"> angles from</w:t>
      </w:r>
      <w:r w:rsidR="00FD35C1" w:rsidRPr="008B4890">
        <w:rPr>
          <w:rFonts w:asciiTheme="minorHAnsi" w:hAnsiTheme="minorHAnsi" w:cstheme="minorHAnsi"/>
          <w:color w:val="auto"/>
        </w:rPr>
        <w:t xml:space="preserve"> 20 – 70 ° in </w:t>
      </w:r>
      <w:r w:rsidR="00FD35C1" w:rsidRPr="008E5EBA">
        <w:rPr>
          <w:rFonts w:asciiTheme="minorHAnsi" w:hAnsiTheme="minorHAnsi" w:cstheme="minorHAnsi"/>
          <w:b/>
          <w:color w:val="auto"/>
        </w:rPr>
        <w:t xml:space="preserve">Figure </w:t>
      </w:r>
      <w:r w:rsidR="00D26F93">
        <w:rPr>
          <w:rFonts w:asciiTheme="minorHAnsi" w:hAnsiTheme="minorHAnsi" w:cstheme="minorHAnsi"/>
          <w:b/>
          <w:color w:val="auto"/>
        </w:rPr>
        <w:t>5</w:t>
      </w:r>
      <w:r w:rsidR="00FD35C1" w:rsidRPr="008B4890">
        <w:rPr>
          <w:rFonts w:asciiTheme="minorHAnsi" w:hAnsiTheme="minorHAnsi" w:cstheme="minorHAnsi"/>
          <w:color w:val="auto"/>
        </w:rPr>
        <w:t xml:space="preserve"> indicate peaks</w:t>
      </w:r>
      <w:r w:rsidRPr="008B4890">
        <w:rPr>
          <w:rFonts w:asciiTheme="minorHAnsi" w:hAnsiTheme="minorHAnsi" w:cstheme="minorHAnsi"/>
          <w:color w:val="auto"/>
        </w:rPr>
        <w:t xml:space="preserve"> for </w:t>
      </w:r>
      <w:r w:rsidR="00E350F7">
        <w:rPr>
          <w:rFonts w:asciiTheme="minorHAnsi" w:hAnsiTheme="minorHAnsi" w:cstheme="minorHAnsi"/>
          <w:color w:val="auto"/>
        </w:rPr>
        <w:t xml:space="preserve">palladium and palladium hydride indexed to Joint Committee on Powder Diffraction Standards (JCPDS) reference numbers </w:t>
      </w:r>
      <w:r w:rsidR="00E350F7" w:rsidRPr="00E350F7">
        <w:rPr>
          <w:rFonts w:asciiTheme="minorHAnsi" w:hAnsiTheme="minorHAnsi" w:cstheme="minorHAnsi"/>
          <w:color w:val="auto"/>
        </w:rPr>
        <w:t>01-087-0643</w:t>
      </w:r>
      <w:r w:rsidR="00E350F7">
        <w:rPr>
          <w:rFonts w:asciiTheme="minorHAnsi" w:hAnsiTheme="minorHAnsi" w:cstheme="minorHAnsi"/>
          <w:color w:val="auto"/>
        </w:rPr>
        <w:t xml:space="preserve"> and</w:t>
      </w:r>
      <w:r w:rsidR="00E350F7" w:rsidRPr="00E350F7">
        <w:t xml:space="preserve"> </w:t>
      </w:r>
      <w:r w:rsidR="00E350F7" w:rsidRPr="00E350F7">
        <w:rPr>
          <w:rFonts w:asciiTheme="minorHAnsi" w:hAnsiTheme="minorHAnsi" w:cstheme="minorHAnsi"/>
          <w:color w:val="auto"/>
        </w:rPr>
        <w:t>00-018-0951</w:t>
      </w:r>
      <w:r w:rsidR="00E350F7">
        <w:rPr>
          <w:rFonts w:asciiTheme="minorHAnsi" w:hAnsiTheme="minorHAnsi" w:cstheme="minorHAnsi"/>
          <w:color w:val="auto"/>
        </w:rPr>
        <w:t>, respectively</w:t>
      </w:r>
      <w:r w:rsidRPr="008B4890">
        <w:rPr>
          <w:rFonts w:asciiTheme="minorHAnsi" w:hAnsiTheme="minorHAnsi" w:cstheme="minorHAnsi"/>
          <w:color w:val="auto"/>
        </w:rPr>
        <w:t>.</w:t>
      </w:r>
      <w:r w:rsidR="008E5EBA">
        <w:rPr>
          <w:rFonts w:asciiTheme="minorHAnsi" w:hAnsiTheme="minorHAnsi" w:cstheme="minorHAnsi"/>
          <w:color w:val="auto"/>
        </w:rPr>
        <w:t xml:space="preserve"> The palladium hydride and palladium peaks become more convoluted with increasing palladium synthesis concentration, where they </w:t>
      </w:r>
      <w:r w:rsidR="00183DC1">
        <w:rPr>
          <w:rFonts w:asciiTheme="minorHAnsi" w:hAnsiTheme="minorHAnsi" w:cstheme="minorHAnsi"/>
          <w:color w:val="auto"/>
        </w:rPr>
        <w:t xml:space="preserve">are </w:t>
      </w:r>
      <w:r w:rsidR="008E5EBA">
        <w:rPr>
          <w:rFonts w:asciiTheme="minorHAnsi" w:hAnsiTheme="minorHAnsi" w:cstheme="minorHAnsi"/>
          <w:color w:val="auto"/>
        </w:rPr>
        <w:t xml:space="preserve">not distinguishable at 1000 </w:t>
      </w:r>
      <w:proofErr w:type="spellStart"/>
      <w:r w:rsidR="008E5EBA">
        <w:rPr>
          <w:rFonts w:asciiTheme="minorHAnsi" w:hAnsiTheme="minorHAnsi" w:cstheme="minorHAnsi"/>
          <w:color w:val="auto"/>
        </w:rPr>
        <w:t>mM.</w:t>
      </w:r>
      <w:proofErr w:type="spellEnd"/>
      <w:r w:rsidR="008E5EBA">
        <w:rPr>
          <w:rFonts w:asciiTheme="minorHAnsi" w:hAnsiTheme="minorHAnsi" w:cstheme="minorHAnsi"/>
          <w:color w:val="auto"/>
        </w:rPr>
        <w:t xml:space="preserve"> The decrease in peak broadening correlates with the increase in nanoparticle diameters observed in </w:t>
      </w:r>
      <w:r w:rsidR="008E5EBA" w:rsidRPr="00F44FD9">
        <w:rPr>
          <w:rFonts w:asciiTheme="minorHAnsi" w:hAnsiTheme="minorHAnsi" w:cstheme="minorHAnsi"/>
          <w:b/>
          <w:color w:val="auto"/>
        </w:rPr>
        <w:t xml:space="preserve">Figure </w:t>
      </w:r>
      <w:r w:rsidR="00D26F93">
        <w:rPr>
          <w:rFonts w:asciiTheme="minorHAnsi" w:hAnsiTheme="minorHAnsi" w:cstheme="minorHAnsi"/>
          <w:b/>
          <w:color w:val="auto"/>
        </w:rPr>
        <w:t>4</w:t>
      </w:r>
      <w:r w:rsidR="008E5EBA">
        <w:rPr>
          <w:rFonts w:asciiTheme="minorHAnsi" w:hAnsiTheme="minorHAnsi" w:cstheme="minorHAnsi"/>
          <w:color w:val="auto"/>
        </w:rPr>
        <w:t>.</w:t>
      </w:r>
    </w:p>
    <w:p w14:paraId="635B92F0" w14:textId="77777777" w:rsidR="008E5EBA" w:rsidRDefault="008E5EBA" w:rsidP="00600AF8">
      <w:pPr>
        <w:rPr>
          <w:rFonts w:asciiTheme="minorHAnsi" w:hAnsiTheme="minorHAnsi" w:cstheme="minorHAnsi"/>
          <w:color w:val="auto"/>
        </w:rPr>
      </w:pPr>
    </w:p>
    <w:p w14:paraId="7B875AE8" w14:textId="4A3E5874" w:rsidR="00945069" w:rsidRDefault="008E5EBA" w:rsidP="00600AF8">
      <w:pPr>
        <w:rPr>
          <w:rFonts w:asciiTheme="minorHAnsi" w:hAnsiTheme="minorHAnsi" w:cstheme="minorHAnsi"/>
          <w:color w:val="auto"/>
        </w:rPr>
      </w:pPr>
      <w:r>
        <w:rPr>
          <w:rFonts w:asciiTheme="minorHAnsi" w:hAnsiTheme="minorHAnsi" w:cstheme="minorHAnsi"/>
          <w:color w:val="auto"/>
        </w:rPr>
        <w:t xml:space="preserve">The thermogravimetric spectra shown in </w:t>
      </w:r>
      <w:r w:rsidR="00945069" w:rsidRPr="008E5EBA">
        <w:rPr>
          <w:rFonts w:asciiTheme="minorHAnsi" w:hAnsiTheme="minorHAnsi" w:cstheme="minorHAnsi"/>
          <w:b/>
          <w:color w:val="auto"/>
        </w:rPr>
        <w:t xml:space="preserve">Figure </w:t>
      </w:r>
      <w:r w:rsidR="00D26F93">
        <w:rPr>
          <w:rFonts w:asciiTheme="minorHAnsi" w:hAnsiTheme="minorHAnsi" w:cstheme="minorHAnsi"/>
          <w:b/>
          <w:color w:val="auto"/>
        </w:rPr>
        <w:t>6</w:t>
      </w:r>
      <w:r>
        <w:rPr>
          <w:rFonts w:asciiTheme="minorHAnsi" w:hAnsiTheme="minorHAnsi" w:cstheme="minorHAnsi"/>
          <w:color w:val="auto"/>
        </w:rPr>
        <w:t xml:space="preserve"> indicate increasing metal content in the CNF-palladium composite aerogels with increasing synthesis palladium solution concentration</w:t>
      </w:r>
      <w:r w:rsidR="00945069">
        <w:rPr>
          <w:rFonts w:asciiTheme="minorHAnsi" w:hAnsiTheme="minorHAnsi" w:cstheme="minorHAnsi"/>
          <w:color w:val="auto"/>
        </w:rPr>
        <w:t>.</w:t>
      </w:r>
      <w:r>
        <w:rPr>
          <w:rFonts w:asciiTheme="minorHAnsi" w:hAnsiTheme="minorHAnsi" w:cstheme="minorHAnsi"/>
          <w:color w:val="auto"/>
        </w:rPr>
        <w:t xml:space="preserve"> The weight% versus palladium synthesis concentration </w:t>
      </w:r>
      <w:r w:rsidR="00F44FD9">
        <w:rPr>
          <w:rFonts w:asciiTheme="minorHAnsi" w:hAnsiTheme="minorHAnsi" w:cstheme="minorHAnsi"/>
          <w:color w:val="auto"/>
        </w:rPr>
        <w:t xml:space="preserve">shown </w:t>
      </w:r>
      <w:r>
        <w:rPr>
          <w:rFonts w:asciiTheme="minorHAnsi" w:hAnsiTheme="minorHAnsi" w:cstheme="minorHAnsi"/>
          <w:color w:val="auto"/>
        </w:rPr>
        <w:t xml:space="preserve">in </w:t>
      </w:r>
      <w:r w:rsidRPr="008E5EBA">
        <w:rPr>
          <w:rFonts w:asciiTheme="minorHAnsi" w:hAnsiTheme="minorHAnsi" w:cstheme="minorHAnsi"/>
          <w:b/>
          <w:color w:val="auto"/>
        </w:rPr>
        <w:t xml:space="preserve">Figure </w:t>
      </w:r>
      <w:r w:rsidR="00D26F93">
        <w:rPr>
          <w:rFonts w:asciiTheme="minorHAnsi" w:hAnsiTheme="minorHAnsi" w:cstheme="minorHAnsi"/>
          <w:b/>
          <w:color w:val="auto"/>
        </w:rPr>
        <w:t>6</w:t>
      </w:r>
      <w:r w:rsidRPr="008E5EBA">
        <w:rPr>
          <w:rFonts w:asciiTheme="minorHAnsi" w:hAnsiTheme="minorHAnsi" w:cstheme="minorHAnsi"/>
          <w:b/>
          <w:color w:val="auto"/>
        </w:rPr>
        <w:t>c</w:t>
      </w:r>
      <w:r>
        <w:rPr>
          <w:rFonts w:asciiTheme="minorHAnsi" w:hAnsiTheme="minorHAnsi" w:cstheme="minorHAnsi"/>
          <w:color w:val="auto"/>
        </w:rPr>
        <w:t xml:space="preserve"> demonstrates control of metal content in the aerogel composite between 0 – 75.5%.</w:t>
      </w:r>
    </w:p>
    <w:p w14:paraId="40E330DD" w14:textId="77777777" w:rsidR="00945069" w:rsidRDefault="00945069" w:rsidP="00600AF8">
      <w:pPr>
        <w:rPr>
          <w:rFonts w:asciiTheme="minorHAnsi" w:hAnsiTheme="minorHAnsi" w:cstheme="minorHAnsi"/>
          <w:color w:val="auto"/>
        </w:rPr>
      </w:pPr>
    </w:p>
    <w:p w14:paraId="00473C37" w14:textId="58EE7DC7" w:rsidR="00850A58" w:rsidRDefault="008E5EBA" w:rsidP="00600AF8">
      <w:pPr>
        <w:rPr>
          <w:rFonts w:asciiTheme="minorHAnsi" w:hAnsiTheme="minorHAnsi" w:cstheme="minorHAnsi"/>
          <w:color w:val="auto"/>
        </w:rPr>
      </w:pPr>
      <w:r w:rsidRPr="00B47D22">
        <w:rPr>
          <w:rFonts w:asciiTheme="minorHAnsi" w:hAnsiTheme="minorHAnsi" w:cstheme="minorHAnsi"/>
          <w:color w:val="auto"/>
        </w:rPr>
        <w:t xml:space="preserve">Nitrogen adsorption-desorption isotherms, and corresponding cumulative pore volumes </w:t>
      </w:r>
      <w:r w:rsidR="00426DBF" w:rsidRPr="00B47D22">
        <w:rPr>
          <w:rFonts w:asciiTheme="minorHAnsi" w:hAnsiTheme="minorHAnsi" w:cstheme="minorHAnsi"/>
          <w:color w:val="auto"/>
        </w:rPr>
        <w:t xml:space="preserve">with differential pore volume </w:t>
      </w:r>
      <w:r w:rsidRPr="00B47D22">
        <w:rPr>
          <w:rFonts w:asciiTheme="minorHAnsi" w:hAnsiTheme="minorHAnsi" w:cstheme="minorHAnsi"/>
          <w:color w:val="auto"/>
        </w:rPr>
        <w:t>are shown for aerogel composites synthesized from 1, 10</w:t>
      </w:r>
      <w:r w:rsidR="008546BE">
        <w:rPr>
          <w:rFonts w:asciiTheme="minorHAnsi" w:hAnsiTheme="minorHAnsi" w:cstheme="minorHAnsi"/>
          <w:color w:val="auto"/>
        </w:rPr>
        <w:t>0</w:t>
      </w:r>
      <w:r w:rsidRPr="00B47D22">
        <w:rPr>
          <w:rFonts w:asciiTheme="minorHAnsi" w:hAnsiTheme="minorHAnsi" w:cstheme="minorHAnsi"/>
          <w:color w:val="auto"/>
        </w:rPr>
        <w:t xml:space="preserve">, and 1000 mM palladium solutions in </w:t>
      </w:r>
      <w:r w:rsidR="00945069" w:rsidRPr="00B47D22">
        <w:rPr>
          <w:rFonts w:asciiTheme="minorHAnsi" w:hAnsiTheme="minorHAnsi" w:cstheme="minorHAnsi"/>
          <w:b/>
          <w:color w:val="auto"/>
        </w:rPr>
        <w:t xml:space="preserve">Figure </w:t>
      </w:r>
      <w:r w:rsidR="00D26F93">
        <w:rPr>
          <w:rFonts w:asciiTheme="minorHAnsi" w:hAnsiTheme="minorHAnsi" w:cstheme="minorHAnsi"/>
          <w:b/>
          <w:color w:val="auto"/>
        </w:rPr>
        <w:t>7</w:t>
      </w:r>
      <w:r w:rsidRPr="00B47D22">
        <w:rPr>
          <w:rFonts w:asciiTheme="minorHAnsi" w:hAnsiTheme="minorHAnsi" w:cstheme="minorHAnsi"/>
          <w:b/>
          <w:color w:val="auto"/>
        </w:rPr>
        <w:t xml:space="preserve">a-b, Figure </w:t>
      </w:r>
      <w:r w:rsidR="00D26F93">
        <w:rPr>
          <w:rFonts w:asciiTheme="minorHAnsi" w:hAnsiTheme="minorHAnsi" w:cstheme="minorHAnsi"/>
          <w:b/>
          <w:color w:val="auto"/>
        </w:rPr>
        <w:t>7</w:t>
      </w:r>
      <w:r w:rsidRPr="00B47D22">
        <w:rPr>
          <w:rFonts w:asciiTheme="minorHAnsi" w:hAnsiTheme="minorHAnsi" w:cstheme="minorHAnsi"/>
          <w:b/>
          <w:color w:val="auto"/>
        </w:rPr>
        <w:t xml:space="preserve">c-d, and Figure </w:t>
      </w:r>
      <w:r w:rsidR="00D26F93">
        <w:rPr>
          <w:rFonts w:asciiTheme="minorHAnsi" w:hAnsiTheme="minorHAnsi" w:cstheme="minorHAnsi"/>
          <w:b/>
          <w:color w:val="auto"/>
        </w:rPr>
        <w:t>7</w:t>
      </w:r>
      <w:r w:rsidRPr="00B47D22">
        <w:rPr>
          <w:rFonts w:asciiTheme="minorHAnsi" w:hAnsiTheme="minorHAnsi" w:cstheme="minorHAnsi"/>
          <w:b/>
          <w:color w:val="auto"/>
        </w:rPr>
        <w:t>e-f,</w:t>
      </w:r>
      <w:r w:rsidRPr="00B47D22">
        <w:rPr>
          <w:rFonts w:asciiTheme="minorHAnsi" w:hAnsiTheme="minorHAnsi" w:cstheme="minorHAnsi"/>
          <w:color w:val="auto"/>
        </w:rPr>
        <w:t xml:space="preserve"> respectively. The </w:t>
      </w:r>
      <w:r w:rsidR="006F0C57" w:rsidRPr="00B47D22">
        <w:rPr>
          <w:rFonts w:asciiTheme="minorHAnsi" w:hAnsiTheme="minorHAnsi" w:cstheme="minorHAnsi"/>
          <w:color w:val="auto"/>
        </w:rPr>
        <w:t xml:space="preserve">physisorption data indicates type IV </w:t>
      </w:r>
      <w:r w:rsidR="00C710EF" w:rsidRPr="00B47D22">
        <w:rPr>
          <w:rFonts w:asciiTheme="minorHAnsi" w:hAnsiTheme="minorHAnsi" w:cstheme="minorHAnsi"/>
          <w:color w:val="auto"/>
        </w:rPr>
        <w:t xml:space="preserve">adsorption-desorption isotherms </w:t>
      </w:r>
      <w:r w:rsidR="00216E39" w:rsidRPr="00B47D22">
        <w:rPr>
          <w:rFonts w:asciiTheme="minorHAnsi" w:hAnsiTheme="minorHAnsi" w:cstheme="minorHAnsi"/>
          <w:color w:val="auto"/>
        </w:rPr>
        <w:t xml:space="preserve">indicating mesoporous </w:t>
      </w:r>
      <w:r w:rsidR="004C5394" w:rsidRPr="00B47D22">
        <w:rPr>
          <w:rFonts w:asciiTheme="minorHAnsi" w:hAnsiTheme="minorHAnsi" w:cstheme="minorHAnsi"/>
          <w:color w:val="auto"/>
        </w:rPr>
        <w:t xml:space="preserve">and </w:t>
      </w:r>
      <w:proofErr w:type="spellStart"/>
      <w:r w:rsidR="004C5394" w:rsidRPr="00B47D22">
        <w:rPr>
          <w:rFonts w:asciiTheme="minorHAnsi" w:hAnsiTheme="minorHAnsi" w:cstheme="minorHAnsi"/>
          <w:color w:val="auto"/>
        </w:rPr>
        <w:t>macroporous</w:t>
      </w:r>
      <w:proofErr w:type="spellEnd"/>
      <w:r w:rsidR="004C5394" w:rsidRPr="00B47D22">
        <w:rPr>
          <w:rFonts w:asciiTheme="minorHAnsi" w:hAnsiTheme="minorHAnsi" w:cstheme="minorHAnsi"/>
          <w:color w:val="auto"/>
        </w:rPr>
        <w:t xml:space="preserve"> </w:t>
      </w:r>
      <w:r w:rsidR="00B47D22" w:rsidRPr="00B47D22">
        <w:rPr>
          <w:rFonts w:asciiTheme="minorHAnsi" w:hAnsiTheme="minorHAnsi" w:cstheme="minorHAnsi"/>
          <w:color w:val="auto"/>
        </w:rPr>
        <w:t xml:space="preserve">structure. The </w:t>
      </w:r>
      <w:proofErr w:type="spellStart"/>
      <w:r w:rsidR="00B47D22" w:rsidRPr="00B47D22">
        <w:rPr>
          <w:rFonts w:asciiTheme="minorHAnsi" w:hAnsiTheme="minorHAnsi" w:cstheme="minorHAnsi"/>
          <w:color w:val="auto"/>
        </w:rPr>
        <w:t>Brun</w:t>
      </w:r>
      <w:r w:rsidR="00216E39" w:rsidRPr="00B47D22">
        <w:rPr>
          <w:rFonts w:asciiTheme="minorHAnsi" w:hAnsiTheme="minorHAnsi" w:cstheme="minorHAnsi"/>
          <w:color w:val="auto"/>
        </w:rPr>
        <w:t>auer</w:t>
      </w:r>
      <w:proofErr w:type="spellEnd"/>
      <w:r w:rsidR="00216E39" w:rsidRPr="00B47D22">
        <w:rPr>
          <w:rFonts w:asciiTheme="minorHAnsi" w:hAnsiTheme="minorHAnsi" w:cstheme="minorHAnsi"/>
          <w:color w:val="auto"/>
        </w:rPr>
        <w:t>-Emmet</w:t>
      </w:r>
      <w:r w:rsidR="00B47D22" w:rsidRPr="00B47D22">
        <w:rPr>
          <w:rFonts w:asciiTheme="minorHAnsi" w:hAnsiTheme="minorHAnsi" w:cstheme="minorHAnsi"/>
          <w:color w:val="auto"/>
        </w:rPr>
        <w:t>t</w:t>
      </w:r>
      <w:r w:rsidR="00216E39" w:rsidRPr="00B47D22">
        <w:rPr>
          <w:rFonts w:asciiTheme="minorHAnsi" w:hAnsiTheme="minorHAnsi" w:cstheme="minorHAnsi"/>
          <w:color w:val="auto"/>
        </w:rPr>
        <w:t xml:space="preserve">-Teller (BET) </w:t>
      </w:r>
      <w:r w:rsidR="006F0C57" w:rsidRPr="00B47D22">
        <w:rPr>
          <w:rFonts w:asciiTheme="minorHAnsi" w:hAnsiTheme="minorHAnsi" w:cstheme="minorHAnsi"/>
          <w:color w:val="auto"/>
        </w:rPr>
        <w:t xml:space="preserve">specific </w:t>
      </w:r>
      <w:r w:rsidR="00216E39" w:rsidRPr="00B47D22">
        <w:rPr>
          <w:rFonts w:asciiTheme="minorHAnsi" w:hAnsiTheme="minorHAnsi" w:cstheme="minorHAnsi"/>
          <w:color w:val="auto"/>
        </w:rPr>
        <w:t xml:space="preserve">surface areas were </w:t>
      </w:r>
      <w:r w:rsidR="006F0C57" w:rsidRPr="00B47D22">
        <w:rPr>
          <w:rFonts w:asciiTheme="minorHAnsi" w:hAnsiTheme="minorHAnsi" w:cstheme="minorHAnsi"/>
          <w:color w:val="auto"/>
        </w:rPr>
        <w:t>582, 456, and 171 m</w:t>
      </w:r>
      <w:r w:rsidR="006F0C57" w:rsidRPr="00B47D22">
        <w:rPr>
          <w:rFonts w:asciiTheme="minorHAnsi" w:hAnsiTheme="minorHAnsi" w:cstheme="minorHAnsi"/>
          <w:color w:val="auto"/>
          <w:vertAlign w:val="superscript"/>
        </w:rPr>
        <w:t>2</w:t>
      </w:r>
      <w:r w:rsidR="006F0C57" w:rsidRPr="00B47D22">
        <w:rPr>
          <w:rFonts w:asciiTheme="minorHAnsi" w:hAnsiTheme="minorHAnsi" w:cstheme="minorHAnsi"/>
          <w:color w:val="auto"/>
        </w:rPr>
        <w:t>/g for the 1, 10</w:t>
      </w:r>
      <w:r w:rsidR="008546BE">
        <w:rPr>
          <w:rFonts w:asciiTheme="minorHAnsi" w:hAnsiTheme="minorHAnsi" w:cstheme="minorHAnsi"/>
          <w:color w:val="auto"/>
        </w:rPr>
        <w:t>0</w:t>
      </w:r>
      <w:r w:rsidR="006F0C57" w:rsidRPr="00B47D22">
        <w:rPr>
          <w:rFonts w:asciiTheme="minorHAnsi" w:hAnsiTheme="minorHAnsi" w:cstheme="minorHAnsi"/>
          <w:color w:val="auto"/>
        </w:rPr>
        <w:t>, and 1000 mM p</w:t>
      </w:r>
      <w:r w:rsidR="004C5394" w:rsidRPr="00B47D22">
        <w:rPr>
          <w:rFonts w:asciiTheme="minorHAnsi" w:hAnsiTheme="minorHAnsi" w:cstheme="minorHAnsi"/>
          <w:color w:val="auto"/>
        </w:rPr>
        <w:t>alladium samples, respectively</w:t>
      </w:r>
      <w:r w:rsidR="00183DC1">
        <w:rPr>
          <w:rFonts w:asciiTheme="minorHAnsi" w:hAnsiTheme="minorHAnsi" w:cstheme="minorHAnsi"/>
          <w:color w:val="auto"/>
        </w:rPr>
        <w:t>,</w:t>
      </w:r>
      <w:r w:rsidR="004C5394" w:rsidRPr="00B47D22">
        <w:rPr>
          <w:rFonts w:asciiTheme="minorHAnsi" w:hAnsiTheme="minorHAnsi" w:cstheme="minorHAnsi"/>
          <w:color w:val="auto"/>
        </w:rPr>
        <w:t xml:space="preserve"> indicating decreasing</w:t>
      </w:r>
      <w:r w:rsidR="006F0C57" w:rsidRPr="00B47D22">
        <w:rPr>
          <w:rFonts w:asciiTheme="minorHAnsi" w:hAnsiTheme="minorHAnsi" w:cstheme="minorHAnsi"/>
          <w:color w:val="auto"/>
        </w:rPr>
        <w:t xml:space="preserve"> specific surface area with increasing metal content</w:t>
      </w:r>
      <w:r w:rsidR="00B47D22" w:rsidRPr="00B47D22">
        <w:rPr>
          <w:rFonts w:asciiTheme="minorHAnsi" w:hAnsiTheme="minorHAnsi" w:cstheme="minorHAnsi"/>
          <w:color w:val="auto"/>
        </w:rPr>
        <w:fldChar w:fldCharType="begin"/>
      </w:r>
      <w:r w:rsidR="00FA5400">
        <w:rPr>
          <w:rFonts w:asciiTheme="minorHAnsi" w:hAnsiTheme="minorHAnsi" w:cstheme="minorHAnsi"/>
          <w:color w:val="auto"/>
        </w:rPr>
        <w:instrText xml:space="preserve"> ADDIN EN.CITE &lt;EndNote&gt;&lt;Cite&gt;&lt;Author&gt;Brunauer&lt;/Author&gt;&lt;Year&gt;1938&lt;/Year&gt;&lt;RecNum&gt;314&lt;/RecNum&gt;&lt;DisplayText&gt;&lt;style face="superscript"&gt;32&lt;/style&gt;&lt;/DisplayText&gt;&lt;record&gt;&lt;rec-number&gt;314&lt;/rec-number&gt;&lt;foreign-keys&gt;&lt;key app="EN" db-id="eatetstthdrdaredefovtv9wdpx92awfa2tv" timestamp="1529025413"&gt;314&lt;/key&gt;&lt;/foreign-keys&gt;&lt;ref-type name="Journal Article"&gt;17&lt;/ref-type&gt;&lt;contributors&gt;&lt;authors&gt;&lt;author&gt;B. Brunauer &lt;/author&gt;&lt;author&gt;P. Emmett&lt;/author&gt;&lt;author&gt;P. Teller&lt;/author&gt;&lt;/authors&gt;&lt;/contributors&gt;&lt;titles&gt;&lt;title&gt;Adsorption of gases in multimolecular layers.&lt;/title&gt;&lt;secondary-title&gt;J. Am. Chem. Soc. &lt;/secondary-title&gt;&lt;/titles&gt;&lt;periodical&gt;&lt;full-title&gt;Journal of the American Chemical Society&lt;/full-title&gt;&lt;abbr-1&gt;J. Am. Chem. Soc.&lt;/abbr-1&gt;&lt;abbr-2&gt;J Am Chem Soc&lt;/abbr-2&gt;&lt;/periodical&gt;&lt;volume&gt;60&lt;/volume&gt;&lt;section&gt;309&lt;/section&gt;&lt;dates&gt;&lt;year&gt;1938&lt;/year&gt;&lt;/dates&gt;&lt;urls&gt;&lt;/urls&gt;&lt;/record&gt;&lt;/Cite&gt;&lt;/EndNote&gt;</w:instrText>
      </w:r>
      <w:r w:rsidR="00B47D22" w:rsidRPr="00B47D22">
        <w:rPr>
          <w:rFonts w:asciiTheme="minorHAnsi" w:hAnsiTheme="minorHAnsi" w:cstheme="minorHAnsi"/>
          <w:color w:val="auto"/>
        </w:rPr>
        <w:fldChar w:fldCharType="separate"/>
      </w:r>
      <w:r w:rsidR="00FA5400" w:rsidRPr="00FA5400">
        <w:rPr>
          <w:rFonts w:asciiTheme="minorHAnsi" w:hAnsiTheme="minorHAnsi" w:cstheme="minorHAnsi"/>
          <w:noProof/>
          <w:color w:val="auto"/>
          <w:vertAlign w:val="superscript"/>
        </w:rPr>
        <w:t>32</w:t>
      </w:r>
      <w:r w:rsidR="00B47D22" w:rsidRPr="00B47D22">
        <w:rPr>
          <w:rFonts w:asciiTheme="minorHAnsi" w:hAnsiTheme="minorHAnsi" w:cstheme="minorHAnsi"/>
          <w:color w:val="auto"/>
        </w:rPr>
        <w:fldChar w:fldCharType="end"/>
      </w:r>
      <w:r w:rsidR="004C5394" w:rsidRPr="00B47D22">
        <w:rPr>
          <w:rFonts w:asciiTheme="minorHAnsi" w:hAnsiTheme="minorHAnsi" w:cstheme="minorHAnsi"/>
          <w:color w:val="auto"/>
        </w:rPr>
        <w:t>.</w:t>
      </w:r>
      <w:r w:rsidR="00B47D22" w:rsidRPr="00B47D22">
        <w:rPr>
          <w:rFonts w:asciiTheme="minorHAnsi" w:hAnsiTheme="minorHAnsi" w:cstheme="minorHAnsi"/>
          <w:color w:val="auto"/>
        </w:rPr>
        <w:t xml:space="preserve"> Barrett-Joyner-</w:t>
      </w:r>
      <w:proofErr w:type="spellStart"/>
      <w:r w:rsidR="00B47D22" w:rsidRPr="00B47D22">
        <w:rPr>
          <w:rFonts w:asciiTheme="minorHAnsi" w:hAnsiTheme="minorHAnsi" w:cstheme="minorHAnsi"/>
          <w:color w:val="auto"/>
        </w:rPr>
        <w:t>Halenda</w:t>
      </w:r>
      <w:proofErr w:type="spellEnd"/>
      <w:r w:rsidR="00B47D22" w:rsidRPr="00B47D22">
        <w:rPr>
          <w:rFonts w:asciiTheme="minorHAnsi" w:hAnsiTheme="minorHAnsi" w:cstheme="minorHAnsi"/>
          <w:color w:val="auto"/>
        </w:rPr>
        <w:t xml:space="preserve"> (BJH) pore size analysis also indicates that as the aerogel palladium content increases, there is a decreasing frequency of mesopores</w:t>
      </w:r>
      <w:r w:rsidR="00B47D22" w:rsidRPr="00B47D22">
        <w:rPr>
          <w:rFonts w:asciiTheme="minorHAnsi" w:hAnsiTheme="minorHAnsi" w:cstheme="minorHAnsi"/>
          <w:color w:val="auto"/>
        </w:rPr>
        <w:fldChar w:fldCharType="begin"/>
      </w:r>
      <w:r w:rsidR="00FA5400">
        <w:rPr>
          <w:rFonts w:asciiTheme="minorHAnsi" w:hAnsiTheme="minorHAnsi" w:cstheme="minorHAnsi"/>
          <w:color w:val="auto"/>
        </w:rPr>
        <w:instrText xml:space="preserve"> ADDIN EN.CITE &lt;EndNote&gt;&lt;Cite&gt;&lt;Author&gt;Barrett&lt;/Author&gt;&lt;Year&gt;1951&lt;/Year&gt;&lt;RecNum&gt;315&lt;/RecNum&gt;&lt;DisplayText&gt;&lt;style face="superscript"&gt;33&lt;/style&gt;&lt;/DisplayText&gt;&lt;record&gt;&lt;rec-number&gt;315&lt;/rec-number&gt;&lt;foreign-keys&gt;&lt;key app="EN" db-id="eatetstthdrdaredefovtv9wdpx92awfa2tv" timestamp="1529025620"&gt;315&lt;/key&gt;&lt;/foreign-keys&gt;&lt;ref-type name="Journal Article"&gt;17&lt;/ref-type&gt;&lt;contributors&gt;&lt;authors&gt;&lt;author&gt;E. Barrett&lt;/author&gt;&lt;author&gt;L. Joyner&lt;/author&gt;&lt;author&gt;P. Halenda&lt;/author&gt;&lt;/authors&gt;&lt;/contributors&gt;&lt;titles&gt;&lt;title&gt;The determination of pore volume and area distributions in porous substances. I. Computations from nitrogen isotherms.&lt;/title&gt;&lt;secondary-title&gt;J. Am. Chem. Soc. &lt;/secondary-title&gt;&lt;/titles&gt;&lt;periodical&gt;&lt;full-title&gt;Journal of the American Chemical Society&lt;/full-title&gt;&lt;abbr-1&gt;J. Am. Chem. Soc.&lt;/abbr-1&gt;&lt;abbr-2&gt;J Am Chem Soc&lt;/abbr-2&gt;&lt;/periodical&gt;&lt;volume&gt;73&lt;/volume&gt;&lt;section&gt;373&lt;/section&gt;&lt;dates&gt;&lt;year&gt;1951&lt;/year&gt;&lt;/dates&gt;&lt;urls&gt;&lt;/urls&gt;&lt;/record&gt;&lt;/Cite&gt;&lt;/EndNote&gt;</w:instrText>
      </w:r>
      <w:r w:rsidR="00B47D22" w:rsidRPr="00B47D22">
        <w:rPr>
          <w:rFonts w:asciiTheme="minorHAnsi" w:hAnsiTheme="minorHAnsi" w:cstheme="minorHAnsi"/>
          <w:color w:val="auto"/>
        </w:rPr>
        <w:fldChar w:fldCharType="separate"/>
      </w:r>
      <w:r w:rsidR="00FA5400" w:rsidRPr="00FA5400">
        <w:rPr>
          <w:rFonts w:asciiTheme="minorHAnsi" w:hAnsiTheme="minorHAnsi" w:cstheme="minorHAnsi"/>
          <w:noProof/>
          <w:color w:val="auto"/>
          <w:vertAlign w:val="superscript"/>
        </w:rPr>
        <w:t>33</w:t>
      </w:r>
      <w:r w:rsidR="00B47D22" w:rsidRPr="00B47D22">
        <w:rPr>
          <w:rFonts w:asciiTheme="minorHAnsi" w:hAnsiTheme="minorHAnsi" w:cstheme="minorHAnsi"/>
          <w:color w:val="auto"/>
        </w:rPr>
        <w:fldChar w:fldCharType="end"/>
      </w:r>
      <w:r w:rsidR="00B47D22" w:rsidRPr="00B47D22">
        <w:rPr>
          <w:rFonts w:asciiTheme="minorHAnsi" w:hAnsiTheme="minorHAnsi" w:cstheme="minorHAnsi"/>
          <w:color w:val="auto"/>
        </w:rPr>
        <w:t xml:space="preserve">. </w:t>
      </w:r>
      <w:r w:rsidR="006F0C57" w:rsidRPr="00B47D22">
        <w:rPr>
          <w:rFonts w:asciiTheme="minorHAnsi" w:hAnsiTheme="minorHAnsi" w:cstheme="minorHAnsi"/>
          <w:color w:val="auto"/>
        </w:rPr>
        <w:t xml:space="preserve">Using </w:t>
      </w:r>
      <w:r w:rsidR="00B47D22" w:rsidRPr="00B47D22">
        <w:rPr>
          <w:rFonts w:asciiTheme="minorHAnsi" w:hAnsiTheme="minorHAnsi" w:cstheme="minorHAnsi"/>
          <w:color w:val="auto"/>
        </w:rPr>
        <w:t xml:space="preserve">BJH </w:t>
      </w:r>
      <w:r w:rsidR="008546BE">
        <w:rPr>
          <w:rFonts w:asciiTheme="minorHAnsi" w:hAnsiTheme="minorHAnsi" w:cstheme="minorHAnsi"/>
          <w:color w:val="auto"/>
        </w:rPr>
        <w:t xml:space="preserve">analysis of the desorption curves, the </w:t>
      </w:r>
      <w:r w:rsidR="00B47D22" w:rsidRPr="00B47D22">
        <w:rPr>
          <w:rFonts w:asciiTheme="minorHAnsi" w:hAnsiTheme="minorHAnsi" w:cstheme="minorHAnsi"/>
          <w:color w:val="auto"/>
        </w:rPr>
        <w:t>cumulative pore</w:t>
      </w:r>
      <w:r w:rsidR="008546BE">
        <w:rPr>
          <w:rFonts w:asciiTheme="minorHAnsi" w:hAnsiTheme="minorHAnsi" w:cstheme="minorHAnsi"/>
          <w:color w:val="auto"/>
        </w:rPr>
        <w:t xml:space="preserve"> volumes</w:t>
      </w:r>
      <w:r w:rsidR="006F0C57" w:rsidRPr="00B47D22">
        <w:rPr>
          <w:rFonts w:asciiTheme="minorHAnsi" w:hAnsiTheme="minorHAnsi" w:cstheme="minorHAnsi"/>
          <w:color w:val="auto"/>
        </w:rPr>
        <w:t xml:space="preserve"> </w:t>
      </w:r>
      <w:r w:rsidR="008546BE">
        <w:rPr>
          <w:rFonts w:asciiTheme="minorHAnsi" w:hAnsiTheme="minorHAnsi" w:cstheme="minorHAnsi"/>
          <w:color w:val="auto"/>
        </w:rPr>
        <w:t>(</w:t>
      </w:r>
      <w:proofErr w:type="spellStart"/>
      <w:r w:rsidR="008546BE">
        <w:rPr>
          <w:rFonts w:asciiTheme="minorHAnsi" w:hAnsiTheme="minorHAnsi" w:cstheme="minorHAnsi"/>
          <w:color w:val="auto"/>
        </w:rPr>
        <w:t>V</w:t>
      </w:r>
      <w:r w:rsidR="008546BE" w:rsidRPr="008546BE">
        <w:rPr>
          <w:rFonts w:asciiTheme="minorHAnsi" w:hAnsiTheme="minorHAnsi" w:cstheme="minorHAnsi"/>
          <w:color w:val="auto"/>
          <w:vertAlign w:val="subscript"/>
        </w:rPr>
        <w:t>pore</w:t>
      </w:r>
      <w:proofErr w:type="spellEnd"/>
      <w:r w:rsidR="008546BE">
        <w:rPr>
          <w:rFonts w:asciiTheme="minorHAnsi" w:hAnsiTheme="minorHAnsi" w:cstheme="minorHAnsi"/>
          <w:color w:val="auto"/>
        </w:rPr>
        <w:t xml:space="preserve">) </w:t>
      </w:r>
      <w:r w:rsidR="006F0C57" w:rsidRPr="00B47D22">
        <w:rPr>
          <w:rFonts w:asciiTheme="minorHAnsi" w:hAnsiTheme="minorHAnsi" w:cstheme="minorHAnsi"/>
          <w:color w:val="auto"/>
        </w:rPr>
        <w:t xml:space="preserve">for the 1, </w:t>
      </w:r>
      <w:proofErr w:type="gramStart"/>
      <w:r w:rsidR="006F0C57" w:rsidRPr="00B47D22">
        <w:rPr>
          <w:rFonts w:asciiTheme="minorHAnsi" w:hAnsiTheme="minorHAnsi" w:cstheme="minorHAnsi"/>
          <w:color w:val="auto"/>
        </w:rPr>
        <w:t>10</w:t>
      </w:r>
      <w:r w:rsidR="008546BE">
        <w:rPr>
          <w:rFonts w:asciiTheme="minorHAnsi" w:hAnsiTheme="minorHAnsi" w:cstheme="minorHAnsi"/>
          <w:color w:val="auto"/>
        </w:rPr>
        <w:t>0</w:t>
      </w:r>
      <w:r w:rsidR="006F0C57" w:rsidRPr="00B47D22">
        <w:rPr>
          <w:rFonts w:asciiTheme="minorHAnsi" w:hAnsiTheme="minorHAnsi" w:cstheme="minorHAnsi"/>
          <w:color w:val="auto"/>
        </w:rPr>
        <w:t xml:space="preserve"> and 1000 mM</w:t>
      </w:r>
      <w:proofErr w:type="gramEnd"/>
      <w:r w:rsidR="006F0C57" w:rsidRPr="00B47D22">
        <w:rPr>
          <w:rFonts w:asciiTheme="minorHAnsi" w:hAnsiTheme="minorHAnsi" w:cstheme="minorHAnsi"/>
          <w:color w:val="auto"/>
        </w:rPr>
        <w:t xml:space="preserve"> samples</w:t>
      </w:r>
      <w:r w:rsidR="008546BE">
        <w:rPr>
          <w:rFonts w:asciiTheme="minorHAnsi" w:hAnsiTheme="minorHAnsi" w:cstheme="minorHAnsi"/>
          <w:color w:val="auto"/>
        </w:rPr>
        <w:t xml:space="preserve"> were</w:t>
      </w:r>
      <w:r w:rsidR="006C3A5A" w:rsidRPr="00B47D22">
        <w:rPr>
          <w:rFonts w:asciiTheme="minorHAnsi" w:hAnsiTheme="minorHAnsi" w:cstheme="minorHAnsi"/>
          <w:color w:val="auto"/>
        </w:rPr>
        <w:t xml:space="preserve"> 7.37 cm</w:t>
      </w:r>
      <w:r w:rsidR="006C3A5A" w:rsidRPr="00B47D22">
        <w:rPr>
          <w:rFonts w:asciiTheme="minorHAnsi" w:hAnsiTheme="minorHAnsi" w:cstheme="minorHAnsi"/>
          <w:color w:val="auto"/>
          <w:vertAlign w:val="superscript"/>
        </w:rPr>
        <w:t>3</w:t>
      </w:r>
      <w:r w:rsidR="006C3A5A" w:rsidRPr="00B47D22">
        <w:rPr>
          <w:rFonts w:asciiTheme="minorHAnsi" w:hAnsiTheme="minorHAnsi" w:cstheme="minorHAnsi"/>
          <w:color w:val="auto"/>
        </w:rPr>
        <w:t>/g, 6.10 cm</w:t>
      </w:r>
      <w:r w:rsidR="006C3A5A" w:rsidRPr="00B47D22">
        <w:rPr>
          <w:rFonts w:asciiTheme="minorHAnsi" w:hAnsiTheme="minorHAnsi" w:cstheme="minorHAnsi"/>
          <w:color w:val="auto"/>
          <w:vertAlign w:val="superscript"/>
        </w:rPr>
        <w:t>3</w:t>
      </w:r>
      <w:r w:rsidR="006C3A5A" w:rsidRPr="00B47D22">
        <w:rPr>
          <w:rFonts w:asciiTheme="minorHAnsi" w:hAnsiTheme="minorHAnsi" w:cstheme="minorHAnsi"/>
          <w:color w:val="auto"/>
        </w:rPr>
        <w:t>/g, and 2.40 cm</w:t>
      </w:r>
      <w:r w:rsidR="006C3A5A" w:rsidRPr="00B47D22">
        <w:rPr>
          <w:rFonts w:asciiTheme="minorHAnsi" w:hAnsiTheme="minorHAnsi" w:cstheme="minorHAnsi"/>
          <w:color w:val="auto"/>
          <w:vertAlign w:val="superscript"/>
        </w:rPr>
        <w:t>3</w:t>
      </w:r>
      <w:r w:rsidR="008546BE">
        <w:rPr>
          <w:rFonts w:asciiTheme="minorHAnsi" w:hAnsiTheme="minorHAnsi" w:cstheme="minorHAnsi"/>
          <w:color w:val="auto"/>
        </w:rPr>
        <w:t>/g. Average sample specific volumes (</w:t>
      </w:r>
      <w:proofErr w:type="spellStart"/>
      <w:r w:rsidR="008546BE">
        <w:rPr>
          <w:rFonts w:asciiTheme="minorHAnsi" w:hAnsiTheme="minorHAnsi" w:cstheme="minorHAnsi"/>
          <w:color w:val="auto"/>
        </w:rPr>
        <w:t>V</w:t>
      </w:r>
      <w:r w:rsidR="008546BE" w:rsidRPr="00183DC1">
        <w:rPr>
          <w:rFonts w:asciiTheme="minorHAnsi" w:hAnsiTheme="minorHAnsi" w:cstheme="minorHAnsi"/>
          <w:color w:val="auto"/>
          <w:vertAlign w:val="subscript"/>
        </w:rPr>
        <w:t>sample</w:t>
      </w:r>
      <w:proofErr w:type="spellEnd"/>
      <w:r w:rsidR="008546BE">
        <w:rPr>
          <w:rFonts w:asciiTheme="minorHAnsi" w:hAnsiTheme="minorHAnsi" w:cstheme="minorHAnsi"/>
          <w:color w:val="auto"/>
        </w:rPr>
        <w:t>) were determined by measuring the volume and dividing by the sample mass.</w:t>
      </w:r>
      <w:r w:rsidR="00C3414E">
        <w:rPr>
          <w:rFonts w:asciiTheme="minorHAnsi" w:hAnsiTheme="minorHAnsi" w:cstheme="minorHAnsi"/>
          <w:color w:val="auto"/>
        </w:rPr>
        <w:t xml:space="preserve"> </w:t>
      </w:r>
      <w:r w:rsidR="008546BE">
        <w:rPr>
          <w:rFonts w:asciiTheme="minorHAnsi" w:hAnsiTheme="minorHAnsi" w:cstheme="minorHAnsi"/>
          <w:color w:val="auto"/>
        </w:rPr>
        <w:t>A</w:t>
      </w:r>
      <w:r w:rsidR="006C3A5A" w:rsidRPr="00B47D22">
        <w:rPr>
          <w:rFonts w:asciiTheme="minorHAnsi" w:hAnsiTheme="minorHAnsi" w:cstheme="minorHAnsi"/>
          <w:color w:val="auto"/>
        </w:rPr>
        <w:t xml:space="preserve">erogel porosities </w:t>
      </w:r>
      <w:r w:rsidR="008546BE">
        <w:rPr>
          <w:rFonts w:asciiTheme="minorHAnsi" w:hAnsiTheme="minorHAnsi" w:cstheme="minorHAnsi"/>
          <w:color w:val="auto"/>
        </w:rPr>
        <w:t xml:space="preserve">were 97.3%, 95.0%, and 90.4% for the 1, 100, and 1000 mM, </w:t>
      </w:r>
      <w:r w:rsidR="00850A58">
        <w:rPr>
          <w:rFonts w:asciiTheme="minorHAnsi" w:hAnsiTheme="minorHAnsi" w:cstheme="minorHAnsi"/>
          <w:color w:val="auto"/>
        </w:rPr>
        <w:t>respectively using Equation (1),</w:t>
      </w:r>
    </w:p>
    <w:p w14:paraId="6C693619" w14:textId="77777777" w:rsidR="00850A58" w:rsidRDefault="00850A58" w:rsidP="00600AF8">
      <w:pPr>
        <w:rPr>
          <w:rFonts w:asciiTheme="minorHAnsi" w:hAnsiTheme="minorHAnsi" w:cstheme="minorHAnsi"/>
          <w:color w:val="auto"/>
        </w:rPr>
      </w:pPr>
    </w:p>
    <w:p w14:paraId="01319495" w14:textId="294578CA" w:rsidR="00850A58" w:rsidRDefault="00850A58" w:rsidP="00600AF8">
      <w:pPr>
        <w:jc w:val="right"/>
        <w:rPr>
          <w:rFonts w:asciiTheme="minorHAnsi" w:hAnsiTheme="minorHAnsi" w:cstheme="minorHAnsi"/>
          <w:color w:val="auto"/>
        </w:rPr>
      </w:pPr>
      <w:r>
        <w:rPr>
          <w:rFonts w:asciiTheme="minorHAnsi" w:hAnsiTheme="minorHAnsi" w:cstheme="minorHAnsi"/>
          <w:color w:val="auto"/>
        </w:rPr>
        <w:t>% Porosity = (</w:t>
      </w:r>
      <w:proofErr w:type="spellStart"/>
      <w:r>
        <w:rPr>
          <w:rFonts w:asciiTheme="minorHAnsi" w:hAnsiTheme="minorHAnsi" w:cstheme="minorHAnsi"/>
          <w:color w:val="auto"/>
        </w:rPr>
        <w:t>V</w:t>
      </w:r>
      <w:r w:rsidRPr="00850A58">
        <w:rPr>
          <w:rFonts w:asciiTheme="minorHAnsi" w:hAnsiTheme="minorHAnsi" w:cstheme="minorHAnsi"/>
          <w:color w:val="auto"/>
          <w:vertAlign w:val="subscript"/>
        </w:rPr>
        <w:t>pore</w:t>
      </w:r>
      <w:proofErr w:type="spellEnd"/>
      <w:r>
        <w:rPr>
          <w:rFonts w:asciiTheme="minorHAnsi" w:hAnsiTheme="minorHAnsi" w:cstheme="minorHAnsi"/>
          <w:color w:val="auto"/>
        </w:rPr>
        <w:t xml:space="preserve"> / </w:t>
      </w:r>
      <w:proofErr w:type="spellStart"/>
      <w:r>
        <w:rPr>
          <w:rFonts w:asciiTheme="minorHAnsi" w:hAnsiTheme="minorHAnsi" w:cstheme="minorHAnsi"/>
          <w:color w:val="auto"/>
        </w:rPr>
        <w:t>V</w:t>
      </w:r>
      <w:r w:rsidRPr="00850A58">
        <w:rPr>
          <w:rFonts w:asciiTheme="minorHAnsi" w:hAnsiTheme="minorHAnsi" w:cstheme="minorHAnsi"/>
          <w:color w:val="auto"/>
          <w:vertAlign w:val="subscript"/>
        </w:rPr>
        <w:t>sample</w:t>
      </w:r>
      <w:proofErr w:type="spellEnd"/>
      <w:r>
        <w:rPr>
          <w:rFonts w:asciiTheme="minorHAnsi" w:hAnsiTheme="minorHAnsi" w:cstheme="minorHAnsi"/>
          <w:color w:val="auto"/>
        </w:rPr>
        <w:t>) x 100 %</w:t>
      </w:r>
      <w:r w:rsidR="00C3414E">
        <w:rPr>
          <w:rFonts w:asciiTheme="minorHAnsi" w:hAnsiTheme="minorHAnsi" w:cstheme="minorHAnsi"/>
          <w:color w:val="auto"/>
        </w:rPr>
        <w:t xml:space="preserve">                        </w:t>
      </w:r>
      <w:proofErr w:type="gramStart"/>
      <w:r w:rsidR="00C3414E">
        <w:rPr>
          <w:rFonts w:asciiTheme="minorHAnsi" w:hAnsiTheme="minorHAnsi" w:cstheme="minorHAnsi"/>
          <w:color w:val="auto"/>
        </w:rPr>
        <w:t xml:space="preserve">  </w:t>
      </w:r>
      <w:r w:rsidR="003E2B66">
        <w:rPr>
          <w:rFonts w:asciiTheme="minorHAnsi" w:hAnsiTheme="minorHAnsi" w:cstheme="minorHAnsi"/>
          <w:color w:val="auto"/>
        </w:rPr>
        <w:t xml:space="preserve"> (</w:t>
      </w:r>
      <w:proofErr w:type="gramEnd"/>
      <w:r w:rsidR="003E2B66">
        <w:rPr>
          <w:rFonts w:asciiTheme="minorHAnsi" w:hAnsiTheme="minorHAnsi" w:cstheme="minorHAnsi"/>
          <w:color w:val="auto"/>
        </w:rPr>
        <w:t>1)</w:t>
      </w:r>
    </w:p>
    <w:p w14:paraId="2F261D22" w14:textId="77777777" w:rsidR="00850A58" w:rsidRDefault="00850A58" w:rsidP="00600AF8">
      <w:pPr>
        <w:rPr>
          <w:rFonts w:asciiTheme="minorHAnsi" w:hAnsiTheme="minorHAnsi" w:cstheme="minorHAnsi"/>
          <w:color w:val="auto"/>
        </w:rPr>
      </w:pPr>
    </w:p>
    <w:p w14:paraId="4DF23234" w14:textId="1F8BF152" w:rsidR="006F0C57" w:rsidRPr="00B47D22" w:rsidRDefault="006C3A5A" w:rsidP="00600AF8">
      <w:pPr>
        <w:rPr>
          <w:rFonts w:asciiTheme="minorHAnsi" w:hAnsiTheme="minorHAnsi" w:cstheme="minorHAnsi"/>
          <w:color w:val="auto"/>
        </w:rPr>
      </w:pPr>
      <w:r w:rsidRPr="00B47D22">
        <w:rPr>
          <w:rFonts w:asciiTheme="minorHAnsi" w:hAnsiTheme="minorHAnsi" w:cstheme="minorHAnsi"/>
          <w:color w:val="auto"/>
        </w:rPr>
        <w:t>With the same starting CNF covalent hydrogel and pore size distribution, sample porosities decrease with increasing metal content as the reduced metal fills the pore space.</w:t>
      </w:r>
    </w:p>
    <w:p w14:paraId="4B81F87E" w14:textId="77777777" w:rsidR="00945069" w:rsidRPr="00F44FD9" w:rsidRDefault="00945069" w:rsidP="00600AF8">
      <w:pPr>
        <w:rPr>
          <w:rFonts w:asciiTheme="minorHAnsi" w:hAnsiTheme="minorHAnsi" w:cstheme="minorHAnsi"/>
          <w:color w:val="auto"/>
          <w:highlight w:val="yellow"/>
        </w:rPr>
      </w:pPr>
    </w:p>
    <w:p w14:paraId="7299484C" w14:textId="0209233D" w:rsidR="00945069" w:rsidRDefault="00945069" w:rsidP="00600AF8">
      <w:pPr>
        <w:rPr>
          <w:rFonts w:asciiTheme="minorHAnsi" w:hAnsiTheme="minorHAnsi" w:cstheme="minorHAnsi"/>
          <w:color w:val="auto"/>
        </w:rPr>
      </w:pPr>
      <w:r w:rsidRPr="00AA1BA4">
        <w:rPr>
          <w:rFonts w:asciiTheme="minorHAnsi" w:hAnsiTheme="minorHAnsi" w:cstheme="minorHAnsi"/>
          <w:b/>
          <w:color w:val="auto"/>
        </w:rPr>
        <w:t xml:space="preserve">Figure </w:t>
      </w:r>
      <w:r w:rsidR="00D26F93">
        <w:rPr>
          <w:rFonts w:asciiTheme="minorHAnsi" w:hAnsiTheme="minorHAnsi" w:cstheme="minorHAnsi"/>
          <w:b/>
          <w:color w:val="auto"/>
        </w:rPr>
        <w:t>8</w:t>
      </w:r>
      <w:r w:rsidR="006C3A5A" w:rsidRPr="00AA1BA4">
        <w:rPr>
          <w:rFonts w:asciiTheme="minorHAnsi" w:hAnsiTheme="minorHAnsi" w:cstheme="minorHAnsi"/>
          <w:b/>
          <w:color w:val="auto"/>
        </w:rPr>
        <w:t xml:space="preserve">a </w:t>
      </w:r>
      <w:r w:rsidR="006C3A5A" w:rsidRPr="00AA1BA4">
        <w:rPr>
          <w:rFonts w:asciiTheme="minorHAnsi" w:hAnsiTheme="minorHAnsi" w:cstheme="minorHAnsi"/>
          <w:color w:val="auto"/>
        </w:rPr>
        <w:t xml:space="preserve">shows </w:t>
      </w:r>
      <w:r w:rsidR="003E2B66" w:rsidRPr="00AA1BA4">
        <w:rPr>
          <w:rFonts w:asciiTheme="minorHAnsi" w:hAnsiTheme="minorHAnsi" w:cstheme="minorHAnsi"/>
          <w:color w:val="auto"/>
        </w:rPr>
        <w:t xml:space="preserve">the </w:t>
      </w:r>
      <w:r w:rsidRPr="00AA1BA4">
        <w:rPr>
          <w:rFonts w:asciiTheme="minorHAnsi" w:hAnsiTheme="minorHAnsi" w:cstheme="minorHAnsi"/>
          <w:color w:val="auto"/>
        </w:rPr>
        <w:t>EIS</w:t>
      </w:r>
      <w:r w:rsidR="006C3A5A" w:rsidRPr="00AA1BA4">
        <w:rPr>
          <w:rFonts w:asciiTheme="minorHAnsi" w:hAnsiTheme="minorHAnsi" w:cstheme="minorHAnsi"/>
          <w:color w:val="auto"/>
        </w:rPr>
        <w:t xml:space="preserve"> </w:t>
      </w:r>
      <w:r w:rsidR="003E2B66" w:rsidRPr="00AA1BA4">
        <w:rPr>
          <w:rFonts w:asciiTheme="minorHAnsi" w:hAnsiTheme="minorHAnsi" w:cstheme="minorHAnsi"/>
          <w:color w:val="auto"/>
        </w:rPr>
        <w:t xml:space="preserve">spectra </w:t>
      </w:r>
      <w:r w:rsidR="006C3A5A" w:rsidRPr="00AA1BA4">
        <w:rPr>
          <w:rFonts w:asciiTheme="minorHAnsi" w:hAnsiTheme="minorHAnsi" w:cstheme="minorHAnsi"/>
          <w:color w:val="auto"/>
        </w:rPr>
        <w:t xml:space="preserve">conducted </w:t>
      </w:r>
      <w:r w:rsidR="00B46627" w:rsidRPr="00AA1BA4">
        <w:rPr>
          <w:rFonts w:asciiTheme="minorHAnsi" w:hAnsiTheme="minorHAnsi" w:cstheme="minorHAnsi"/>
          <w:color w:val="auto"/>
        </w:rPr>
        <w:t>in 0.5 M H</w:t>
      </w:r>
      <w:r w:rsidR="00B46627" w:rsidRPr="00AA1BA4">
        <w:rPr>
          <w:rFonts w:asciiTheme="minorHAnsi" w:hAnsiTheme="minorHAnsi" w:cstheme="minorHAnsi"/>
          <w:color w:val="auto"/>
          <w:vertAlign w:val="subscript"/>
        </w:rPr>
        <w:t>2</w:t>
      </w:r>
      <w:r w:rsidR="00B46627" w:rsidRPr="00AA1BA4">
        <w:rPr>
          <w:rFonts w:asciiTheme="minorHAnsi" w:hAnsiTheme="minorHAnsi" w:cstheme="minorHAnsi"/>
          <w:color w:val="auto"/>
        </w:rPr>
        <w:t>SO</w:t>
      </w:r>
      <w:r w:rsidR="00B46627" w:rsidRPr="00AA1BA4">
        <w:rPr>
          <w:rFonts w:asciiTheme="minorHAnsi" w:hAnsiTheme="minorHAnsi" w:cstheme="minorHAnsi"/>
          <w:color w:val="auto"/>
          <w:vertAlign w:val="subscript"/>
        </w:rPr>
        <w:t>4</w:t>
      </w:r>
      <w:r w:rsidR="00B46627" w:rsidRPr="00AA1BA4">
        <w:rPr>
          <w:rFonts w:asciiTheme="minorHAnsi" w:hAnsiTheme="minorHAnsi" w:cstheme="minorHAnsi"/>
          <w:color w:val="auto"/>
        </w:rPr>
        <w:t xml:space="preserve"> </w:t>
      </w:r>
      <w:r w:rsidR="006C3A5A" w:rsidRPr="00AA1BA4">
        <w:rPr>
          <w:rFonts w:asciiTheme="minorHAnsi" w:hAnsiTheme="minorHAnsi" w:cstheme="minorHAnsi"/>
          <w:color w:val="auto"/>
        </w:rPr>
        <w:t xml:space="preserve">using a </w:t>
      </w:r>
      <w:proofErr w:type="gramStart"/>
      <w:r w:rsidR="006C3A5A" w:rsidRPr="00AA1BA4">
        <w:rPr>
          <w:rFonts w:asciiTheme="minorHAnsi" w:hAnsiTheme="minorHAnsi" w:cstheme="minorHAnsi"/>
          <w:color w:val="auto"/>
        </w:rPr>
        <w:t>10 mA</w:t>
      </w:r>
      <w:proofErr w:type="gramEnd"/>
      <w:r w:rsidR="006C3A5A" w:rsidRPr="00AA1BA4">
        <w:rPr>
          <w:rFonts w:asciiTheme="minorHAnsi" w:hAnsiTheme="minorHAnsi" w:cstheme="minorHAnsi"/>
          <w:color w:val="auto"/>
        </w:rPr>
        <w:t xml:space="preserve"> </w:t>
      </w:r>
      <w:r w:rsidR="003E2B66" w:rsidRPr="00AA1BA4">
        <w:rPr>
          <w:rFonts w:asciiTheme="minorHAnsi" w:hAnsiTheme="minorHAnsi" w:cstheme="minorHAnsi"/>
          <w:color w:val="auto"/>
        </w:rPr>
        <w:t>amplitude</w:t>
      </w:r>
      <w:r w:rsidR="006C3A5A" w:rsidRPr="00AA1BA4">
        <w:rPr>
          <w:rFonts w:asciiTheme="minorHAnsi" w:hAnsiTheme="minorHAnsi" w:cstheme="minorHAnsi"/>
          <w:color w:val="auto"/>
        </w:rPr>
        <w:t xml:space="preserve"> sine wave across a frequency range of </w:t>
      </w:r>
      <w:r w:rsidR="00B46627" w:rsidRPr="00AA1BA4">
        <w:rPr>
          <w:rFonts w:asciiTheme="minorHAnsi" w:hAnsiTheme="minorHAnsi" w:cstheme="minorHAnsi"/>
          <w:color w:val="auto"/>
        </w:rPr>
        <w:t xml:space="preserve">140 kHz to 15 </w:t>
      </w:r>
      <w:proofErr w:type="spellStart"/>
      <w:r w:rsidR="00B46627" w:rsidRPr="00AA1BA4">
        <w:rPr>
          <w:rFonts w:asciiTheme="minorHAnsi" w:hAnsiTheme="minorHAnsi" w:cstheme="minorHAnsi"/>
          <w:color w:val="auto"/>
        </w:rPr>
        <w:t>mHz.</w:t>
      </w:r>
      <w:proofErr w:type="spellEnd"/>
      <w:r w:rsidR="00C3414E">
        <w:rPr>
          <w:rFonts w:asciiTheme="minorHAnsi" w:hAnsiTheme="minorHAnsi" w:cstheme="minorHAnsi"/>
          <w:color w:val="auto"/>
        </w:rPr>
        <w:t xml:space="preserve"> </w:t>
      </w:r>
      <w:r w:rsidR="00365894">
        <w:rPr>
          <w:rFonts w:asciiTheme="minorHAnsi" w:hAnsiTheme="minorHAnsi" w:cstheme="minorHAnsi"/>
          <w:color w:val="auto"/>
        </w:rPr>
        <w:t xml:space="preserve">The incomplete semicircle in the high frequency region shown in </w:t>
      </w:r>
      <w:r w:rsidR="00365894" w:rsidRPr="00365894">
        <w:rPr>
          <w:rFonts w:asciiTheme="minorHAnsi" w:hAnsiTheme="minorHAnsi" w:cstheme="minorHAnsi"/>
          <w:b/>
          <w:color w:val="auto"/>
        </w:rPr>
        <w:t xml:space="preserve">Figure </w:t>
      </w:r>
      <w:r w:rsidR="00D26F93">
        <w:rPr>
          <w:rFonts w:asciiTheme="minorHAnsi" w:hAnsiTheme="minorHAnsi" w:cstheme="minorHAnsi"/>
          <w:b/>
          <w:color w:val="auto"/>
        </w:rPr>
        <w:t>8</w:t>
      </w:r>
      <w:r w:rsidR="00365894" w:rsidRPr="00365894">
        <w:rPr>
          <w:rFonts w:asciiTheme="minorHAnsi" w:hAnsiTheme="minorHAnsi" w:cstheme="minorHAnsi"/>
          <w:b/>
          <w:color w:val="auto"/>
        </w:rPr>
        <w:t>b</w:t>
      </w:r>
      <w:r w:rsidR="00365894">
        <w:rPr>
          <w:rFonts w:asciiTheme="minorHAnsi" w:hAnsiTheme="minorHAnsi" w:cstheme="minorHAnsi"/>
          <w:color w:val="auto"/>
        </w:rPr>
        <w:t xml:space="preserve"> indicates low charge transfer resistance</w:t>
      </w:r>
      <w:r w:rsidR="00B75748">
        <w:rPr>
          <w:rFonts w:asciiTheme="minorHAnsi" w:hAnsiTheme="minorHAnsi" w:cstheme="minorHAnsi"/>
          <w:color w:val="auto"/>
        </w:rPr>
        <w:t xml:space="preserve"> and</w:t>
      </w:r>
      <w:r w:rsidR="00365894">
        <w:rPr>
          <w:rFonts w:asciiTheme="minorHAnsi" w:hAnsiTheme="minorHAnsi" w:cstheme="minorHAnsi"/>
          <w:color w:val="auto"/>
        </w:rPr>
        <w:t xml:space="preserve"> double layer capacitance</w:t>
      </w:r>
      <w:r w:rsidR="00B75748">
        <w:rPr>
          <w:rFonts w:asciiTheme="minorHAnsi" w:hAnsiTheme="minorHAnsi" w:cstheme="minorHAnsi"/>
          <w:color w:val="auto"/>
        </w:rPr>
        <w:t xml:space="preserve"> for the CNF-palladium composite aerogel</w:t>
      </w:r>
      <w:r w:rsidR="00365894">
        <w:rPr>
          <w:rFonts w:asciiTheme="minorHAnsi" w:hAnsiTheme="minorHAnsi" w:cstheme="minorHAnsi"/>
          <w:color w:val="auto"/>
        </w:rPr>
        <w:t>.</w:t>
      </w:r>
      <w:r w:rsidR="00B75748">
        <w:rPr>
          <w:rFonts w:asciiTheme="minorHAnsi" w:hAnsiTheme="minorHAnsi" w:cstheme="minorHAnsi"/>
          <w:color w:val="auto"/>
        </w:rPr>
        <w:t xml:space="preserve"> CV scans performed in 0.5 M H</w:t>
      </w:r>
      <w:r w:rsidR="00B75748" w:rsidRPr="00B75748">
        <w:rPr>
          <w:rFonts w:asciiTheme="minorHAnsi" w:hAnsiTheme="minorHAnsi" w:cstheme="minorHAnsi"/>
          <w:color w:val="auto"/>
          <w:vertAlign w:val="subscript"/>
        </w:rPr>
        <w:t>2</w:t>
      </w:r>
      <w:r w:rsidR="00B75748">
        <w:rPr>
          <w:rFonts w:asciiTheme="minorHAnsi" w:hAnsiTheme="minorHAnsi" w:cstheme="minorHAnsi"/>
          <w:color w:val="auto"/>
        </w:rPr>
        <w:t>SO</w:t>
      </w:r>
      <w:r w:rsidR="00B75748" w:rsidRPr="00B75748">
        <w:rPr>
          <w:rFonts w:asciiTheme="minorHAnsi" w:hAnsiTheme="minorHAnsi" w:cstheme="minorHAnsi"/>
          <w:color w:val="auto"/>
          <w:vertAlign w:val="subscript"/>
        </w:rPr>
        <w:t>4</w:t>
      </w:r>
      <w:r w:rsidR="00B75748">
        <w:rPr>
          <w:rFonts w:asciiTheme="minorHAnsi" w:hAnsiTheme="minorHAnsi" w:cstheme="minorHAnsi"/>
          <w:color w:val="auto"/>
        </w:rPr>
        <w:t xml:space="preserve"> from -0.2 V to 1.2 V (vs Ag/AgCl) at scan rates of 10, 25, 50, and 75 mV/s are shown in </w:t>
      </w:r>
      <w:r w:rsidR="00B75748" w:rsidRPr="00B75748">
        <w:rPr>
          <w:rFonts w:asciiTheme="minorHAnsi" w:hAnsiTheme="minorHAnsi" w:cstheme="minorHAnsi"/>
          <w:b/>
          <w:color w:val="auto"/>
        </w:rPr>
        <w:t xml:space="preserve">Figure </w:t>
      </w:r>
      <w:r w:rsidR="00D26F93">
        <w:rPr>
          <w:rFonts w:asciiTheme="minorHAnsi" w:hAnsiTheme="minorHAnsi" w:cstheme="minorHAnsi"/>
          <w:b/>
          <w:color w:val="auto"/>
        </w:rPr>
        <w:t>8</w:t>
      </w:r>
      <w:r w:rsidR="00B75748" w:rsidRPr="00B75748">
        <w:rPr>
          <w:rFonts w:asciiTheme="minorHAnsi" w:hAnsiTheme="minorHAnsi" w:cstheme="minorHAnsi"/>
          <w:b/>
          <w:color w:val="auto"/>
        </w:rPr>
        <w:t>c</w:t>
      </w:r>
      <w:r w:rsidR="00B75748">
        <w:rPr>
          <w:rFonts w:asciiTheme="minorHAnsi" w:hAnsiTheme="minorHAnsi" w:cstheme="minorHAnsi"/>
          <w:b/>
          <w:color w:val="auto"/>
        </w:rPr>
        <w:t>,</w:t>
      </w:r>
      <w:r w:rsidR="00B75748">
        <w:rPr>
          <w:rFonts w:asciiTheme="minorHAnsi" w:hAnsiTheme="minorHAnsi" w:cstheme="minorHAnsi"/>
          <w:color w:val="auto"/>
        </w:rPr>
        <w:t xml:space="preserve"> with the 10 mV/s scan shown separately in </w:t>
      </w:r>
      <w:r w:rsidR="00B75748" w:rsidRPr="00B75748">
        <w:rPr>
          <w:rFonts w:asciiTheme="minorHAnsi" w:hAnsiTheme="minorHAnsi" w:cstheme="minorHAnsi"/>
          <w:b/>
          <w:color w:val="auto"/>
        </w:rPr>
        <w:t xml:space="preserve">Figure </w:t>
      </w:r>
      <w:r w:rsidR="00D26F93">
        <w:rPr>
          <w:rFonts w:asciiTheme="minorHAnsi" w:hAnsiTheme="minorHAnsi" w:cstheme="minorHAnsi"/>
          <w:b/>
          <w:color w:val="auto"/>
        </w:rPr>
        <w:t>8</w:t>
      </w:r>
      <w:r w:rsidR="00B75748" w:rsidRPr="00B75748">
        <w:rPr>
          <w:rFonts w:asciiTheme="minorHAnsi" w:hAnsiTheme="minorHAnsi" w:cstheme="minorHAnsi"/>
          <w:b/>
          <w:color w:val="auto"/>
        </w:rPr>
        <w:t>d</w:t>
      </w:r>
      <w:r w:rsidR="00B75748">
        <w:rPr>
          <w:rFonts w:asciiTheme="minorHAnsi" w:hAnsiTheme="minorHAnsi" w:cstheme="minorHAnsi"/>
          <w:color w:val="auto"/>
        </w:rPr>
        <w:t xml:space="preserve">. The CV scans indicate hydrogen adsorption and desorption </w:t>
      </w:r>
      <w:r w:rsidR="00183DC1">
        <w:rPr>
          <w:rFonts w:asciiTheme="minorHAnsi" w:hAnsiTheme="minorHAnsi" w:cstheme="minorHAnsi"/>
          <w:color w:val="auto"/>
        </w:rPr>
        <w:t>at</w:t>
      </w:r>
      <w:r w:rsidR="00B75748">
        <w:rPr>
          <w:rFonts w:asciiTheme="minorHAnsi" w:hAnsiTheme="minorHAnsi" w:cstheme="minorHAnsi"/>
          <w:color w:val="auto"/>
        </w:rPr>
        <w:t xml:space="preserve"> potentials less than 0 V, a</w:t>
      </w:r>
      <w:r w:rsidR="00AA1BA4">
        <w:rPr>
          <w:rFonts w:asciiTheme="minorHAnsi" w:hAnsiTheme="minorHAnsi" w:cstheme="minorHAnsi"/>
          <w:color w:val="auto"/>
        </w:rPr>
        <w:t>s well as characteristic oxidation</w:t>
      </w:r>
      <w:r w:rsidR="00B75748">
        <w:rPr>
          <w:rFonts w:asciiTheme="minorHAnsi" w:hAnsiTheme="minorHAnsi" w:cstheme="minorHAnsi"/>
          <w:color w:val="auto"/>
        </w:rPr>
        <w:t xml:space="preserve"> and reduction peaks </w:t>
      </w:r>
      <w:r w:rsidR="00AA1BA4">
        <w:rPr>
          <w:rFonts w:asciiTheme="minorHAnsi" w:hAnsiTheme="minorHAnsi" w:cstheme="minorHAnsi"/>
          <w:color w:val="auto"/>
        </w:rPr>
        <w:t xml:space="preserve">for palladium </w:t>
      </w:r>
      <w:r w:rsidR="00B75748">
        <w:rPr>
          <w:rFonts w:asciiTheme="minorHAnsi" w:hAnsiTheme="minorHAnsi" w:cstheme="minorHAnsi"/>
          <w:color w:val="auto"/>
        </w:rPr>
        <w:t xml:space="preserve">greater than </w:t>
      </w:r>
      <w:r w:rsidR="00AA1BA4">
        <w:rPr>
          <w:rFonts w:asciiTheme="minorHAnsi" w:hAnsiTheme="minorHAnsi" w:cstheme="minorHAnsi"/>
          <w:color w:val="auto"/>
        </w:rPr>
        <w:t>0.5 V.</w:t>
      </w:r>
    </w:p>
    <w:p w14:paraId="12B7604F" w14:textId="77777777" w:rsidR="00945069" w:rsidRPr="008B4890" w:rsidRDefault="00945069" w:rsidP="00600AF8">
      <w:pPr>
        <w:rPr>
          <w:rFonts w:asciiTheme="minorHAnsi" w:hAnsiTheme="minorHAnsi" w:cstheme="minorHAnsi"/>
          <w:color w:val="auto"/>
        </w:rPr>
      </w:pPr>
    </w:p>
    <w:p w14:paraId="5FBD198A" w14:textId="684520F3" w:rsidR="008B4890" w:rsidRPr="00600AF8" w:rsidRDefault="00B32616" w:rsidP="00600AF8">
      <w:pPr>
        <w:rPr>
          <w:rFonts w:asciiTheme="minorHAnsi" w:hAnsiTheme="minorHAnsi" w:cstheme="minorHAnsi"/>
          <w:color w:val="auto"/>
        </w:rPr>
      </w:pPr>
      <w:r w:rsidRPr="008B4890">
        <w:rPr>
          <w:rFonts w:asciiTheme="minorHAnsi" w:hAnsiTheme="minorHAnsi" w:cstheme="minorHAnsi"/>
          <w:b/>
          <w:color w:val="auto"/>
        </w:rPr>
        <w:t xml:space="preserve">FIGURE </w:t>
      </w:r>
      <w:r w:rsidR="0013621E" w:rsidRPr="008B4890">
        <w:rPr>
          <w:rFonts w:asciiTheme="minorHAnsi" w:hAnsiTheme="minorHAnsi" w:cstheme="minorHAnsi"/>
          <w:b/>
          <w:color w:val="auto"/>
        </w:rPr>
        <w:t xml:space="preserve">AND TABLE </w:t>
      </w:r>
      <w:r w:rsidRPr="008B4890">
        <w:rPr>
          <w:rFonts w:asciiTheme="minorHAnsi" w:hAnsiTheme="minorHAnsi" w:cstheme="minorHAnsi"/>
          <w:b/>
          <w:color w:val="auto"/>
        </w:rPr>
        <w:t>LEGENDS:</w:t>
      </w:r>
      <w:r w:rsidRPr="008B4890">
        <w:rPr>
          <w:rFonts w:asciiTheme="minorHAnsi" w:hAnsiTheme="minorHAnsi" w:cstheme="minorHAnsi"/>
          <w:color w:val="auto"/>
        </w:rPr>
        <w:t xml:space="preserve"> </w:t>
      </w:r>
    </w:p>
    <w:p w14:paraId="453C4810" w14:textId="0CDBE2F5" w:rsidR="009B1070" w:rsidRDefault="008B4890" w:rsidP="00600AF8">
      <w:pPr>
        <w:rPr>
          <w:rFonts w:asciiTheme="minorHAnsi" w:hAnsiTheme="minorHAnsi" w:cstheme="minorHAnsi"/>
          <w:color w:val="auto"/>
        </w:rPr>
      </w:pPr>
      <w:r w:rsidRPr="008B4890">
        <w:rPr>
          <w:rFonts w:asciiTheme="minorHAnsi" w:hAnsiTheme="minorHAnsi" w:cstheme="minorHAnsi"/>
          <w:b/>
          <w:color w:val="auto"/>
        </w:rPr>
        <w:t>Figure</w:t>
      </w:r>
      <w:r w:rsidR="009B1070" w:rsidRPr="008B4890">
        <w:rPr>
          <w:rFonts w:asciiTheme="minorHAnsi" w:hAnsiTheme="minorHAnsi" w:cstheme="minorHAnsi"/>
          <w:b/>
          <w:color w:val="auto"/>
        </w:rPr>
        <w:t xml:space="preserve"> 1</w:t>
      </w:r>
      <w:r w:rsidR="00791BB3">
        <w:rPr>
          <w:rFonts w:asciiTheme="minorHAnsi" w:hAnsiTheme="minorHAnsi" w:cstheme="minorHAnsi"/>
          <w:color w:val="auto"/>
        </w:rPr>
        <w:t>.</w:t>
      </w:r>
      <w:r w:rsidR="009B1070" w:rsidRPr="008B4890">
        <w:rPr>
          <w:rFonts w:asciiTheme="minorHAnsi" w:hAnsiTheme="minorHAnsi" w:cstheme="minorHAnsi"/>
          <w:color w:val="auto"/>
        </w:rPr>
        <w:t xml:space="preserve"> </w:t>
      </w:r>
      <w:r w:rsidR="007673DE" w:rsidRPr="00600AF8">
        <w:rPr>
          <w:rFonts w:asciiTheme="minorHAnsi" w:hAnsiTheme="minorHAnsi" w:cstheme="minorHAnsi"/>
          <w:b/>
          <w:color w:val="auto"/>
        </w:rPr>
        <w:t>Aerogel synthesis scheme.</w:t>
      </w:r>
      <w:r w:rsidR="007673DE" w:rsidRPr="007673DE">
        <w:rPr>
          <w:rFonts w:asciiTheme="minorHAnsi" w:hAnsiTheme="minorHAnsi" w:cstheme="minorHAnsi"/>
          <w:color w:val="auto"/>
        </w:rPr>
        <w:t xml:space="preserve"> </w:t>
      </w:r>
      <w:r w:rsidR="007673DE" w:rsidRPr="00F44FD9">
        <w:rPr>
          <w:rFonts w:asciiTheme="minorHAnsi" w:hAnsiTheme="minorHAnsi" w:cstheme="minorHAnsi"/>
          <w:color w:val="auto"/>
        </w:rPr>
        <w:t>(</w:t>
      </w:r>
      <w:r w:rsidR="007673DE" w:rsidRPr="00511D11">
        <w:rPr>
          <w:rFonts w:asciiTheme="minorHAnsi" w:hAnsiTheme="minorHAnsi" w:cstheme="minorHAnsi"/>
          <w:b/>
          <w:bCs/>
          <w:color w:val="auto"/>
        </w:rPr>
        <w:t>a</w:t>
      </w:r>
      <w:r w:rsidR="007673DE" w:rsidRPr="00F44FD9">
        <w:rPr>
          <w:rFonts w:asciiTheme="minorHAnsi" w:hAnsiTheme="minorHAnsi" w:cstheme="minorHAnsi"/>
          <w:color w:val="auto"/>
        </w:rPr>
        <w:t xml:space="preserve">) </w:t>
      </w:r>
      <w:r w:rsidR="00511D11">
        <w:rPr>
          <w:rFonts w:asciiTheme="minorHAnsi" w:hAnsiTheme="minorHAnsi" w:cstheme="minorHAnsi"/>
          <w:color w:val="auto"/>
        </w:rPr>
        <w:t>C</w:t>
      </w:r>
      <w:r w:rsidR="007673DE" w:rsidRPr="00F44FD9">
        <w:rPr>
          <w:rFonts w:asciiTheme="minorHAnsi" w:hAnsiTheme="minorHAnsi" w:cstheme="minorHAnsi"/>
          <w:color w:val="auto"/>
        </w:rPr>
        <w:t>ross linking carboxymethyl cellulose nanofibers (CNF) with</w:t>
      </w:r>
      <w:r w:rsidR="00F44FD9" w:rsidRPr="00F44FD9">
        <w:rPr>
          <w:rFonts w:asciiTheme="minorHAnsi" w:hAnsiTheme="minorHAnsi" w:cstheme="minorHAnsi"/>
          <w:color w:val="auto"/>
        </w:rPr>
        <w:t xml:space="preserve"> </w:t>
      </w:r>
      <w:r w:rsidR="007673DE" w:rsidRPr="00F44FD9">
        <w:rPr>
          <w:rFonts w:asciiTheme="minorHAnsi" w:hAnsiTheme="minorHAnsi" w:cstheme="minorHAnsi"/>
          <w:color w:val="auto"/>
        </w:rPr>
        <w:t>EDC and ethylenediamine as a linker molecule</w:t>
      </w:r>
      <w:r w:rsidR="00511D11">
        <w:rPr>
          <w:rFonts w:asciiTheme="minorHAnsi" w:hAnsiTheme="minorHAnsi" w:cstheme="minorHAnsi"/>
          <w:color w:val="auto"/>
        </w:rPr>
        <w:t>.</w:t>
      </w:r>
      <w:r w:rsidR="007673DE" w:rsidRPr="00F44FD9">
        <w:rPr>
          <w:rFonts w:asciiTheme="minorHAnsi" w:hAnsiTheme="minorHAnsi" w:cstheme="minorHAnsi"/>
          <w:color w:val="auto"/>
        </w:rPr>
        <w:t xml:space="preserve"> (</w:t>
      </w:r>
      <w:r w:rsidR="007673DE" w:rsidRPr="00511D11">
        <w:rPr>
          <w:rFonts w:asciiTheme="minorHAnsi" w:hAnsiTheme="minorHAnsi" w:cstheme="minorHAnsi"/>
          <w:b/>
          <w:bCs/>
          <w:color w:val="auto"/>
        </w:rPr>
        <w:t>b</w:t>
      </w:r>
      <w:r w:rsidR="002F69A1">
        <w:rPr>
          <w:rFonts w:asciiTheme="minorHAnsi" w:hAnsiTheme="minorHAnsi" w:cstheme="minorHAnsi"/>
          <w:color w:val="auto"/>
        </w:rPr>
        <w:t>,</w:t>
      </w:r>
      <w:r w:rsidR="00511D11">
        <w:rPr>
          <w:rFonts w:asciiTheme="minorHAnsi" w:hAnsiTheme="minorHAnsi" w:cstheme="minorHAnsi"/>
          <w:color w:val="auto"/>
        </w:rPr>
        <w:t xml:space="preserve"> </w:t>
      </w:r>
      <w:r w:rsidR="007673DE" w:rsidRPr="00511D11">
        <w:rPr>
          <w:rFonts w:asciiTheme="minorHAnsi" w:hAnsiTheme="minorHAnsi" w:cstheme="minorHAnsi"/>
          <w:b/>
          <w:bCs/>
          <w:color w:val="auto"/>
        </w:rPr>
        <w:t>c</w:t>
      </w:r>
      <w:r w:rsidR="007673DE" w:rsidRPr="00F44FD9">
        <w:rPr>
          <w:rFonts w:asciiTheme="minorHAnsi" w:hAnsiTheme="minorHAnsi" w:cstheme="minorHAnsi"/>
          <w:color w:val="auto"/>
        </w:rPr>
        <w:t xml:space="preserve">) </w:t>
      </w:r>
      <w:r w:rsidR="00511D11">
        <w:rPr>
          <w:rFonts w:asciiTheme="minorHAnsi" w:hAnsiTheme="minorHAnsi" w:cstheme="minorHAnsi"/>
          <w:color w:val="auto"/>
        </w:rPr>
        <w:t>C</w:t>
      </w:r>
      <w:r w:rsidR="007673DE" w:rsidRPr="00F44FD9">
        <w:rPr>
          <w:rFonts w:asciiTheme="minorHAnsi" w:hAnsiTheme="minorHAnsi" w:cstheme="minorHAnsi"/>
          <w:color w:val="auto"/>
        </w:rPr>
        <w:t>ross-linked carboxymethyl cellulose nanofibers</w:t>
      </w:r>
      <w:r w:rsidR="00511D11">
        <w:rPr>
          <w:rFonts w:asciiTheme="minorHAnsi" w:hAnsiTheme="minorHAnsi" w:cstheme="minorHAnsi"/>
          <w:color w:val="auto"/>
        </w:rPr>
        <w:t>.</w:t>
      </w:r>
      <w:r w:rsidR="007673DE" w:rsidRPr="00F44FD9">
        <w:rPr>
          <w:rFonts w:asciiTheme="minorHAnsi" w:hAnsiTheme="minorHAnsi" w:cstheme="minorHAnsi"/>
          <w:color w:val="auto"/>
        </w:rPr>
        <w:t xml:space="preserve"> (</w:t>
      </w:r>
      <w:r w:rsidR="007673DE" w:rsidRPr="00511D11">
        <w:rPr>
          <w:rFonts w:asciiTheme="minorHAnsi" w:hAnsiTheme="minorHAnsi" w:cstheme="minorHAnsi"/>
          <w:b/>
          <w:bCs/>
          <w:color w:val="auto"/>
        </w:rPr>
        <w:t>d</w:t>
      </w:r>
      <w:r w:rsidR="007673DE" w:rsidRPr="00F44FD9">
        <w:rPr>
          <w:rFonts w:asciiTheme="minorHAnsi" w:hAnsiTheme="minorHAnsi" w:cstheme="minorHAnsi"/>
          <w:color w:val="auto"/>
        </w:rPr>
        <w:t>) CNF hydrogel equilibrated with palladium salt solution</w:t>
      </w:r>
      <w:r w:rsidR="00511D11">
        <w:rPr>
          <w:rFonts w:asciiTheme="minorHAnsi" w:hAnsiTheme="minorHAnsi" w:cstheme="minorHAnsi"/>
          <w:color w:val="auto"/>
        </w:rPr>
        <w:t>.</w:t>
      </w:r>
      <w:r w:rsidR="007673DE" w:rsidRPr="00F44FD9">
        <w:rPr>
          <w:rFonts w:asciiTheme="minorHAnsi" w:hAnsiTheme="minorHAnsi" w:cstheme="minorHAnsi"/>
          <w:color w:val="auto"/>
        </w:rPr>
        <w:t xml:space="preserve"> (</w:t>
      </w:r>
      <w:r w:rsidR="007673DE" w:rsidRPr="00511D11">
        <w:rPr>
          <w:rFonts w:asciiTheme="minorHAnsi" w:hAnsiTheme="minorHAnsi" w:cstheme="minorHAnsi"/>
          <w:b/>
          <w:bCs/>
          <w:color w:val="auto"/>
        </w:rPr>
        <w:t>e</w:t>
      </w:r>
      <w:r w:rsidR="007673DE" w:rsidRPr="00F44FD9">
        <w:rPr>
          <w:rFonts w:asciiTheme="minorHAnsi" w:hAnsiTheme="minorHAnsi" w:cstheme="minorHAnsi"/>
          <w:color w:val="auto"/>
        </w:rPr>
        <w:t>) CN</w:t>
      </w:r>
      <w:r w:rsidR="007673DE" w:rsidRPr="007673DE">
        <w:rPr>
          <w:rFonts w:asciiTheme="minorHAnsi" w:hAnsiTheme="minorHAnsi" w:cstheme="minorHAnsi"/>
          <w:color w:val="auto"/>
        </w:rPr>
        <w:t xml:space="preserve">F </w:t>
      </w:r>
      <w:proofErr w:type="spellStart"/>
      <w:r w:rsidR="007673DE" w:rsidRPr="007673DE">
        <w:rPr>
          <w:rFonts w:asciiTheme="minorHAnsi" w:hAnsiTheme="minorHAnsi" w:cstheme="minorHAnsi"/>
          <w:color w:val="auto"/>
        </w:rPr>
        <w:t>biotemplated</w:t>
      </w:r>
      <w:proofErr w:type="spellEnd"/>
      <w:r w:rsidR="007673DE" w:rsidRPr="007673DE">
        <w:rPr>
          <w:rFonts w:asciiTheme="minorHAnsi" w:hAnsiTheme="minorHAnsi" w:cstheme="minorHAnsi"/>
          <w:color w:val="auto"/>
        </w:rPr>
        <w:t xml:space="preserve"> palladium composite</w:t>
      </w:r>
      <w:r w:rsidR="007673DE">
        <w:rPr>
          <w:rFonts w:asciiTheme="minorHAnsi" w:hAnsiTheme="minorHAnsi" w:cstheme="minorHAnsi"/>
          <w:color w:val="auto"/>
        </w:rPr>
        <w:t xml:space="preserve"> </w:t>
      </w:r>
      <w:r w:rsidR="007673DE" w:rsidRPr="007673DE">
        <w:rPr>
          <w:rFonts w:asciiTheme="minorHAnsi" w:hAnsiTheme="minorHAnsi" w:cstheme="minorHAnsi"/>
          <w:color w:val="auto"/>
        </w:rPr>
        <w:t>aerogel after reduction with NaBH</w:t>
      </w:r>
      <w:r w:rsidR="007673DE" w:rsidRPr="007673DE">
        <w:rPr>
          <w:rFonts w:asciiTheme="minorHAnsi" w:hAnsiTheme="minorHAnsi" w:cstheme="minorHAnsi"/>
          <w:color w:val="auto"/>
          <w:vertAlign w:val="subscript"/>
        </w:rPr>
        <w:t>4</w:t>
      </w:r>
      <w:r w:rsidR="007673DE" w:rsidRPr="007673DE">
        <w:rPr>
          <w:rFonts w:asciiTheme="minorHAnsi" w:hAnsiTheme="minorHAnsi" w:cstheme="minorHAnsi"/>
          <w:color w:val="auto"/>
        </w:rPr>
        <w:t xml:space="preserve">, rinsing, solvent exchange with ethanol, and </w:t>
      </w:r>
      <w:r w:rsidR="00183DC1">
        <w:rPr>
          <w:rFonts w:asciiTheme="minorHAnsi" w:hAnsiTheme="minorHAnsi" w:cstheme="minorHAnsi"/>
          <w:color w:val="auto"/>
        </w:rPr>
        <w:t>CO</w:t>
      </w:r>
      <w:r w:rsidR="00183DC1" w:rsidRPr="00183DC1">
        <w:rPr>
          <w:rFonts w:asciiTheme="minorHAnsi" w:hAnsiTheme="minorHAnsi" w:cstheme="minorHAnsi"/>
          <w:color w:val="auto"/>
          <w:vertAlign w:val="subscript"/>
        </w:rPr>
        <w:t>2</w:t>
      </w:r>
      <w:r w:rsidR="00183DC1">
        <w:rPr>
          <w:rFonts w:asciiTheme="minorHAnsi" w:hAnsiTheme="minorHAnsi" w:cstheme="minorHAnsi"/>
          <w:color w:val="auto"/>
        </w:rPr>
        <w:t xml:space="preserve"> </w:t>
      </w:r>
      <w:r w:rsidR="007673DE" w:rsidRPr="007673DE">
        <w:rPr>
          <w:rFonts w:asciiTheme="minorHAnsi" w:hAnsiTheme="minorHAnsi" w:cstheme="minorHAnsi"/>
          <w:color w:val="auto"/>
        </w:rPr>
        <w:t>supercritical drying.</w:t>
      </w:r>
      <w:r w:rsidR="009B1070" w:rsidRPr="008B4890">
        <w:rPr>
          <w:rFonts w:asciiTheme="minorHAnsi" w:hAnsiTheme="minorHAnsi" w:cstheme="minorHAnsi"/>
          <w:color w:val="auto"/>
        </w:rPr>
        <w:t xml:space="preserve"> Reproduced from reference </w:t>
      </w:r>
      <w:r w:rsidR="00F44FD9" w:rsidRPr="00F44FD9">
        <w:rPr>
          <w:rFonts w:asciiTheme="minorHAnsi" w:hAnsiTheme="minorHAnsi" w:cstheme="minorHAnsi"/>
          <w:color w:val="auto"/>
        </w:rPr>
        <w:t>26</w:t>
      </w:r>
      <w:r w:rsidR="009B1070" w:rsidRPr="008B4890">
        <w:rPr>
          <w:rFonts w:asciiTheme="minorHAnsi" w:hAnsiTheme="minorHAnsi" w:cstheme="minorHAnsi"/>
          <w:color w:val="auto"/>
        </w:rPr>
        <w:t xml:space="preserve"> with permission.</w:t>
      </w:r>
    </w:p>
    <w:p w14:paraId="588FF33F" w14:textId="5040D5F3" w:rsidR="00D26F93" w:rsidRDefault="00D26F93" w:rsidP="00600AF8">
      <w:pPr>
        <w:rPr>
          <w:rFonts w:asciiTheme="minorHAnsi" w:hAnsiTheme="minorHAnsi" w:cstheme="minorHAnsi"/>
          <w:color w:val="auto"/>
        </w:rPr>
      </w:pPr>
    </w:p>
    <w:p w14:paraId="625CB91F" w14:textId="7AFAEB70" w:rsidR="00D26F93" w:rsidRPr="008B4890" w:rsidRDefault="00D26F93" w:rsidP="00600AF8">
      <w:pPr>
        <w:rPr>
          <w:rFonts w:asciiTheme="minorHAnsi" w:hAnsiTheme="minorHAnsi" w:cstheme="minorHAnsi"/>
          <w:color w:val="auto"/>
        </w:rPr>
      </w:pPr>
      <w:r w:rsidRPr="00600AF8">
        <w:rPr>
          <w:rFonts w:asciiTheme="minorHAnsi" w:hAnsiTheme="minorHAnsi" w:cstheme="minorHAnsi"/>
          <w:b/>
          <w:color w:val="auto"/>
        </w:rPr>
        <w:t>Figure 2</w:t>
      </w:r>
      <w:r>
        <w:rPr>
          <w:rFonts w:asciiTheme="minorHAnsi" w:hAnsiTheme="minorHAnsi" w:cstheme="minorHAnsi"/>
          <w:color w:val="auto"/>
        </w:rPr>
        <w:t xml:space="preserve">. </w:t>
      </w:r>
      <w:r w:rsidRPr="00600AF8">
        <w:rPr>
          <w:rFonts w:asciiTheme="minorHAnsi" w:hAnsiTheme="minorHAnsi" w:cstheme="minorHAnsi"/>
          <w:b/>
          <w:color w:val="auto"/>
        </w:rPr>
        <w:t>FTIR spectra for 3% (w/w) carboxymethyl cellulose nanofiber (CNF) solution in deionized water and CNF hydrogels crosslinked with 1-ethyl-3-(3-dimethylaminopropyl) carbodiimide hydrochloride (EDC) in the presence of ethylenediamine and subsequently equilibrated in deionized water.</w:t>
      </w:r>
    </w:p>
    <w:p w14:paraId="7E613330" w14:textId="77777777" w:rsidR="009B1070" w:rsidRPr="008B4890" w:rsidRDefault="009B1070" w:rsidP="00600AF8">
      <w:pPr>
        <w:rPr>
          <w:rFonts w:asciiTheme="minorHAnsi" w:hAnsiTheme="minorHAnsi" w:cstheme="minorHAnsi"/>
          <w:color w:val="auto"/>
        </w:rPr>
      </w:pPr>
    </w:p>
    <w:p w14:paraId="15929A53" w14:textId="52788131" w:rsidR="007673DE" w:rsidRPr="00F44FD9" w:rsidRDefault="008B4890" w:rsidP="00600AF8">
      <w:pPr>
        <w:rPr>
          <w:rFonts w:asciiTheme="minorHAnsi" w:hAnsiTheme="minorHAnsi" w:cstheme="minorHAnsi"/>
          <w:color w:val="auto"/>
        </w:rPr>
      </w:pPr>
      <w:r w:rsidRPr="008B4890">
        <w:rPr>
          <w:rFonts w:asciiTheme="minorHAnsi" w:hAnsiTheme="minorHAnsi" w:cstheme="minorHAnsi"/>
          <w:b/>
          <w:color w:val="auto"/>
        </w:rPr>
        <w:t>Figure</w:t>
      </w:r>
      <w:r w:rsidR="009B1070" w:rsidRPr="008B4890">
        <w:rPr>
          <w:rFonts w:asciiTheme="minorHAnsi" w:hAnsiTheme="minorHAnsi" w:cstheme="minorHAnsi"/>
          <w:b/>
          <w:color w:val="auto"/>
        </w:rPr>
        <w:t xml:space="preserve"> </w:t>
      </w:r>
      <w:r w:rsidR="00D26F93">
        <w:rPr>
          <w:rFonts w:asciiTheme="minorHAnsi" w:hAnsiTheme="minorHAnsi" w:cstheme="minorHAnsi"/>
          <w:b/>
          <w:color w:val="auto"/>
        </w:rPr>
        <w:t>3</w:t>
      </w:r>
      <w:r w:rsidR="00791BB3">
        <w:rPr>
          <w:rFonts w:asciiTheme="minorHAnsi" w:hAnsiTheme="minorHAnsi" w:cstheme="minorHAnsi"/>
          <w:color w:val="auto"/>
        </w:rPr>
        <w:t>.</w:t>
      </w:r>
      <w:r w:rsidR="009B1070" w:rsidRPr="008B4890">
        <w:rPr>
          <w:rFonts w:asciiTheme="minorHAnsi" w:hAnsiTheme="minorHAnsi" w:cstheme="minorHAnsi"/>
          <w:color w:val="auto"/>
        </w:rPr>
        <w:t xml:space="preserve"> </w:t>
      </w:r>
      <w:r w:rsidR="007673DE" w:rsidRPr="00600AF8">
        <w:rPr>
          <w:rFonts w:asciiTheme="minorHAnsi" w:hAnsiTheme="minorHAnsi" w:cstheme="minorHAnsi"/>
          <w:b/>
          <w:color w:val="auto"/>
        </w:rPr>
        <w:t>Aerogel synthesis process photos.</w:t>
      </w:r>
      <w:r w:rsidR="007673DE" w:rsidRPr="00F44FD9">
        <w:rPr>
          <w:rFonts w:asciiTheme="minorHAnsi" w:hAnsiTheme="minorHAnsi" w:cstheme="minorHAnsi"/>
          <w:color w:val="auto"/>
        </w:rPr>
        <w:t xml:space="preserve"> (</w:t>
      </w:r>
      <w:r w:rsidR="007673DE" w:rsidRPr="00511D11">
        <w:rPr>
          <w:rFonts w:asciiTheme="minorHAnsi" w:hAnsiTheme="minorHAnsi" w:cstheme="minorHAnsi"/>
          <w:b/>
          <w:bCs/>
          <w:color w:val="auto"/>
        </w:rPr>
        <w:t>a</w:t>
      </w:r>
      <w:r w:rsidR="007673DE" w:rsidRPr="00F44FD9">
        <w:rPr>
          <w:rFonts w:asciiTheme="minorHAnsi" w:hAnsiTheme="minorHAnsi" w:cstheme="minorHAnsi"/>
          <w:color w:val="auto"/>
        </w:rPr>
        <w:t xml:space="preserve">) </w:t>
      </w:r>
      <w:r w:rsidR="00511D11">
        <w:rPr>
          <w:rFonts w:asciiTheme="minorHAnsi" w:hAnsiTheme="minorHAnsi" w:cstheme="minorHAnsi"/>
          <w:color w:val="auto"/>
        </w:rPr>
        <w:t>C</w:t>
      </w:r>
      <w:r w:rsidR="007673DE" w:rsidRPr="00F44FD9">
        <w:rPr>
          <w:rFonts w:asciiTheme="minorHAnsi" w:hAnsiTheme="minorHAnsi" w:cstheme="minorHAnsi"/>
          <w:color w:val="auto"/>
        </w:rPr>
        <w:t>ross-linked carboxymethyl cellulose nanofiber</w:t>
      </w:r>
    </w:p>
    <w:p w14:paraId="343718C7" w14:textId="77777777" w:rsidR="007673DE" w:rsidRPr="00F44FD9" w:rsidRDefault="007673DE" w:rsidP="00600AF8">
      <w:pPr>
        <w:rPr>
          <w:rFonts w:asciiTheme="minorHAnsi" w:hAnsiTheme="minorHAnsi" w:cstheme="minorHAnsi"/>
          <w:color w:val="auto"/>
        </w:rPr>
      </w:pPr>
      <w:r w:rsidRPr="00F44FD9">
        <w:rPr>
          <w:rFonts w:asciiTheme="minorHAnsi" w:hAnsiTheme="minorHAnsi" w:cstheme="minorHAnsi"/>
          <w:color w:val="auto"/>
        </w:rPr>
        <w:t>hydrogels with EDC and ethylenediamine as a linker molecule. CNF hydrogels equilibrated with</w:t>
      </w:r>
    </w:p>
    <w:p w14:paraId="34A55F56" w14:textId="29EEA436" w:rsidR="009B1070" w:rsidRPr="008B4890" w:rsidRDefault="007673DE" w:rsidP="00600AF8">
      <w:pPr>
        <w:rPr>
          <w:rFonts w:asciiTheme="minorHAnsi" w:hAnsiTheme="minorHAnsi" w:cstheme="minorHAnsi"/>
          <w:color w:val="auto"/>
        </w:rPr>
      </w:pPr>
      <w:r w:rsidRPr="00F44FD9">
        <w:rPr>
          <w:rFonts w:asciiTheme="minorHAnsi" w:hAnsiTheme="minorHAnsi" w:cstheme="minorHAnsi"/>
          <w:color w:val="auto"/>
        </w:rPr>
        <w:t>palladium salt solutions of 1, 10, 50, 100, 500, and 1000 mM for (</w:t>
      </w:r>
      <w:r w:rsidRPr="00511D11">
        <w:rPr>
          <w:rFonts w:asciiTheme="minorHAnsi" w:hAnsiTheme="minorHAnsi" w:cstheme="minorHAnsi"/>
          <w:b/>
          <w:bCs/>
          <w:color w:val="auto"/>
        </w:rPr>
        <w:t>b</w:t>
      </w:r>
      <w:r w:rsidRPr="00F44FD9">
        <w:rPr>
          <w:rFonts w:asciiTheme="minorHAnsi" w:hAnsiTheme="minorHAnsi" w:cstheme="minorHAnsi"/>
          <w:color w:val="auto"/>
        </w:rPr>
        <w:t xml:space="preserve">) </w:t>
      </w:r>
      <w:proofErr w:type="gramStart"/>
      <w:r w:rsidRPr="00F44FD9">
        <w:rPr>
          <w:rFonts w:asciiTheme="minorHAnsi" w:hAnsiTheme="minorHAnsi" w:cstheme="minorHAnsi"/>
          <w:color w:val="auto"/>
        </w:rPr>
        <w:t>Pd(</w:t>
      </w:r>
      <w:proofErr w:type="gramEnd"/>
      <w:r w:rsidRPr="00F44FD9">
        <w:rPr>
          <w:rFonts w:asciiTheme="minorHAnsi" w:hAnsiTheme="minorHAnsi" w:cstheme="minorHAnsi"/>
          <w:color w:val="auto"/>
        </w:rPr>
        <w:t>NH</w:t>
      </w:r>
      <w:r w:rsidRPr="00F44FD9">
        <w:rPr>
          <w:rFonts w:asciiTheme="minorHAnsi" w:hAnsiTheme="minorHAnsi" w:cstheme="minorHAnsi"/>
          <w:color w:val="auto"/>
          <w:vertAlign w:val="subscript"/>
        </w:rPr>
        <w:t>3</w:t>
      </w:r>
      <w:r w:rsidRPr="00F44FD9">
        <w:rPr>
          <w:rFonts w:asciiTheme="minorHAnsi" w:hAnsiTheme="minorHAnsi" w:cstheme="minorHAnsi"/>
          <w:color w:val="auto"/>
        </w:rPr>
        <w:t>)</w:t>
      </w:r>
      <w:r w:rsidRPr="00183DC1">
        <w:rPr>
          <w:rFonts w:asciiTheme="minorHAnsi" w:hAnsiTheme="minorHAnsi" w:cstheme="minorHAnsi"/>
          <w:color w:val="auto"/>
          <w:vertAlign w:val="subscript"/>
        </w:rPr>
        <w:t>4</w:t>
      </w:r>
      <w:r w:rsidRPr="00F44FD9">
        <w:rPr>
          <w:rFonts w:asciiTheme="minorHAnsi" w:hAnsiTheme="minorHAnsi" w:cstheme="minorHAnsi"/>
          <w:color w:val="auto"/>
        </w:rPr>
        <w:t>Cl</w:t>
      </w:r>
      <w:r w:rsidRPr="00F44FD9">
        <w:rPr>
          <w:rFonts w:asciiTheme="minorHAnsi" w:hAnsiTheme="minorHAnsi" w:cstheme="minorHAnsi"/>
          <w:color w:val="auto"/>
          <w:vertAlign w:val="subscript"/>
        </w:rPr>
        <w:t>2</w:t>
      </w:r>
      <w:r w:rsidRPr="00F44FD9">
        <w:rPr>
          <w:rFonts w:asciiTheme="minorHAnsi" w:hAnsiTheme="minorHAnsi" w:cstheme="minorHAnsi"/>
          <w:color w:val="auto"/>
        </w:rPr>
        <w:t>, and (</w:t>
      </w:r>
      <w:r w:rsidRPr="00511D11">
        <w:rPr>
          <w:rFonts w:asciiTheme="minorHAnsi" w:hAnsiTheme="minorHAnsi" w:cstheme="minorHAnsi"/>
          <w:b/>
          <w:bCs/>
          <w:color w:val="auto"/>
        </w:rPr>
        <w:t>c</w:t>
      </w:r>
      <w:r w:rsidRPr="00F44FD9">
        <w:rPr>
          <w:rFonts w:asciiTheme="minorHAnsi" w:hAnsiTheme="minorHAnsi" w:cstheme="minorHAnsi"/>
          <w:color w:val="auto"/>
        </w:rPr>
        <w:t>) Na</w:t>
      </w:r>
      <w:r w:rsidRPr="00F44FD9">
        <w:rPr>
          <w:rFonts w:asciiTheme="minorHAnsi" w:hAnsiTheme="minorHAnsi" w:cstheme="minorHAnsi"/>
          <w:color w:val="auto"/>
          <w:vertAlign w:val="subscript"/>
        </w:rPr>
        <w:t>2</w:t>
      </w:r>
      <w:r w:rsidRPr="00F44FD9">
        <w:rPr>
          <w:rFonts w:asciiTheme="minorHAnsi" w:hAnsiTheme="minorHAnsi" w:cstheme="minorHAnsi"/>
          <w:color w:val="auto"/>
        </w:rPr>
        <w:t>PdC</w:t>
      </w:r>
      <w:r w:rsidRPr="00183DC1">
        <w:rPr>
          <w:rFonts w:asciiTheme="minorHAnsi" w:hAnsiTheme="minorHAnsi" w:cstheme="minorHAnsi"/>
          <w:color w:val="auto"/>
        </w:rPr>
        <w:t>l</w:t>
      </w:r>
      <w:r w:rsidRPr="00F44FD9">
        <w:rPr>
          <w:rFonts w:asciiTheme="minorHAnsi" w:hAnsiTheme="minorHAnsi" w:cstheme="minorHAnsi"/>
          <w:color w:val="auto"/>
          <w:vertAlign w:val="subscript"/>
        </w:rPr>
        <w:t>4</w:t>
      </w:r>
      <w:r w:rsidR="00511D11">
        <w:rPr>
          <w:rFonts w:asciiTheme="minorHAnsi" w:hAnsiTheme="minorHAnsi" w:cstheme="minorHAnsi"/>
          <w:color w:val="auto"/>
        </w:rPr>
        <w:t>.</w:t>
      </w:r>
      <w:r w:rsidRPr="00F44FD9">
        <w:rPr>
          <w:rFonts w:asciiTheme="minorHAnsi" w:hAnsiTheme="minorHAnsi" w:cstheme="minorHAnsi"/>
          <w:color w:val="auto"/>
        </w:rPr>
        <w:t xml:space="preserve"> (</w:t>
      </w:r>
      <w:r w:rsidRPr="00511D11">
        <w:rPr>
          <w:rFonts w:asciiTheme="minorHAnsi" w:hAnsiTheme="minorHAnsi" w:cstheme="minorHAnsi"/>
          <w:b/>
          <w:bCs/>
          <w:color w:val="auto"/>
        </w:rPr>
        <w:t>d</w:t>
      </w:r>
      <w:r w:rsidRPr="00F44FD9">
        <w:rPr>
          <w:rFonts w:asciiTheme="minorHAnsi" w:hAnsiTheme="minorHAnsi" w:cstheme="minorHAnsi"/>
          <w:color w:val="auto"/>
        </w:rPr>
        <w:t xml:space="preserve">) CNF </w:t>
      </w:r>
      <w:proofErr w:type="spellStart"/>
      <w:r w:rsidRPr="00F44FD9">
        <w:rPr>
          <w:rFonts w:asciiTheme="minorHAnsi" w:hAnsiTheme="minorHAnsi" w:cstheme="minorHAnsi"/>
          <w:color w:val="auto"/>
        </w:rPr>
        <w:t>biotemplated</w:t>
      </w:r>
      <w:proofErr w:type="spellEnd"/>
      <w:r w:rsidRPr="00F44FD9">
        <w:rPr>
          <w:rFonts w:asciiTheme="minorHAnsi" w:hAnsiTheme="minorHAnsi" w:cstheme="minorHAnsi"/>
          <w:color w:val="auto"/>
        </w:rPr>
        <w:t xml:space="preserve"> palladium aerogel after reduction with NaBH</w:t>
      </w:r>
      <w:r w:rsidRPr="00F44FD9">
        <w:rPr>
          <w:rFonts w:asciiTheme="minorHAnsi" w:hAnsiTheme="minorHAnsi" w:cstheme="minorHAnsi"/>
          <w:color w:val="auto"/>
          <w:vertAlign w:val="subscript"/>
        </w:rPr>
        <w:t>4</w:t>
      </w:r>
      <w:r w:rsidR="00511D11">
        <w:rPr>
          <w:rFonts w:asciiTheme="minorHAnsi" w:hAnsiTheme="minorHAnsi" w:cstheme="minorHAnsi"/>
          <w:color w:val="auto"/>
        </w:rPr>
        <w:t>.</w:t>
      </w:r>
      <w:r w:rsidRPr="00F44FD9">
        <w:rPr>
          <w:rFonts w:asciiTheme="minorHAnsi" w:hAnsiTheme="minorHAnsi" w:cstheme="minorHAnsi"/>
          <w:color w:val="auto"/>
        </w:rPr>
        <w:t xml:space="preserve"> (</w:t>
      </w:r>
      <w:r w:rsidRPr="00511D11">
        <w:rPr>
          <w:rFonts w:asciiTheme="minorHAnsi" w:hAnsiTheme="minorHAnsi" w:cstheme="minorHAnsi"/>
          <w:b/>
          <w:bCs/>
          <w:color w:val="auto"/>
        </w:rPr>
        <w:t>e</w:t>
      </w:r>
      <w:r w:rsidRPr="00F44FD9">
        <w:rPr>
          <w:rFonts w:asciiTheme="minorHAnsi" w:hAnsiTheme="minorHAnsi" w:cstheme="minorHAnsi"/>
          <w:color w:val="auto"/>
        </w:rPr>
        <w:t>) CN</w:t>
      </w:r>
      <w:r w:rsidRPr="007673DE">
        <w:rPr>
          <w:rFonts w:asciiTheme="minorHAnsi" w:hAnsiTheme="minorHAnsi" w:cstheme="minorHAnsi"/>
          <w:color w:val="auto"/>
        </w:rPr>
        <w:t>F-Pd composite aerogels</w:t>
      </w:r>
      <w:r>
        <w:rPr>
          <w:rFonts w:asciiTheme="minorHAnsi" w:hAnsiTheme="minorHAnsi" w:cstheme="minorHAnsi"/>
          <w:color w:val="auto"/>
        </w:rPr>
        <w:t xml:space="preserve"> </w:t>
      </w:r>
      <w:r w:rsidRPr="007673DE">
        <w:rPr>
          <w:rFonts w:asciiTheme="minorHAnsi" w:hAnsiTheme="minorHAnsi" w:cstheme="minorHAnsi"/>
          <w:color w:val="auto"/>
        </w:rPr>
        <w:t>after rinsing, solvent exchange with ethanol</w:t>
      </w:r>
      <w:r w:rsidR="00183DC1">
        <w:rPr>
          <w:rFonts w:asciiTheme="minorHAnsi" w:hAnsiTheme="minorHAnsi" w:cstheme="minorHAnsi"/>
          <w:color w:val="auto"/>
        </w:rPr>
        <w:t>, and CO</w:t>
      </w:r>
      <w:r w:rsidR="00183DC1" w:rsidRPr="00183DC1">
        <w:rPr>
          <w:rFonts w:asciiTheme="minorHAnsi" w:hAnsiTheme="minorHAnsi" w:cstheme="minorHAnsi"/>
          <w:color w:val="auto"/>
          <w:vertAlign w:val="subscript"/>
        </w:rPr>
        <w:t>2</w:t>
      </w:r>
      <w:r w:rsidR="00183DC1">
        <w:rPr>
          <w:rFonts w:asciiTheme="minorHAnsi" w:hAnsiTheme="minorHAnsi" w:cstheme="minorHAnsi"/>
          <w:color w:val="auto"/>
        </w:rPr>
        <w:t xml:space="preserve"> supercritical</w:t>
      </w:r>
      <w:r w:rsidRPr="007673DE">
        <w:rPr>
          <w:rFonts w:asciiTheme="minorHAnsi" w:hAnsiTheme="minorHAnsi" w:cstheme="minorHAnsi"/>
          <w:color w:val="auto"/>
        </w:rPr>
        <w:t xml:space="preserve"> drying.</w:t>
      </w:r>
      <w:r w:rsidR="009B1070" w:rsidRPr="008B4890">
        <w:rPr>
          <w:rFonts w:asciiTheme="minorHAnsi" w:hAnsiTheme="minorHAnsi" w:cstheme="minorHAnsi"/>
          <w:color w:val="auto"/>
        </w:rPr>
        <w:t xml:space="preserve"> </w:t>
      </w:r>
      <w:r>
        <w:rPr>
          <w:rFonts w:asciiTheme="minorHAnsi" w:hAnsiTheme="minorHAnsi" w:cstheme="minorHAnsi"/>
          <w:color w:val="auto"/>
        </w:rPr>
        <w:t>Reproduced</w:t>
      </w:r>
      <w:r w:rsidR="009B1070" w:rsidRPr="008B4890">
        <w:rPr>
          <w:rFonts w:asciiTheme="minorHAnsi" w:hAnsiTheme="minorHAnsi" w:cstheme="minorHAnsi"/>
          <w:color w:val="auto"/>
        </w:rPr>
        <w:t xml:space="preserve"> from reference </w:t>
      </w:r>
      <w:r w:rsidR="00F44FD9" w:rsidRPr="00F44FD9">
        <w:rPr>
          <w:rFonts w:asciiTheme="minorHAnsi" w:hAnsiTheme="minorHAnsi" w:cstheme="minorHAnsi"/>
          <w:color w:val="auto"/>
        </w:rPr>
        <w:t>26</w:t>
      </w:r>
      <w:r w:rsidR="009B1070" w:rsidRPr="008B4890">
        <w:rPr>
          <w:rFonts w:asciiTheme="minorHAnsi" w:hAnsiTheme="minorHAnsi" w:cstheme="minorHAnsi"/>
          <w:color w:val="auto"/>
        </w:rPr>
        <w:t xml:space="preserve"> with permission.</w:t>
      </w:r>
    </w:p>
    <w:p w14:paraId="114A5022" w14:textId="77777777" w:rsidR="009B1070" w:rsidRPr="008B4890" w:rsidRDefault="009B1070" w:rsidP="00600AF8">
      <w:pPr>
        <w:rPr>
          <w:rFonts w:asciiTheme="minorHAnsi" w:hAnsiTheme="minorHAnsi" w:cstheme="minorHAnsi"/>
          <w:color w:val="auto"/>
        </w:rPr>
      </w:pPr>
    </w:p>
    <w:p w14:paraId="6AF0F35A" w14:textId="6F696719" w:rsidR="009B1070" w:rsidRPr="008B4890" w:rsidRDefault="008B4890" w:rsidP="00600AF8">
      <w:pPr>
        <w:rPr>
          <w:rFonts w:asciiTheme="minorHAnsi" w:hAnsiTheme="minorHAnsi" w:cstheme="minorHAnsi"/>
          <w:color w:val="auto"/>
        </w:rPr>
      </w:pPr>
      <w:r w:rsidRPr="008B4890">
        <w:rPr>
          <w:rFonts w:asciiTheme="minorHAnsi" w:hAnsiTheme="minorHAnsi" w:cstheme="minorHAnsi"/>
          <w:b/>
          <w:color w:val="auto"/>
        </w:rPr>
        <w:t>Figure</w:t>
      </w:r>
      <w:r w:rsidR="009B1070" w:rsidRPr="008B4890">
        <w:rPr>
          <w:rFonts w:asciiTheme="minorHAnsi" w:hAnsiTheme="minorHAnsi" w:cstheme="minorHAnsi"/>
          <w:b/>
          <w:color w:val="auto"/>
        </w:rPr>
        <w:t xml:space="preserve"> </w:t>
      </w:r>
      <w:r w:rsidR="00D26F93">
        <w:rPr>
          <w:rFonts w:asciiTheme="minorHAnsi" w:hAnsiTheme="minorHAnsi" w:cstheme="minorHAnsi"/>
          <w:b/>
          <w:color w:val="auto"/>
        </w:rPr>
        <w:t>4</w:t>
      </w:r>
      <w:r w:rsidR="00791BB3">
        <w:rPr>
          <w:rFonts w:asciiTheme="minorHAnsi" w:hAnsiTheme="minorHAnsi" w:cstheme="minorHAnsi"/>
          <w:color w:val="auto"/>
        </w:rPr>
        <w:t xml:space="preserve">. </w:t>
      </w:r>
      <w:r w:rsidR="007673DE" w:rsidRPr="00600AF8">
        <w:rPr>
          <w:rFonts w:asciiTheme="minorHAnsi" w:hAnsiTheme="minorHAnsi" w:cstheme="minorHAnsi"/>
          <w:b/>
          <w:color w:val="auto"/>
        </w:rPr>
        <w:t xml:space="preserve">Scanning electron microscopy images of CNF-Pd composite aerogels prepared from </w:t>
      </w:r>
      <w:proofErr w:type="gramStart"/>
      <w:r w:rsidR="007673DE" w:rsidRPr="00600AF8">
        <w:rPr>
          <w:rFonts w:asciiTheme="minorHAnsi" w:hAnsiTheme="minorHAnsi" w:cstheme="minorHAnsi"/>
          <w:b/>
          <w:color w:val="auto"/>
        </w:rPr>
        <w:t>Pd(</w:t>
      </w:r>
      <w:proofErr w:type="gramEnd"/>
      <w:r w:rsidR="007673DE" w:rsidRPr="00600AF8">
        <w:rPr>
          <w:rFonts w:asciiTheme="minorHAnsi" w:hAnsiTheme="minorHAnsi" w:cstheme="minorHAnsi"/>
          <w:b/>
          <w:color w:val="auto"/>
        </w:rPr>
        <w:t>NH</w:t>
      </w:r>
      <w:r w:rsidR="007673DE" w:rsidRPr="00600AF8">
        <w:rPr>
          <w:rFonts w:asciiTheme="minorHAnsi" w:hAnsiTheme="minorHAnsi" w:cstheme="minorHAnsi"/>
          <w:b/>
          <w:color w:val="auto"/>
          <w:vertAlign w:val="subscript"/>
        </w:rPr>
        <w:t>3</w:t>
      </w:r>
      <w:r w:rsidR="007673DE" w:rsidRPr="00600AF8">
        <w:rPr>
          <w:rFonts w:asciiTheme="minorHAnsi" w:hAnsiTheme="minorHAnsi" w:cstheme="minorHAnsi"/>
          <w:b/>
          <w:color w:val="auto"/>
        </w:rPr>
        <w:t>)</w:t>
      </w:r>
      <w:r w:rsidR="007673DE" w:rsidRPr="00600AF8">
        <w:rPr>
          <w:rFonts w:asciiTheme="minorHAnsi" w:hAnsiTheme="minorHAnsi" w:cstheme="minorHAnsi"/>
          <w:b/>
          <w:color w:val="auto"/>
          <w:vertAlign w:val="subscript"/>
        </w:rPr>
        <w:t>4</w:t>
      </w:r>
      <w:r w:rsidR="007673DE" w:rsidRPr="00600AF8">
        <w:rPr>
          <w:rFonts w:asciiTheme="minorHAnsi" w:hAnsiTheme="minorHAnsi" w:cstheme="minorHAnsi"/>
          <w:b/>
          <w:color w:val="auto"/>
        </w:rPr>
        <w:t>Cl</w:t>
      </w:r>
      <w:r w:rsidR="007673DE" w:rsidRPr="00600AF8">
        <w:rPr>
          <w:rFonts w:asciiTheme="minorHAnsi" w:hAnsiTheme="minorHAnsi" w:cstheme="minorHAnsi"/>
          <w:b/>
          <w:color w:val="auto"/>
          <w:vertAlign w:val="subscript"/>
        </w:rPr>
        <w:t>2</w:t>
      </w:r>
      <w:r w:rsidR="007673DE" w:rsidRPr="00600AF8">
        <w:rPr>
          <w:rFonts w:asciiTheme="minorHAnsi" w:hAnsiTheme="minorHAnsi" w:cstheme="minorHAnsi"/>
          <w:b/>
          <w:color w:val="auto"/>
        </w:rPr>
        <w:t xml:space="preserve"> concentrations of (</w:t>
      </w:r>
      <w:r w:rsidR="007673DE" w:rsidRPr="00600AF8">
        <w:rPr>
          <w:rFonts w:asciiTheme="minorHAnsi" w:hAnsiTheme="minorHAnsi" w:cstheme="minorHAnsi"/>
          <w:b/>
          <w:bCs/>
          <w:color w:val="auto"/>
        </w:rPr>
        <w:t>a</w:t>
      </w:r>
      <w:r w:rsidR="007673DE" w:rsidRPr="00600AF8">
        <w:rPr>
          <w:rFonts w:asciiTheme="minorHAnsi" w:hAnsiTheme="minorHAnsi" w:cstheme="minorHAnsi"/>
          <w:b/>
          <w:color w:val="auto"/>
        </w:rPr>
        <w:t>) 1 mM; (</w:t>
      </w:r>
      <w:r w:rsidR="007673DE" w:rsidRPr="00600AF8">
        <w:rPr>
          <w:rFonts w:asciiTheme="minorHAnsi" w:hAnsiTheme="minorHAnsi" w:cstheme="minorHAnsi"/>
          <w:b/>
          <w:bCs/>
          <w:color w:val="auto"/>
        </w:rPr>
        <w:t>b</w:t>
      </w:r>
      <w:r w:rsidR="007673DE" w:rsidRPr="00600AF8">
        <w:rPr>
          <w:rFonts w:asciiTheme="minorHAnsi" w:hAnsiTheme="minorHAnsi" w:cstheme="minorHAnsi"/>
          <w:b/>
          <w:color w:val="auto"/>
        </w:rPr>
        <w:t>) 10 mM; (</w:t>
      </w:r>
      <w:r w:rsidR="007673DE" w:rsidRPr="00600AF8">
        <w:rPr>
          <w:rFonts w:asciiTheme="minorHAnsi" w:hAnsiTheme="minorHAnsi" w:cstheme="minorHAnsi"/>
          <w:b/>
          <w:bCs/>
          <w:color w:val="auto"/>
        </w:rPr>
        <w:t>c</w:t>
      </w:r>
      <w:r w:rsidR="007673DE" w:rsidRPr="00600AF8">
        <w:rPr>
          <w:rFonts w:asciiTheme="minorHAnsi" w:hAnsiTheme="minorHAnsi" w:cstheme="minorHAnsi"/>
          <w:b/>
          <w:color w:val="auto"/>
        </w:rPr>
        <w:t>) 50 mM; (</w:t>
      </w:r>
      <w:r w:rsidR="007673DE" w:rsidRPr="00600AF8">
        <w:rPr>
          <w:rFonts w:asciiTheme="minorHAnsi" w:hAnsiTheme="minorHAnsi" w:cstheme="minorHAnsi"/>
          <w:b/>
          <w:bCs/>
          <w:color w:val="auto"/>
        </w:rPr>
        <w:t>d</w:t>
      </w:r>
      <w:r w:rsidR="007673DE" w:rsidRPr="00600AF8">
        <w:rPr>
          <w:rFonts w:asciiTheme="minorHAnsi" w:hAnsiTheme="minorHAnsi" w:cstheme="minorHAnsi"/>
          <w:b/>
          <w:color w:val="auto"/>
        </w:rPr>
        <w:t>) 100 mM; (</w:t>
      </w:r>
      <w:r w:rsidR="007673DE" w:rsidRPr="00600AF8">
        <w:rPr>
          <w:rFonts w:asciiTheme="minorHAnsi" w:hAnsiTheme="minorHAnsi" w:cstheme="minorHAnsi"/>
          <w:b/>
          <w:bCs/>
          <w:color w:val="auto"/>
        </w:rPr>
        <w:t>e</w:t>
      </w:r>
      <w:r w:rsidR="007673DE" w:rsidRPr="00600AF8">
        <w:rPr>
          <w:rFonts w:asciiTheme="minorHAnsi" w:hAnsiTheme="minorHAnsi" w:cstheme="minorHAnsi"/>
          <w:b/>
          <w:color w:val="auto"/>
        </w:rPr>
        <w:t>) 500 mM; and (</w:t>
      </w:r>
      <w:r w:rsidR="007673DE" w:rsidRPr="00600AF8">
        <w:rPr>
          <w:rFonts w:asciiTheme="minorHAnsi" w:hAnsiTheme="minorHAnsi" w:cstheme="minorHAnsi"/>
          <w:b/>
          <w:bCs/>
          <w:color w:val="auto"/>
        </w:rPr>
        <w:t>f</w:t>
      </w:r>
      <w:r w:rsidR="007673DE" w:rsidRPr="00600AF8">
        <w:rPr>
          <w:rFonts w:asciiTheme="minorHAnsi" w:hAnsiTheme="minorHAnsi" w:cstheme="minorHAnsi"/>
          <w:b/>
          <w:color w:val="auto"/>
        </w:rPr>
        <w:t xml:space="preserve">) 1000 </w:t>
      </w:r>
      <w:proofErr w:type="spellStart"/>
      <w:r w:rsidR="007673DE" w:rsidRPr="00600AF8">
        <w:rPr>
          <w:rFonts w:asciiTheme="minorHAnsi" w:hAnsiTheme="minorHAnsi" w:cstheme="minorHAnsi"/>
          <w:b/>
          <w:color w:val="auto"/>
        </w:rPr>
        <w:t>mM.</w:t>
      </w:r>
      <w:proofErr w:type="spellEnd"/>
      <w:r w:rsidR="009B1070" w:rsidRPr="00600AF8">
        <w:rPr>
          <w:rFonts w:asciiTheme="minorHAnsi" w:hAnsiTheme="minorHAnsi" w:cstheme="minorHAnsi"/>
          <w:b/>
          <w:color w:val="auto"/>
        </w:rPr>
        <w:t xml:space="preserve"> </w:t>
      </w:r>
      <w:r w:rsidR="009B1070" w:rsidRPr="008B4890">
        <w:rPr>
          <w:rFonts w:asciiTheme="minorHAnsi" w:hAnsiTheme="minorHAnsi" w:cstheme="minorHAnsi"/>
          <w:color w:val="auto"/>
        </w:rPr>
        <w:t>Repr</w:t>
      </w:r>
      <w:r w:rsidR="009527C7" w:rsidRPr="008B4890">
        <w:rPr>
          <w:rFonts w:asciiTheme="minorHAnsi" w:hAnsiTheme="minorHAnsi" w:cstheme="minorHAnsi"/>
          <w:color w:val="auto"/>
        </w:rPr>
        <w:t xml:space="preserve">oduced from reference </w:t>
      </w:r>
      <w:r w:rsidR="00F44FD9" w:rsidRPr="00F44FD9">
        <w:rPr>
          <w:rFonts w:asciiTheme="minorHAnsi" w:hAnsiTheme="minorHAnsi" w:cstheme="minorHAnsi"/>
          <w:color w:val="auto"/>
        </w:rPr>
        <w:t>26</w:t>
      </w:r>
      <w:r w:rsidR="009B1070" w:rsidRPr="008B4890">
        <w:rPr>
          <w:rFonts w:asciiTheme="minorHAnsi" w:hAnsiTheme="minorHAnsi" w:cstheme="minorHAnsi"/>
          <w:color w:val="auto"/>
        </w:rPr>
        <w:t xml:space="preserve"> with permission.</w:t>
      </w:r>
    </w:p>
    <w:p w14:paraId="71F5ADC6" w14:textId="77777777" w:rsidR="009B1070" w:rsidRPr="008B4890" w:rsidRDefault="009B1070" w:rsidP="00600AF8">
      <w:pPr>
        <w:rPr>
          <w:rFonts w:asciiTheme="minorHAnsi" w:hAnsiTheme="minorHAnsi" w:cstheme="minorHAnsi"/>
          <w:color w:val="auto"/>
        </w:rPr>
      </w:pPr>
    </w:p>
    <w:p w14:paraId="38B4BD14" w14:textId="39A51741" w:rsidR="009B1070" w:rsidRPr="008B4890" w:rsidRDefault="008B4890" w:rsidP="00600AF8">
      <w:pPr>
        <w:rPr>
          <w:rFonts w:asciiTheme="minorHAnsi" w:hAnsiTheme="minorHAnsi" w:cstheme="minorHAnsi"/>
          <w:color w:val="auto"/>
        </w:rPr>
      </w:pPr>
      <w:r w:rsidRPr="008B4890">
        <w:rPr>
          <w:rFonts w:asciiTheme="minorHAnsi" w:hAnsiTheme="minorHAnsi" w:cstheme="minorHAnsi"/>
          <w:b/>
          <w:color w:val="auto"/>
        </w:rPr>
        <w:t>Figure</w:t>
      </w:r>
      <w:r w:rsidR="009B1070" w:rsidRPr="008B4890">
        <w:rPr>
          <w:rFonts w:asciiTheme="minorHAnsi" w:hAnsiTheme="minorHAnsi" w:cstheme="minorHAnsi"/>
          <w:b/>
          <w:color w:val="auto"/>
        </w:rPr>
        <w:t xml:space="preserve"> </w:t>
      </w:r>
      <w:r w:rsidR="00D26F93">
        <w:rPr>
          <w:rFonts w:asciiTheme="minorHAnsi" w:hAnsiTheme="minorHAnsi" w:cstheme="minorHAnsi"/>
          <w:b/>
          <w:color w:val="auto"/>
        </w:rPr>
        <w:t>5</w:t>
      </w:r>
      <w:r w:rsidR="00791BB3">
        <w:rPr>
          <w:rFonts w:asciiTheme="minorHAnsi" w:hAnsiTheme="minorHAnsi" w:cstheme="minorHAnsi"/>
          <w:color w:val="auto"/>
        </w:rPr>
        <w:t xml:space="preserve">. </w:t>
      </w:r>
      <w:r w:rsidR="000B7F8F" w:rsidRPr="00600AF8">
        <w:rPr>
          <w:rFonts w:asciiTheme="minorHAnsi" w:hAnsiTheme="minorHAnsi" w:cstheme="minorHAnsi"/>
          <w:b/>
          <w:color w:val="auto"/>
        </w:rPr>
        <w:t xml:space="preserve">X-ray diffraction spectra for CNF-Pd composite aerogels synthesized from </w:t>
      </w:r>
      <w:proofErr w:type="gramStart"/>
      <w:r w:rsidR="000B7F8F" w:rsidRPr="00600AF8">
        <w:rPr>
          <w:rFonts w:asciiTheme="minorHAnsi" w:hAnsiTheme="minorHAnsi" w:cstheme="minorHAnsi"/>
          <w:b/>
          <w:color w:val="auto"/>
        </w:rPr>
        <w:t>Pd(</w:t>
      </w:r>
      <w:proofErr w:type="gramEnd"/>
      <w:r w:rsidR="000B7F8F" w:rsidRPr="00600AF8">
        <w:rPr>
          <w:rFonts w:asciiTheme="minorHAnsi" w:hAnsiTheme="minorHAnsi" w:cstheme="minorHAnsi"/>
          <w:b/>
          <w:color w:val="auto"/>
        </w:rPr>
        <w:t>NH</w:t>
      </w:r>
      <w:r w:rsidR="000B7F8F" w:rsidRPr="00600AF8">
        <w:rPr>
          <w:rFonts w:asciiTheme="minorHAnsi" w:hAnsiTheme="minorHAnsi" w:cstheme="minorHAnsi"/>
          <w:b/>
          <w:color w:val="auto"/>
          <w:vertAlign w:val="subscript"/>
        </w:rPr>
        <w:t>3</w:t>
      </w:r>
      <w:r w:rsidR="000B7F8F" w:rsidRPr="00600AF8">
        <w:rPr>
          <w:rFonts w:asciiTheme="minorHAnsi" w:hAnsiTheme="minorHAnsi" w:cstheme="minorHAnsi"/>
          <w:b/>
          <w:color w:val="auto"/>
        </w:rPr>
        <w:t>)</w:t>
      </w:r>
      <w:r w:rsidR="000B7F8F" w:rsidRPr="00600AF8">
        <w:rPr>
          <w:rFonts w:asciiTheme="minorHAnsi" w:hAnsiTheme="minorHAnsi" w:cstheme="minorHAnsi"/>
          <w:b/>
          <w:color w:val="auto"/>
          <w:vertAlign w:val="subscript"/>
        </w:rPr>
        <w:t>4</w:t>
      </w:r>
      <w:r w:rsidR="000B7F8F" w:rsidRPr="00600AF8">
        <w:rPr>
          <w:rFonts w:asciiTheme="minorHAnsi" w:hAnsiTheme="minorHAnsi" w:cstheme="minorHAnsi"/>
          <w:b/>
          <w:color w:val="auto"/>
        </w:rPr>
        <w:t>Cl</w:t>
      </w:r>
      <w:r w:rsidR="000B7F8F" w:rsidRPr="00600AF8">
        <w:rPr>
          <w:rFonts w:asciiTheme="minorHAnsi" w:hAnsiTheme="minorHAnsi" w:cstheme="minorHAnsi"/>
          <w:b/>
          <w:color w:val="auto"/>
          <w:vertAlign w:val="subscript"/>
        </w:rPr>
        <w:t>2</w:t>
      </w:r>
      <w:r w:rsidR="000B7F8F" w:rsidRPr="00600AF8">
        <w:rPr>
          <w:rFonts w:asciiTheme="minorHAnsi" w:hAnsiTheme="minorHAnsi" w:cstheme="minorHAnsi"/>
          <w:b/>
          <w:color w:val="auto"/>
        </w:rPr>
        <w:t xml:space="preserve"> salt solution concentrations of 1 mM, 10 mM, 50 mM, 100 mM, 500 mM, and 1000 </w:t>
      </w:r>
      <w:proofErr w:type="spellStart"/>
      <w:r w:rsidR="000B7F8F" w:rsidRPr="00600AF8">
        <w:rPr>
          <w:rFonts w:asciiTheme="minorHAnsi" w:hAnsiTheme="minorHAnsi" w:cstheme="minorHAnsi"/>
          <w:b/>
          <w:color w:val="auto"/>
        </w:rPr>
        <w:t>mM.</w:t>
      </w:r>
      <w:proofErr w:type="spellEnd"/>
      <w:r w:rsidR="000B7F8F" w:rsidRPr="00600AF8">
        <w:rPr>
          <w:rFonts w:asciiTheme="minorHAnsi" w:hAnsiTheme="minorHAnsi" w:cstheme="minorHAnsi"/>
          <w:b/>
          <w:color w:val="auto"/>
        </w:rPr>
        <w:t xml:space="preserve"> </w:t>
      </w:r>
      <w:r w:rsidR="000B7F8F" w:rsidRPr="000B7F8F">
        <w:rPr>
          <w:rFonts w:asciiTheme="minorHAnsi" w:hAnsiTheme="minorHAnsi" w:cstheme="minorHAnsi"/>
          <w:color w:val="auto"/>
        </w:rPr>
        <w:t>JCPDS reference</w:t>
      </w:r>
      <w:r w:rsidR="000B7F8F">
        <w:rPr>
          <w:rFonts w:asciiTheme="minorHAnsi" w:hAnsiTheme="minorHAnsi" w:cstheme="minorHAnsi"/>
          <w:color w:val="auto"/>
        </w:rPr>
        <w:t xml:space="preserve"> </w:t>
      </w:r>
      <w:r w:rsidR="000B7F8F" w:rsidRPr="000B7F8F">
        <w:rPr>
          <w:rFonts w:asciiTheme="minorHAnsi" w:hAnsiTheme="minorHAnsi" w:cstheme="minorHAnsi"/>
          <w:color w:val="auto"/>
        </w:rPr>
        <w:t>00-018-0951 palladium hydride peak positions are indicated with a light blue dashed line, and dashed</w:t>
      </w:r>
      <w:r w:rsidR="000B7F8F">
        <w:rPr>
          <w:rFonts w:asciiTheme="minorHAnsi" w:hAnsiTheme="minorHAnsi" w:cstheme="minorHAnsi"/>
          <w:color w:val="auto"/>
        </w:rPr>
        <w:t xml:space="preserve"> </w:t>
      </w:r>
      <w:r w:rsidR="000B7F8F" w:rsidRPr="000B7F8F">
        <w:rPr>
          <w:rFonts w:asciiTheme="minorHAnsi" w:hAnsiTheme="minorHAnsi" w:cstheme="minorHAnsi"/>
          <w:color w:val="auto"/>
        </w:rPr>
        <w:t>gray lines for 01-087-0643 palladium peak positions</w:t>
      </w:r>
      <w:r w:rsidR="000B7F8F">
        <w:rPr>
          <w:rFonts w:asciiTheme="minorHAnsi" w:hAnsiTheme="minorHAnsi" w:cstheme="minorHAnsi"/>
          <w:color w:val="auto"/>
        </w:rPr>
        <w:t>.</w:t>
      </w:r>
      <w:r w:rsidR="009527C7" w:rsidRPr="008B4890">
        <w:rPr>
          <w:rFonts w:asciiTheme="minorHAnsi" w:hAnsiTheme="minorHAnsi" w:cstheme="minorHAnsi"/>
          <w:color w:val="auto"/>
        </w:rPr>
        <w:t xml:space="preserve"> Reproduced from reference </w:t>
      </w:r>
      <w:r w:rsidR="00F44FD9" w:rsidRPr="00F44FD9">
        <w:rPr>
          <w:rFonts w:asciiTheme="minorHAnsi" w:hAnsiTheme="minorHAnsi" w:cstheme="minorHAnsi"/>
          <w:color w:val="auto"/>
        </w:rPr>
        <w:t>26</w:t>
      </w:r>
      <w:r w:rsidR="009B1070" w:rsidRPr="008B4890">
        <w:rPr>
          <w:rFonts w:asciiTheme="minorHAnsi" w:hAnsiTheme="minorHAnsi" w:cstheme="minorHAnsi"/>
          <w:color w:val="auto"/>
        </w:rPr>
        <w:t xml:space="preserve"> with permission.</w:t>
      </w:r>
    </w:p>
    <w:p w14:paraId="79187026" w14:textId="77777777" w:rsidR="009B1070" w:rsidRPr="008B4890" w:rsidRDefault="009B1070" w:rsidP="00600AF8">
      <w:pPr>
        <w:rPr>
          <w:rFonts w:asciiTheme="minorHAnsi" w:hAnsiTheme="minorHAnsi" w:cstheme="minorHAnsi"/>
          <w:color w:val="auto"/>
        </w:rPr>
      </w:pPr>
    </w:p>
    <w:p w14:paraId="08C68C00" w14:textId="607E57EA" w:rsidR="009B1070" w:rsidRPr="008B4890" w:rsidRDefault="008B4890" w:rsidP="00600AF8">
      <w:pPr>
        <w:rPr>
          <w:rFonts w:asciiTheme="minorHAnsi" w:hAnsiTheme="minorHAnsi" w:cstheme="minorHAnsi"/>
          <w:color w:val="auto"/>
        </w:rPr>
      </w:pPr>
      <w:r w:rsidRPr="008B4890">
        <w:rPr>
          <w:rFonts w:asciiTheme="minorHAnsi" w:hAnsiTheme="minorHAnsi" w:cstheme="minorHAnsi"/>
          <w:b/>
          <w:color w:val="auto"/>
        </w:rPr>
        <w:t>Figure</w:t>
      </w:r>
      <w:r w:rsidR="009B1070" w:rsidRPr="008B4890">
        <w:rPr>
          <w:rFonts w:asciiTheme="minorHAnsi" w:hAnsiTheme="minorHAnsi" w:cstheme="minorHAnsi"/>
          <w:b/>
          <w:color w:val="auto"/>
        </w:rPr>
        <w:t xml:space="preserve"> </w:t>
      </w:r>
      <w:r w:rsidR="00D26F93">
        <w:rPr>
          <w:rFonts w:asciiTheme="minorHAnsi" w:hAnsiTheme="minorHAnsi" w:cstheme="minorHAnsi"/>
          <w:b/>
          <w:color w:val="auto"/>
        </w:rPr>
        <w:t>6</w:t>
      </w:r>
      <w:r w:rsidR="00791BB3">
        <w:rPr>
          <w:rFonts w:asciiTheme="minorHAnsi" w:hAnsiTheme="minorHAnsi" w:cstheme="minorHAnsi"/>
          <w:color w:val="auto"/>
        </w:rPr>
        <w:t xml:space="preserve">. </w:t>
      </w:r>
      <w:r w:rsidR="000B7F8F" w:rsidRPr="00600AF8">
        <w:rPr>
          <w:rFonts w:asciiTheme="minorHAnsi" w:hAnsiTheme="minorHAnsi" w:cstheme="minorHAnsi"/>
          <w:b/>
          <w:color w:val="auto"/>
        </w:rPr>
        <w:t>Thermogravimetric analysis (TGA).</w:t>
      </w:r>
      <w:r w:rsidR="000B7F8F" w:rsidRPr="000B7F8F">
        <w:rPr>
          <w:rFonts w:asciiTheme="minorHAnsi" w:hAnsiTheme="minorHAnsi" w:cstheme="minorHAnsi"/>
          <w:color w:val="auto"/>
        </w:rPr>
        <w:t xml:space="preserve"> (</w:t>
      </w:r>
      <w:r w:rsidR="000B7F8F" w:rsidRPr="00511D11">
        <w:rPr>
          <w:rFonts w:asciiTheme="minorHAnsi" w:hAnsiTheme="minorHAnsi" w:cstheme="minorHAnsi"/>
          <w:b/>
          <w:color w:val="auto"/>
        </w:rPr>
        <w:t>a</w:t>
      </w:r>
      <w:r w:rsidR="000B7F8F" w:rsidRPr="000B7F8F">
        <w:rPr>
          <w:rFonts w:asciiTheme="minorHAnsi" w:hAnsiTheme="minorHAnsi" w:cstheme="minorHAnsi"/>
          <w:color w:val="auto"/>
        </w:rPr>
        <w:t xml:space="preserve">) TGA of aerogels synthesized with </w:t>
      </w:r>
      <w:proofErr w:type="gramStart"/>
      <w:r w:rsidR="000B7F8F" w:rsidRPr="000B7F8F">
        <w:rPr>
          <w:rFonts w:asciiTheme="minorHAnsi" w:hAnsiTheme="minorHAnsi" w:cstheme="minorHAnsi"/>
          <w:color w:val="auto"/>
        </w:rPr>
        <w:t>Pd(</w:t>
      </w:r>
      <w:proofErr w:type="gramEnd"/>
      <w:r w:rsidR="000B7F8F" w:rsidRPr="000B7F8F">
        <w:rPr>
          <w:rFonts w:asciiTheme="minorHAnsi" w:hAnsiTheme="minorHAnsi" w:cstheme="minorHAnsi"/>
          <w:color w:val="auto"/>
        </w:rPr>
        <w:t>NH</w:t>
      </w:r>
      <w:r w:rsidR="000B7F8F" w:rsidRPr="000B7F8F">
        <w:rPr>
          <w:rFonts w:asciiTheme="minorHAnsi" w:hAnsiTheme="minorHAnsi" w:cstheme="minorHAnsi"/>
          <w:color w:val="auto"/>
          <w:vertAlign w:val="subscript"/>
        </w:rPr>
        <w:t>3</w:t>
      </w:r>
      <w:r w:rsidR="000B7F8F" w:rsidRPr="000B7F8F">
        <w:rPr>
          <w:rFonts w:asciiTheme="minorHAnsi" w:hAnsiTheme="minorHAnsi" w:cstheme="minorHAnsi"/>
          <w:color w:val="auto"/>
        </w:rPr>
        <w:t>)</w:t>
      </w:r>
      <w:r w:rsidR="000B7F8F" w:rsidRPr="000B7F8F">
        <w:rPr>
          <w:rFonts w:asciiTheme="minorHAnsi" w:hAnsiTheme="minorHAnsi" w:cstheme="minorHAnsi"/>
          <w:color w:val="auto"/>
          <w:vertAlign w:val="subscript"/>
        </w:rPr>
        <w:t>4</w:t>
      </w:r>
      <w:r w:rsidR="000B7F8F" w:rsidRPr="000B7F8F">
        <w:rPr>
          <w:rFonts w:asciiTheme="minorHAnsi" w:hAnsiTheme="minorHAnsi" w:cstheme="minorHAnsi"/>
          <w:color w:val="auto"/>
        </w:rPr>
        <w:t>Cl</w:t>
      </w:r>
      <w:r w:rsidR="000B7F8F" w:rsidRPr="000B7F8F">
        <w:rPr>
          <w:rFonts w:asciiTheme="minorHAnsi" w:hAnsiTheme="minorHAnsi" w:cstheme="minorHAnsi"/>
          <w:color w:val="auto"/>
          <w:vertAlign w:val="subscript"/>
        </w:rPr>
        <w:t>2</w:t>
      </w:r>
      <w:r w:rsidR="000B7F8F" w:rsidRPr="000B7F8F">
        <w:rPr>
          <w:rFonts w:asciiTheme="minorHAnsi" w:hAnsiTheme="minorHAnsi" w:cstheme="minorHAnsi"/>
          <w:color w:val="auto"/>
        </w:rPr>
        <w:t xml:space="preserve"> salt solutions</w:t>
      </w:r>
      <w:r w:rsidR="00511D11">
        <w:rPr>
          <w:rFonts w:asciiTheme="minorHAnsi" w:hAnsiTheme="minorHAnsi" w:cstheme="minorHAnsi"/>
          <w:color w:val="auto"/>
        </w:rPr>
        <w:t>.</w:t>
      </w:r>
      <w:r w:rsidR="000B7F8F" w:rsidRPr="000B7F8F">
        <w:rPr>
          <w:rFonts w:asciiTheme="minorHAnsi" w:hAnsiTheme="minorHAnsi" w:cstheme="minorHAnsi"/>
          <w:color w:val="auto"/>
        </w:rPr>
        <w:t xml:space="preserve"> </w:t>
      </w:r>
      <w:r w:rsidR="000B7F8F" w:rsidRPr="00F44FD9">
        <w:rPr>
          <w:rFonts w:asciiTheme="minorHAnsi" w:hAnsiTheme="minorHAnsi" w:cstheme="minorHAnsi"/>
          <w:color w:val="auto"/>
        </w:rPr>
        <w:t>(</w:t>
      </w:r>
      <w:r w:rsidR="000B7F8F" w:rsidRPr="00511D11">
        <w:rPr>
          <w:rFonts w:asciiTheme="minorHAnsi" w:hAnsiTheme="minorHAnsi" w:cstheme="minorHAnsi"/>
          <w:b/>
          <w:bCs/>
          <w:color w:val="auto"/>
        </w:rPr>
        <w:t>b</w:t>
      </w:r>
      <w:r w:rsidR="000B7F8F" w:rsidRPr="00F44FD9">
        <w:rPr>
          <w:rFonts w:asciiTheme="minorHAnsi" w:hAnsiTheme="minorHAnsi" w:cstheme="minorHAnsi"/>
          <w:color w:val="auto"/>
        </w:rPr>
        <w:t xml:space="preserve">) TGA of 50 mM </w:t>
      </w:r>
      <w:proofErr w:type="gramStart"/>
      <w:r w:rsidR="000B7F8F" w:rsidRPr="00F44FD9">
        <w:rPr>
          <w:rFonts w:asciiTheme="minorHAnsi" w:hAnsiTheme="minorHAnsi" w:cstheme="minorHAnsi"/>
          <w:color w:val="auto"/>
        </w:rPr>
        <w:t>Pd(</w:t>
      </w:r>
      <w:proofErr w:type="gramEnd"/>
      <w:r w:rsidR="000B7F8F" w:rsidRPr="00F44FD9">
        <w:rPr>
          <w:rFonts w:asciiTheme="minorHAnsi" w:hAnsiTheme="minorHAnsi" w:cstheme="minorHAnsi"/>
          <w:color w:val="auto"/>
        </w:rPr>
        <w:t>NH</w:t>
      </w:r>
      <w:r w:rsidR="000B7F8F" w:rsidRPr="00F44FD9">
        <w:rPr>
          <w:rFonts w:asciiTheme="minorHAnsi" w:hAnsiTheme="minorHAnsi" w:cstheme="minorHAnsi"/>
          <w:color w:val="auto"/>
          <w:vertAlign w:val="subscript"/>
        </w:rPr>
        <w:t>3</w:t>
      </w:r>
      <w:r w:rsidR="000B7F8F" w:rsidRPr="00F44FD9">
        <w:rPr>
          <w:rFonts w:asciiTheme="minorHAnsi" w:hAnsiTheme="minorHAnsi" w:cstheme="minorHAnsi"/>
          <w:color w:val="auto"/>
        </w:rPr>
        <w:t>)</w:t>
      </w:r>
      <w:r w:rsidR="000B7F8F" w:rsidRPr="00F44FD9">
        <w:rPr>
          <w:rFonts w:asciiTheme="minorHAnsi" w:hAnsiTheme="minorHAnsi" w:cstheme="minorHAnsi"/>
          <w:color w:val="auto"/>
          <w:vertAlign w:val="subscript"/>
        </w:rPr>
        <w:t>4</w:t>
      </w:r>
      <w:r w:rsidR="000B7F8F" w:rsidRPr="00F44FD9">
        <w:rPr>
          <w:rFonts w:asciiTheme="minorHAnsi" w:hAnsiTheme="minorHAnsi" w:cstheme="minorHAnsi"/>
          <w:color w:val="auto"/>
        </w:rPr>
        <w:t>Cl</w:t>
      </w:r>
      <w:r w:rsidR="000B7F8F" w:rsidRPr="00F44FD9">
        <w:rPr>
          <w:rFonts w:asciiTheme="minorHAnsi" w:hAnsiTheme="minorHAnsi" w:cstheme="minorHAnsi"/>
          <w:color w:val="auto"/>
          <w:vertAlign w:val="subscript"/>
        </w:rPr>
        <w:t>2</w:t>
      </w:r>
      <w:r w:rsidR="000B7F8F" w:rsidRPr="00F44FD9">
        <w:rPr>
          <w:rFonts w:asciiTheme="minorHAnsi" w:hAnsiTheme="minorHAnsi" w:cstheme="minorHAnsi"/>
          <w:color w:val="auto"/>
        </w:rPr>
        <w:t xml:space="preserve"> sample from (</w:t>
      </w:r>
      <w:r w:rsidR="000B7F8F" w:rsidRPr="00511D11">
        <w:rPr>
          <w:rFonts w:asciiTheme="minorHAnsi" w:hAnsiTheme="minorHAnsi" w:cstheme="minorHAnsi"/>
          <w:b/>
          <w:bCs/>
          <w:color w:val="auto"/>
        </w:rPr>
        <w:t>a</w:t>
      </w:r>
      <w:r w:rsidR="000B7F8F" w:rsidRPr="00F44FD9">
        <w:rPr>
          <w:rFonts w:asciiTheme="minorHAnsi" w:hAnsiTheme="minorHAnsi" w:cstheme="minorHAnsi"/>
          <w:color w:val="auto"/>
        </w:rPr>
        <w:t>) with differential thermal analysis (DTA)</w:t>
      </w:r>
      <w:r w:rsidR="00511D11">
        <w:rPr>
          <w:rFonts w:asciiTheme="minorHAnsi" w:hAnsiTheme="minorHAnsi" w:cstheme="minorHAnsi"/>
          <w:color w:val="auto"/>
        </w:rPr>
        <w:t>.</w:t>
      </w:r>
      <w:r w:rsidR="000B7F8F" w:rsidRPr="00F44FD9">
        <w:rPr>
          <w:rFonts w:asciiTheme="minorHAnsi" w:hAnsiTheme="minorHAnsi" w:cstheme="minorHAnsi"/>
          <w:color w:val="auto"/>
        </w:rPr>
        <w:t xml:space="preserve"> (</w:t>
      </w:r>
      <w:r w:rsidR="000B7F8F" w:rsidRPr="00511D11">
        <w:rPr>
          <w:rFonts w:asciiTheme="minorHAnsi" w:hAnsiTheme="minorHAnsi" w:cstheme="minorHAnsi"/>
          <w:b/>
          <w:bCs/>
          <w:color w:val="auto"/>
        </w:rPr>
        <w:t>c</w:t>
      </w:r>
      <w:r w:rsidR="000B7F8F" w:rsidRPr="00F44FD9">
        <w:rPr>
          <w:rFonts w:asciiTheme="minorHAnsi" w:hAnsiTheme="minorHAnsi" w:cstheme="minorHAnsi"/>
          <w:color w:val="auto"/>
        </w:rPr>
        <w:t xml:space="preserve">) </w:t>
      </w:r>
      <w:r w:rsidR="00511D11">
        <w:rPr>
          <w:rFonts w:asciiTheme="minorHAnsi" w:hAnsiTheme="minorHAnsi" w:cstheme="minorHAnsi"/>
          <w:color w:val="auto"/>
        </w:rPr>
        <w:t>P</w:t>
      </w:r>
      <w:r w:rsidR="000B7F8F" w:rsidRPr="00F44FD9">
        <w:rPr>
          <w:rFonts w:asciiTheme="minorHAnsi" w:hAnsiTheme="minorHAnsi" w:cstheme="minorHAnsi"/>
          <w:color w:val="auto"/>
        </w:rPr>
        <w:t xml:space="preserve">alladium </w:t>
      </w:r>
      <w:r w:rsidR="00F44FD9">
        <w:rPr>
          <w:rFonts w:asciiTheme="minorHAnsi" w:hAnsiTheme="minorHAnsi" w:cstheme="minorHAnsi"/>
          <w:color w:val="auto"/>
        </w:rPr>
        <w:t>sample mass at 600 °</w:t>
      </w:r>
      <w:r w:rsidR="000B7F8F" w:rsidRPr="00F44FD9">
        <w:rPr>
          <w:rFonts w:asciiTheme="minorHAnsi" w:hAnsiTheme="minorHAnsi" w:cstheme="minorHAnsi"/>
          <w:color w:val="auto"/>
        </w:rPr>
        <w:t>C from (</w:t>
      </w:r>
      <w:r w:rsidR="000B7F8F" w:rsidRPr="00511D11">
        <w:rPr>
          <w:rFonts w:asciiTheme="minorHAnsi" w:hAnsiTheme="minorHAnsi" w:cstheme="minorHAnsi"/>
          <w:b/>
          <w:bCs/>
          <w:color w:val="auto"/>
        </w:rPr>
        <w:t>a</w:t>
      </w:r>
      <w:r w:rsidR="000B7F8F" w:rsidRPr="00F44FD9">
        <w:rPr>
          <w:rFonts w:asciiTheme="minorHAnsi" w:hAnsiTheme="minorHAnsi" w:cstheme="minorHAnsi"/>
          <w:color w:val="auto"/>
        </w:rPr>
        <w:t xml:space="preserve">) </w:t>
      </w:r>
      <w:r w:rsidR="000B7F8F" w:rsidRPr="000B7F8F">
        <w:rPr>
          <w:rFonts w:asciiTheme="minorHAnsi" w:hAnsiTheme="minorHAnsi" w:cstheme="minorHAnsi"/>
          <w:color w:val="auto"/>
        </w:rPr>
        <w:t>for the varying palladium concentrations.</w:t>
      </w:r>
      <w:r w:rsidR="009527C7" w:rsidRPr="008B4890">
        <w:rPr>
          <w:rFonts w:asciiTheme="minorHAnsi" w:hAnsiTheme="minorHAnsi" w:cstheme="minorHAnsi"/>
          <w:color w:val="auto"/>
        </w:rPr>
        <w:t xml:space="preserve"> Reproduced from reference </w:t>
      </w:r>
      <w:r w:rsidR="00F44FD9" w:rsidRPr="00F44FD9">
        <w:rPr>
          <w:rFonts w:asciiTheme="minorHAnsi" w:hAnsiTheme="minorHAnsi" w:cstheme="minorHAnsi"/>
          <w:color w:val="auto"/>
        </w:rPr>
        <w:t>26</w:t>
      </w:r>
      <w:r w:rsidR="009B1070" w:rsidRPr="008B4890">
        <w:rPr>
          <w:rFonts w:asciiTheme="minorHAnsi" w:hAnsiTheme="minorHAnsi" w:cstheme="minorHAnsi"/>
          <w:color w:val="auto"/>
        </w:rPr>
        <w:t xml:space="preserve"> with permission.</w:t>
      </w:r>
    </w:p>
    <w:p w14:paraId="39935F4F" w14:textId="77777777" w:rsidR="009B1070" w:rsidRPr="008B4890" w:rsidRDefault="009B1070" w:rsidP="00600AF8">
      <w:pPr>
        <w:rPr>
          <w:rFonts w:asciiTheme="minorHAnsi" w:hAnsiTheme="minorHAnsi" w:cstheme="minorHAnsi"/>
          <w:color w:val="auto"/>
        </w:rPr>
      </w:pPr>
    </w:p>
    <w:p w14:paraId="43F58669" w14:textId="01005C01" w:rsidR="009B1070" w:rsidRPr="008B4890" w:rsidRDefault="008B4890" w:rsidP="00600AF8">
      <w:pPr>
        <w:rPr>
          <w:rFonts w:asciiTheme="minorHAnsi" w:hAnsiTheme="minorHAnsi" w:cstheme="minorHAnsi"/>
          <w:color w:val="auto"/>
        </w:rPr>
      </w:pPr>
      <w:r w:rsidRPr="008B4890">
        <w:rPr>
          <w:rFonts w:asciiTheme="minorHAnsi" w:hAnsiTheme="minorHAnsi" w:cstheme="minorHAnsi"/>
          <w:b/>
          <w:color w:val="auto"/>
        </w:rPr>
        <w:t>Figure</w:t>
      </w:r>
      <w:r w:rsidR="009B1070" w:rsidRPr="008B4890">
        <w:rPr>
          <w:rFonts w:asciiTheme="minorHAnsi" w:hAnsiTheme="minorHAnsi" w:cstheme="minorHAnsi"/>
          <w:b/>
          <w:color w:val="auto"/>
        </w:rPr>
        <w:t xml:space="preserve"> </w:t>
      </w:r>
      <w:r w:rsidR="00D26F93">
        <w:rPr>
          <w:rFonts w:asciiTheme="minorHAnsi" w:hAnsiTheme="minorHAnsi" w:cstheme="minorHAnsi"/>
          <w:b/>
          <w:color w:val="auto"/>
        </w:rPr>
        <w:t>7</w:t>
      </w:r>
      <w:r w:rsidR="009B1070" w:rsidRPr="008B4890">
        <w:rPr>
          <w:rFonts w:asciiTheme="minorHAnsi" w:hAnsiTheme="minorHAnsi" w:cstheme="minorHAnsi"/>
          <w:color w:val="auto"/>
        </w:rPr>
        <w:t xml:space="preserve">. </w:t>
      </w:r>
      <w:proofErr w:type="spellStart"/>
      <w:r w:rsidR="00511D11" w:rsidRPr="00511D11">
        <w:rPr>
          <w:rFonts w:asciiTheme="minorHAnsi" w:hAnsiTheme="minorHAnsi" w:cstheme="minorHAnsi"/>
          <w:b/>
          <w:color w:val="auto"/>
        </w:rPr>
        <w:t>Brunauer</w:t>
      </w:r>
      <w:proofErr w:type="spellEnd"/>
      <w:r w:rsidR="00511D11" w:rsidRPr="00511D11">
        <w:rPr>
          <w:rFonts w:asciiTheme="minorHAnsi" w:hAnsiTheme="minorHAnsi" w:cstheme="minorHAnsi"/>
          <w:b/>
          <w:color w:val="auto"/>
        </w:rPr>
        <w:t>-Emmett-Teller</w:t>
      </w:r>
      <w:r w:rsidR="00511D11">
        <w:rPr>
          <w:rFonts w:asciiTheme="minorHAnsi" w:hAnsiTheme="minorHAnsi" w:cstheme="minorHAnsi"/>
          <w:b/>
          <w:color w:val="auto"/>
        </w:rPr>
        <w:t xml:space="preserve"> </w:t>
      </w:r>
      <w:r w:rsidR="00C875FD" w:rsidRPr="00600AF8">
        <w:rPr>
          <w:rFonts w:asciiTheme="minorHAnsi" w:hAnsiTheme="minorHAnsi" w:cstheme="minorHAnsi"/>
          <w:b/>
          <w:color w:val="auto"/>
        </w:rPr>
        <w:t xml:space="preserve">analysis. </w:t>
      </w:r>
      <w:r w:rsidR="00C875FD" w:rsidRPr="00511D11">
        <w:rPr>
          <w:rFonts w:asciiTheme="minorHAnsi" w:hAnsiTheme="minorHAnsi" w:cstheme="minorHAnsi"/>
          <w:color w:val="auto"/>
        </w:rPr>
        <w:t>Nitrogen adsorption</w:t>
      </w:r>
      <w:r w:rsidR="00C875FD" w:rsidRPr="00511D11">
        <w:rPr>
          <w:rFonts w:asciiTheme="minorHAnsi" w:hAnsiTheme="minorHAnsi" w:cstheme="minorHAnsi" w:hint="eastAsia"/>
          <w:color w:val="auto"/>
        </w:rPr>
        <w:t>–</w:t>
      </w:r>
      <w:r w:rsidR="00C875FD" w:rsidRPr="00511D11">
        <w:rPr>
          <w:rFonts w:asciiTheme="minorHAnsi" w:hAnsiTheme="minorHAnsi" w:cstheme="minorHAnsi"/>
          <w:color w:val="auto"/>
        </w:rPr>
        <w:t xml:space="preserve">desorption isotherms, and pore size distribution with cumulative pore volume for aerogels synthesized with </w:t>
      </w:r>
      <w:proofErr w:type="gramStart"/>
      <w:r w:rsidR="00C875FD" w:rsidRPr="00511D11">
        <w:rPr>
          <w:rFonts w:asciiTheme="minorHAnsi" w:hAnsiTheme="minorHAnsi" w:cstheme="minorHAnsi"/>
          <w:color w:val="auto"/>
        </w:rPr>
        <w:t>Pd(</w:t>
      </w:r>
      <w:proofErr w:type="gramEnd"/>
      <w:r w:rsidR="00C875FD" w:rsidRPr="00511D11">
        <w:rPr>
          <w:rFonts w:asciiTheme="minorHAnsi" w:hAnsiTheme="minorHAnsi" w:cstheme="minorHAnsi"/>
          <w:color w:val="auto"/>
        </w:rPr>
        <w:t>NH</w:t>
      </w:r>
      <w:r w:rsidR="00C875FD" w:rsidRPr="00511D11">
        <w:rPr>
          <w:rFonts w:asciiTheme="minorHAnsi" w:hAnsiTheme="minorHAnsi" w:cstheme="minorHAnsi"/>
          <w:color w:val="auto"/>
          <w:vertAlign w:val="subscript"/>
        </w:rPr>
        <w:t>3</w:t>
      </w:r>
      <w:r w:rsidR="00C875FD" w:rsidRPr="00511D11">
        <w:rPr>
          <w:rFonts w:asciiTheme="minorHAnsi" w:hAnsiTheme="minorHAnsi" w:cstheme="minorHAnsi"/>
          <w:color w:val="auto"/>
        </w:rPr>
        <w:t>)</w:t>
      </w:r>
      <w:r w:rsidR="00C875FD" w:rsidRPr="00511D11">
        <w:rPr>
          <w:rFonts w:asciiTheme="minorHAnsi" w:hAnsiTheme="minorHAnsi" w:cstheme="minorHAnsi"/>
          <w:color w:val="auto"/>
          <w:vertAlign w:val="subscript"/>
        </w:rPr>
        <w:t>4</w:t>
      </w:r>
      <w:r w:rsidR="00C875FD" w:rsidRPr="00511D11">
        <w:rPr>
          <w:rFonts w:asciiTheme="minorHAnsi" w:hAnsiTheme="minorHAnsi" w:cstheme="minorHAnsi"/>
          <w:color w:val="auto"/>
        </w:rPr>
        <w:t>Cl</w:t>
      </w:r>
      <w:r w:rsidR="00C875FD" w:rsidRPr="00511D11">
        <w:rPr>
          <w:rFonts w:asciiTheme="minorHAnsi" w:hAnsiTheme="minorHAnsi" w:cstheme="minorHAnsi"/>
          <w:color w:val="auto"/>
          <w:vertAlign w:val="subscript"/>
        </w:rPr>
        <w:t>2</w:t>
      </w:r>
      <w:r w:rsidR="00C875FD" w:rsidRPr="00511D11">
        <w:rPr>
          <w:rFonts w:asciiTheme="minorHAnsi" w:hAnsiTheme="minorHAnsi" w:cstheme="minorHAnsi"/>
          <w:color w:val="auto"/>
        </w:rPr>
        <w:t xml:space="preserve"> salt solutions of (</w:t>
      </w:r>
      <w:proofErr w:type="spellStart"/>
      <w:r w:rsidR="00C875FD" w:rsidRPr="00511D11">
        <w:rPr>
          <w:rFonts w:asciiTheme="minorHAnsi" w:hAnsiTheme="minorHAnsi" w:cstheme="minorHAnsi"/>
          <w:b/>
          <w:color w:val="auto"/>
        </w:rPr>
        <w:t>a,b</w:t>
      </w:r>
      <w:proofErr w:type="spellEnd"/>
      <w:r w:rsidR="00C875FD" w:rsidRPr="00511D11">
        <w:rPr>
          <w:rFonts w:asciiTheme="minorHAnsi" w:hAnsiTheme="minorHAnsi" w:cstheme="minorHAnsi"/>
          <w:color w:val="auto"/>
        </w:rPr>
        <w:t>) 0 mM</w:t>
      </w:r>
      <w:r w:rsidR="00511D11">
        <w:rPr>
          <w:rFonts w:asciiTheme="minorHAnsi" w:hAnsiTheme="minorHAnsi" w:cstheme="minorHAnsi"/>
          <w:color w:val="auto"/>
        </w:rPr>
        <w:t>,</w:t>
      </w:r>
      <w:r w:rsidR="00C875FD" w:rsidRPr="00511D11">
        <w:rPr>
          <w:rFonts w:asciiTheme="minorHAnsi" w:hAnsiTheme="minorHAnsi" w:cstheme="minorHAnsi"/>
          <w:color w:val="auto"/>
        </w:rPr>
        <w:t xml:space="preserve"> (</w:t>
      </w:r>
      <w:proofErr w:type="spellStart"/>
      <w:r w:rsidR="00C875FD" w:rsidRPr="00511D11">
        <w:rPr>
          <w:rFonts w:asciiTheme="minorHAnsi" w:hAnsiTheme="minorHAnsi" w:cstheme="minorHAnsi"/>
          <w:b/>
          <w:color w:val="auto"/>
        </w:rPr>
        <w:t>c,d</w:t>
      </w:r>
      <w:proofErr w:type="spellEnd"/>
      <w:r w:rsidR="00C875FD" w:rsidRPr="00511D11">
        <w:rPr>
          <w:rFonts w:asciiTheme="minorHAnsi" w:hAnsiTheme="minorHAnsi" w:cstheme="minorHAnsi"/>
          <w:color w:val="auto"/>
        </w:rPr>
        <w:t>) 100 mM</w:t>
      </w:r>
      <w:r w:rsidR="00511D11">
        <w:rPr>
          <w:rFonts w:asciiTheme="minorHAnsi" w:hAnsiTheme="minorHAnsi" w:cstheme="minorHAnsi"/>
          <w:color w:val="auto"/>
        </w:rPr>
        <w:t xml:space="preserve"> and</w:t>
      </w:r>
      <w:r w:rsidR="00C875FD" w:rsidRPr="00511D11">
        <w:rPr>
          <w:rFonts w:asciiTheme="minorHAnsi" w:hAnsiTheme="minorHAnsi" w:cstheme="minorHAnsi"/>
          <w:color w:val="auto"/>
        </w:rPr>
        <w:t xml:space="preserve"> (</w:t>
      </w:r>
      <w:proofErr w:type="spellStart"/>
      <w:r w:rsidR="00C875FD" w:rsidRPr="00511D11">
        <w:rPr>
          <w:rFonts w:asciiTheme="minorHAnsi" w:hAnsiTheme="minorHAnsi" w:cstheme="minorHAnsi"/>
          <w:b/>
          <w:color w:val="auto"/>
        </w:rPr>
        <w:t>e,f</w:t>
      </w:r>
      <w:proofErr w:type="spellEnd"/>
      <w:r w:rsidR="00C875FD" w:rsidRPr="00511D11">
        <w:rPr>
          <w:rFonts w:asciiTheme="minorHAnsi" w:hAnsiTheme="minorHAnsi" w:cstheme="minorHAnsi"/>
          <w:color w:val="auto"/>
        </w:rPr>
        <w:t xml:space="preserve">) 1000 </w:t>
      </w:r>
      <w:proofErr w:type="spellStart"/>
      <w:r w:rsidR="00C875FD" w:rsidRPr="00511D11">
        <w:rPr>
          <w:rFonts w:asciiTheme="minorHAnsi" w:hAnsiTheme="minorHAnsi" w:cstheme="minorHAnsi"/>
          <w:color w:val="auto"/>
        </w:rPr>
        <w:t>mM.</w:t>
      </w:r>
      <w:proofErr w:type="spellEnd"/>
      <w:r w:rsidR="009B1070" w:rsidRPr="008B4890">
        <w:rPr>
          <w:rFonts w:asciiTheme="minorHAnsi" w:hAnsiTheme="minorHAnsi" w:cstheme="minorHAnsi"/>
          <w:color w:val="auto"/>
        </w:rPr>
        <w:t> Reproduce</w:t>
      </w:r>
      <w:r w:rsidR="009527C7" w:rsidRPr="008B4890">
        <w:rPr>
          <w:rFonts w:asciiTheme="minorHAnsi" w:hAnsiTheme="minorHAnsi" w:cstheme="minorHAnsi"/>
          <w:color w:val="auto"/>
        </w:rPr>
        <w:t xml:space="preserve">d from reference </w:t>
      </w:r>
      <w:r w:rsidR="00F44FD9" w:rsidRPr="00F44FD9">
        <w:rPr>
          <w:rFonts w:asciiTheme="minorHAnsi" w:hAnsiTheme="minorHAnsi" w:cstheme="minorHAnsi"/>
          <w:color w:val="auto"/>
        </w:rPr>
        <w:t>26</w:t>
      </w:r>
      <w:r w:rsidR="009B1070" w:rsidRPr="008B4890">
        <w:rPr>
          <w:rFonts w:asciiTheme="minorHAnsi" w:hAnsiTheme="minorHAnsi" w:cstheme="minorHAnsi"/>
          <w:color w:val="auto"/>
        </w:rPr>
        <w:t xml:space="preserve"> with permission.</w:t>
      </w:r>
    </w:p>
    <w:p w14:paraId="65BC3D21" w14:textId="77777777" w:rsidR="009B1070" w:rsidRPr="008B4890" w:rsidRDefault="009B1070" w:rsidP="00600AF8">
      <w:pPr>
        <w:rPr>
          <w:rFonts w:asciiTheme="minorHAnsi" w:hAnsiTheme="minorHAnsi" w:cstheme="minorHAnsi"/>
          <w:color w:val="auto"/>
        </w:rPr>
      </w:pPr>
    </w:p>
    <w:p w14:paraId="3D323CA4" w14:textId="4713EF68" w:rsidR="009B1070" w:rsidRPr="008B4890" w:rsidRDefault="008B4890" w:rsidP="00600AF8">
      <w:pPr>
        <w:rPr>
          <w:rFonts w:asciiTheme="minorHAnsi" w:hAnsiTheme="minorHAnsi" w:cstheme="minorHAnsi"/>
          <w:color w:val="auto"/>
        </w:rPr>
      </w:pPr>
      <w:r w:rsidRPr="008B4890">
        <w:rPr>
          <w:rFonts w:asciiTheme="minorHAnsi" w:hAnsiTheme="minorHAnsi" w:cstheme="minorHAnsi"/>
          <w:b/>
          <w:color w:val="auto"/>
        </w:rPr>
        <w:t>Figure</w:t>
      </w:r>
      <w:r w:rsidR="009B1070" w:rsidRPr="008B4890">
        <w:rPr>
          <w:rFonts w:asciiTheme="minorHAnsi" w:hAnsiTheme="minorHAnsi" w:cstheme="minorHAnsi"/>
          <w:b/>
          <w:color w:val="auto"/>
        </w:rPr>
        <w:t xml:space="preserve"> </w:t>
      </w:r>
      <w:r w:rsidR="00D26F93">
        <w:rPr>
          <w:rFonts w:asciiTheme="minorHAnsi" w:hAnsiTheme="minorHAnsi" w:cstheme="minorHAnsi"/>
          <w:b/>
          <w:color w:val="auto"/>
        </w:rPr>
        <w:t>8</w:t>
      </w:r>
      <w:r w:rsidR="009B1070" w:rsidRPr="008B4890">
        <w:rPr>
          <w:rFonts w:asciiTheme="minorHAnsi" w:hAnsiTheme="minorHAnsi" w:cstheme="minorHAnsi"/>
          <w:color w:val="auto"/>
        </w:rPr>
        <w:t>.</w:t>
      </w:r>
      <w:r w:rsidR="00791BB3">
        <w:rPr>
          <w:rFonts w:asciiTheme="minorHAnsi" w:hAnsiTheme="minorHAnsi" w:cstheme="minorHAnsi"/>
          <w:color w:val="auto"/>
        </w:rPr>
        <w:t xml:space="preserve"> </w:t>
      </w:r>
      <w:r w:rsidR="00791BB3" w:rsidRPr="00511D11">
        <w:rPr>
          <w:rFonts w:asciiTheme="minorHAnsi" w:hAnsiTheme="minorHAnsi" w:cstheme="minorHAnsi"/>
          <w:b/>
          <w:color w:val="auto"/>
        </w:rPr>
        <w:t>Electrochemical characterization in 0.5 M H</w:t>
      </w:r>
      <w:r w:rsidR="00791BB3" w:rsidRPr="00511D11">
        <w:rPr>
          <w:rFonts w:asciiTheme="minorHAnsi" w:hAnsiTheme="minorHAnsi" w:cstheme="minorHAnsi"/>
          <w:b/>
          <w:color w:val="auto"/>
          <w:vertAlign w:val="subscript"/>
        </w:rPr>
        <w:t>2</w:t>
      </w:r>
      <w:r w:rsidR="00791BB3" w:rsidRPr="00511D11">
        <w:rPr>
          <w:rFonts w:asciiTheme="minorHAnsi" w:hAnsiTheme="minorHAnsi" w:cstheme="minorHAnsi"/>
          <w:b/>
          <w:color w:val="auto"/>
        </w:rPr>
        <w:t>SO</w:t>
      </w:r>
      <w:r w:rsidR="00791BB3" w:rsidRPr="00511D11">
        <w:rPr>
          <w:rFonts w:asciiTheme="minorHAnsi" w:hAnsiTheme="minorHAnsi" w:cstheme="minorHAnsi"/>
          <w:b/>
          <w:color w:val="auto"/>
          <w:vertAlign w:val="subscript"/>
        </w:rPr>
        <w:t>4</w:t>
      </w:r>
      <w:r w:rsidR="00791BB3" w:rsidRPr="00511D11">
        <w:rPr>
          <w:rFonts w:asciiTheme="minorHAnsi" w:hAnsiTheme="minorHAnsi" w:cstheme="minorHAnsi"/>
          <w:b/>
          <w:color w:val="auto"/>
        </w:rPr>
        <w:t xml:space="preserve"> of CNF-Pd aerogels prepared from 1000 mM </w:t>
      </w:r>
      <w:proofErr w:type="gramStart"/>
      <w:r w:rsidR="00791BB3" w:rsidRPr="00511D11">
        <w:rPr>
          <w:rFonts w:asciiTheme="minorHAnsi" w:hAnsiTheme="minorHAnsi" w:cstheme="minorHAnsi"/>
          <w:b/>
          <w:color w:val="auto"/>
        </w:rPr>
        <w:t>Pd(</w:t>
      </w:r>
      <w:proofErr w:type="gramEnd"/>
      <w:r w:rsidR="00791BB3" w:rsidRPr="00511D11">
        <w:rPr>
          <w:rFonts w:asciiTheme="minorHAnsi" w:hAnsiTheme="minorHAnsi" w:cstheme="minorHAnsi"/>
          <w:b/>
          <w:color w:val="auto"/>
        </w:rPr>
        <w:t>NH</w:t>
      </w:r>
      <w:r w:rsidR="00791BB3" w:rsidRPr="00511D11">
        <w:rPr>
          <w:rFonts w:asciiTheme="minorHAnsi" w:hAnsiTheme="minorHAnsi" w:cstheme="minorHAnsi"/>
          <w:b/>
          <w:color w:val="auto"/>
          <w:vertAlign w:val="subscript"/>
        </w:rPr>
        <w:t>3</w:t>
      </w:r>
      <w:r w:rsidR="00791BB3" w:rsidRPr="00511D11">
        <w:rPr>
          <w:rFonts w:asciiTheme="minorHAnsi" w:hAnsiTheme="minorHAnsi" w:cstheme="minorHAnsi"/>
          <w:b/>
          <w:color w:val="auto"/>
        </w:rPr>
        <w:t>)</w:t>
      </w:r>
      <w:r w:rsidR="00791BB3" w:rsidRPr="00511D11">
        <w:rPr>
          <w:rFonts w:asciiTheme="minorHAnsi" w:hAnsiTheme="minorHAnsi" w:cstheme="minorHAnsi"/>
          <w:b/>
          <w:color w:val="auto"/>
          <w:vertAlign w:val="subscript"/>
        </w:rPr>
        <w:t>4</w:t>
      </w:r>
      <w:r w:rsidR="00791BB3" w:rsidRPr="00511D11">
        <w:rPr>
          <w:rFonts w:asciiTheme="minorHAnsi" w:hAnsiTheme="minorHAnsi" w:cstheme="minorHAnsi"/>
          <w:b/>
          <w:color w:val="auto"/>
        </w:rPr>
        <w:t>Cl</w:t>
      </w:r>
      <w:r w:rsidR="00791BB3" w:rsidRPr="00511D11">
        <w:rPr>
          <w:rFonts w:asciiTheme="minorHAnsi" w:hAnsiTheme="minorHAnsi" w:cstheme="minorHAnsi"/>
          <w:b/>
          <w:color w:val="auto"/>
          <w:vertAlign w:val="subscript"/>
        </w:rPr>
        <w:t>2</w:t>
      </w:r>
      <w:r w:rsidR="00791BB3" w:rsidRPr="00511D11">
        <w:rPr>
          <w:rFonts w:asciiTheme="minorHAnsi" w:hAnsiTheme="minorHAnsi" w:cstheme="minorHAnsi"/>
          <w:b/>
          <w:color w:val="auto"/>
        </w:rPr>
        <w:t>.</w:t>
      </w:r>
      <w:r w:rsidR="00791BB3" w:rsidRPr="00791BB3">
        <w:rPr>
          <w:rFonts w:asciiTheme="minorHAnsi" w:hAnsiTheme="minorHAnsi" w:cstheme="minorHAnsi"/>
          <w:color w:val="auto"/>
        </w:rPr>
        <w:t xml:space="preserve"> (</w:t>
      </w:r>
      <w:r w:rsidR="00791BB3" w:rsidRPr="00511D11">
        <w:rPr>
          <w:rFonts w:asciiTheme="minorHAnsi" w:hAnsiTheme="minorHAnsi" w:cstheme="minorHAnsi"/>
          <w:b/>
          <w:color w:val="auto"/>
        </w:rPr>
        <w:t>a</w:t>
      </w:r>
      <w:r w:rsidR="00791BB3" w:rsidRPr="00791BB3">
        <w:rPr>
          <w:rFonts w:asciiTheme="minorHAnsi" w:hAnsiTheme="minorHAnsi" w:cstheme="minorHAnsi"/>
          <w:color w:val="auto"/>
        </w:rPr>
        <w:t xml:space="preserve">) </w:t>
      </w:r>
      <w:r w:rsidR="00511D11">
        <w:rPr>
          <w:rFonts w:asciiTheme="minorHAnsi" w:hAnsiTheme="minorHAnsi" w:cstheme="minorHAnsi"/>
          <w:color w:val="auto"/>
        </w:rPr>
        <w:t>E</w:t>
      </w:r>
      <w:r w:rsidR="00791BB3" w:rsidRPr="00791BB3">
        <w:rPr>
          <w:rFonts w:asciiTheme="minorHAnsi" w:hAnsiTheme="minorHAnsi" w:cstheme="minorHAnsi"/>
          <w:color w:val="auto"/>
        </w:rPr>
        <w:t xml:space="preserve">lectrochemical impedance spectroscopy with a </w:t>
      </w:r>
      <w:proofErr w:type="gramStart"/>
      <w:r w:rsidR="00791BB3" w:rsidRPr="00791BB3">
        <w:rPr>
          <w:rFonts w:asciiTheme="minorHAnsi" w:hAnsiTheme="minorHAnsi" w:cstheme="minorHAnsi"/>
          <w:color w:val="auto"/>
        </w:rPr>
        <w:t>10 mV</w:t>
      </w:r>
      <w:proofErr w:type="gramEnd"/>
      <w:r w:rsidR="00791BB3" w:rsidRPr="00791BB3">
        <w:rPr>
          <w:rFonts w:asciiTheme="minorHAnsi" w:hAnsiTheme="minorHAnsi" w:cstheme="minorHAnsi"/>
          <w:color w:val="auto"/>
        </w:rPr>
        <w:t xml:space="preserve"> sine wave was used</w:t>
      </w:r>
      <w:r w:rsidR="00791BB3">
        <w:rPr>
          <w:rFonts w:asciiTheme="minorHAnsi" w:hAnsiTheme="minorHAnsi" w:cstheme="minorHAnsi"/>
          <w:color w:val="auto"/>
        </w:rPr>
        <w:t xml:space="preserve"> </w:t>
      </w:r>
      <w:r w:rsidR="00791BB3" w:rsidRPr="00791BB3">
        <w:rPr>
          <w:rFonts w:asciiTheme="minorHAnsi" w:hAnsiTheme="minorHAnsi" w:cstheme="minorHAnsi"/>
          <w:color w:val="auto"/>
        </w:rPr>
        <w:t xml:space="preserve">across frequencies from 140 kHz to 15 </w:t>
      </w:r>
      <w:proofErr w:type="spellStart"/>
      <w:r w:rsidR="00791BB3" w:rsidRPr="00791BB3">
        <w:rPr>
          <w:rFonts w:asciiTheme="minorHAnsi" w:hAnsiTheme="minorHAnsi" w:cstheme="minorHAnsi"/>
          <w:color w:val="auto"/>
        </w:rPr>
        <w:t>mHz</w:t>
      </w:r>
      <w:r w:rsidR="00511D11">
        <w:rPr>
          <w:rFonts w:asciiTheme="minorHAnsi" w:hAnsiTheme="minorHAnsi" w:cstheme="minorHAnsi"/>
          <w:color w:val="auto"/>
        </w:rPr>
        <w:t>.</w:t>
      </w:r>
      <w:proofErr w:type="spellEnd"/>
      <w:r w:rsidR="00791BB3" w:rsidRPr="00791BB3">
        <w:rPr>
          <w:rFonts w:asciiTheme="minorHAnsi" w:hAnsiTheme="minorHAnsi" w:cstheme="minorHAnsi"/>
          <w:color w:val="auto"/>
        </w:rPr>
        <w:t xml:space="preserve"> (</w:t>
      </w:r>
      <w:r w:rsidR="00791BB3" w:rsidRPr="00511D11">
        <w:rPr>
          <w:rFonts w:asciiTheme="minorHAnsi" w:hAnsiTheme="minorHAnsi" w:cstheme="minorHAnsi"/>
          <w:b/>
          <w:color w:val="auto"/>
        </w:rPr>
        <w:t>b</w:t>
      </w:r>
      <w:r w:rsidR="00791BB3" w:rsidRPr="00791BB3">
        <w:rPr>
          <w:rFonts w:asciiTheme="minorHAnsi" w:hAnsiTheme="minorHAnsi" w:cstheme="minorHAnsi"/>
          <w:color w:val="auto"/>
        </w:rPr>
        <w:t xml:space="preserve">) </w:t>
      </w:r>
      <w:r w:rsidR="00511D11">
        <w:rPr>
          <w:rFonts w:asciiTheme="minorHAnsi" w:hAnsiTheme="minorHAnsi" w:cstheme="minorHAnsi"/>
          <w:color w:val="auto"/>
        </w:rPr>
        <w:t>H</w:t>
      </w:r>
      <w:r w:rsidR="00791BB3" w:rsidRPr="00791BB3">
        <w:rPr>
          <w:rFonts w:asciiTheme="minorHAnsi" w:hAnsiTheme="minorHAnsi" w:cstheme="minorHAnsi"/>
          <w:color w:val="auto"/>
        </w:rPr>
        <w:t>igh frequency spectra from 140 kHz to 1.3 kHz from</w:t>
      </w:r>
      <w:r w:rsidR="00791BB3">
        <w:rPr>
          <w:rFonts w:asciiTheme="minorHAnsi" w:hAnsiTheme="minorHAnsi" w:cstheme="minorHAnsi"/>
          <w:color w:val="auto"/>
        </w:rPr>
        <w:t xml:space="preserve"> </w:t>
      </w:r>
      <w:r w:rsidR="00791BB3" w:rsidRPr="00791BB3">
        <w:rPr>
          <w:rFonts w:asciiTheme="minorHAnsi" w:hAnsiTheme="minorHAnsi" w:cstheme="minorHAnsi"/>
          <w:color w:val="auto"/>
        </w:rPr>
        <w:t>(</w:t>
      </w:r>
      <w:r w:rsidR="00791BB3" w:rsidRPr="00511D11">
        <w:rPr>
          <w:rFonts w:asciiTheme="minorHAnsi" w:hAnsiTheme="minorHAnsi" w:cstheme="minorHAnsi"/>
          <w:b/>
          <w:color w:val="auto"/>
        </w:rPr>
        <w:t>a</w:t>
      </w:r>
      <w:r w:rsidR="00791BB3" w:rsidRPr="00791BB3">
        <w:rPr>
          <w:rFonts w:asciiTheme="minorHAnsi" w:hAnsiTheme="minorHAnsi" w:cstheme="minorHAnsi"/>
          <w:color w:val="auto"/>
        </w:rPr>
        <w:t>)</w:t>
      </w:r>
      <w:r w:rsidR="00511D11">
        <w:rPr>
          <w:rFonts w:asciiTheme="minorHAnsi" w:hAnsiTheme="minorHAnsi" w:cstheme="minorHAnsi"/>
          <w:color w:val="auto"/>
        </w:rPr>
        <w:t>.</w:t>
      </w:r>
      <w:r w:rsidR="00791BB3" w:rsidRPr="00791BB3">
        <w:rPr>
          <w:rFonts w:asciiTheme="minorHAnsi" w:hAnsiTheme="minorHAnsi" w:cstheme="minorHAnsi"/>
          <w:color w:val="auto"/>
        </w:rPr>
        <w:t xml:space="preserve"> (</w:t>
      </w:r>
      <w:r w:rsidR="00791BB3" w:rsidRPr="00511D11">
        <w:rPr>
          <w:rFonts w:asciiTheme="minorHAnsi" w:hAnsiTheme="minorHAnsi" w:cstheme="minorHAnsi"/>
          <w:b/>
          <w:color w:val="auto"/>
        </w:rPr>
        <w:t>c</w:t>
      </w:r>
      <w:r w:rsidR="00791BB3" w:rsidRPr="00791BB3">
        <w:rPr>
          <w:rFonts w:asciiTheme="minorHAnsi" w:hAnsiTheme="minorHAnsi" w:cstheme="minorHAnsi"/>
          <w:color w:val="auto"/>
        </w:rPr>
        <w:t xml:space="preserve">) </w:t>
      </w:r>
      <w:r w:rsidR="00511D11">
        <w:rPr>
          <w:rFonts w:asciiTheme="minorHAnsi" w:hAnsiTheme="minorHAnsi" w:cstheme="minorHAnsi"/>
          <w:color w:val="auto"/>
        </w:rPr>
        <w:t>C</w:t>
      </w:r>
      <w:r w:rsidR="00791BB3" w:rsidRPr="00791BB3">
        <w:rPr>
          <w:rFonts w:asciiTheme="minorHAnsi" w:hAnsiTheme="minorHAnsi" w:cstheme="minorHAnsi"/>
          <w:color w:val="auto"/>
        </w:rPr>
        <w:t>yclic voltammetry (CV) at scan rates of 10, 25, 50, and 75 mV/s</w:t>
      </w:r>
      <w:r w:rsidR="00511D11">
        <w:rPr>
          <w:rFonts w:asciiTheme="minorHAnsi" w:hAnsiTheme="minorHAnsi" w:cstheme="minorHAnsi"/>
          <w:color w:val="auto"/>
        </w:rPr>
        <w:t>.</w:t>
      </w:r>
      <w:r w:rsidR="00791BB3" w:rsidRPr="00791BB3">
        <w:rPr>
          <w:rFonts w:asciiTheme="minorHAnsi" w:hAnsiTheme="minorHAnsi" w:cstheme="minorHAnsi"/>
          <w:color w:val="auto"/>
        </w:rPr>
        <w:t xml:space="preserve"> (</w:t>
      </w:r>
      <w:r w:rsidR="00791BB3" w:rsidRPr="00511D11">
        <w:rPr>
          <w:rFonts w:asciiTheme="minorHAnsi" w:hAnsiTheme="minorHAnsi" w:cstheme="minorHAnsi"/>
          <w:b/>
          <w:color w:val="auto"/>
        </w:rPr>
        <w:t>d</w:t>
      </w:r>
      <w:r w:rsidR="00791BB3" w:rsidRPr="00791BB3">
        <w:rPr>
          <w:rFonts w:asciiTheme="minorHAnsi" w:hAnsiTheme="minorHAnsi" w:cstheme="minorHAnsi"/>
          <w:color w:val="auto"/>
        </w:rPr>
        <w:t>) CV scan at 10 mV/s from</w:t>
      </w:r>
      <w:r w:rsidR="009527C7" w:rsidRPr="008B4890">
        <w:rPr>
          <w:rFonts w:asciiTheme="minorHAnsi" w:hAnsiTheme="minorHAnsi" w:cstheme="minorHAnsi"/>
          <w:color w:val="auto"/>
        </w:rPr>
        <w:t xml:space="preserve"> </w:t>
      </w:r>
      <w:r w:rsidR="007B1FA2">
        <w:rPr>
          <w:rFonts w:asciiTheme="minorHAnsi" w:hAnsiTheme="minorHAnsi" w:cstheme="minorHAnsi"/>
          <w:color w:val="auto"/>
        </w:rPr>
        <w:t>(</w:t>
      </w:r>
      <w:r w:rsidR="007B1FA2" w:rsidRPr="00511D11">
        <w:rPr>
          <w:rFonts w:asciiTheme="minorHAnsi" w:hAnsiTheme="minorHAnsi" w:cstheme="minorHAnsi"/>
          <w:b/>
          <w:color w:val="auto"/>
        </w:rPr>
        <w:t>c</w:t>
      </w:r>
      <w:r w:rsidR="007B1FA2">
        <w:rPr>
          <w:rFonts w:asciiTheme="minorHAnsi" w:hAnsiTheme="minorHAnsi" w:cstheme="minorHAnsi"/>
          <w:color w:val="auto"/>
        </w:rPr>
        <w:t>).</w:t>
      </w:r>
      <w:r w:rsidR="009527C7" w:rsidRPr="008B4890">
        <w:rPr>
          <w:rFonts w:asciiTheme="minorHAnsi" w:hAnsiTheme="minorHAnsi" w:cstheme="minorHAnsi"/>
          <w:color w:val="auto"/>
        </w:rPr>
        <w:t xml:space="preserve"> Reproduced from reference </w:t>
      </w:r>
      <w:r w:rsidR="00F44FD9" w:rsidRPr="00F44FD9">
        <w:rPr>
          <w:rFonts w:asciiTheme="minorHAnsi" w:hAnsiTheme="minorHAnsi" w:cstheme="minorHAnsi"/>
          <w:color w:val="auto"/>
        </w:rPr>
        <w:t>26</w:t>
      </w:r>
      <w:r w:rsidR="009B1070" w:rsidRPr="008B4890">
        <w:rPr>
          <w:rFonts w:asciiTheme="minorHAnsi" w:hAnsiTheme="minorHAnsi" w:cstheme="minorHAnsi"/>
          <w:color w:val="auto"/>
        </w:rPr>
        <w:t xml:space="preserve"> with permission.</w:t>
      </w:r>
    </w:p>
    <w:p w14:paraId="75182EC3" w14:textId="77777777" w:rsidR="00B32616" w:rsidRPr="008B4890" w:rsidRDefault="00B32616" w:rsidP="00600AF8">
      <w:pPr>
        <w:rPr>
          <w:rFonts w:asciiTheme="minorHAnsi" w:hAnsiTheme="minorHAnsi" w:cstheme="minorHAnsi"/>
          <w:color w:val="auto"/>
        </w:rPr>
      </w:pPr>
    </w:p>
    <w:p w14:paraId="64B8CF78" w14:textId="236ED21D" w:rsidR="006305D7" w:rsidRPr="008B4890" w:rsidRDefault="006305D7" w:rsidP="00600AF8">
      <w:pPr>
        <w:rPr>
          <w:rFonts w:asciiTheme="minorHAnsi" w:hAnsiTheme="minorHAnsi" w:cstheme="minorHAnsi"/>
          <w:b/>
          <w:color w:val="auto"/>
        </w:rPr>
      </w:pPr>
      <w:r w:rsidRPr="008B4890">
        <w:rPr>
          <w:rFonts w:asciiTheme="minorHAnsi" w:hAnsiTheme="minorHAnsi" w:cstheme="minorHAnsi"/>
          <w:b/>
          <w:color w:val="auto"/>
        </w:rPr>
        <w:t>DISCUSSION</w:t>
      </w:r>
      <w:r w:rsidRPr="008B4890">
        <w:rPr>
          <w:rFonts w:asciiTheme="minorHAnsi" w:hAnsiTheme="minorHAnsi" w:cstheme="minorHAnsi"/>
          <w:b/>
          <w:bCs/>
          <w:color w:val="auto"/>
        </w:rPr>
        <w:t xml:space="preserve">: </w:t>
      </w:r>
    </w:p>
    <w:p w14:paraId="2DE44342" w14:textId="4D14440E" w:rsidR="00106E10" w:rsidRPr="008B4890" w:rsidRDefault="00141563" w:rsidP="00600AF8">
      <w:pPr>
        <w:rPr>
          <w:rFonts w:asciiTheme="minorHAnsi" w:hAnsiTheme="minorHAnsi" w:cstheme="minorHAnsi"/>
          <w:color w:val="auto"/>
        </w:rPr>
      </w:pPr>
      <w:r w:rsidRPr="008B4890">
        <w:rPr>
          <w:rFonts w:asciiTheme="minorHAnsi" w:hAnsiTheme="minorHAnsi" w:cstheme="minorHAnsi"/>
          <w:color w:val="auto"/>
        </w:rPr>
        <w:t xml:space="preserve">The noble metal </w:t>
      </w:r>
      <w:r w:rsidR="00945069">
        <w:rPr>
          <w:rFonts w:asciiTheme="minorHAnsi" w:hAnsiTheme="minorHAnsi" w:cstheme="minorHAnsi"/>
          <w:color w:val="auto"/>
        </w:rPr>
        <w:t xml:space="preserve">cellulose nanofiber </w:t>
      </w:r>
      <w:proofErr w:type="spellStart"/>
      <w:r w:rsidR="00945069">
        <w:rPr>
          <w:rFonts w:asciiTheme="minorHAnsi" w:hAnsiTheme="minorHAnsi" w:cstheme="minorHAnsi"/>
          <w:color w:val="auto"/>
        </w:rPr>
        <w:t>biotemplated</w:t>
      </w:r>
      <w:proofErr w:type="spellEnd"/>
      <w:r w:rsidR="00945069">
        <w:rPr>
          <w:rFonts w:asciiTheme="minorHAnsi" w:hAnsiTheme="minorHAnsi" w:cstheme="minorHAnsi"/>
          <w:color w:val="auto"/>
        </w:rPr>
        <w:t xml:space="preserve"> </w:t>
      </w:r>
      <w:r w:rsidRPr="008B4890">
        <w:rPr>
          <w:rFonts w:asciiTheme="minorHAnsi" w:hAnsiTheme="minorHAnsi" w:cstheme="minorHAnsi"/>
          <w:color w:val="auto"/>
        </w:rPr>
        <w:t xml:space="preserve">aerogel synthesis method presented here results </w:t>
      </w:r>
      <w:r w:rsidR="00945069">
        <w:rPr>
          <w:rFonts w:asciiTheme="minorHAnsi" w:hAnsiTheme="minorHAnsi" w:cstheme="minorHAnsi"/>
          <w:color w:val="auto"/>
        </w:rPr>
        <w:t>in stable aerogel composites with tunable metal composition</w:t>
      </w:r>
      <w:r w:rsidRPr="008B4890">
        <w:rPr>
          <w:rFonts w:asciiTheme="minorHAnsi" w:hAnsiTheme="minorHAnsi" w:cstheme="minorHAnsi"/>
          <w:color w:val="auto"/>
        </w:rPr>
        <w:t>.</w:t>
      </w:r>
      <w:r w:rsidR="00945069">
        <w:rPr>
          <w:rFonts w:asciiTheme="minorHAnsi" w:hAnsiTheme="minorHAnsi" w:cstheme="minorHAnsi"/>
          <w:color w:val="auto"/>
        </w:rPr>
        <w:t xml:space="preserve"> The covalent crosslinking of the compacted cellulose nanofibers after centrifugation results in hydrogels that are mechanically durable during the subsequent synthesis steps of palladium ion equilibration, </w:t>
      </w:r>
      <w:r w:rsidR="003B33E2">
        <w:rPr>
          <w:rFonts w:asciiTheme="minorHAnsi" w:hAnsiTheme="minorHAnsi" w:cstheme="minorHAnsi"/>
          <w:color w:val="auto"/>
        </w:rPr>
        <w:t>electrochemical</w:t>
      </w:r>
      <w:r w:rsidR="00945069">
        <w:rPr>
          <w:rFonts w:asciiTheme="minorHAnsi" w:hAnsiTheme="minorHAnsi" w:cstheme="minorHAnsi"/>
          <w:color w:val="auto"/>
        </w:rPr>
        <w:t xml:space="preserve"> reduction, rinsing, solvent exchange, and supercritical drying. The hydrogel stability is vital during the electrochemical reduction step given the high concentration </w:t>
      </w:r>
      <w:r w:rsidR="001C4C5E">
        <w:rPr>
          <w:rFonts w:asciiTheme="minorHAnsi" w:hAnsiTheme="minorHAnsi" w:cstheme="minorHAnsi"/>
          <w:color w:val="auto"/>
        </w:rPr>
        <w:t>(</w:t>
      </w:r>
      <w:r w:rsidR="00945069">
        <w:rPr>
          <w:rFonts w:asciiTheme="minorHAnsi" w:hAnsiTheme="minorHAnsi" w:cstheme="minorHAnsi"/>
          <w:color w:val="auto"/>
        </w:rPr>
        <w:t>2 M NaBH</w:t>
      </w:r>
      <w:r w:rsidR="00945069" w:rsidRPr="00024CD5">
        <w:rPr>
          <w:rFonts w:asciiTheme="minorHAnsi" w:hAnsiTheme="minorHAnsi" w:cstheme="minorHAnsi"/>
          <w:color w:val="auto"/>
          <w:vertAlign w:val="subscript"/>
        </w:rPr>
        <w:t>4</w:t>
      </w:r>
      <w:r w:rsidR="001C4C5E">
        <w:rPr>
          <w:rFonts w:asciiTheme="minorHAnsi" w:hAnsiTheme="minorHAnsi" w:cstheme="minorHAnsi"/>
          <w:color w:val="auto"/>
        </w:rPr>
        <w:t>) of</w:t>
      </w:r>
      <w:r w:rsidR="00945069">
        <w:rPr>
          <w:rFonts w:asciiTheme="minorHAnsi" w:hAnsiTheme="minorHAnsi" w:cstheme="minorHAnsi"/>
          <w:color w:val="auto"/>
        </w:rPr>
        <w:t xml:space="preserve"> reducing agent solution and </w:t>
      </w:r>
      <w:r w:rsidR="001C4C5E">
        <w:rPr>
          <w:rFonts w:asciiTheme="minorHAnsi" w:hAnsiTheme="minorHAnsi" w:cstheme="minorHAnsi"/>
          <w:color w:val="auto"/>
        </w:rPr>
        <w:t xml:space="preserve">consequent </w:t>
      </w:r>
      <w:r w:rsidR="00945069">
        <w:rPr>
          <w:rFonts w:asciiTheme="minorHAnsi" w:hAnsiTheme="minorHAnsi" w:cstheme="minorHAnsi"/>
          <w:color w:val="auto"/>
        </w:rPr>
        <w:t>violent hydrogen evolution.</w:t>
      </w:r>
      <w:r w:rsidR="00C3414E">
        <w:rPr>
          <w:rFonts w:asciiTheme="minorHAnsi" w:hAnsiTheme="minorHAnsi" w:cstheme="minorHAnsi"/>
          <w:color w:val="auto"/>
        </w:rPr>
        <w:t xml:space="preserve"> </w:t>
      </w:r>
      <w:bookmarkStart w:id="13" w:name="_Hlk531841877"/>
      <w:r w:rsidR="001F1F53">
        <w:rPr>
          <w:rFonts w:asciiTheme="minorHAnsi" w:hAnsiTheme="minorHAnsi" w:cstheme="minorHAnsi"/>
          <w:color w:val="auto"/>
        </w:rPr>
        <w:t xml:space="preserve">The </w:t>
      </w:r>
      <w:r w:rsidR="00E74C6A">
        <w:rPr>
          <w:rFonts w:asciiTheme="minorHAnsi" w:hAnsiTheme="minorHAnsi" w:cstheme="minorHAnsi"/>
          <w:color w:val="auto"/>
        </w:rPr>
        <w:t xml:space="preserve">commercially purchased </w:t>
      </w:r>
      <w:r w:rsidR="001F1F53">
        <w:rPr>
          <w:rFonts w:asciiTheme="minorHAnsi" w:hAnsiTheme="minorHAnsi" w:cstheme="minorHAnsi"/>
          <w:color w:val="auto"/>
        </w:rPr>
        <w:t>TEMPO-oxidized cellulose nanofibrils used in this study had a nominal -COO</w:t>
      </w:r>
      <w:r w:rsidR="001F1F53" w:rsidRPr="00600AF8">
        <w:rPr>
          <w:rFonts w:asciiTheme="minorHAnsi" w:hAnsiTheme="minorHAnsi" w:cstheme="minorHAnsi"/>
          <w:color w:val="auto"/>
          <w:vertAlign w:val="superscript"/>
        </w:rPr>
        <w:t>-</w:t>
      </w:r>
      <w:r w:rsidR="001F1F53">
        <w:rPr>
          <w:rFonts w:asciiTheme="minorHAnsi" w:hAnsiTheme="minorHAnsi" w:cstheme="minorHAnsi"/>
          <w:color w:val="auto"/>
        </w:rPr>
        <w:t>Na</w:t>
      </w:r>
      <w:r w:rsidR="001F1F53" w:rsidRPr="00600AF8">
        <w:rPr>
          <w:rFonts w:asciiTheme="minorHAnsi" w:hAnsiTheme="minorHAnsi" w:cstheme="minorHAnsi"/>
          <w:color w:val="auto"/>
          <w:vertAlign w:val="superscript"/>
        </w:rPr>
        <w:t>+</w:t>
      </w:r>
      <w:r w:rsidR="001F1F53">
        <w:rPr>
          <w:rFonts w:asciiTheme="minorHAnsi" w:hAnsiTheme="minorHAnsi" w:cstheme="minorHAnsi"/>
          <w:color w:val="auto"/>
        </w:rPr>
        <w:t xml:space="preserve"> density of 1.2 mmol/g</w:t>
      </w:r>
      <w:r w:rsidR="006A0F3B">
        <w:rPr>
          <w:rFonts w:asciiTheme="minorHAnsi" w:hAnsiTheme="minorHAnsi" w:cstheme="minorHAnsi"/>
          <w:color w:val="auto"/>
        </w:rPr>
        <w:t xml:space="preserve"> with </w:t>
      </w:r>
      <w:r w:rsidR="001F1F53">
        <w:rPr>
          <w:rFonts w:asciiTheme="minorHAnsi" w:hAnsiTheme="minorHAnsi" w:cstheme="minorHAnsi"/>
          <w:color w:val="auto"/>
        </w:rPr>
        <w:t xml:space="preserve">approximate length and width of the </w:t>
      </w:r>
      <w:r w:rsidR="004559DD">
        <w:rPr>
          <w:rFonts w:asciiTheme="minorHAnsi" w:hAnsiTheme="minorHAnsi" w:cstheme="minorHAnsi"/>
          <w:color w:val="auto"/>
        </w:rPr>
        <w:t xml:space="preserve">cellulose </w:t>
      </w:r>
      <w:r w:rsidR="001F1F53">
        <w:rPr>
          <w:rFonts w:asciiTheme="minorHAnsi" w:hAnsiTheme="minorHAnsi" w:cstheme="minorHAnsi"/>
          <w:color w:val="auto"/>
        </w:rPr>
        <w:t xml:space="preserve">nanofibers </w:t>
      </w:r>
      <w:r w:rsidR="006A0F3B">
        <w:rPr>
          <w:rFonts w:asciiTheme="minorHAnsi" w:hAnsiTheme="minorHAnsi" w:cstheme="minorHAnsi"/>
          <w:color w:val="auto"/>
        </w:rPr>
        <w:t>of</w:t>
      </w:r>
      <w:r w:rsidR="001F1F53">
        <w:rPr>
          <w:rFonts w:asciiTheme="minorHAnsi" w:hAnsiTheme="minorHAnsi" w:cstheme="minorHAnsi"/>
          <w:color w:val="auto"/>
        </w:rPr>
        <w:t xml:space="preserve"> 300 and 10 nm, respectively</w:t>
      </w:r>
      <w:r w:rsidR="004559DD">
        <w:rPr>
          <w:rFonts w:asciiTheme="minorHAnsi" w:hAnsiTheme="minorHAnsi" w:cstheme="minorHAnsi"/>
          <w:color w:val="auto"/>
        </w:rPr>
        <w:t>, and the 3% (w/w) solutions had a pH of 5.</w:t>
      </w:r>
      <w:r w:rsidR="006A0F3B">
        <w:rPr>
          <w:rFonts w:asciiTheme="minorHAnsi" w:hAnsiTheme="minorHAnsi" w:cstheme="minorHAnsi"/>
          <w:color w:val="auto"/>
        </w:rPr>
        <w:t xml:space="preserve"> Likely due to the short fiber length, crosslinking at concentrations 3% (w/w) and less did not result in stable hydrogels. Centrifuging the 3% (w/w) solutions to compact the fibers to an approximate concentration of 3.8% (w/w) resulting in well crosslinked hydrogels that were stable during the electrochemical reduction of palladium step. </w:t>
      </w:r>
      <w:bookmarkEnd w:id="13"/>
      <w:r w:rsidR="00F44FD9">
        <w:rPr>
          <w:rFonts w:asciiTheme="minorHAnsi" w:hAnsiTheme="minorHAnsi" w:cstheme="minorHAnsi"/>
          <w:color w:val="auto"/>
        </w:rPr>
        <w:t>The high NaBH</w:t>
      </w:r>
      <w:r w:rsidR="00F44FD9" w:rsidRPr="00F44FD9">
        <w:rPr>
          <w:rFonts w:asciiTheme="minorHAnsi" w:hAnsiTheme="minorHAnsi" w:cstheme="minorHAnsi"/>
          <w:color w:val="auto"/>
          <w:vertAlign w:val="subscript"/>
        </w:rPr>
        <w:t>4</w:t>
      </w:r>
      <w:r w:rsidR="00F44FD9">
        <w:rPr>
          <w:rFonts w:asciiTheme="minorHAnsi" w:hAnsiTheme="minorHAnsi" w:cstheme="minorHAnsi"/>
          <w:color w:val="auto"/>
        </w:rPr>
        <w:t xml:space="preserve"> concentration is necessary to drive the reducing agent diffusion into the hydrogel </w:t>
      </w:r>
      <w:proofErr w:type="spellStart"/>
      <w:r w:rsidR="00F44FD9">
        <w:rPr>
          <w:rFonts w:asciiTheme="minorHAnsi" w:hAnsiTheme="minorHAnsi" w:cstheme="minorHAnsi"/>
          <w:color w:val="auto"/>
        </w:rPr>
        <w:t>biotemplate</w:t>
      </w:r>
      <w:proofErr w:type="spellEnd"/>
      <w:r w:rsidR="00F44FD9">
        <w:rPr>
          <w:rFonts w:asciiTheme="minorHAnsi" w:hAnsiTheme="minorHAnsi" w:cstheme="minorHAnsi"/>
          <w:color w:val="auto"/>
        </w:rPr>
        <w:t>.</w:t>
      </w:r>
      <w:r w:rsidR="00945069">
        <w:rPr>
          <w:rFonts w:asciiTheme="minorHAnsi" w:hAnsiTheme="minorHAnsi" w:cstheme="minorHAnsi"/>
          <w:color w:val="auto"/>
        </w:rPr>
        <w:t xml:space="preserve"> The preservation of the covalent hydrogel macroscopic shape and </w:t>
      </w:r>
      <w:proofErr w:type="spellStart"/>
      <w:r w:rsidR="00E350F7">
        <w:rPr>
          <w:rFonts w:asciiTheme="minorHAnsi" w:hAnsiTheme="minorHAnsi" w:cstheme="minorHAnsi"/>
          <w:color w:val="auto"/>
        </w:rPr>
        <w:t>biotemplated</w:t>
      </w:r>
      <w:proofErr w:type="spellEnd"/>
      <w:r w:rsidR="00E350F7">
        <w:rPr>
          <w:rFonts w:asciiTheme="minorHAnsi" w:hAnsiTheme="minorHAnsi" w:cstheme="minorHAnsi"/>
          <w:color w:val="auto"/>
        </w:rPr>
        <w:t xml:space="preserve"> </w:t>
      </w:r>
      <w:r w:rsidR="00945069">
        <w:rPr>
          <w:rFonts w:asciiTheme="minorHAnsi" w:hAnsiTheme="minorHAnsi" w:cstheme="minorHAnsi"/>
          <w:color w:val="auto"/>
        </w:rPr>
        <w:t>mesoporous structure is a key adva</w:t>
      </w:r>
      <w:r w:rsidR="00F44FD9">
        <w:rPr>
          <w:rFonts w:asciiTheme="minorHAnsi" w:hAnsiTheme="minorHAnsi" w:cstheme="minorHAnsi"/>
          <w:color w:val="auto"/>
        </w:rPr>
        <w:t>ntage of this synthesis method.</w:t>
      </w:r>
      <w:r w:rsidR="00A66AF7">
        <w:rPr>
          <w:rFonts w:asciiTheme="minorHAnsi" w:hAnsiTheme="minorHAnsi" w:cstheme="minorHAnsi"/>
          <w:color w:val="auto"/>
        </w:rPr>
        <w:t xml:space="preserve"> </w:t>
      </w:r>
      <w:bookmarkStart w:id="14" w:name="_Hlk531865132"/>
      <w:bookmarkStart w:id="15" w:name="_Hlk531843109"/>
      <w:r w:rsidR="0055432F" w:rsidRPr="0055432F">
        <w:rPr>
          <w:rFonts w:asciiTheme="minorHAnsi" w:hAnsiTheme="minorHAnsi" w:cstheme="minorHAnsi"/>
          <w:color w:val="auto"/>
        </w:rPr>
        <w:t>In the absence of covalent crosslinking using EDC in the presence of a diamine linker, compacted ionic CNF hydrogels disaggregate during the chemical reduction step.</w:t>
      </w:r>
      <w:r w:rsidR="0055432F">
        <w:rPr>
          <w:rFonts w:asciiTheme="minorHAnsi" w:hAnsiTheme="minorHAnsi" w:cstheme="minorHAnsi"/>
          <w:color w:val="auto"/>
        </w:rPr>
        <w:t xml:space="preserve"> </w:t>
      </w:r>
      <w:bookmarkEnd w:id="14"/>
      <w:r w:rsidR="00A66AF7">
        <w:rPr>
          <w:rFonts w:asciiTheme="minorHAnsi" w:hAnsiTheme="minorHAnsi" w:cstheme="minorHAnsi"/>
          <w:color w:val="auto"/>
        </w:rPr>
        <w:t xml:space="preserve">Further, no palladium nanoparticles were observed to diffuse away from the CNF-palladium aerogel composites during the reduction step suggesting that </w:t>
      </w:r>
      <w:proofErr w:type="gramStart"/>
      <w:r w:rsidR="00A66AF7">
        <w:rPr>
          <w:rFonts w:asciiTheme="minorHAnsi" w:hAnsiTheme="minorHAnsi" w:cstheme="minorHAnsi"/>
          <w:color w:val="auto"/>
        </w:rPr>
        <w:t>all of</w:t>
      </w:r>
      <w:proofErr w:type="gramEnd"/>
      <w:r w:rsidR="00A66AF7">
        <w:rPr>
          <w:rFonts w:asciiTheme="minorHAnsi" w:hAnsiTheme="minorHAnsi" w:cstheme="minorHAnsi"/>
          <w:color w:val="auto"/>
        </w:rPr>
        <w:t xml:space="preserve"> the reduced palladium is bound within the resulting aerogels.</w:t>
      </w:r>
      <w:r w:rsidRPr="008B4890">
        <w:rPr>
          <w:rFonts w:asciiTheme="minorHAnsi" w:hAnsiTheme="minorHAnsi" w:cstheme="minorHAnsi"/>
          <w:color w:val="auto"/>
        </w:rPr>
        <w:t xml:space="preserve"> </w:t>
      </w:r>
      <w:bookmarkEnd w:id="15"/>
    </w:p>
    <w:p w14:paraId="5C7FEF5B" w14:textId="77777777" w:rsidR="00106E10" w:rsidRPr="008B4890" w:rsidRDefault="00106E10" w:rsidP="00600AF8">
      <w:pPr>
        <w:rPr>
          <w:rFonts w:asciiTheme="minorHAnsi" w:hAnsiTheme="minorHAnsi" w:cstheme="minorHAnsi"/>
          <w:color w:val="auto"/>
        </w:rPr>
      </w:pPr>
    </w:p>
    <w:p w14:paraId="2A0A29CE" w14:textId="53EA5289" w:rsidR="005E4A71" w:rsidRPr="008B4890" w:rsidRDefault="003B33E2" w:rsidP="00600AF8">
      <w:pPr>
        <w:rPr>
          <w:rFonts w:asciiTheme="minorHAnsi" w:hAnsiTheme="minorHAnsi" w:cstheme="minorHAnsi"/>
          <w:color w:val="auto"/>
        </w:rPr>
      </w:pPr>
      <w:r>
        <w:rPr>
          <w:rFonts w:asciiTheme="minorHAnsi" w:hAnsiTheme="minorHAnsi" w:cstheme="minorHAnsi"/>
          <w:color w:val="auto"/>
        </w:rPr>
        <w:t xml:space="preserve">Critical to synthesizing homogenous aerogel composites is to allow sufficient time for diffusion in each of the synthesis steps. Using shorter times than indicated in the protocol will result in unstable gels and incomplete metallization throughout the cross-section of the aerogels. This manifests in disaggregation during the reduction, rinsing, solvent exchange, and drying steps, and </w:t>
      </w:r>
      <w:r w:rsidR="00F44FD9">
        <w:rPr>
          <w:rFonts w:asciiTheme="minorHAnsi" w:hAnsiTheme="minorHAnsi" w:cstheme="minorHAnsi"/>
          <w:color w:val="auto"/>
        </w:rPr>
        <w:t xml:space="preserve">a </w:t>
      </w:r>
      <w:r w:rsidR="00260EF9">
        <w:rPr>
          <w:rFonts w:asciiTheme="minorHAnsi" w:hAnsiTheme="minorHAnsi" w:cstheme="minorHAnsi"/>
          <w:color w:val="auto"/>
        </w:rPr>
        <w:t xml:space="preserve">ring-like </w:t>
      </w:r>
      <w:r w:rsidR="001C4C5E">
        <w:rPr>
          <w:rFonts w:asciiTheme="minorHAnsi" w:hAnsiTheme="minorHAnsi" w:cstheme="minorHAnsi"/>
          <w:color w:val="auto"/>
        </w:rPr>
        <w:t>metallization</w:t>
      </w:r>
      <w:r>
        <w:rPr>
          <w:rFonts w:asciiTheme="minorHAnsi" w:hAnsiTheme="minorHAnsi" w:cstheme="minorHAnsi"/>
          <w:color w:val="auto"/>
        </w:rPr>
        <w:t xml:space="preserve"> pattern in the aerogel cross-section with metallization near the outer surface and incomplete metallization</w:t>
      </w:r>
      <w:r w:rsidR="00F44FD9">
        <w:rPr>
          <w:rFonts w:asciiTheme="minorHAnsi" w:hAnsiTheme="minorHAnsi" w:cstheme="minorHAnsi"/>
          <w:color w:val="auto"/>
        </w:rPr>
        <w:t>,</w:t>
      </w:r>
      <w:r>
        <w:rPr>
          <w:rFonts w:asciiTheme="minorHAnsi" w:hAnsiTheme="minorHAnsi" w:cstheme="minorHAnsi"/>
          <w:color w:val="auto"/>
        </w:rPr>
        <w:t xml:space="preserve"> or bare cellulose toward the center of the monolith.</w:t>
      </w:r>
    </w:p>
    <w:p w14:paraId="679514CF" w14:textId="77777777" w:rsidR="00141563" w:rsidRPr="008B4890" w:rsidRDefault="00141563" w:rsidP="00600AF8">
      <w:pPr>
        <w:rPr>
          <w:rFonts w:asciiTheme="minorHAnsi" w:hAnsiTheme="minorHAnsi" w:cstheme="minorHAnsi"/>
          <w:color w:val="auto"/>
        </w:rPr>
      </w:pPr>
    </w:p>
    <w:p w14:paraId="5F9517EE" w14:textId="302C045D" w:rsidR="003B33E2" w:rsidRDefault="009A7531" w:rsidP="00600AF8">
      <w:pPr>
        <w:rPr>
          <w:rFonts w:asciiTheme="minorHAnsi" w:hAnsiTheme="minorHAnsi" w:cstheme="minorHAnsi"/>
          <w:color w:val="auto"/>
        </w:rPr>
      </w:pPr>
      <w:r w:rsidRPr="008B4890">
        <w:rPr>
          <w:rFonts w:asciiTheme="minorHAnsi" w:hAnsiTheme="minorHAnsi" w:cstheme="minorHAnsi"/>
          <w:color w:val="auto"/>
        </w:rPr>
        <w:t xml:space="preserve">The </w:t>
      </w:r>
      <w:r w:rsidR="005725BB" w:rsidRPr="008B4890">
        <w:rPr>
          <w:rFonts w:asciiTheme="minorHAnsi" w:hAnsiTheme="minorHAnsi" w:cstheme="minorHAnsi"/>
          <w:color w:val="auto"/>
        </w:rPr>
        <w:t xml:space="preserve">presented </w:t>
      </w:r>
      <w:r w:rsidRPr="008B4890">
        <w:rPr>
          <w:rFonts w:asciiTheme="minorHAnsi" w:hAnsiTheme="minorHAnsi" w:cstheme="minorHAnsi"/>
          <w:color w:val="auto"/>
        </w:rPr>
        <w:t xml:space="preserve">synthesis method’s primary benefit is the </w:t>
      </w:r>
      <w:r w:rsidR="003B33E2">
        <w:rPr>
          <w:rFonts w:asciiTheme="minorHAnsi" w:hAnsiTheme="minorHAnsi" w:cstheme="minorHAnsi"/>
          <w:color w:val="auto"/>
        </w:rPr>
        <w:t>ability to control the aerogel monolith shape, control the composite aerogel metal content, and achieve a high surface area mesoporous structure. Material characterization with SEM, XRD, TGA, nitrogen gas adsorption, EIS, and CV indicate meaningful and reproducible results that correlate well with the nanostructures observed with SEM.</w:t>
      </w:r>
      <w:r w:rsidR="001944FC" w:rsidRPr="001944FC">
        <w:t xml:space="preserve"> </w:t>
      </w:r>
      <w:r w:rsidR="001944FC">
        <w:rPr>
          <w:rFonts w:asciiTheme="minorHAnsi" w:hAnsiTheme="minorHAnsi" w:cstheme="minorHAnsi"/>
          <w:color w:val="auto"/>
        </w:rPr>
        <w:t xml:space="preserve">Further, </w:t>
      </w:r>
      <w:r w:rsidR="001944FC" w:rsidRPr="00872812">
        <w:rPr>
          <w:color w:val="auto"/>
        </w:rPr>
        <w:t xml:space="preserve">other noble metal salts such as </w:t>
      </w:r>
      <w:r w:rsidR="00204934" w:rsidRPr="00872812">
        <w:t>HAuCl</w:t>
      </w:r>
      <w:r w:rsidR="00204934" w:rsidRPr="00872812">
        <w:rPr>
          <w:vertAlign w:val="subscript"/>
        </w:rPr>
        <w:t>4</w:t>
      </w:r>
      <w:r w:rsidR="00204934" w:rsidRPr="00872812">
        <w:sym w:font="Wingdings 2" w:char="F096"/>
      </w:r>
      <w:r w:rsidR="00204934" w:rsidRPr="00872812">
        <w:t>3H</w:t>
      </w:r>
      <w:r w:rsidR="00204934" w:rsidRPr="00872812">
        <w:rPr>
          <w:vertAlign w:val="subscript"/>
        </w:rPr>
        <w:t>2</w:t>
      </w:r>
      <w:r w:rsidR="00204934" w:rsidRPr="00872812">
        <w:t>O, K</w:t>
      </w:r>
      <w:r w:rsidR="00204934" w:rsidRPr="00872812">
        <w:rPr>
          <w:vertAlign w:val="subscript"/>
        </w:rPr>
        <w:t>2</w:t>
      </w:r>
      <w:r w:rsidR="00204934" w:rsidRPr="00872812">
        <w:t>PtCl</w:t>
      </w:r>
      <w:r w:rsidR="00204934" w:rsidRPr="00872812">
        <w:rPr>
          <w:vertAlign w:val="subscript"/>
        </w:rPr>
        <w:t>4</w:t>
      </w:r>
      <w:r w:rsidR="00204934" w:rsidRPr="00872812">
        <w:t>, Pt(NH</w:t>
      </w:r>
      <w:r w:rsidR="00204934" w:rsidRPr="00872812">
        <w:rPr>
          <w:vertAlign w:val="subscript"/>
        </w:rPr>
        <w:t>3</w:t>
      </w:r>
      <w:r w:rsidR="00204934" w:rsidRPr="00872812">
        <w:t>)</w:t>
      </w:r>
      <w:r w:rsidR="00204934" w:rsidRPr="00872812">
        <w:rPr>
          <w:vertAlign w:val="subscript"/>
        </w:rPr>
        <w:t>4</w:t>
      </w:r>
      <w:r w:rsidR="00204934" w:rsidRPr="00872812">
        <w:t>Cl</w:t>
      </w:r>
      <w:r w:rsidR="00204934" w:rsidRPr="00872812">
        <w:rPr>
          <w:vertAlign w:val="subscript"/>
        </w:rPr>
        <w:t>2</w:t>
      </w:r>
      <w:r w:rsidR="00204934" w:rsidRPr="00872812">
        <w:t>, and Na</w:t>
      </w:r>
      <w:r w:rsidR="00204934" w:rsidRPr="00872812">
        <w:rPr>
          <w:vertAlign w:val="subscript"/>
        </w:rPr>
        <w:t>2</w:t>
      </w:r>
      <w:r w:rsidR="00204934" w:rsidRPr="00872812">
        <w:t>PtCl</w:t>
      </w:r>
      <w:r w:rsidR="00204934" w:rsidRPr="00872812">
        <w:rPr>
          <w:vertAlign w:val="subscript"/>
        </w:rPr>
        <w:t>6</w:t>
      </w:r>
      <w:r w:rsidR="001944FC" w:rsidRPr="00872812">
        <w:rPr>
          <w:color w:val="auto"/>
        </w:rPr>
        <w:t xml:space="preserve"> may be employed to achieve similar noble metal composite aerogels</w:t>
      </w:r>
      <w:r w:rsidR="00204934">
        <w:rPr>
          <w:rFonts w:asciiTheme="minorHAnsi" w:hAnsiTheme="minorHAnsi" w:cstheme="minorHAnsi"/>
          <w:color w:val="auto"/>
        </w:rPr>
        <w:fldChar w:fldCharType="begin"/>
      </w:r>
      <w:r w:rsidR="00204934">
        <w:rPr>
          <w:rFonts w:asciiTheme="minorHAnsi" w:hAnsiTheme="minorHAnsi" w:cstheme="minorHAnsi"/>
          <w:color w:val="auto"/>
        </w:rPr>
        <w:instrText xml:space="preserve"> ADDIN EN.CITE &lt;EndNote&gt;&lt;Cite&gt;&lt;Author&gt;Burpo&lt;/Author&gt;&lt;Year&gt;2017&lt;/Year&gt;&lt;RecNum&gt;145&lt;/RecNum&gt;&lt;DisplayText&gt;&lt;style face="superscript"&gt;11&lt;/style&gt;&lt;/DisplayText&gt;&lt;record&gt;&lt;rec-number&gt;145&lt;/rec-number&gt;&lt;foreign-keys&gt;&lt;key app="EN" db-id="eatetstthdrdaredefovtv9wdpx92awfa2tv" timestamp="1518391567"&gt;145&lt;/key&gt;&lt;key app="ENWeb" db-id=""&gt;0&lt;/key&gt;&lt;/foreign-keys&gt;&lt;ref-type name="Journal Article"&gt;17&lt;/ref-type&gt;&lt;contributors&gt;&lt;authors&gt;&lt;author&gt;Burpo, Fred J.&lt;/author&gt;&lt;author&gt;Nagelli, Enoch A.&lt;/author&gt;&lt;author&gt;Morris, Lauren A.&lt;/author&gt;&lt;author&gt;McClure, Joshua P.&lt;/author&gt;&lt;author&gt;Ryu, Madeline Y.&lt;/author&gt;&lt;author&gt;Palmer, Jesse L.&lt;/author&gt;&lt;/authors&gt;&lt;/contributors&gt;&lt;titles&gt;&lt;title&gt;Direct solution-based reduction synthesis of Au, Pd, and Pt aerogels&lt;/title&gt;&lt;secondary-title&gt;Journal of Materials Research&lt;/secondary-title&gt;&lt;/titles&gt;&lt;periodical&gt;&lt;full-title&gt;Journal of Materials Research&lt;/full-title&gt;&lt;abbr-1&gt;J. Mater. Res.&lt;/abbr-1&gt;&lt;abbr-2&gt;J Mater Res&lt;/abbr-2&gt;&lt;/periodical&gt;&lt;pages&gt;4153-4165&lt;/pages&gt;&lt;volume&gt;32&lt;/volume&gt;&lt;number&gt;22&lt;/number&gt;&lt;section&gt;4153&lt;/section&gt;&lt;dates&gt;&lt;year&gt;2017&lt;/year&gt;&lt;/dates&gt;&lt;isbn&gt;0884-2914&amp;#xD;2044-5326&lt;/isbn&gt;&lt;urls&gt;&lt;/urls&gt;&lt;electronic-resource-num&gt;10.1557/jmr.2017.412&lt;/electronic-resource-num&gt;&lt;/record&gt;&lt;/Cite&gt;&lt;/EndNote&gt;</w:instrText>
      </w:r>
      <w:r w:rsidR="00204934">
        <w:rPr>
          <w:rFonts w:asciiTheme="minorHAnsi" w:hAnsiTheme="minorHAnsi" w:cstheme="minorHAnsi"/>
          <w:color w:val="auto"/>
        </w:rPr>
        <w:fldChar w:fldCharType="separate"/>
      </w:r>
      <w:r w:rsidR="00204934" w:rsidRPr="00204934">
        <w:rPr>
          <w:rFonts w:asciiTheme="minorHAnsi" w:hAnsiTheme="minorHAnsi" w:cstheme="minorHAnsi"/>
          <w:noProof/>
          <w:color w:val="auto"/>
          <w:vertAlign w:val="superscript"/>
        </w:rPr>
        <w:t>11</w:t>
      </w:r>
      <w:r w:rsidR="00204934">
        <w:rPr>
          <w:rFonts w:asciiTheme="minorHAnsi" w:hAnsiTheme="minorHAnsi" w:cstheme="minorHAnsi"/>
          <w:color w:val="auto"/>
        </w:rPr>
        <w:fldChar w:fldCharType="end"/>
      </w:r>
      <w:r w:rsidR="001944FC" w:rsidRPr="001944FC">
        <w:rPr>
          <w:rFonts w:asciiTheme="minorHAnsi" w:hAnsiTheme="minorHAnsi" w:cstheme="minorHAnsi"/>
          <w:color w:val="auto"/>
        </w:rPr>
        <w:t>.</w:t>
      </w:r>
    </w:p>
    <w:p w14:paraId="44F7325D" w14:textId="77777777" w:rsidR="003909AF" w:rsidRPr="008B4890" w:rsidRDefault="003909AF" w:rsidP="00600AF8">
      <w:pPr>
        <w:rPr>
          <w:rFonts w:asciiTheme="minorHAnsi" w:hAnsiTheme="minorHAnsi" w:cstheme="minorHAnsi"/>
          <w:color w:val="auto"/>
        </w:rPr>
      </w:pPr>
    </w:p>
    <w:p w14:paraId="2DB8F516" w14:textId="00A156BE" w:rsidR="00E96C6E" w:rsidRDefault="00260EF9" w:rsidP="00600AF8">
      <w:pPr>
        <w:rPr>
          <w:rFonts w:asciiTheme="minorHAnsi" w:hAnsiTheme="minorHAnsi" w:cstheme="minorHAnsi"/>
          <w:color w:val="auto"/>
        </w:rPr>
      </w:pPr>
      <w:r>
        <w:rPr>
          <w:rFonts w:asciiTheme="minorHAnsi" w:hAnsiTheme="minorHAnsi" w:cstheme="minorHAnsi"/>
          <w:color w:val="auto"/>
        </w:rPr>
        <w:t>The protocol may be varied by changing the shape of the cellulose nanofiber covalent hydrogel template. Comp</w:t>
      </w:r>
      <w:r w:rsidR="00872812">
        <w:rPr>
          <w:rFonts w:asciiTheme="minorHAnsi" w:hAnsiTheme="minorHAnsi" w:cstheme="minorHAnsi"/>
          <w:color w:val="auto"/>
        </w:rPr>
        <w:t>acted CNF</w:t>
      </w:r>
      <w:r w:rsidR="00204934">
        <w:rPr>
          <w:rFonts w:asciiTheme="minorHAnsi" w:hAnsiTheme="minorHAnsi" w:cstheme="minorHAnsi"/>
          <w:color w:val="auto"/>
        </w:rPr>
        <w:t xml:space="preserve">s may be shaped into </w:t>
      </w:r>
      <w:r>
        <w:rPr>
          <w:rFonts w:asciiTheme="minorHAnsi" w:hAnsiTheme="minorHAnsi" w:cstheme="minorHAnsi"/>
          <w:color w:val="auto"/>
        </w:rPr>
        <w:t>flat films through spin coating</w:t>
      </w:r>
      <w:r w:rsidR="00204934">
        <w:rPr>
          <w:rFonts w:asciiTheme="minorHAnsi" w:hAnsiTheme="minorHAnsi" w:cstheme="minorHAnsi"/>
          <w:color w:val="auto"/>
        </w:rPr>
        <w:t>,</w:t>
      </w:r>
      <w:r>
        <w:rPr>
          <w:rFonts w:asciiTheme="minorHAnsi" w:hAnsiTheme="minorHAnsi" w:cstheme="minorHAnsi"/>
          <w:color w:val="auto"/>
        </w:rPr>
        <w:t xml:space="preserve"> or conformally applied to arbitrary geometries and then crosslinked and processed in accordance with the presented method.</w:t>
      </w:r>
      <w:r w:rsidR="001944FC">
        <w:rPr>
          <w:rFonts w:asciiTheme="minorHAnsi" w:hAnsiTheme="minorHAnsi" w:cstheme="minorHAnsi"/>
          <w:color w:val="auto"/>
        </w:rPr>
        <w:t xml:space="preserve"> The primary limitation </w:t>
      </w:r>
      <w:r w:rsidR="00204934">
        <w:rPr>
          <w:rFonts w:asciiTheme="minorHAnsi" w:hAnsiTheme="minorHAnsi" w:cstheme="minorHAnsi"/>
          <w:color w:val="auto"/>
        </w:rPr>
        <w:t>of</w:t>
      </w:r>
      <w:r w:rsidR="001944FC">
        <w:rPr>
          <w:rFonts w:asciiTheme="minorHAnsi" w:hAnsiTheme="minorHAnsi" w:cstheme="minorHAnsi"/>
          <w:color w:val="auto"/>
        </w:rPr>
        <w:t xml:space="preserve"> the method is</w:t>
      </w:r>
      <w:r w:rsidR="00204934">
        <w:rPr>
          <w:rFonts w:asciiTheme="minorHAnsi" w:hAnsiTheme="minorHAnsi" w:cstheme="minorHAnsi"/>
          <w:color w:val="auto"/>
        </w:rPr>
        <w:t xml:space="preserve"> the</w:t>
      </w:r>
      <w:r w:rsidR="001944FC">
        <w:rPr>
          <w:rFonts w:asciiTheme="minorHAnsi" w:hAnsiTheme="minorHAnsi" w:cstheme="minorHAnsi"/>
          <w:color w:val="auto"/>
        </w:rPr>
        <w:t xml:space="preserve"> dependence of each synthesis step on </w:t>
      </w:r>
      <w:r w:rsidR="00204934">
        <w:rPr>
          <w:rFonts w:asciiTheme="minorHAnsi" w:hAnsiTheme="minorHAnsi" w:cstheme="minorHAnsi"/>
          <w:color w:val="auto"/>
        </w:rPr>
        <w:t xml:space="preserve">the </w:t>
      </w:r>
      <w:r w:rsidR="001944FC">
        <w:rPr>
          <w:rFonts w:asciiTheme="minorHAnsi" w:hAnsiTheme="minorHAnsi" w:cstheme="minorHAnsi"/>
          <w:color w:val="auto"/>
        </w:rPr>
        <w:t xml:space="preserve">diffusion time of chemical species correlating with the thickness of the </w:t>
      </w:r>
      <w:proofErr w:type="spellStart"/>
      <w:r w:rsidR="001944FC">
        <w:rPr>
          <w:rFonts w:asciiTheme="minorHAnsi" w:hAnsiTheme="minorHAnsi" w:cstheme="minorHAnsi"/>
          <w:color w:val="auto"/>
        </w:rPr>
        <w:t>biotemplate</w:t>
      </w:r>
      <w:proofErr w:type="spellEnd"/>
      <w:r w:rsidR="001944FC">
        <w:rPr>
          <w:rFonts w:asciiTheme="minorHAnsi" w:hAnsiTheme="minorHAnsi" w:cstheme="minorHAnsi"/>
          <w:color w:val="auto"/>
        </w:rPr>
        <w:t xml:space="preserve"> hydrogel, and con</w:t>
      </w:r>
      <w:r w:rsidR="00872812">
        <w:rPr>
          <w:rFonts w:asciiTheme="minorHAnsi" w:hAnsiTheme="minorHAnsi" w:cstheme="minorHAnsi"/>
          <w:color w:val="auto"/>
        </w:rPr>
        <w:t xml:space="preserve">sequent diffusion path length. </w:t>
      </w:r>
      <w:r w:rsidR="001944FC">
        <w:rPr>
          <w:rFonts w:asciiTheme="minorHAnsi" w:hAnsiTheme="minorHAnsi" w:cstheme="minorHAnsi"/>
          <w:color w:val="auto"/>
        </w:rPr>
        <w:t xml:space="preserve">This poses a practical limit on the size and thickness of the resulting aerogels. </w:t>
      </w:r>
      <w:r w:rsidR="00000DFB" w:rsidRPr="008B4890">
        <w:rPr>
          <w:rFonts w:asciiTheme="minorHAnsi" w:hAnsiTheme="minorHAnsi" w:cstheme="minorHAnsi"/>
          <w:color w:val="auto"/>
        </w:rPr>
        <w:t>Future work includes</w:t>
      </w:r>
      <w:r w:rsidR="00E96C6E">
        <w:rPr>
          <w:rFonts w:asciiTheme="minorHAnsi" w:hAnsiTheme="minorHAnsi" w:cstheme="minorHAnsi"/>
          <w:color w:val="auto"/>
        </w:rPr>
        <w:t xml:space="preserve"> mass transfer modeling to determine the practical limits </w:t>
      </w:r>
      <w:r w:rsidR="00204934">
        <w:rPr>
          <w:rFonts w:asciiTheme="minorHAnsi" w:hAnsiTheme="minorHAnsi" w:cstheme="minorHAnsi"/>
          <w:color w:val="auto"/>
        </w:rPr>
        <w:t>of</w:t>
      </w:r>
      <w:r w:rsidR="00E96C6E">
        <w:rPr>
          <w:rFonts w:asciiTheme="minorHAnsi" w:hAnsiTheme="minorHAnsi" w:cstheme="minorHAnsi"/>
          <w:color w:val="auto"/>
        </w:rPr>
        <w:t xml:space="preserve"> the synthesis method based on diffusion, as well as convective flow approaches to overcome these limitations.</w:t>
      </w:r>
      <w:r w:rsidR="00BD57D1">
        <w:rPr>
          <w:rFonts w:asciiTheme="minorHAnsi" w:hAnsiTheme="minorHAnsi" w:cstheme="minorHAnsi"/>
          <w:color w:val="auto"/>
        </w:rPr>
        <w:t xml:space="preserve"> </w:t>
      </w:r>
      <w:bookmarkStart w:id="16" w:name="_Hlk531957348"/>
      <w:r w:rsidR="00BD57D1">
        <w:rPr>
          <w:rFonts w:asciiTheme="minorHAnsi" w:hAnsiTheme="minorHAnsi" w:cstheme="minorHAnsi"/>
          <w:color w:val="auto"/>
        </w:rPr>
        <w:t>Another potential issue with extended use of the CNF-palladium aerogel composite for catalytic applications is palladium leaching with detachment of palladium nanoparticles from the CNF template.</w:t>
      </w:r>
    </w:p>
    <w:bookmarkEnd w:id="16"/>
    <w:p w14:paraId="0FE4561F" w14:textId="77777777" w:rsidR="00E96C6E" w:rsidRDefault="00E96C6E" w:rsidP="00600AF8">
      <w:pPr>
        <w:rPr>
          <w:rFonts w:asciiTheme="minorHAnsi" w:hAnsiTheme="minorHAnsi" w:cstheme="minorHAnsi"/>
          <w:color w:val="auto"/>
        </w:rPr>
      </w:pPr>
    </w:p>
    <w:p w14:paraId="4A92E45B" w14:textId="3000816E" w:rsidR="00AE776A" w:rsidRPr="008B4890" w:rsidRDefault="00E96C6E" w:rsidP="00600AF8">
      <w:pPr>
        <w:rPr>
          <w:rFonts w:asciiTheme="minorHAnsi" w:hAnsiTheme="minorHAnsi" w:cstheme="minorHAnsi"/>
          <w:color w:val="auto"/>
        </w:rPr>
      </w:pPr>
      <w:r>
        <w:rPr>
          <w:rFonts w:asciiTheme="minorHAnsi" w:hAnsiTheme="minorHAnsi" w:cstheme="minorHAnsi"/>
          <w:color w:val="auto"/>
        </w:rPr>
        <w:t>The synthesis method presented here</w:t>
      </w:r>
      <w:r w:rsidR="00204934">
        <w:rPr>
          <w:rFonts w:asciiTheme="minorHAnsi" w:hAnsiTheme="minorHAnsi" w:cstheme="minorHAnsi"/>
          <w:color w:val="auto"/>
        </w:rPr>
        <w:t xml:space="preserve"> offers</w:t>
      </w:r>
      <w:r>
        <w:rPr>
          <w:rFonts w:asciiTheme="minorHAnsi" w:hAnsiTheme="minorHAnsi" w:cstheme="minorHAnsi"/>
          <w:color w:val="auto"/>
        </w:rPr>
        <w:t xml:space="preserve"> an advancement in mechanically stable, shape-controlled, high surface area composite noble metal aerogels with </w:t>
      </w:r>
      <w:r w:rsidR="00204934">
        <w:rPr>
          <w:rFonts w:asciiTheme="minorHAnsi" w:hAnsiTheme="minorHAnsi" w:cstheme="minorHAnsi"/>
          <w:color w:val="auto"/>
        </w:rPr>
        <w:t>tunable</w:t>
      </w:r>
      <w:r>
        <w:rPr>
          <w:rFonts w:asciiTheme="minorHAnsi" w:hAnsiTheme="minorHAnsi" w:cstheme="minorHAnsi"/>
          <w:color w:val="auto"/>
        </w:rPr>
        <w:t xml:space="preserve"> metal content. </w:t>
      </w:r>
      <w:r w:rsidR="00AE776A" w:rsidRPr="008B4890">
        <w:rPr>
          <w:rFonts w:asciiTheme="minorHAnsi" w:hAnsiTheme="minorHAnsi" w:cstheme="minorHAnsi"/>
          <w:color w:val="auto"/>
        </w:rPr>
        <w:t xml:space="preserve">The </w:t>
      </w:r>
      <w:r>
        <w:rPr>
          <w:rFonts w:asciiTheme="minorHAnsi" w:hAnsiTheme="minorHAnsi" w:cstheme="minorHAnsi"/>
          <w:color w:val="auto"/>
        </w:rPr>
        <w:t>covalent cellulose nanofiber hydrogels provide</w:t>
      </w:r>
      <w:r w:rsidR="005725BB" w:rsidRPr="008B4890">
        <w:rPr>
          <w:rFonts w:asciiTheme="minorHAnsi" w:hAnsiTheme="minorHAnsi" w:cstheme="minorHAnsi"/>
          <w:color w:val="auto"/>
        </w:rPr>
        <w:t xml:space="preserve"> </w:t>
      </w:r>
      <w:r w:rsidR="00204934">
        <w:rPr>
          <w:rFonts w:asciiTheme="minorHAnsi" w:hAnsiTheme="minorHAnsi" w:cstheme="minorHAnsi"/>
          <w:color w:val="auto"/>
        </w:rPr>
        <w:t xml:space="preserve">a </w:t>
      </w:r>
      <w:r w:rsidR="005725BB" w:rsidRPr="008B4890">
        <w:rPr>
          <w:rFonts w:asciiTheme="minorHAnsi" w:hAnsiTheme="minorHAnsi" w:cstheme="minorHAnsi"/>
          <w:color w:val="auto"/>
        </w:rPr>
        <w:t xml:space="preserve">material </w:t>
      </w:r>
      <w:r>
        <w:rPr>
          <w:rFonts w:asciiTheme="minorHAnsi" w:hAnsiTheme="minorHAnsi" w:cstheme="minorHAnsi"/>
          <w:color w:val="auto"/>
        </w:rPr>
        <w:t xml:space="preserve">synthesis </w:t>
      </w:r>
      <w:r w:rsidR="005725BB" w:rsidRPr="008B4890">
        <w:rPr>
          <w:rFonts w:asciiTheme="minorHAnsi" w:hAnsiTheme="minorHAnsi" w:cstheme="minorHAnsi"/>
          <w:color w:val="auto"/>
        </w:rPr>
        <w:t xml:space="preserve">approach </w:t>
      </w:r>
      <w:r>
        <w:rPr>
          <w:rFonts w:asciiTheme="minorHAnsi" w:hAnsiTheme="minorHAnsi" w:cstheme="minorHAnsi"/>
          <w:color w:val="auto"/>
        </w:rPr>
        <w:t>for a range of metal composites for</w:t>
      </w:r>
      <w:r w:rsidR="005725BB" w:rsidRPr="008B4890">
        <w:rPr>
          <w:rFonts w:asciiTheme="minorHAnsi" w:hAnsiTheme="minorHAnsi" w:cstheme="minorHAnsi"/>
          <w:color w:val="auto"/>
        </w:rPr>
        <w:t xml:space="preserve"> energy, catalysis, and sensor applications.</w:t>
      </w:r>
    </w:p>
    <w:p w14:paraId="78728D18" w14:textId="706614AE" w:rsidR="00014314" w:rsidRPr="008B4890" w:rsidRDefault="00014314" w:rsidP="00600AF8">
      <w:pPr>
        <w:rPr>
          <w:rFonts w:asciiTheme="minorHAnsi" w:hAnsiTheme="minorHAnsi" w:cstheme="minorHAnsi"/>
          <w:color w:val="auto"/>
        </w:rPr>
      </w:pPr>
    </w:p>
    <w:p w14:paraId="1734505F" w14:textId="22B5DDD5" w:rsidR="00AA03DF" w:rsidRPr="008B4890" w:rsidRDefault="00AA03DF" w:rsidP="00600AF8">
      <w:pPr>
        <w:pStyle w:val="a3"/>
        <w:spacing w:before="0" w:beforeAutospacing="0" w:after="0" w:afterAutospacing="0"/>
        <w:rPr>
          <w:rFonts w:asciiTheme="minorHAnsi" w:hAnsiTheme="minorHAnsi" w:cstheme="minorHAnsi"/>
          <w:color w:val="auto"/>
        </w:rPr>
      </w:pPr>
      <w:r w:rsidRPr="008B4890">
        <w:rPr>
          <w:rFonts w:asciiTheme="minorHAnsi" w:hAnsiTheme="minorHAnsi" w:cstheme="minorHAnsi"/>
          <w:b/>
          <w:bCs/>
          <w:color w:val="auto"/>
        </w:rPr>
        <w:t>ACKNOWLEDGMENTS:</w:t>
      </w:r>
      <w:r w:rsidR="00C3414E">
        <w:rPr>
          <w:rFonts w:asciiTheme="minorHAnsi" w:hAnsiTheme="minorHAnsi" w:cstheme="minorHAnsi"/>
          <w:b/>
          <w:bCs/>
          <w:color w:val="auto"/>
        </w:rPr>
        <w:t xml:space="preserve"> </w:t>
      </w:r>
    </w:p>
    <w:p w14:paraId="2B42AD9E" w14:textId="044B560D" w:rsidR="00915AE8" w:rsidRPr="008B4890" w:rsidRDefault="00915AE8" w:rsidP="00600AF8">
      <w:pPr>
        <w:rPr>
          <w:rFonts w:asciiTheme="minorHAnsi" w:hAnsiTheme="minorHAnsi" w:cstheme="minorHAnsi"/>
          <w:color w:val="auto"/>
        </w:rPr>
      </w:pPr>
      <w:r w:rsidRPr="008B4890">
        <w:rPr>
          <w:rFonts w:asciiTheme="minorHAnsi" w:hAnsiTheme="minorHAnsi" w:cstheme="minorHAnsi"/>
          <w:color w:val="auto"/>
        </w:rPr>
        <w:t xml:space="preserve">The authors are grateful to Dr. Stephen Bartolucci </w:t>
      </w:r>
      <w:r w:rsidR="00791BB3">
        <w:rPr>
          <w:rFonts w:asciiTheme="minorHAnsi" w:hAnsiTheme="minorHAnsi" w:cstheme="minorHAnsi"/>
          <w:color w:val="auto"/>
        </w:rPr>
        <w:t xml:space="preserve">and Dr. Joshua Maurer </w:t>
      </w:r>
      <w:r w:rsidRPr="008B4890">
        <w:rPr>
          <w:rFonts w:asciiTheme="minorHAnsi" w:hAnsiTheme="minorHAnsi" w:cstheme="minorHAnsi"/>
          <w:color w:val="auto"/>
        </w:rPr>
        <w:t xml:space="preserve">at the U.S. Army Benet Laboratories for </w:t>
      </w:r>
      <w:r w:rsidR="00791BB3">
        <w:rPr>
          <w:rFonts w:asciiTheme="minorHAnsi" w:hAnsiTheme="minorHAnsi" w:cstheme="minorHAnsi"/>
          <w:color w:val="auto"/>
        </w:rPr>
        <w:t>the use of their scanning electron microscope</w:t>
      </w:r>
      <w:r w:rsidRPr="008B4890">
        <w:rPr>
          <w:rFonts w:asciiTheme="minorHAnsi" w:hAnsiTheme="minorHAnsi" w:cstheme="minorHAnsi"/>
          <w:color w:val="auto"/>
        </w:rPr>
        <w:t>. This work was supported by a Faculty Development Research Fund grant from the United States Military Academy, West Point.</w:t>
      </w:r>
    </w:p>
    <w:p w14:paraId="5E7C0EEC" w14:textId="77777777" w:rsidR="00915AE8" w:rsidRPr="008B4890" w:rsidRDefault="00915AE8" w:rsidP="00600AF8">
      <w:pPr>
        <w:rPr>
          <w:rFonts w:asciiTheme="minorHAnsi" w:hAnsiTheme="minorHAnsi" w:cstheme="minorHAnsi"/>
          <w:b/>
          <w:bCs/>
          <w:color w:val="auto"/>
        </w:rPr>
      </w:pPr>
    </w:p>
    <w:p w14:paraId="5D52ED8B" w14:textId="04E10AAB" w:rsidR="00AA03DF" w:rsidRPr="008B4890" w:rsidRDefault="00AA03DF" w:rsidP="00600AF8">
      <w:pPr>
        <w:pStyle w:val="a3"/>
        <w:spacing w:before="0" w:beforeAutospacing="0" w:after="0" w:afterAutospacing="0"/>
        <w:rPr>
          <w:rFonts w:asciiTheme="minorHAnsi" w:hAnsiTheme="minorHAnsi" w:cstheme="minorHAnsi"/>
          <w:color w:val="auto"/>
        </w:rPr>
      </w:pPr>
      <w:r w:rsidRPr="008B4890">
        <w:rPr>
          <w:rFonts w:asciiTheme="minorHAnsi" w:hAnsiTheme="minorHAnsi" w:cstheme="minorHAnsi"/>
          <w:b/>
          <w:color w:val="auto"/>
        </w:rPr>
        <w:t>DISCLOSURES</w:t>
      </w:r>
      <w:r w:rsidRPr="008B4890">
        <w:rPr>
          <w:rFonts w:asciiTheme="minorHAnsi" w:hAnsiTheme="minorHAnsi" w:cstheme="minorHAnsi"/>
          <w:b/>
          <w:bCs/>
          <w:color w:val="auto"/>
        </w:rPr>
        <w:t>:</w:t>
      </w:r>
      <w:r w:rsidR="00C3414E">
        <w:rPr>
          <w:rFonts w:asciiTheme="minorHAnsi" w:hAnsiTheme="minorHAnsi" w:cstheme="minorHAnsi"/>
          <w:b/>
          <w:bCs/>
          <w:color w:val="auto"/>
        </w:rPr>
        <w:t xml:space="preserve"> </w:t>
      </w:r>
    </w:p>
    <w:p w14:paraId="4E0C3135" w14:textId="48C21A94" w:rsidR="007A4DD6" w:rsidRPr="008B4890" w:rsidRDefault="00915AE8" w:rsidP="00600AF8">
      <w:pPr>
        <w:rPr>
          <w:rFonts w:asciiTheme="minorHAnsi" w:hAnsiTheme="minorHAnsi" w:cstheme="minorHAnsi"/>
          <w:color w:val="auto"/>
        </w:rPr>
      </w:pPr>
      <w:r w:rsidRPr="008B4890">
        <w:rPr>
          <w:rFonts w:asciiTheme="minorHAnsi" w:hAnsiTheme="minorHAnsi" w:cstheme="minorHAnsi"/>
          <w:color w:val="auto"/>
        </w:rPr>
        <w:t>The authors have nothing to disclose.</w:t>
      </w:r>
    </w:p>
    <w:p w14:paraId="66030076" w14:textId="77777777" w:rsidR="00AA03DF" w:rsidRPr="008B4890" w:rsidRDefault="00AA03DF" w:rsidP="00600AF8">
      <w:pPr>
        <w:rPr>
          <w:rFonts w:asciiTheme="minorHAnsi" w:hAnsiTheme="minorHAnsi" w:cstheme="minorHAnsi"/>
          <w:color w:val="auto"/>
        </w:rPr>
      </w:pPr>
    </w:p>
    <w:p w14:paraId="08B2E62C" w14:textId="201B8F59" w:rsidR="0012459A" w:rsidRDefault="009726EE" w:rsidP="00600AF8">
      <w:pPr>
        <w:rPr>
          <w:rFonts w:asciiTheme="minorHAnsi" w:hAnsiTheme="minorHAnsi" w:cstheme="minorHAnsi"/>
          <w:color w:val="auto"/>
        </w:rPr>
      </w:pPr>
      <w:r w:rsidRPr="008B4890">
        <w:rPr>
          <w:rFonts w:asciiTheme="minorHAnsi" w:hAnsiTheme="minorHAnsi" w:cstheme="minorHAnsi"/>
          <w:b/>
          <w:bCs/>
          <w:color w:val="auto"/>
        </w:rPr>
        <w:t>REFERENCES</w:t>
      </w:r>
      <w:r w:rsidR="00D04760" w:rsidRPr="008B4890">
        <w:rPr>
          <w:rFonts w:asciiTheme="minorHAnsi" w:hAnsiTheme="minorHAnsi" w:cstheme="minorHAnsi"/>
          <w:b/>
          <w:bCs/>
          <w:color w:val="auto"/>
        </w:rPr>
        <w:t>:</w:t>
      </w:r>
      <w:r w:rsidRPr="008B4890">
        <w:rPr>
          <w:rFonts w:asciiTheme="minorHAnsi" w:hAnsiTheme="minorHAnsi" w:cstheme="minorHAnsi"/>
          <w:color w:val="auto"/>
        </w:rPr>
        <w:t xml:space="preserve"> </w:t>
      </w:r>
    </w:p>
    <w:p w14:paraId="003FD4B2" w14:textId="77777777" w:rsidR="00CF788E" w:rsidRPr="00CF788E" w:rsidRDefault="0012459A" w:rsidP="00600AF8">
      <w:pPr>
        <w:pStyle w:val="EndNoteBibliography"/>
        <w:ind w:left="720" w:hanging="720"/>
      </w:pPr>
      <w:r>
        <w:rPr>
          <w:rFonts w:asciiTheme="minorHAnsi" w:hAnsiTheme="minorHAnsi" w:cstheme="minorHAnsi"/>
          <w:color w:val="auto"/>
        </w:rPr>
        <w:fldChar w:fldCharType="begin"/>
      </w:r>
      <w:r>
        <w:rPr>
          <w:rFonts w:asciiTheme="minorHAnsi" w:hAnsiTheme="minorHAnsi" w:cstheme="minorHAnsi"/>
          <w:color w:val="auto"/>
        </w:rPr>
        <w:instrText xml:space="preserve"> ADDIN EN.REFLIST </w:instrText>
      </w:r>
      <w:r>
        <w:rPr>
          <w:rFonts w:asciiTheme="minorHAnsi" w:hAnsiTheme="minorHAnsi" w:cstheme="minorHAnsi"/>
          <w:color w:val="auto"/>
        </w:rPr>
        <w:fldChar w:fldCharType="separate"/>
      </w:r>
      <w:r w:rsidR="00CF788E" w:rsidRPr="00CF788E">
        <w:t>1.</w:t>
      </w:r>
      <w:r w:rsidR="00CF788E" w:rsidRPr="00CF788E">
        <w:tab/>
        <w:t xml:space="preserve">Kistler, S. S. Coherent Expanded Aerogels and Jellies. </w:t>
      </w:r>
      <w:r w:rsidR="00CF788E" w:rsidRPr="00CF788E">
        <w:rPr>
          <w:i/>
        </w:rPr>
        <w:t>Nature.</w:t>
      </w:r>
      <w:r w:rsidR="00CF788E" w:rsidRPr="00CF788E">
        <w:t xml:space="preserve"> </w:t>
      </w:r>
      <w:r w:rsidR="00CF788E" w:rsidRPr="00CF788E">
        <w:rPr>
          <w:b/>
        </w:rPr>
        <w:t>127</w:t>
      </w:r>
      <w:r w:rsidR="00CF788E" w:rsidRPr="00CF788E">
        <w:t xml:space="preserve"> 741, (1931).</w:t>
      </w:r>
    </w:p>
    <w:p w14:paraId="4DC5F050" w14:textId="77777777" w:rsidR="00CF788E" w:rsidRPr="00CF788E" w:rsidRDefault="00CF788E" w:rsidP="00600AF8">
      <w:pPr>
        <w:pStyle w:val="EndNoteBibliography"/>
        <w:ind w:left="720" w:hanging="720"/>
      </w:pPr>
      <w:r w:rsidRPr="00CF788E">
        <w:t>2.</w:t>
      </w:r>
      <w:r w:rsidRPr="00CF788E">
        <w:tab/>
        <w:t xml:space="preserve">Du, A., Zhou, B., Zhang, Z. &amp; Shen, J. A Special Material or a New State of Matter: A Review and Reconsideration of the Aerogel. </w:t>
      </w:r>
      <w:r w:rsidRPr="00CF788E">
        <w:rPr>
          <w:i/>
        </w:rPr>
        <w:t>Materials.</w:t>
      </w:r>
      <w:r w:rsidRPr="00CF788E">
        <w:t xml:space="preserve"> </w:t>
      </w:r>
      <w:r w:rsidRPr="00CF788E">
        <w:rPr>
          <w:b/>
        </w:rPr>
        <w:t>6</w:t>
      </w:r>
      <w:r w:rsidRPr="00CF788E">
        <w:t xml:space="preserve"> (3), 941, (2013).</w:t>
      </w:r>
    </w:p>
    <w:p w14:paraId="643ACA3A" w14:textId="77777777" w:rsidR="00CF788E" w:rsidRPr="00CF788E" w:rsidRDefault="00CF788E" w:rsidP="00600AF8">
      <w:pPr>
        <w:pStyle w:val="EndNoteBibliography"/>
        <w:ind w:left="720" w:hanging="720"/>
      </w:pPr>
      <w:r w:rsidRPr="00CF788E">
        <w:t>3.</w:t>
      </w:r>
      <w:r w:rsidRPr="00CF788E">
        <w:tab/>
        <w:t xml:space="preserve">Tappan, B. C., Steiner, S. A. &amp; Luther, E. P. Nanoporous Metal Foams. </w:t>
      </w:r>
      <w:r w:rsidRPr="00CF788E">
        <w:rPr>
          <w:i/>
        </w:rPr>
        <w:t>Angewandte Chemie International Edition.</w:t>
      </w:r>
      <w:r w:rsidRPr="00CF788E">
        <w:t xml:space="preserve"> </w:t>
      </w:r>
      <w:r w:rsidRPr="00CF788E">
        <w:rPr>
          <w:b/>
        </w:rPr>
        <w:t>49</w:t>
      </w:r>
      <w:r w:rsidRPr="00CF788E">
        <w:t xml:space="preserve"> (27), 4544-4565, (2010).</w:t>
      </w:r>
    </w:p>
    <w:p w14:paraId="78EAA2B3" w14:textId="37326FC3" w:rsidR="00CF788E" w:rsidRPr="00CF788E" w:rsidRDefault="00CF788E" w:rsidP="00600AF8">
      <w:pPr>
        <w:pStyle w:val="EndNoteBibliography"/>
        <w:ind w:left="720" w:hanging="720"/>
      </w:pPr>
      <w:r w:rsidRPr="00CF788E">
        <w:t>4.</w:t>
      </w:r>
      <w:r w:rsidRPr="00CF788E">
        <w:tab/>
        <w:t>Bigall, N. C.</w:t>
      </w:r>
      <w:r w:rsidRPr="00CF788E">
        <w:rPr>
          <w:i/>
        </w:rPr>
        <w:t xml:space="preserve"> </w:t>
      </w:r>
      <w:r w:rsidR="00C012A1" w:rsidRPr="00C012A1">
        <w:t xml:space="preserve"> et al.</w:t>
      </w:r>
      <w:r w:rsidRPr="00CF788E">
        <w:t xml:space="preserve"> Hydrogels and Aerogels from Noble Metal Nanoparticles. </w:t>
      </w:r>
      <w:r w:rsidRPr="00CF788E">
        <w:rPr>
          <w:i/>
        </w:rPr>
        <w:t>Angewandte Chemie International Edition.</w:t>
      </w:r>
      <w:r w:rsidRPr="00CF788E">
        <w:t xml:space="preserve"> </w:t>
      </w:r>
      <w:r w:rsidRPr="00CF788E">
        <w:rPr>
          <w:b/>
        </w:rPr>
        <w:t>48</w:t>
      </w:r>
      <w:r w:rsidRPr="00CF788E">
        <w:t xml:space="preserve"> (51), 9731-9734, (2009).</w:t>
      </w:r>
    </w:p>
    <w:p w14:paraId="683CD2FE" w14:textId="77777777" w:rsidR="00CF788E" w:rsidRPr="00CF788E" w:rsidRDefault="00CF788E" w:rsidP="00600AF8">
      <w:pPr>
        <w:pStyle w:val="EndNoteBibliography"/>
        <w:ind w:left="720" w:hanging="720"/>
      </w:pPr>
      <w:r w:rsidRPr="00CF788E">
        <w:t>5.</w:t>
      </w:r>
      <w:r w:rsidRPr="00CF788E">
        <w:tab/>
        <w:t xml:space="preserve">Ranmohotti, K. G. S., Gao, X. &amp; Arachchige, I. U. Salt-Mediated Self-Assembly of Metal Nanoshells into Monolithic Aerogel Frameworks. </w:t>
      </w:r>
      <w:r w:rsidRPr="00CF788E">
        <w:rPr>
          <w:i/>
        </w:rPr>
        <w:t>Chemistry of Materials.</w:t>
      </w:r>
      <w:r w:rsidRPr="00CF788E">
        <w:t xml:space="preserve"> </w:t>
      </w:r>
      <w:r w:rsidRPr="00CF788E">
        <w:rPr>
          <w:b/>
        </w:rPr>
        <w:t>25</w:t>
      </w:r>
      <w:r w:rsidRPr="00CF788E">
        <w:t xml:space="preserve"> (17), 3528-3534, (2013).</w:t>
      </w:r>
    </w:p>
    <w:p w14:paraId="60836B19" w14:textId="77777777" w:rsidR="00CF788E" w:rsidRPr="00CF788E" w:rsidRDefault="00CF788E" w:rsidP="00600AF8">
      <w:pPr>
        <w:pStyle w:val="EndNoteBibliography"/>
        <w:ind w:left="720" w:hanging="720"/>
      </w:pPr>
      <w:r w:rsidRPr="00CF788E">
        <w:t>6.</w:t>
      </w:r>
      <w:r w:rsidRPr="00CF788E">
        <w:tab/>
        <w:t xml:space="preserve">Gao, X., Esteves, R. J., Luong, T. T. H., Jaini, R. &amp; Arachchige, I. U. Oxidation-Induced Self-Assembly of Ag Nanoshells into Transparent and Opaque Ag Hydrogels and Aerogels. </w:t>
      </w:r>
      <w:r w:rsidRPr="00CF788E">
        <w:rPr>
          <w:i/>
        </w:rPr>
        <w:t>Journal of the American Chemical Society.</w:t>
      </w:r>
      <w:r w:rsidRPr="00CF788E">
        <w:t xml:space="preserve"> </w:t>
      </w:r>
      <w:r w:rsidRPr="00CF788E">
        <w:rPr>
          <w:b/>
        </w:rPr>
        <w:t>136</w:t>
      </w:r>
      <w:r w:rsidRPr="00CF788E">
        <w:t xml:space="preserve"> (22), 7993-8002, (2014).</w:t>
      </w:r>
    </w:p>
    <w:p w14:paraId="789E3B8E" w14:textId="1C6DECF6" w:rsidR="00CF788E" w:rsidRPr="00CF788E" w:rsidRDefault="00CF788E" w:rsidP="00600AF8">
      <w:pPr>
        <w:pStyle w:val="EndNoteBibliography"/>
        <w:ind w:left="720" w:hanging="720"/>
      </w:pPr>
      <w:r w:rsidRPr="00CF788E">
        <w:t>7.</w:t>
      </w:r>
      <w:r w:rsidRPr="00CF788E">
        <w:tab/>
        <w:t>Herrmann, A.-K.</w:t>
      </w:r>
      <w:r w:rsidRPr="00CF788E">
        <w:rPr>
          <w:i/>
        </w:rPr>
        <w:t xml:space="preserve"> </w:t>
      </w:r>
      <w:r w:rsidR="00C012A1" w:rsidRPr="00C012A1">
        <w:t xml:space="preserve"> et al.</w:t>
      </w:r>
      <w:r w:rsidRPr="00CF788E">
        <w:t xml:space="preserve"> Multimetallic Aerogels by Template-Free Self-Assembly of Au, Ag, Pt, and Pd Nanoparticles. </w:t>
      </w:r>
      <w:r w:rsidRPr="00CF788E">
        <w:rPr>
          <w:i/>
        </w:rPr>
        <w:t>Chemistry of Materials.</w:t>
      </w:r>
      <w:r w:rsidRPr="00CF788E">
        <w:t xml:space="preserve"> </w:t>
      </w:r>
      <w:r w:rsidRPr="00CF788E">
        <w:rPr>
          <w:b/>
        </w:rPr>
        <w:t>26</w:t>
      </w:r>
      <w:r w:rsidRPr="00CF788E">
        <w:t xml:space="preserve"> (2), 1074-1083, (2014).</w:t>
      </w:r>
    </w:p>
    <w:p w14:paraId="0C9E324F" w14:textId="77777777" w:rsidR="00CF788E" w:rsidRPr="00CF788E" w:rsidRDefault="00CF788E" w:rsidP="00600AF8">
      <w:pPr>
        <w:pStyle w:val="EndNoteBibliography"/>
        <w:ind w:left="720" w:hanging="720"/>
      </w:pPr>
      <w:r w:rsidRPr="00CF788E">
        <w:t>8.</w:t>
      </w:r>
      <w:r w:rsidRPr="00CF788E">
        <w:tab/>
        <w:t xml:space="preserve">Ding, Y., Chen, M. &amp; Erlebacher, J. Metallic Mesoporous Nanocomposites for Electrocatalysis. </w:t>
      </w:r>
      <w:r w:rsidRPr="00CF788E">
        <w:rPr>
          <w:i/>
        </w:rPr>
        <w:t>Journal of the American Chemical Society.</w:t>
      </w:r>
      <w:r w:rsidRPr="00CF788E">
        <w:t xml:space="preserve"> </w:t>
      </w:r>
      <w:r w:rsidRPr="00CF788E">
        <w:rPr>
          <w:b/>
        </w:rPr>
        <w:t>126</w:t>
      </w:r>
      <w:r w:rsidRPr="00CF788E">
        <w:t xml:space="preserve"> (22), 6876-6877, (2004).</w:t>
      </w:r>
    </w:p>
    <w:p w14:paraId="187C3551" w14:textId="6868C5FD" w:rsidR="00CF788E" w:rsidRPr="00CF788E" w:rsidRDefault="00CF788E" w:rsidP="00600AF8">
      <w:pPr>
        <w:pStyle w:val="EndNoteBibliography"/>
        <w:ind w:left="720" w:hanging="720"/>
      </w:pPr>
      <w:r w:rsidRPr="00CF788E">
        <w:t>9.</w:t>
      </w:r>
      <w:r w:rsidRPr="00CF788E">
        <w:tab/>
        <w:t>Liu, W.</w:t>
      </w:r>
      <w:r w:rsidRPr="00CF788E">
        <w:rPr>
          <w:i/>
        </w:rPr>
        <w:t xml:space="preserve"> </w:t>
      </w:r>
      <w:r w:rsidR="00C012A1" w:rsidRPr="00C012A1">
        <w:t xml:space="preserve"> et al.</w:t>
      </w:r>
      <w:r w:rsidRPr="00CF788E">
        <w:t xml:space="preserve"> High‐Performance Electrocatalysis on Palladium Aerogels. </w:t>
      </w:r>
      <w:r w:rsidRPr="00CF788E">
        <w:rPr>
          <w:i/>
        </w:rPr>
        <w:t>Angewandte Chemie International Edition.</w:t>
      </w:r>
      <w:r w:rsidRPr="00CF788E">
        <w:t xml:space="preserve"> </w:t>
      </w:r>
      <w:r w:rsidRPr="00CF788E">
        <w:rPr>
          <w:b/>
        </w:rPr>
        <w:t>51</w:t>
      </w:r>
      <w:r w:rsidRPr="00CF788E">
        <w:t xml:space="preserve"> (23), 5743-5747, (2012).</w:t>
      </w:r>
    </w:p>
    <w:p w14:paraId="47F918E5" w14:textId="77777777" w:rsidR="00CF788E" w:rsidRPr="00CF788E" w:rsidRDefault="00CF788E" w:rsidP="00600AF8">
      <w:pPr>
        <w:pStyle w:val="EndNoteBibliography"/>
        <w:ind w:left="720" w:hanging="720"/>
      </w:pPr>
      <w:r w:rsidRPr="00CF788E">
        <w:t>10.</w:t>
      </w:r>
      <w:r w:rsidRPr="00CF788E">
        <w:tab/>
        <w:t xml:space="preserve">Shafaei Douk, A., Saravani, H. &amp; Noroozifar, M. Three-dimensional assembly of building blocks for the fabrication of Pd aerogel as a high performance electrocatalyst toward ethanol oxidation. </w:t>
      </w:r>
      <w:r w:rsidRPr="00CF788E">
        <w:rPr>
          <w:i/>
        </w:rPr>
        <w:t>Electrochimica Acta.</w:t>
      </w:r>
      <w:r w:rsidRPr="00CF788E">
        <w:t xml:space="preserve"> </w:t>
      </w:r>
      <w:r w:rsidRPr="00CF788E">
        <w:rPr>
          <w:b/>
        </w:rPr>
        <w:t>275</w:t>
      </w:r>
      <w:r w:rsidRPr="00CF788E">
        <w:t xml:space="preserve"> 182-191, (2018).</w:t>
      </w:r>
    </w:p>
    <w:p w14:paraId="54C0B745" w14:textId="55F7E7A2" w:rsidR="00CF788E" w:rsidRPr="00CF788E" w:rsidRDefault="00CF788E" w:rsidP="00600AF8">
      <w:pPr>
        <w:pStyle w:val="EndNoteBibliography"/>
        <w:ind w:left="720" w:hanging="720"/>
      </w:pPr>
      <w:r w:rsidRPr="00CF788E">
        <w:t>11.</w:t>
      </w:r>
      <w:r w:rsidRPr="00CF788E">
        <w:tab/>
        <w:t>Burpo, F. J.</w:t>
      </w:r>
      <w:r w:rsidRPr="00CF788E">
        <w:rPr>
          <w:i/>
        </w:rPr>
        <w:t xml:space="preserve"> </w:t>
      </w:r>
      <w:r w:rsidR="00C012A1" w:rsidRPr="00C012A1">
        <w:t xml:space="preserve"> et al.</w:t>
      </w:r>
      <w:r w:rsidRPr="00CF788E">
        <w:t xml:space="preserve"> Direct solution-based reduction synthesis of Au, Pd, and Pt aerogels. </w:t>
      </w:r>
      <w:r w:rsidRPr="00CF788E">
        <w:rPr>
          <w:i/>
        </w:rPr>
        <w:t>Journal of Materials Research.</w:t>
      </w:r>
      <w:r w:rsidRPr="00CF788E">
        <w:t xml:space="preserve"> </w:t>
      </w:r>
      <w:r w:rsidRPr="00CF788E">
        <w:rPr>
          <w:b/>
        </w:rPr>
        <w:t>32</w:t>
      </w:r>
      <w:r w:rsidRPr="00CF788E">
        <w:t xml:space="preserve"> (22), 4153-4165, (2017).</w:t>
      </w:r>
    </w:p>
    <w:p w14:paraId="42628FB5" w14:textId="5BC0D25F" w:rsidR="00CF788E" w:rsidRPr="00CF788E" w:rsidRDefault="00CF788E" w:rsidP="00600AF8">
      <w:pPr>
        <w:pStyle w:val="EndNoteBibliography"/>
        <w:ind w:left="720" w:hanging="720"/>
      </w:pPr>
      <w:r w:rsidRPr="00CF788E">
        <w:t>12.</w:t>
      </w:r>
      <w:r w:rsidRPr="00CF788E">
        <w:tab/>
        <w:t>Burpo, F. J.</w:t>
      </w:r>
      <w:r w:rsidRPr="00CF788E">
        <w:rPr>
          <w:i/>
        </w:rPr>
        <w:t xml:space="preserve"> </w:t>
      </w:r>
      <w:r w:rsidR="00C012A1" w:rsidRPr="00C012A1">
        <w:t xml:space="preserve"> et al.</w:t>
      </w:r>
      <w:r w:rsidRPr="00CF788E">
        <w:t xml:space="preserve"> A Rapid Synthesis Method for Au, Pd, and Pt Aerogels Via Direct Solution-Based Reduction. </w:t>
      </w:r>
      <w:r w:rsidRPr="00CF788E">
        <w:rPr>
          <w:i/>
        </w:rPr>
        <w:t>JoVE.</w:t>
      </w:r>
      <w:r w:rsidRPr="00CF788E">
        <w:t xml:space="preserve"> doi:10.3791/57875 (136), e57875, (2018).</w:t>
      </w:r>
    </w:p>
    <w:p w14:paraId="39D8308C" w14:textId="10056771" w:rsidR="00CF788E" w:rsidRPr="00CF788E" w:rsidRDefault="00CF788E" w:rsidP="00600AF8">
      <w:pPr>
        <w:pStyle w:val="EndNoteBibliography"/>
        <w:ind w:left="720" w:hanging="720"/>
      </w:pPr>
      <w:r w:rsidRPr="00CF788E">
        <w:t>13.</w:t>
      </w:r>
      <w:r w:rsidRPr="00CF788E">
        <w:tab/>
        <w:t>Qin, G. W.</w:t>
      </w:r>
      <w:r w:rsidRPr="00CF788E">
        <w:rPr>
          <w:i/>
        </w:rPr>
        <w:t xml:space="preserve"> </w:t>
      </w:r>
      <w:r w:rsidR="00C012A1" w:rsidRPr="00C012A1">
        <w:t xml:space="preserve"> et al.</w:t>
      </w:r>
      <w:r w:rsidRPr="00CF788E">
        <w:t xml:space="preserve"> A Facile and Template-Free Method to Prepare Mesoporous Gold Sponge and Its Pore Size Control. </w:t>
      </w:r>
      <w:r w:rsidRPr="00CF788E">
        <w:rPr>
          <w:i/>
        </w:rPr>
        <w:t>The Journal of Physical Chemistry C.</w:t>
      </w:r>
      <w:r w:rsidRPr="00CF788E">
        <w:t xml:space="preserve"> </w:t>
      </w:r>
      <w:r w:rsidRPr="00CF788E">
        <w:rPr>
          <w:b/>
        </w:rPr>
        <w:t>112</w:t>
      </w:r>
      <w:r w:rsidRPr="00CF788E">
        <w:t xml:space="preserve"> (28), 10352-10358, (2008).</w:t>
      </w:r>
    </w:p>
    <w:p w14:paraId="4E3A8530" w14:textId="77777777" w:rsidR="00CF788E" w:rsidRPr="00CF788E" w:rsidRDefault="00CF788E" w:rsidP="00600AF8">
      <w:pPr>
        <w:pStyle w:val="EndNoteBibliography"/>
        <w:ind w:left="720" w:hanging="720"/>
      </w:pPr>
      <w:r w:rsidRPr="00CF788E">
        <w:t>14.</w:t>
      </w:r>
      <w:r w:rsidRPr="00CF788E">
        <w:tab/>
        <w:t xml:space="preserve">Hench, L. L. &amp; West, J. K. The Sol-Gel Process. </w:t>
      </w:r>
      <w:r w:rsidRPr="00CF788E">
        <w:rPr>
          <w:i/>
        </w:rPr>
        <w:t>Chemical Reviews.</w:t>
      </w:r>
      <w:r w:rsidRPr="00CF788E">
        <w:t xml:space="preserve"> </w:t>
      </w:r>
      <w:r w:rsidRPr="00CF788E">
        <w:rPr>
          <w:b/>
        </w:rPr>
        <w:t>90</w:t>
      </w:r>
      <w:r w:rsidRPr="00CF788E">
        <w:t xml:space="preserve"> (1), 33-72, (1990).</w:t>
      </w:r>
    </w:p>
    <w:p w14:paraId="23AA02E7" w14:textId="77777777" w:rsidR="00CF788E" w:rsidRPr="00CF788E" w:rsidRDefault="00CF788E" w:rsidP="00600AF8">
      <w:pPr>
        <w:pStyle w:val="EndNoteBibliography"/>
        <w:ind w:left="720" w:hanging="720"/>
      </w:pPr>
      <w:r w:rsidRPr="00CF788E">
        <w:t>15.</w:t>
      </w:r>
      <w:r w:rsidRPr="00CF788E">
        <w:tab/>
        <w:t xml:space="preserve">Sotiropoulou, S., Sierra-Sastre, Y., Mark, S. S. &amp; Batt, C. A. Biotemplated Nanostructured Materials. </w:t>
      </w:r>
      <w:r w:rsidRPr="00CF788E">
        <w:rPr>
          <w:i/>
        </w:rPr>
        <w:t>Chemistry of Materials.</w:t>
      </w:r>
      <w:r w:rsidRPr="00CF788E">
        <w:t xml:space="preserve"> </w:t>
      </w:r>
      <w:r w:rsidRPr="00CF788E">
        <w:rPr>
          <w:b/>
        </w:rPr>
        <w:t>20</w:t>
      </w:r>
      <w:r w:rsidRPr="00CF788E">
        <w:t xml:space="preserve"> (3), 821-834, (2008).</w:t>
      </w:r>
    </w:p>
    <w:p w14:paraId="253FAF8B" w14:textId="48FCBA64" w:rsidR="00CF788E" w:rsidRPr="00CF788E" w:rsidRDefault="00CF788E" w:rsidP="00600AF8">
      <w:pPr>
        <w:pStyle w:val="EndNoteBibliography"/>
        <w:ind w:left="720" w:hanging="720"/>
      </w:pPr>
      <w:r w:rsidRPr="00CF788E">
        <w:t>16.</w:t>
      </w:r>
      <w:r w:rsidRPr="00CF788E">
        <w:tab/>
        <w:t>Huang, J.</w:t>
      </w:r>
      <w:r w:rsidRPr="00CF788E">
        <w:rPr>
          <w:i/>
        </w:rPr>
        <w:t xml:space="preserve"> </w:t>
      </w:r>
      <w:r w:rsidR="00C012A1" w:rsidRPr="00C012A1">
        <w:t xml:space="preserve"> et al.</w:t>
      </w:r>
      <w:r w:rsidRPr="00CF788E">
        <w:t xml:space="preserve"> Bio-inspired synthesis of metal nanomaterials and applications. </w:t>
      </w:r>
      <w:r w:rsidRPr="00CF788E">
        <w:rPr>
          <w:i/>
        </w:rPr>
        <w:t>Chemical Society Reviews.</w:t>
      </w:r>
      <w:r w:rsidRPr="00CF788E">
        <w:t xml:space="preserve"> </w:t>
      </w:r>
      <w:r w:rsidRPr="00CF788E">
        <w:rPr>
          <w:b/>
        </w:rPr>
        <w:t>44</w:t>
      </w:r>
      <w:r w:rsidRPr="00CF788E">
        <w:t xml:space="preserve"> (17), 6330-6374, (2015).</w:t>
      </w:r>
    </w:p>
    <w:p w14:paraId="48BF6489" w14:textId="77777777" w:rsidR="00CF788E" w:rsidRPr="00CF788E" w:rsidRDefault="00CF788E" w:rsidP="00600AF8">
      <w:pPr>
        <w:pStyle w:val="EndNoteBibliography"/>
        <w:ind w:left="720" w:hanging="720"/>
      </w:pPr>
      <w:r w:rsidRPr="00CF788E">
        <w:t>17.</w:t>
      </w:r>
      <w:r w:rsidRPr="00CF788E">
        <w:tab/>
        <w:t xml:space="preserve">Burpo, F. J., Mitropoulos, A. N., Nagelli, E. A., Ryu, M. Y. &amp; Palmer, J. L. Gelatin biotemplated platinum aerogels. </w:t>
      </w:r>
      <w:r w:rsidRPr="00CF788E">
        <w:rPr>
          <w:i/>
        </w:rPr>
        <w:t>MRS Advances.</w:t>
      </w:r>
      <w:r w:rsidRPr="00CF788E">
        <w:t xml:space="preserve"> 10.1557/adv.2018.489 1-6, (2018).</w:t>
      </w:r>
    </w:p>
    <w:p w14:paraId="51B81AC6" w14:textId="77777777" w:rsidR="00CF788E" w:rsidRPr="00CF788E" w:rsidRDefault="00CF788E" w:rsidP="00600AF8">
      <w:pPr>
        <w:pStyle w:val="EndNoteBibliography"/>
        <w:ind w:left="720" w:hanging="720"/>
      </w:pPr>
      <w:r w:rsidRPr="00CF788E">
        <w:t>18.</w:t>
      </w:r>
      <w:r w:rsidRPr="00CF788E">
        <w:tab/>
        <w:t xml:space="preserve">Jarvis, M. Cellulose stacks up. </w:t>
      </w:r>
      <w:r w:rsidRPr="00CF788E">
        <w:rPr>
          <w:i/>
        </w:rPr>
        <w:t>Nature.</w:t>
      </w:r>
      <w:r w:rsidRPr="00CF788E">
        <w:t xml:space="preserve"> </w:t>
      </w:r>
      <w:r w:rsidRPr="00CF788E">
        <w:rPr>
          <w:b/>
        </w:rPr>
        <w:t>426</w:t>
      </w:r>
      <w:r w:rsidRPr="00CF788E">
        <w:t xml:space="preserve"> 611, (2003).</w:t>
      </w:r>
    </w:p>
    <w:p w14:paraId="44021346" w14:textId="77777777" w:rsidR="00CF788E" w:rsidRPr="00CF788E" w:rsidRDefault="00CF788E" w:rsidP="00600AF8">
      <w:pPr>
        <w:pStyle w:val="EndNoteBibliography"/>
        <w:ind w:left="720" w:hanging="720"/>
      </w:pPr>
      <w:r w:rsidRPr="00CF788E">
        <w:t>19.</w:t>
      </w:r>
      <w:r w:rsidRPr="00CF788E">
        <w:tab/>
        <w:t xml:space="preserve">Siró, I. &amp; Plackett, D. Microfibrillated cellulose and new nanocomposite materials: a review. </w:t>
      </w:r>
      <w:r w:rsidRPr="00CF788E">
        <w:rPr>
          <w:i/>
        </w:rPr>
        <w:t>Cellulose.</w:t>
      </w:r>
      <w:r w:rsidRPr="00CF788E">
        <w:t xml:space="preserve"> </w:t>
      </w:r>
      <w:r w:rsidRPr="00CF788E">
        <w:rPr>
          <w:b/>
        </w:rPr>
        <w:t>17</w:t>
      </w:r>
      <w:r w:rsidRPr="00CF788E">
        <w:t xml:space="preserve"> (3), 459-494, (2010).</w:t>
      </w:r>
    </w:p>
    <w:p w14:paraId="034378D4" w14:textId="77777777" w:rsidR="00CF788E" w:rsidRPr="00CF788E" w:rsidRDefault="00CF788E" w:rsidP="00600AF8">
      <w:pPr>
        <w:pStyle w:val="EndNoteBibliography"/>
        <w:ind w:left="720" w:hanging="720"/>
      </w:pPr>
      <w:r w:rsidRPr="00CF788E">
        <w:t>20.</w:t>
      </w:r>
      <w:r w:rsidRPr="00CF788E">
        <w:tab/>
        <w:t xml:space="preserve">Dufresne, A. Nanocellulose: a new ageless bionanomaterial. </w:t>
      </w:r>
      <w:r w:rsidRPr="00CF788E">
        <w:rPr>
          <w:i/>
        </w:rPr>
        <w:t>Materials Today.</w:t>
      </w:r>
      <w:r w:rsidRPr="00CF788E">
        <w:t xml:space="preserve"> </w:t>
      </w:r>
      <w:r w:rsidRPr="00CF788E">
        <w:rPr>
          <w:b/>
        </w:rPr>
        <w:t>16</w:t>
      </w:r>
      <w:r w:rsidRPr="00CF788E">
        <w:t xml:space="preserve"> (6), 220-227, (2013).</w:t>
      </w:r>
    </w:p>
    <w:p w14:paraId="067D6041" w14:textId="77777777" w:rsidR="00CF788E" w:rsidRPr="00CF788E" w:rsidRDefault="00CF788E" w:rsidP="00600AF8">
      <w:pPr>
        <w:pStyle w:val="EndNoteBibliography"/>
        <w:ind w:left="720" w:hanging="720"/>
      </w:pPr>
      <w:r w:rsidRPr="00CF788E">
        <w:t>21.</w:t>
      </w:r>
      <w:r w:rsidRPr="00CF788E">
        <w:tab/>
        <w:t xml:space="preserve">Grishkewich, N., Mohammed, N., Tang, J. &amp; Tam, K. C. Recent advances in the application of cellulose nanocrystals. </w:t>
      </w:r>
      <w:r w:rsidRPr="00CF788E">
        <w:rPr>
          <w:i/>
        </w:rPr>
        <w:t>Current Opinion in Colloid &amp; Interface Science.</w:t>
      </w:r>
      <w:r w:rsidRPr="00CF788E">
        <w:t xml:space="preserve"> </w:t>
      </w:r>
      <w:r w:rsidRPr="00CF788E">
        <w:rPr>
          <w:b/>
        </w:rPr>
        <w:t>29</w:t>
      </w:r>
      <w:r w:rsidRPr="00CF788E">
        <w:t xml:space="preserve"> 32-45, (2017).</w:t>
      </w:r>
    </w:p>
    <w:p w14:paraId="2C5C1251" w14:textId="77777777" w:rsidR="00CF788E" w:rsidRPr="00CF788E" w:rsidRDefault="00CF788E" w:rsidP="00600AF8">
      <w:pPr>
        <w:pStyle w:val="EndNoteBibliography"/>
        <w:ind w:left="720" w:hanging="720"/>
      </w:pPr>
      <w:r w:rsidRPr="00CF788E">
        <w:t>22.</w:t>
      </w:r>
      <w:r w:rsidRPr="00CF788E">
        <w:tab/>
        <w:t xml:space="preserve">Eyley, S. &amp; Thielemans, W. Surface modification of cellulose nanocrystals. </w:t>
      </w:r>
      <w:r w:rsidRPr="00CF788E">
        <w:rPr>
          <w:i/>
        </w:rPr>
        <w:t>Nanoscale.</w:t>
      </w:r>
      <w:r w:rsidRPr="00CF788E">
        <w:t xml:space="preserve"> </w:t>
      </w:r>
      <w:r w:rsidRPr="00CF788E">
        <w:rPr>
          <w:b/>
        </w:rPr>
        <w:t>6</w:t>
      </w:r>
      <w:r w:rsidRPr="00CF788E">
        <w:t xml:space="preserve"> (14), 7764-7779, (2014).</w:t>
      </w:r>
    </w:p>
    <w:p w14:paraId="5F98A390" w14:textId="77777777" w:rsidR="00CF788E" w:rsidRPr="00CF788E" w:rsidRDefault="00CF788E" w:rsidP="00600AF8">
      <w:pPr>
        <w:pStyle w:val="EndNoteBibliography"/>
        <w:ind w:left="720" w:hanging="720"/>
      </w:pPr>
      <w:r w:rsidRPr="00CF788E">
        <w:t>23.</w:t>
      </w:r>
      <w:r w:rsidRPr="00CF788E">
        <w:tab/>
        <w:t xml:space="preserve">Missoum, K., Belgacem, M. &amp; Bras, J. Nanofibrillated Cellulose Surface Modification: A Review. </w:t>
      </w:r>
      <w:r w:rsidRPr="00CF788E">
        <w:rPr>
          <w:i/>
        </w:rPr>
        <w:t>Materials.</w:t>
      </w:r>
      <w:r w:rsidRPr="00CF788E">
        <w:t xml:space="preserve"> </w:t>
      </w:r>
      <w:r w:rsidRPr="00CF788E">
        <w:rPr>
          <w:b/>
        </w:rPr>
        <w:t>6</w:t>
      </w:r>
      <w:r w:rsidRPr="00CF788E">
        <w:t xml:space="preserve"> (5), 1745, (2013).</w:t>
      </w:r>
    </w:p>
    <w:p w14:paraId="095599AF" w14:textId="77777777" w:rsidR="00CF788E" w:rsidRPr="00CF788E" w:rsidRDefault="00CF788E" w:rsidP="00600AF8">
      <w:pPr>
        <w:pStyle w:val="EndNoteBibliography"/>
        <w:ind w:left="720" w:hanging="720"/>
      </w:pPr>
      <w:r w:rsidRPr="00CF788E">
        <w:t>24.</w:t>
      </w:r>
      <w:r w:rsidRPr="00CF788E">
        <w:tab/>
        <w:t>Li, Z., Yao, C., Wang, F., Cai, Z. &amp; Wang, X. Cellulose nanofiber-templated three-dimension TiO</w:t>
      </w:r>
      <w:r w:rsidRPr="00CF788E">
        <w:rPr>
          <w:vertAlign w:val="subscript"/>
        </w:rPr>
        <w:t>2</w:t>
      </w:r>
      <w:r w:rsidRPr="00CF788E">
        <w:t xml:space="preserve"> hierarchical nanowire network for photoelectrochemical photoanode. </w:t>
      </w:r>
      <w:r w:rsidRPr="00CF788E">
        <w:rPr>
          <w:i/>
        </w:rPr>
        <w:t>Nanotechnology.</w:t>
      </w:r>
      <w:r w:rsidRPr="00CF788E">
        <w:t xml:space="preserve"> </w:t>
      </w:r>
      <w:r w:rsidRPr="00CF788E">
        <w:rPr>
          <w:b/>
        </w:rPr>
        <w:t>25</w:t>
      </w:r>
      <w:r w:rsidRPr="00CF788E">
        <w:t xml:space="preserve"> (50), 504005, (2014).</w:t>
      </w:r>
    </w:p>
    <w:p w14:paraId="3D26F54C" w14:textId="3FB6EB2A" w:rsidR="00CF788E" w:rsidRPr="00CF788E" w:rsidRDefault="00CF788E" w:rsidP="00600AF8">
      <w:pPr>
        <w:pStyle w:val="EndNoteBibliography"/>
        <w:ind w:left="720" w:hanging="720"/>
      </w:pPr>
      <w:r w:rsidRPr="00CF788E">
        <w:t>25.</w:t>
      </w:r>
      <w:r w:rsidRPr="00CF788E">
        <w:tab/>
        <w:t>Koga, H.</w:t>
      </w:r>
      <w:r w:rsidRPr="00CF788E">
        <w:rPr>
          <w:i/>
        </w:rPr>
        <w:t xml:space="preserve"> </w:t>
      </w:r>
      <w:r w:rsidR="00C012A1" w:rsidRPr="00C012A1">
        <w:t xml:space="preserve"> et al.</w:t>
      </w:r>
      <w:r w:rsidRPr="00CF788E">
        <w:t xml:space="preserve"> Uniformly connected conductive networks on cellulose nanofiber paper for transparent paper electronics. </w:t>
      </w:r>
      <w:r w:rsidRPr="00CF788E">
        <w:rPr>
          <w:i/>
        </w:rPr>
        <w:t>Npg Asia Materials.</w:t>
      </w:r>
      <w:r w:rsidRPr="00CF788E">
        <w:t xml:space="preserve"> </w:t>
      </w:r>
      <w:r w:rsidRPr="00CF788E">
        <w:rPr>
          <w:b/>
        </w:rPr>
        <w:t>6</w:t>
      </w:r>
      <w:r w:rsidRPr="00CF788E">
        <w:t xml:space="preserve"> e93, (2014).</w:t>
      </w:r>
    </w:p>
    <w:p w14:paraId="1DC20FD5" w14:textId="2EF12CA5" w:rsidR="00CF788E" w:rsidRPr="00CF788E" w:rsidRDefault="00CF788E" w:rsidP="00600AF8">
      <w:pPr>
        <w:pStyle w:val="EndNoteBibliography"/>
        <w:ind w:left="720" w:hanging="720"/>
      </w:pPr>
      <w:r w:rsidRPr="00CF788E">
        <w:t>26.</w:t>
      </w:r>
      <w:r w:rsidRPr="00CF788E">
        <w:tab/>
      </w:r>
      <w:bookmarkStart w:id="17" w:name="_Hlk531956728"/>
      <w:r w:rsidRPr="00CF788E">
        <w:t>Burpo, F.</w:t>
      </w:r>
      <w:r w:rsidRPr="00CF788E">
        <w:rPr>
          <w:i/>
        </w:rPr>
        <w:t xml:space="preserve"> </w:t>
      </w:r>
      <w:r w:rsidR="00C012A1" w:rsidRPr="00C012A1">
        <w:t xml:space="preserve"> et al.</w:t>
      </w:r>
      <w:r w:rsidRPr="00CF788E">
        <w:t xml:space="preserve"> Cellulose Nanofiber Biotemplated Palladium Composite Aerogels. </w:t>
      </w:r>
      <w:r w:rsidRPr="00CF788E">
        <w:rPr>
          <w:i/>
        </w:rPr>
        <w:t>Molecules.</w:t>
      </w:r>
      <w:r w:rsidRPr="00CF788E">
        <w:t xml:space="preserve"> </w:t>
      </w:r>
      <w:r w:rsidRPr="00CF788E">
        <w:rPr>
          <w:b/>
        </w:rPr>
        <w:t>23</w:t>
      </w:r>
      <w:r w:rsidRPr="00CF788E">
        <w:t xml:space="preserve"> (6), 1405, (2018).</w:t>
      </w:r>
      <w:bookmarkEnd w:id="17"/>
    </w:p>
    <w:p w14:paraId="284C1DEB" w14:textId="77777777" w:rsidR="00CF788E" w:rsidRPr="00CF788E" w:rsidRDefault="00CF788E" w:rsidP="00600AF8">
      <w:pPr>
        <w:pStyle w:val="EndNoteBibliography"/>
        <w:ind w:left="720" w:hanging="720"/>
      </w:pPr>
      <w:r w:rsidRPr="00CF788E">
        <w:t>27.</w:t>
      </w:r>
      <w:r w:rsidRPr="00CF788E">
        <w:tab/>
        <w:t xml:space="preserve">Gu, J., Hu, C., Zhang, W. &amp; Dichiara, A. B. Reagentless preparation of shape memory cellulose nanofibril aerogels decorated with Pd nanoparticles and their application in dye discoloration. </w:t>
      </w:r>
      <w:r w:rsidRPr="00CF788E">
        <w:rPr>
          <w:i/>
        </w:rPr>
        <w:t>Applied Catalysis B: Environmental.</w:t>
      </w:r>
      <w:r w:rsidRPr="00CF788E">
        <w:t xml:space="preserve"> </w:t>
      </w:r>
      <w:r w:rsidRPr="00CF788E">
        <w:rPr>
          <w:b/>
        </w:rPr>
        <w:t>237</w:t>
      </w:r>
      <w:r w:rsidRPr="00CF788E">
        <w:t xml:space="preserve"> 482-490, (2018).</w:t>
      </w:r>
    </w:p>
    <w:p w14:paraId="57991D93" w14:textId="1C5A4E06" w:rsidR="00CF788E" w:rsidRPr="00CF788E" w:rsidRDefault="00CF788E" w:rsidP="00600AF8">
      <w:pPr>
        <w:pStyle w:val="EndNoteBibliography"/>
        <w:ind w:left="720" w:hanging="720"/>
      </w:pPr>
      <w:r w:rsidRPr="00CF788E">
        <w:t>28.</w:t>
      </w:r>
      <w:r w:rsidRPr="00CF788E">
        <w:tab/>
      </w:r>
      <w:bookmarkStart w:id="18" w:name="_Hlk531956268"/>
      <w:r w:rsidRPr="00CF788E">
        <w:t xml:space="preserve">Coates, J. in </w:t>
      </w:r>
      <w:r w:rsidRPr="00CF788E">
        <w:rPr>
          <w:i/>
        </w:rPr>
        <w:t xml:space="preserve">A Practical Approach. In Encyclopedia of Analytical Chemistry </w:t>
      </w:r>
      <w:r w:rsidRPr="00CF788E">
        <w:t>doi:10.1002/9780470027318.a5606</w:t>
      </w:r>
      <w:r w:rsidR="00C3414E">
        <w:t xml:space="preserve"> </w:t>
      </w:r>
      <w:r w:rsidRPr="00CF788E">
        <w:t>(ed R. A. Meyers and M. L. McKelv)</w:t>
      </w:r>
      <w:r w:rsidR="00C3414E">
        <w:t xml:space="preserve"> </w:t>
      </w:r>
      <w:r w:rsidRPr="00CF788E">
        <w:t>(2006).</w:t>
      </w:r>
    </w:p>
    <w:p w14:paraId="1CD64F83" w14:textId="445C9617" w:rsidR="00CF788E" w:rsidRPr="00CF788E" w:rsidRDefault="00CF788E" w:rsidP="00600AF8">
      <w:pPr>
        <w:pStyle w:val="EndNoteBibliography"/>
        <w:ind w:left="720" w:hanging="720"/>
      </w:pPr>
      <w:r w:rsidRPr="00CF788E">
        <w:t>29.</w:t>
      </w:r>
      <w:r w:rsidRPr="00CF788E">
        <w:tab/>
        <w:t>Wang, S.</w:t>
      </w:r>
      <w:r w:rsidRPr="00CF788E">
        <w:rPr>
          <w:i/>
        </w:rPr>
        <w:t xml:space="preserve"> </w:t>
      </w:r>
      <w:r w:rsidR="00C012A1" w:rsidRPr="00C012A1">
        <w:t xml:space="preserve"> et al.</w:t>
      </w:r>
      <w:r w:rsidRPr="00CF788E">
        <w:t xml:space="preserve"> Cellulose nanofiber-assisted dispersion of cellulose nanocrystals@polyaniline in water and its conductive films. </w:t>
      </w:r>
      <w:r w:rsidRPr="00CF788E">
        <w:rPr>
          <w:i/>
        </w:rPr>
        <w:t>RSC Advances.</w:t>
      </w:r>
      <w:r w:rsidRPr="00CF788E">
        <w:t xml:space="preserve"> </w:t>
      </w:r>
      <w:r w:rsidRPr="00CF788E">
        <w:rPr>
          <w:b/>
        </w:rPr>
        <w:t>6</w:t>
      </w:r>
      <w:r w:rsidRPr="00CF788E">
        <w:t xml:space="preserve"> (12), 10168-10174, (2016).</w:t>
      </w:r>
    </w:p>
    <w:p w14:paraId="0009B187" w14:textId="77777777" w:rsidR="00CF788E" w:rsidRPr="00CF788E" w:rsidRDefault="00CF788E" w:rsidP="00600AF8">
      <w:pPr>
        <w:pStyle w:val="EndNoteBibliography"/>
        <w:ind w:left="720" w:hanging="720"/>
      </w:pPr>
      <w:r w:rsidRPr="00CF788E">
        <w:t>30.</w:t>
      </w:r>
      <w:r w:rsidRPr="00CF788E">
        <w:tab/>
        <w:t xml:space="preserve">Grabarek, Z. &amp; Gergely, J. Zero-length crosslinking procedure with the use of active esters. </w:t>
      </w:r>
      <w:r w:rsidRPr="00CF788E">
        <w:rPr>
          <w:i/>
        </w:rPr>
        <w:t>Analytical Biochemistry.</w:t>
      </w:r>
      <w:r w:rsidRPr="00CF788E">
        <w:t xml:space="preserve"> </w:t>
      </w:r>
      <w:r w:rsidRPr="00CF788E">
        <w:rPr>
          <w:b/>
        </w:rPr>
        <w:t>185</w:t>
      </w:r>
      <w:r w:rsidRPr="00CF788E">
        <w:t xml:space="preserve"> (1), 131-135, (1990).</w:t>
      </w:r>
    </w:p>
    <w:p w14:paraId="1A2CED64" w14:textId="77777777" w:rsidR="00CF788E" w:rsidRPr="00CF788E" w:rsidRDefault="00CF788E" w:rsidP="00600AF8">
      <w:pPr>
        <w:pStyle w:val="EndNoteBibliography"/>
        <w:ind w:left="720" w:hanging="720"/>
      </w:pPr>
      <w:r w:rsidRPr="00CF788E">
        <w:t>31.</w:t>
      </w:r>
      <w:r w:rsidRPr="00CF788E">
        <w:tab/>
        <w:t xml:space="preserve">Shabanpour, B., Kazemi, M., Ojagh, S. M. &amp; Pourashouri, P. Bacterial cellulose nanofibers as reinforce in edible fish myofibrillar protein nanocomposite films. </w:t>
      </w:r>
      <w:r w:rsidRPr="00CF788E">
        <w:rPr>
          <w:i/>
        </w:rPr>
        <w:t>International Journal of Biological Macromolecules.</w:t>
      </w:r>
      <w:r w:rsidRPr="00CF788E">
        <w:t xml:space="preserve"> </w:t>
      </w:r>
      <w:r w:rsidRPr="00CF788E">
        <w:rPr>
          <w:b/>
        </w:rPr>
        <w:t>117</w:t>
      </w:r>
      <w:r w:rsidRPr="00CF788E">
        <w:t xml:space="preserve"> 742-751, (2018).</w:t>
      </w:r>
    </w:p>
    <w:bookmarkEnd w:id="18"/>
    <w:p w14:paraId="1CF53F26" w14:textId="77777777" w:rsidR="00CF788E" w:rsidRPr="00CF788E" w:rsidRDefault="00CF788E" w:rsidP="00600AF8">
      <w:pPr>
        <w:pStyle w:val="EndNoteBibliography"/>
        <w:ind w:left="720" w:hanging="720"/>
      </w:pPr>
      <w:r w:rsidRPr="00CF788E">
        <w:t>32.</w:t>
      </w:r>
      <w:r w:rsidRPr="00CF788E">
        <w:tab/>
        <w:t xml:space="preserve">Brunauer, B., Emmett, P. &amp; Teller, P. Adsorption of gases in multimolecular layers. </w:t>
      </w:r>
      <w:r w:rsidRPr="00CF788E">
        <w:rPr>
          <w:i/>
        </w:rPr>
        <w:t>Journal of the American Chemical Society.</w:t>
      </w:r>
      <w:r w:rsidRPr="00CF788E">
        <w:t xml:space="preserve"> </w:t>
      </w:r>
      <w:r w:rsidRPr="00CF788E">
        <w:rPr>
          <w:b/>
        </w:rPr>
        <w:t>60</w:t>
      </w:r>
      <w:r w:rsidRPr="00CF788E">
        <w:t>, (1938).</w:t>
      </w:r>
    </w:p>
    <w:p w14:paraId="045577B2" w14:textId="77777777" w:rsidR="00CF788E" w:rsidRPr="00CF788E" w:rsidRDefault="00CF788E" w:rsidP="00600AF8">
      <w:pPr>
        <w:pStyle w:val="EndNoteBibliography"/>
        <w:ind w:left="720" w:hanging="720"/>
      </w:pPr>
      <w:r w:rsidRPr="00CF788E">
        <w:t>33.</w:t>
      </w:r>
      <w:r w:rsidRPr="00CF788E">
        <w:tab/>
        <w:t xml:space="preserve">Barrett, E., Joyner, L. &amp; Halenda, P. The determination of pore volume and area distributions in porous substances. I. Computations from nitrogen isotherms. </w:t>
      </w:r>
      <w:r w:rsidRPr="00CF788E">
        <w:rPr>
          <w:i/>
        </w:rPr>
        <w:t>Journal of the American Chemical Society.</w:t>
      </w:r>
      <w:r w:rsidRPr="00CF788E">
        <w:t xml:space="preserve"> </w:t>
      </w:r>
      <w:r w:rsidRPr="00CF788E">
        <w:rPr>
          <w:b/>
        </w:rPr>
        <w:t>73</w:t>
      </w:r>
      <w:r w:rsidRPr="00CF788E">
        <w:t>, (1951).</w:t>
      </w:r>
    </w:p>
    <w:p w14:paraId="2D9DF954" w14:textId="7AA76EE0" w:rsidR="00116C3D" w:rsidRPr="008B4890" w:rsidRDefault="0012459A" w:rsidP="00600AF8">
      <w:pPr>
        <w:rPr>
          <w:rFonts w:asciiTheme="minorHAnsi" w:hAnsiTheme="minorHAnsi" w:cstheme="minorHAnsi"/>
          <w:color w:val="auto"/>
        </w:rPr>
      </w:pPr>
      <w:r>
        <w:rPr>
          <w:rFonts w:asciiTheme="minorHAnsi" w:hAnsiTheme="minorHAnsi" w:cstheme="minorHAnsi"/>
          <w:color w:val="auto"/>
        </w:rPr>
        <w:fldChar w:fldCharType="end"/>
      </w:r>
    </w:p>
    <w:sectPr w:rsidR="00116C3D" w:rsidRPr="008B4890" w:rsidSect="007D7CB6">
      <w:headerReference w:type="default" r:id="rId8"/>
      <w:footerReference w:type="default" r:id="rId9"/>
      <w:headerReference w:type="first" r:id="rId10"/>
      <w:footerReference w:type="first" r:id="rId11"/>
      <w:endnotePr>
        <w:numFmt w:val="decimal"/>
      </w:endnotePr>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03328" w14:textId="77777777" w:rsidR="004269E3" w:rsidRDefault="004269E3" w:rsidP="00621C4E"/>
  </w:endnote>
  <w:endnote w:type="continuationSeparator" w:id="0">
    <w:p w14:paraId="68E15C5C" w14:textId="77777777" w:rsidR="004269E3" w:rsidRDefault="004269E3" w:rsidP="00621C4E"/>
  </w:endnote>
  <w:endnote w:type="continuationNotice" w:id="1">
    <w:p w14:paraId="49CFD81B" w14:textId="77777777" w:rsidR="004269E3" w:rsidRDefault="00426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4D98F62" w:rsidR="00C3414E" w:rsidRDefault="00C3414E">
        <w:pPr>
          <w:pStyle w:val="a7"/>
        </w:pPr>
        <w:r>
          <w:rPr>
            <w:noProof/>
          </w:rPr>
          <w:tab/>
        </w:r>
        <w:r>
          <w:rPr>
            <w:noProof/>
          </w:rPr>
          <w:tab/>
        </w:r>
      </w:p>
    </w:sdtContent>
  </w:sdt>
  <w:p w14:paraId="39947363" w14:textId="71AB2B06" w:rsidR="00C3414E" w:rsidRPr="00494F77" w:rsidRDefault="00C3414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3414E" w:rsidRDefault="00C3414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40C53" w14:textId="77777777" w:rsidR="004269E3" w:rsidRDefault="004269E3" w:rsidP="00621C4E">
      <w:r>
        <w:separator/>
      </w:r>
    </w:p>
  </w:footnote>
  <w:footnote w:type="continuationSeparator" w:id="0">
    <w:p w14:paraId="355E95FB" w14:textId="77777777" w:rsidR="004269E3" w:rsidRDefault="004269E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C3414E" w:rsidRPr="006F06E4" w:rsidRDefault="00C3414E"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6F4DB6E" w:rsidR="00C3414E" w:rsidRPr="006F06E4" w:rsidRDefault="00C3414E"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73C24"/>
    <w:multiLevelType w:val="hybridMultilevel"/>
    <w:tmpl w:val="29E2452E"/>
    <w:lvl w:ilvl="0" w:tplc="993E7078">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tetstthdrdaredefovtv9wdpx92awfa2tv&quot;&gt;Master Copy&lt;record-ids&gt;&lt;item&gt;129&lt;/item&gt;&lt;item&gt;145&lt;/item&gt;&lt;item&gt;172&lt;/item&gt;&lt;item&gt;237&lt;/item&gt;&lt;item&gt;273&lt;/item&gt;&lt;item&gt;278&lt;/item&gt;&lt;item&gt;310&lt;/item&gt;&lt;item&gt;312&lt;/item&gt;&lt;item&gt;314&lt;/item&gt;&lt;item&gt;315&lt;/item&gt;&lt;item&gt;350&lt;/item&gt;&lt;item&gt;351&lt;/item&gt;&lt;item&gt;357&lt;/item&gt;&lt;item&gt;359&lt;/item&gt;&lt;item&gt;369&lt;/item&gt;&lt;item&gt;370&lt;/item&gt;&lt;item&gt;398&lt;/item&gt;&lt;item&gt;415&lt;/item&gt;&lt;item&gt;416&lt;/item&gt;&lt;item&gt;447&lt;/item&gt;&lt;item&gt;448&lt;/item&gt;&lt;item&gt;449&lt;/item&gt;&lt;item&gt;450&lt;/item&gt;&lt;item&gt;451&lt;/item&gt;&lt;item&gt;452&lt;/item&gt;&lt;item&gt;453&lt;/item&gt;&lt;item&gt;454&lt;/item&gt;&lt;item&gt;455&lt;/item&gt;&lt;item&gt;464&lt;/item&gt;&lt;item&gt;465&lt;/item&gt;&lt;item&gt;466&lt;/item&gt;&lt;item&gt;467&lt;/item&gt;&lt;item&gt;468&lt;/item&gt;&lt;/record-ids&gt;&lt;/item&gt;&lt;/Libraries&gt;"/>
  </w:docVars>
  <w:rsids>
    <w:rsidRoot w:val="00EE705F"/>
    <w:rsid w:val="00000DFB"/>
    <w:rsid w:val="00001169"/>
    <w:rsid w:val="00001806"/>
    <w:rsid w:val="00002CC0"/>
    <w:rsid w:val="00005815"/>
    <w:rsid w:val="00007DBC"/>
    <w:rsid w:val="00007EA1"/>
    <w:rsid w:val="000100F0"/>
    <w:rsid w:val="00012C8B"/>
    <w:rsid w:val="00012FF9"/>
    <w:rsid w:val="00013043"/>
    <w:rsid w:val="00014314"/>
    <w:rsid w:val="00021434"/>
    <w:rsid w:val="00021774"/>
    <w:rsid w:val="00021DF3"/>
    <w:rsid w:val="00023869"/>
    <w:rsid w:val="00024598"/>
    <w:rsid w:val="00024CD5"/>
    <w:rsid w:val="00025759"/>
    <w:rsid w:val="000309D6"/>
    <w:rsid w:val="00032769"/>
    <w:rsid w:val="0003597A"/>
    <w:rsid w:val="00037B58"/>
    <w:rsid w:val="00042D75"/>
    <w:rsid w:val="00051B73"/>
    <w:rsid w:val="000558AA"/>
    <w:rsid w:val="00060ABE"/>
    <w:rsid w:val="00061151"/>
    <w:rsid w:val="00061A50"/>
    <w:rsid w:val="00064104"/>
    <w:rsid w:val="00066025"/>
    <w:rsid w:val="000701D1"/>
    <w:rsid w:val="00072DAE"/>
    <w:rsid w:val="00080A20"/>
    <w:rsid w:val="00082796"/>
    <w:rsid w:val="00087C0A"/>
    <w:rsid w:val="00093BC4"/>
    <w:rsid w:val="00097929"/>
    <w:rsid w:val="000A1E80"/>
    <w:rsid w:val="000A3B70"/>
    <w:rsid w:val="000A5153"/>
    <w:rsid w:val="000B10AE"/>
    <w:rsid w:val="000B2BCA"/>
    <w:rsid w:val="000B30BF"/>
    <w:rsid w:val="000B566B"/>
    <w:rsid w:val="000B5C15"/>
    <w:rsid w:val="000B662E"/>
    <w:rsid w:val="000B6868"/>
    <w:rsid w:val="000B7294"/>
    <w:rsid w:val="000B75D0"/>
    <w:rsid w:val="000B7F8F"/>
    <w:rsid w:val="000C1CF8"/>
    <w:rsid w:val="000C49CF"/>
    <w:rsid w:val="000C52E9"/>
    <w:rsid w:val="000C5CDC"/>
    <w:rsid w:val="000C65DC"/>
    <w:rsid w:val="000C66F3"/>
    <w:rsid w:val="000C6900"/>
    <w:rsid w:val="000D31E8"/>
    <w:rsid w:val="000D3691"/>
    <w:rsid w:val="000D76E4"/>
    <w:rsid w:val="000E3816"/>
    <w:rsid w:val="000E4F77"/>
    <w:rsid w:val="000F01F0"/>
    <w:rsid w:val="000F265C"/>
    <w:rsid w:val="000F3AFA"/>
    <w:rsid w:val="000F5712"/>
    <w:rsid w:val="000F6611"/>
    <w:rsid w:val="000F7E22"/>
    <w:rsid w:val="00103355"/>
    <w:rsid w:val="00103ED8"/>
    <w:rsid w:val="00106E10"/>
    <w:rsid w:val="001104F3"/>
    <w:rsid w:val="00112EEB"/>
    <w:rsid w:val="00114B70"/>
    <w:rsid w:val="00115DEB"/>
    <w:rsid w:val="00115E9C"/>
    <w:rsid w:val="00116C3D"/>
    <w:rsid w:val="0012459A"/>
    <w:rsid w:val="00125266"/>
    <w:rsid w:val="0012563A"/>
    <w:rsid w:val="001313A7"/>
    <w:rsid w:val="0013276F"/>
    <w:rsid w:val="0013621E"/>
    <w:rsid w:val="0013642E"/>
    <w:rsid w:val="00137F4F"/>
    <w:rsid w:val="00140151"/>
    <w:rsid w:val="001407FA"/>
    <w:rsid w:val="00141563"/>
    <w:rsid w:val="001468BF"/>
    <w:rsid w:val="00152A23"/>
    <w:rsid w:val="00162CB7"/>
    <w:rsid w:val="00171E5B"/>
    <w:rsid w:val="00171F94"/>
    <w:rsid w:val="001753D9"/>
    <w:rsid w:val="00175D4E"/>
    <w:rsid w:val="0017668A"/>
    <w:rsid w:val="001766FE"/>
    <w:rsid w:val="001771E7"/>
    <w:rsid w:val="00183DC1"/>
    <w:rsid w:val="001845DB"/>
    <w:rsid w:val="001911FF"/>
    <w:rsid w:val="00192006"/>
    <w:rsid w:val="00193180"/>
    <w:rsid w:val="001944FC"/>
    <w:rsid w:val="001A02D9"/>
    <w:rsid w:val="001B1519"/>
    <w:rsid w:val="001B1A29"/>
    <w:rsid w:val="001B2E2D"/>
    <w:rsid w:val="001B5CD2"/>
    <w:rsid w:val="001C0BEE"/>
    <w:rsid w:val="001C1E49"/>
    <w:rsid w:val="001C2A98"/>
    <w:rsid w:val="001C4C5E"/>
    <w:rsid w:val="001C74F2"/>
    <w:rsid w:val="001D1A04"/>
    <w:rsid w:val="001D1CDA"/>
    <w:rsid w:val="001D3D7D"/>
    <w:rsid w:val="001D3FFF"/>
    <w:rsid w:val="001D614A"/>
    <w:rsid w:val="001D625F"/>
    <w:rsid w:val="001D7576"/>
    <w:rsid w:val="001E14A0"/>
    <w:rsid w:val="001E26E2"/>
    <w:rsid w:val="001E50E8"/>
    <w:rsid w:val="001E7376"/>
    <w:rsid w:val="001F1F53"/>
    <w:rsid w:val="001F225C"/>
    <w:rsid w:val="001F2B20"/>
    <w:rsid w:val="00201CFA"/>
    <w:rsid w:val="0020220D"/>
    <w:rsid w:val="00202448"/>
    <w:rsid w:val="00202D15"/>
    <w:rsid w:val="00204934"/>
    <w:rsid w:val="00212EAE"/>
    <w:rsid w:val="0021331F"/>
    <w:rsid w:val="00214BEE"/>
    <w:rsid w:val="00216E39"/>
    <w:rsid w:val="002205B8"/>
    <w:rsid w:val="0022521F"/>
    <w:rsid w:val="00225720"/>
    <w:rsid w:val="002259E5"/>
    <w:rsid w:val="00226140"/>
    <w:rsid w:val="002268B0"/>
    <w:rsid w:val="002274F3"/>
    <w:rsid w:val="0023094C"/>
    <w:rsid w:val="00234BE3"/>
    <w:rsid w:val="00235A90"/>
    <w:rsid w:val="00241E48"/>
    <w:rsid w:val="0024214E"/>
    <w:rsid w:val="00242623"/>
    <w:rsid w:val="00243245"/>
    <w:rsid w:val="00250558"/>
    <w:rsid w:val="00254D68"/>
    <w:rsid w:val="0026045F"/>
    <w:rsid w:val="00260652"/>
    <w:rsid w:val="00260EF9"/>
    <w:rsid w:val="00261F25"/>
    <w:rsid w:val="002648A9"/>
    <w:rsid w:val="0026536F"/>
    <w:rsid w:val="0026553C"/>
    <w:rsid w:val="00267DD5"/>
    <w:rsid w:val="00274A0A"/>
    <w:rsid w:val="00275A7A"/>
    <w:rsid w:val="002773EF"/>
    <w:rsid w:val="00277593"/>
    <w:rsid w:val="00280918"/>
    <w:rsid w:val="00282AF6"/>
    <w:rsid w:val="00284F31"/>
    <w:rsid w:val="00287085"/>
    <w:rsid w:val="00290AF9"/>
    <w:rsid w:val="002967CF"/>
    <w:rsid w:val="00297788"/>
    <w:rsid w:val="002A20D5"/>
    <w:rsid w:val="002A484B"/>
    <w:rsid w:val="002A5175"/>
    <w:rsid w:val="002A5B90"/>
    <w:rsid w:val="002A64A6"/>
    <w:rsid w:val="002B0B3A"/>
    <w:rsid w:val="002C47D4"/>
    <w:rsid w:val="002D01AB"/>
    <w:rsid w:val="002D0C6C"/>
    <w:rsid w:val="002D0F38"/>
    <w:rsid w:val="002D77E3"/>
    <w:rsid w:val="002F2859"/>
    <w:rsid w:val="002F39E5"/>
    <w:rsid w:val="002F69A1"/>
    <w:rsid w:val="002F6E3C"/>
    <w:rsid w:val="002F7C4D"/>
    <w:rsid w:val="003010EC"/>
    <w:rsid w:val="0030117D"/>
    <w:rsid w:val="00301F30"/>
    <w:rsid w:val="00302339"/>
    <w:rsid w:val="00303C87"/>
    <w:rsid w:val="003108E5"/>
    <w:rsid w:val="003120CB"/>
    <w:rsid w:val="00320153"/>
    <w:rsid w:val="00320367"/>
    <w:rsid w:val="00322871"/>
    <w:rsid w:val="00326FB3"/>
    <w:rsid w:val="003316D4"/>
    <w:rsid w:val="00332481"/>
    <w:rsid w:val="00333822"/>
    <w:rsid w:val="003346F4"/>
    <w:rsid w:val="00336715"/>
    <w:rsid w:val="00337FDD"/>
    <w:rsid w:val="00340DFD"/>
    <w:rsid w:val="00344954"/>
    <w:rsid w:val="00350CD7"/>
    <w:rsid w:val="00355DFB"/>
    <w:rsid w:val="00360C17"/>
    <w:rsid w:val="003621C6"/>
    <w:rsid w:val="003622B8"/>
    <w:rsid w:val="00364B94"/>
    <w:rsid w:val="00365894"/>
    <w:rsid w:val="00366B76"/>
    <w:rsid w:val="00373051"/>
    <w:rsid w:val="00373B8F"/>
    <w:rsid w:val="0037577F"/>
    <w:rsid w:val="00376D95"/>
    <w:rsid w:val="00377FBB"/>
    <w:rsid w:val="00381C15"/>
    <w:rsid w:val="00385140"/>
    <w:rsid w:val="003909AF"/>
    <w:rsid w:val="003910CC"/>
    <w:rsid w:val="00393BB3"/>
    <w:rsid w:val="003A0263"/>
    <w:rsid w:val="003A16FC"/>
    <w:rsid w:val="003A4FCD"/>
    <w:rsid w:val="003B0944"/>
    <w:rsid w:val="003B1593"/>
    <w:rsid w:val="003B33E2"/>
    <w:rsid w:val="003B4381"/>
    <w:rsid w:val="003C1043"/>
    <w:rsid w:val="003C1A30"/>
    <w:rsid w:val="003C6779"/>
    <w:rsid w:val="003D1865"/>
    <w:rsid w:val="003D2998"/>
    <w:rsid w:val="003D2F0A"/>
    <w:rsid w:val="003D3891"/>
    <w:rsid w:val="003D5D84"/>
    <w:rsid w:val="003E0F4F"/>
    <w:rsid w:val="003E18AC"/>
    <w:rsid w:val="003E210B"/>
    <w:rsid w:val="003E2A12"/>
    <w:rsid w:val="003E2B66"/>
    <w:rsid w:val="003E3384"/>
    <w:rsid w:val="003E548E"/>
    <w:rsid w:val="003F27C6"/>
    <w:rsid w:val="00406599"/>
    <w:rsid w:val="00412A2B"/>
    <w:rsid w:val="004148E1"/>
    <w:rsid w:val="00414CFA"/>
    <w:rsid w:val="00420BE9"/>
    <w:rsid w:val="00423AD8"/>
    <w:rsid w:val="00424C85"/>
    <w:rsid w:val="004260BD"/>
    <w:rsid w:val="004269E3"/>
    <w:rsid w:val="00426DBF"/>
    <w:rsid w:val="0043012F"/>
    <w:rsid w:val="00430F1F"/>
    <w:rsid w:val="004326EA"/>
    <w:rsid w:val="0044434C"/>
    <w:rsid w:val="0044456B"/>
    <w:rsid w:val="00447BD1"/>
    <w:rsid w:val="004507F3"/>
    <w:rsid w:val="00450AF4"/>
    <w:rsid w:val="004559DD"/>
    <w:rsid w:val="00456A6B"/>
    <w:rsid w:val="004671C7"/>
    <w:rsid w:val="00472B34"/>
    <w:rsid w:val="00472F4D"/>
    <w:rsid w:val="004730BF"/>
    <w:rsid w:val="00474DCB"/>
    <w:rsid w:val="0047535C"/>
    <w:rsid w:val="004823ED"/>
    <w:rsid w:val="0048427F"/>
    <w:rsid w:val="00485870"/>
    <w:rsid w:val="00485FE8"/>
    <w:rsid w:val="00492EB5"/>
    <w:rsid w:val="00494F77"/>
    <w:rsid w:val="00497721"/>
    <w:rsid w:val="004A0229"/>
    <w:rsid w:val="004A35D2"/>
    <w:rsid w:val="004A71E4"/>
    <w:rsid w:val="004B1006"/>
    <w:rsid w:val="004B2F00"/>
    <w:rsid w:val="004B4C06"/>
    <w:rsid w:val="004B6E31"/>
    <w:rsid w:val="004C08D9"/>
    <w:rsid w:val="004C1D66"/>
    <w:rsid w:val="004C31D7"/>
    <w:rsid w:val="004C4AD2"/>
    <w:rsid w:val="004C5394"/>
    <w:rsid w:val="004D1F21"/>
    <w:rsid w:val="004D59D8"/>
    <w:rsid w:val="004D5DA1"/>
    <w:rsid w:val="004D6B05"/>
    <w:rsid w:val="004E150F"/>
    <w:rsid w:val="004E15A8"/>
    <w:rsid w:val="004E1DCA"/>
    <w:rsid w:val="004E23A1"/>
    <w:rsid w:val="004E3489"/>
    <w:rsid w:val="004E358A"/>
    <w:rsid w:val="004E3AFA"/>
    <w:rsid w:val="004E6588"/>
    <w:rsid w:val="004F3114"/>
    <w:rsid w:val="004F6094"/>
    <w:rsid w:val="00501353"/>
    <w:rsid w:val="00502A0A"/>
    <w:rsid w:val="00507C50"/>
    <w:rsid w:val="00511D11"/>
    <w:rsid w:val="00517C3A"/>
    <w:rsid w:val="00527BF4"/>
    <w:rsid w:val="0053083E"/>
    <w:rsid w:val="005324BE"/>
    <w:rsid w:val="00534F6C"/>
    <w:rsid w:val="00535994"/>
    <w:rsid w:val="0053646D"/>
    <w:rsid w:val="00540AAD"/>
    <w:rsid w:val="00543EC1"/>
    <w:rsid w:val="00546458"/>
    <w:rsid w:val="0055087C"/>
    <w:rsid w:val="005520C6"/>
    <w:rsid w:val="00552587"/>
    <w:rsid w:val="00553413"/>
    <w:rsid w:val="0055432F"/>
    <w:rsid w:val="00560E31"/>
    <w:rsid w:val="00561B73"/>
    <w:rsid w:val="005725BB"/>
    <w:rsid w:val="00572F95"/>
    <w:rsid w:val="00580545"/>
    <w:rsid w:val="00581B23"/>
    <w:rsid w:val="0058219C"/>
    <w:rsid w:val="0058395F"/>
    <w:rsid w:val="0058707F"/>
    <w:rsid w:val="00587633"/>
    <w:rsid w:val="005931FE"/>
    <w:rsid w:val="0059729C"/>
    <w:rsid w:val="005A570C"/>
    <w:rsid w:val="005B0072"/>
    <w:rsid w:val="005B0732"/>
    <w:rsid w:val="005B38A0"/>
    <w:rsid w:val="005B491C"/>
    <w:rsid w:val="005B4DBF"/>
    <w:rsid w:val="005B4E00"/>
    <w:rsid w:val="005B5DE2"/>
    <w:rsid w:val="005B674C"/>
    <w:rsid w:val="005B7D08"/>
    <w:rsid w:val="005C1D30"/>
    <w:rsid w:val="005C7561"/>
    <w:rsid w:val="005D1E57"/>
    <w:rsid w:val="005D2F57"/>
    <w:rsid w:val="005D34F6"/>
    <w:rsid w:val="005D4F1A"/>
    <w:rsid w:val="005E1884"/>
    <w:rsid w:val="005E294B"/>
    <w:rsid w:val="005E4A71"/>
    <w:rsid w:val="005F373A"/>
    <w:rsid w:val="005F456B"/>
    <w:rsid w:val="005F4F87"/>
    <w:rsid w:val="005F6B0E"/>
    <w:rsid w:val="005F760E"/>
    <w:rsid w:val="005F7B1D"/>
    <w:rsid w:val="00600AF8"/>
    <w:rsid w:val="0060222A"/>
    <w:rsid w:val="00606A83"/>
    <w:rsid w:val="00610C21"/>
    <w:rsid w:val="00611907"/>
    <w:rsid w:val="00613116"/>
    <w:rsid w:val="00613D4C"/>
    <w:rsid w:val="00615231"/>
    <w:rsid w:val="006202A6"/>
    <w:rsid w:val="0062054B"/>
    <w:rsid w:val="00621C4E"/>
    <w:rsid w:val="00624EAE"/>
    <w:rsid w:val="006305D7"/>
    <w:rsid w:val="00632A0D"/>
    <w:rsid w:val="00633A01"/>
    <w:rsid w:val="00633B97"/>
    <w:rsid w:val="006341F7"/>
    <w:rsid w:val="00635014"/>
    <w:rsid w:val="006369CE"/>
    <w:rsid w:val="006411CA"/>
    <w:rsid w:val="00654597"/>
    <w:rsid w:val="006619C8"/>
    <w:rsid w:val="006667AC"/>
    <w:rsid w:val="00671710"/>
    <w:rsid w:val="00673414"/>
    <w:rsid w:val="006742D0"/>
    <w:rsid w:val="00676079"/>
    <w:rsid w:val="00676ECD"/>
    <w:rsid w:val="00677D0A"/>
    <w:rsid w:val="0068185F"/>
    <w:rsid w:val="00697426"/>
    <w:rsid w:val="006A01CF"/>
    <w:rsid w:val="006A0F3B"/>
    <w:rsid w:val="006A1EAD"/>
    <w:rsid w:val="006A60DD"/>
    <w:rsid w:val="006B074C"/>
    <w:rsid w:val="006B3B84"/>
    <w:rsid w:val="006B4E7C"/>
    <w:rsid w:val="006B5D8C"/>
    <w:rsid w:val="006B72D4"/>
    <w:rsid w:val="006B741E"/>
    <w:rsid w:val="006C11CC"/>
    <w:rsid w:val="006C1AEB"/>
    <w:rsid w:val="006C3A5A"/>
    <w:rsid w:val="006C49E4"/>
    <w:rsid w:val="006C57FE"/>
    <w:rsid w:val="006E2BF2"/>
    <w:rsid w:val="006E4B63"/>
    <w:rsid w:val="006E6404"/>
    <w:rsid w:val="006F06E4"/>
    <w:rsid w:val="006F0C57"/>
    <w:rsid w:val="006F5AE7"/>
    <w:rsid w:val="006F7B41"/>
    <w:rsid w:val="00702B5D"/>
    <w:rsid w:val="00702DFE"/>
    <w:rsid w:val="00703420"/>
    <w:rsid w:val="00703ED2"/>
    <w:rsid w:val="00707B8D"/>
    <w:rsid w:val="00713636"/>
    <w:rsid w:val="00714B8C"/>
    <w:rsid w:val="0071675D"/>
    <w:rsid w:val="007224D3"/>
    <w:rsid w:val="007248A5"/>
    <w:rsid w:val="00725403"/>
    <w:rsid w:val="007321BA"/>
    <w:rsid w:val="00735CF5"/>
    <w:rsid w:val="0074030D"/>
    <w:rsid w:val="0074063A"/>
    <w:rsid w:val="00742AA4"/>
    <w:rsid w:val="00743BA1"/>
    <w:rsid w:val="00745F1E"/>
    <w:rsid w:val="007471A0"/>
    <w:rsid w:val="007515FE"/>
    <w:rsid w:val="00756184"/>
    <w:rsid w:val="00760059"/>
    <w:rsid w:val="007601D0"/>
    <w:rsid w:val="0076109D"/>
    <w:rsid w:val="007624E7"/>
    <w:rsid w:val="00763443"/>
    <w:rsid w:val="007646ED"/>
    <w:rsid w:val="00767107"/>
    <w:rsid w:val="007673DE"/>
    <w:rsid w:val="0076781A"/>
    <w:rsid w:val="00773BFD"/>
    <w:rsid w:val="007743B3"/>
    <w:rsid w:val="00774490"/>
    <w:rsid w:val="007812CE"/>
    <w:rsid w:val="007819FF"/>
    <w:rsid w:val="007842A8"/>
    <w:rsid w:val="00784A4C"/>
    <w:rsid w:val="00784BC6"/>
    <w:rsid w:val="0078523D"/>
    <w:rsid w:val="0078729F"/>
    <w:rsid w:val="00791BB3"/>
    <w:rsid w:val="007931DF"/>
    <w:rsid w:val="007A0172"/>
    <w:rsid w:val="007A2511"/>
    <w:rsid w:val="007A260E"/>
    <w:rsid w:val="007A2C02"/>
    <w:rsid w:val="007A4D4C"/>
    <w:rsid w:val="007A4DD6"/>
    <w:rsid w:val="007A5CB9"/>
    <w:rsid w:val="007B1FA2"/>
    <w:rsid w:val="007B3815"/>
    <w:rsid w:val="007B6B07"/>
    <w:rsid w:val="007B6D43"/>
    <w:rsid w:val="007B749A"/>
    <w:rsid w:val="007B7C6E"/>
    <w:rsid w:val="007C7898"/>
    <w:rsid w:val="007D058C"/>
    <w:rsid w:val="007D44D7"/>
    <w:rsid w:val="007D621A"/>
    <w:rsid w:val="007D7CB6"/>
    <w:rsid w:val="007E058A"/>
    <w:rsid w:val="007E2097"/>
    <w:rsid w:val="007E2887"/>
    <w:rsid w:val="007E5278"/>
    <w:rsid w:val="007E749C"/>
    <w:rsid w:val="007F1B5C"/>
    <w:rsid w:val="00801257"/>
    <w:rsid w:val="00803B0A"/>
    <w:rsid w:val="00804DED"/>
    <w:rsid w:val="00805B96"/>
    <w:rsid w:val="00807C9D"/>
    <w:rsid w:val="008105BE"/>
    <w:rsid w:val="008115A5"/>
    <w:rsid w:val="00811D46"/>
    <w:rsid w:val="0081415D"/>
    <w:rsid w:val="0081614B"/>
    <w:rsid w:val="00820229"/>
    <w:rsid w:val="00822448"/>
    <w:rsid w:val="00822ABE"/>
    <w:rsid w:val="008244D1"/>
    <w:rsid w:val="00827F51"/>
    <w:rsid w:val="0083104E"/>
    <w:rsid w:val="008343BE"/>
    <w:rsid w:val="00840FB4"/>
    <w:rsid w:val="008410B2"/>
    <w:rsid w:val="00846122"/>
    <w:rsid w:val="008500A0"/>
    <w:rsid w:val="00850A58"/>
    <w:rsid w:val="008524E5"/>
    <w:rsid w:val="00852E24"/>
    <w:rsid w:val="0085351C"/>
    <w:rsid w:val="008546BE"/>
    <w:rsid w:val="008549CA"/>
    <w:rsid w:val="008556C3"/>
    <w:rsid w:val="0085687C"/>
    <w:rsid w:val="0086587C"/>
    <w:rsid w:val="00865F9A"/>
    <w:rsid w:val="008706C5"/>
    <w:rsid w:val="00872812"/>
    <w:rsid w:val="00873707"/>
    <w:rsid w:val="00874B20"/>
    <w:rsid w:val="008763E1"/>
    <w:rsid w:val="0087775C"/>
    <w:rsid w:val="00877EC8"/>
    <w:rsid w:val="00880F36"/>
    <w:rsid w:val="00885530"/>
    <w:rsid w:val="008910D1"/>
    <w:rsid w:val="0089296C"/>
    <w:rsid w:val="00896ABD"/>
    <w:rsid w:val="008A27FF"/>
    <w:rsid w:val="008A3380"/>
    <w:rsid w:val="008A7A9C"/>
    <w:rsid w:val="008B4890"/>
    <w:rsid w:val="008B5218"/>
    <w:rsid w:val="008B7102"/>
    <w:rsid w:val="008C1388"/>
    <w:rsid w:val="008C2FD9"/>
    <w:rsid w:val="008C3B7D"/>
    <w:rsid w:val="008D0F90"/>
    <w:rsid w:val="008D3715"/>
    <w:rsid w:val="008D5465"/>
    <w:rsid w:val="008D7EB7"/>
    <w:rsid w:val="008E3684"/>
    <w:rsid w:val="008E57F5"/>
    <w:rsid w:val="008E5EBA"/>
    <w:rsid w:val="008E7606"/>
    <w:rsid w:val="008F1DAA"/>
    <w:rsid w:val="008F3EBD"/>
    <w:rsid w:val="008F60B2"/>
    <w:rsid w:val="008F7C41"/>
    <w:rsid w:val="00902100"/>
    <w:rsid w:val="009031E2"/>
    <w:rsid w:val="00903A35"/>
    <w:rsid w:val="009046D4"/>
    <w:rsid w:val="0091276C"/>
    <w:rsid w:val="009137C7"/>
    <w:rsid w:val="00915AE8"/>
    <w:rsid w:val="009165AC"/>
    <w:rsid w:val="0092053F"/>
    <w:rsid w:val="00923377"/>
    <w:rsid w:val="0092340A"/>
    <w:rsid w:val="009313D9"/>
    <w:rsid w:val="00935B7F"/>
    <w:rsid w:val="00940599"/>
    <w:rsid w:val="00940CCC"/>
    <w:rsid w:val="00941293"/>
    <w:rsid w:val="009420EC"/>
    <w:rsid w:val="00943276"/>
    <w:rsid w:val="00944372"/>
    <w:rsid w:val="00944573"/>
    <w:rsid w:val="00945069"/>
    <w:rsid w:val="00946372"/>
    <w:rsid w:val="00950C17"/>
    <w:rsid w:val="00951FAF"/>
    <w:rsid w:val="009527C7"/>
    <w:rsid w:val="00954740"/>
    <w:rsid w:val="00963ABC"/>
    <w:rsid w:val="00965D21"/>
    <w:rsid w:val="00967764"/>
    <w:rsid w:val="00967E64"/>
    <w:rsid w:val="00970B0E"/>
    <w:rsid w:val="00970BB9"/>
    <w:rsid w:val="009726EE"/>
    <w:rsid w:val="00974F66"/>
    <w:rsid w:val="00975573"/>
    <w:rsid w:val="00976D03"/>
    <w:rsid w:val="00977B30"/>
    <w:rsid w:val="00980922"/>
    <w:rsid w:val="00982F41"/>
    <w:rsid w:val="00983790"/>
    <w:rsid w:val="00985090"/>
    <w:rsid w:val="00987710"/>
    <w:rsid w:val="009904AB"/>
    <w:rsid w:val="009904BC"/>
    <w:rsid w:val="00990C9F"/>
    <w:rsid w:val="00995688"/>
    <w:rsid w:val="009958A6"/>
    <w:rsid w:val="00996456"/>
    <w:rsid w:val="009A04F5"/>
    <w:rsid w:val="009A15EF"/>
    <w:rsid w:val="009A38A5"/>
    <w:rsid w:val="009A7531"/>
    <w:rsid w:val="009B1070"/>
    <w:rsid w:val="009B118B"/>
    <w:rsid w:val="009B1737"/>
    <w:rsid w:val="009B3D4B"/>
    <w:rsid w:val="009B3EF6"/>
    <w:rsid w:val="009B5B99"/>
    <w:rsid w:val="009B6EFC"/>
    <w:rsid w:val="009C2DF8"/>
    <w:rsid w:val="009C31BF"/>
    <w:rsid w:val="009C68B7"/>
    <w:rsid w:val="009D0834"/>
    <w:rsid w:val="009D0A1E"/>
    <w:rsid w:val="009D0EBC"/>
    <w:rsid w:val="009D2AE3"/>
    <w:rsid w:val="009D3DAB"/>
    <w:rsid w:val="009D52BC"/>
    <w:rsid w:val="009D7D0A"/>
    <w:rsid w:val="009E09D9"/>
    <w:rsid w:val="009E0EC1"/>
    <w:rsid w:val="009E4765"/>
    <w:rsid w:val="009F01B1"/>
    <w:rsid w:val="009F0DBB"/>
    <w:rsid w:val="009F3887"/>
    <w:rsid w:val="009F732B"/>
    <w:rsid w:val="00A01FE0"/>
    <w:rsid w:val="00A10656"/>
    <w:rsid w:val="00A113C0"/>
    <w:rsid w:val="00A12FA6"/>
    <w:rsid w:val="00A1339B"/>
    <w:rsid w:val="00A14ABA"/>
    <w:rsid w:val="00A16566"/>
    <w:rsid w:val="00A23F9A"/>
    <w:rsid w:val="00A24CB6"/>
    <w:rsid w:val="00A26CD2"/>
    <w:rsid w:val="00A27667"/>
    <w:rsid w:val="00A27BEF"/>
    <w:rsid w:val="00A32979"/>
    <w:rsid w:val="00A33A76"/>
    <w:rsid w:val="00A34A67"/>
    <w:rsid w:val="00A37462"/>
    <w:rsid w:val="00A459E1"/>
    <w:rsid w:val="00A52296"/>
    <w:rsid w:val="00A53DB8"/>
    <w:rsid w:val="00A55661"/>
    <w:rsid w:val="00A55E0C"/>
    <w:rsid w:val="00A60C22"/>
    <w:rsid w:val="00A61B70"/>
    <w:rsid w:val="00A61FA8"/>
    <w:rsid w:val="00A637F4"/>
    <w:rsid w:val="00A641C2"/>
    <w:rsid w:val="00A65485"/>
    <w:rsid w:val="00A66AF7"/>
    <w:rsid w:val="00A66E05"/>
    <w:rsid w:val="00A70753"/>
    <w:rsid w:val="00A712D2"/>
    <w:rsid w:val="00A82C8A"/>
    <w:rsid w:val="00A8346B"/>
    <w:rsid w:val="00A852FF"/>
    <w:rsid w:val="00A8676E"/>
    <w:rsid w:val="00A87337"/>
    <w:rsid w:val="00A903A9"/>
    <w:rsid w:val="00A90C97"/>
    <w:rsid w:val="00A960C8"/>
    <w:rsid w:val="00A96604"/>
    <w:rsid w:val="00AA03DF"/>
    <w:rsid w:val="00AA1B4F"/>
    <w:rsid w:val="00AA1BA4"/>
    <w:rsid w:val="00AA21D8"/>
    <w:rsid w:val="00AA54F3"/>
    <w:rsid w:val="00AA6B43"/>
    <w:rsid w:val="00AB326E"/>
    <w:rsid w:val="00AB367A"/>
    <w:rsid w:val="00AB7DA2"/>
    <w:rsid w:val="00AC01D1"/>
    <w:rsid w:val="00AC1E18"/>
    <w:rsid w:val="00AC52A5"/>
    <w:rsid w:val="00AC6EFD"/>
    <w:rsid w:val="00AC7151"/>
    <w:rsid w:val="00AC754C"/>
    <w:rsid w:val="00AD460A"/>
    <w:rsid w:val="00AD59DB"/>
    <w:rsid w:val="00AD6A05"/>
    <w:rsid w:val="00AE272B"/>
    <w:rsid w:val="00AE3E3A"/>
    <w:rsid w:val="00AE776A"/>
    <w:rsid w:val="00AE77B4"/>
    <w:rsid w:val="00AE7C1A"/>
    <w:rsid w:val="00AE7DF8"/>
    <w:rsid w:val="00AF0D9C"/>
    <w:rsid w:val="00AF13AB"/>
    <w:rsid w:val="00AF1936"/>
    <w:rsid w:val="00AF1D36"/>
    <w:rsid w:val="00AF280B"/>
    <w:rsid w:val="00AF5F75"/>
    <w:rsid w:val="00AF6001"/>
    <w:rsid w:val="00AF7D93"/>
    <w:rsid w:val="00B01A16"/>
    <w:rsid w:val="00B07F45"/>
    <w:rsid w:val="00B1021A"/>
    <w:rsid w:val="00B1481A"/>
    <w:rsid w:val="00B15A1F"/>
    <w:rsid w:val="00B15FE9"/>
    <w:rsid w:val="00B17FAF"/>
    <w:rsid w:val="00B20D14"/>
    <w:rsid w:val="00B2148A"/>
    <w:rsid w:val="00B220C2"/>
    <w:rsid w:val="00B25B32"/>
    <w:rsid w:val="00B31B9A"/>
    <w:rsid w:val="00B32616"/>
    <w:rsid w:val="00B32A87"/>
    <w:rsid w:val="00B36C42"/>
    <w:rsid w:val="00B42D99"/>
    <w:rsid w:val="00B42EA7"/>
    <w:rsid w:val="00B4444D"/>
    <w:rsid w:val="00B46627"/>
    <w:rsid w:val="00B47D22"/>
    <w:rsid w:val="00B5337C"/>
    <w:rsid w:val="00B53FDE"/>
    <w:rsid w:val="00B56397"/>
    <w:rsid w:val="00B6027B"/>
    <w:rsid w:val="00B61C32"/>
    <w:rsid w:val="00B65EDB"/>
    <w:rsid w:val="00B67AFF"/>
    <w:rsid w:val="00B70B59"/>
    <w:rsid w:val="00B73657"/>
    <w:rsid w:val="00B75748"/>
    <w:rsid w:val="00B90F7E"/>
    <w:rsid w:val="00B91964"/>
    <w:rsid w:val="00BA15B6"/>
    <w:rsid w:val="00BA1735"/>
    <w:rsid w:val="00BA19FA"/>
    <w:rsid w:val="00BA4288"/>
    <w:rsid w:val="00BA4A19"/>
    <w:rsid w:val="00BA60E9"/>
    <w:rsid w:val="00BB1FD2"/>
    <w:rsid w:val="00BB48E5"/>
    <w:rsid w:val="00BB5607"/>
    <w:rsid w:val="00BB5ACA"/>
    <w:rsid w:val="00BB627F"/>
    <w:rsid w:val="00BC17CC"/>
    <w:rsid w:val="00BC3823"/>
    <w:rsid w:val="00BC390D"/>
    <w:rsid w:val="00BC52CD"/>
    <w:rsid w:val="00BC5841"/>
    <w:rsid w:val="00BD4969"/>
    <w:rsid w:val="00BD57D1"/>
    <w:rsid w:val="00BD60B4"/>
    <w:rsid w:val="00BD796B"/>
    <w:rsid w:val="00BE40C0"/>
    <w:rsid w:val="00BE5F4A"/>
    <w:rsid w:val="00BE7AEF"/>
    <w:rsid w:val="00BF09B0"/>
    <w:rsid w:val="00BF1544"/>
    <w:rsid w:val="00BF1B53"/>
    <w:rsid w:val="00BF246D"/>
    <w:rsid w:val="00C012A1"/>
    <w:rsid w:val="00C06F06"/>
    <w:rsid w:val="00C20FAD"/>
    <w:rsid w:val="00C2375F"/>
    <w:rsid w:val="00C247CB"/>
    <w:rsid w:val="00C2540D"/>
    <w:rsid w:val="00C32E66"/>
    <w:rsid w:val="00C3355F"/>
    <w:rsid w:val="00C3414E"/>
    <w:rsid w:val="00C3569A"/>
    <w:rsid w:val="00C43F48"/>
    <w:rsid w:val="00C448FF"/>
    <w:rsid w:val="00C45E57"/>
    <w:rsid w:val="00C52F29"/>
    <w:rsid w:val="00C56CE6"/>
    <w:rsid w:val="00C5745F"/>
    <w:rsid w:val="00C60005"/>
    <w:rsid w:val="00C60876"/>
    <w:rsid w:val="00C61A98"/>
    <w:rsid w:val="00C63201"/>
    <w:rsid w:val="00C64E62"/>
    <w:rsid w:val="00C651D5"/>
    <w:rsid w:val="00C65CCC"/>
    <w:rsid w:val="00C710EF"/>
    <w:rsid w:val="00C7618F"/>
    <w:rsid w:val="00C765A9"/>
    <w:rsid w:val="00C8162D"/>
    <w:rsid w:val="00C83A0B"/>
    <w:rsid w:val="00C842D0"/>
    <w:rsid w:val="00C84ED1"/>
    <w:rsid w:val="00C875FD"/>
    <w:rsid w:val="00C9038F"/>
    <w:rsid w:val="00C9122D"/>
    <w:rsid w:val="00C92AAB"/>
    <w:rsid w:val="00CA2435"/>
    <w:rsid w:val="00CA3A54"/>
    <w:rsid w:val="00CA4068"/>
    <w:rsid w:val="00CB0480"/>
    <w:rsid w:val="00CB37F8"/>
    <w:rsid w:val="00CB557D"/>
    <w:rsid w:val="00CB7DC3"/>
    <w:rsid w:val="00CC51A2"/>
    <w:rsid w:val="00CD0E2F"/>
    <w:rsid w:val="00CD1D49"/>
    <w:rsid w:val="00CD244A"/>
    <w:rsid w:val="00CD2F20"/>
    <w:rsid w:val="00CD6B20"/>
    <w:rsid w:val="00CE1339"/>
    <w:rsid w:val="00CE61CC"/>
    <w:rsid w:val="00CE6E42"/>
    <w:rsid w:val="00CF20B7"/>
    <w:rsid w:val="00CF6692"/>
    <w:rsid w:val="00CF7441"/>
    <w:rsid w:val="00CF788E"/>
    <w:rsid w:val="00D00D16"/>
    <w:rsid w:val="00D03C6C"/>
    <w:rsid w:val="00D04760"/>
    <w:rsid w:val="00D04A95"/>
    <w:rsid w:val="00D06288"/>
    <w:rsid w:val="00D0659D"/>
    <w:rsid w:val="00D068C7"/>
    <w:rsid w:val="00D068F0"/>
    <w:rsid w:val="00D128A4"/>
    <w:rsid w:val="00D1416E"/>
    <w:rsid w:val="00D15131"/>
    <w:rsid w:val="00D16FA2"/>
    <w:rsid w:val="00D200B6"/>
    <w:rsid w:val="00D20954"/>
    <w:rsid w:val="00D21C39"/>
    <w:rsid w:val="00D21FC6"/>
    <w:rsid w:val="00D2243A"/>
    <w:rsid w:val="00D26F93"/>
    <w:rsid w:val="00D33112"/>
    <w:rsid w:val="00D33393"/>
    <w:rsid w:val="00D33D36"/>
    <w:rsid w:val="00D34D94"/>
    <w:rsid w:val="00D409E2"/>
    <w:rsid w:val="00D427D7"/>
    <w:rsid w:val="00D44E62"/>
    <w:rsid w:val="00D51570"/>
    <w:rsid w:val="00D54FD5"/>
    <w:rsid w:val="00D556AD"/>
    <w:rsid w:val="00D55E0B"/>
    <w:rsid w:val="00D5616F"/>
    <w:rsid w:val="00D60381"/>
    <w:rsid w:val="00D60F86"/>
    <w:rsid w:val="00D616DE"/>
    <w:rsid w:val="00D62201"/>
    <w:rsid w:val="00D651D1"/>
    <w:rsid w:val="00D65D95"/>
    <w:rsid w:val="00D710C8"/>
    <w:rsid w:val="00D717BB"/>
    <w:rsid w:val="00D7226B"/>
    <w:rsid w:val="00D72707"/>
    <w:rsid w:val="00D7319B"/>
    <w:rsid w:val="00D7339D"/>
    <w:rsid w:val="00D75A9C"/>
    <w:rsid w:val="00D90871"/>
    <w:rsid w:val="00D9155F"/>
    <w:rsid w:val="00D91D1F"/>
    <w:rsid w:val="00D9403F"/>
    <w:rsid w:val="00D959B4"/>
    <w:rsid w:val="00D973C7"/>
    <w:rsid w:val="00DA44DE"/>
    <w:rsid w:val="00DB35E9"/>
    <w:rsid w:val="00DB5A89"/>
    <w:rsid w:val="00DB620A"/>
    <w:rsid w:val="00DC3832"/>
    <w:rsid w:val="00DC7A51"/>
    <w:rsid w:val="00DD3B1E"/>
    <w:rsid w:val="00DD7B49"/>
    <w:rsid w:val="00DE5B5F"/>
    <w:rsid w:val="00E00696"/>
    <w:rsid w:val="00E01DCA"/>
    <w:rsid w:val="00E03651"/>
    <w:rsid w:val="00E03808"/>
    <w:rsid w:val="00E060C2"/>
    <w:rsid w:val="00E06324"/>
    <w:rsid w:val="00E12FB0"/>
    <w:rsid w:val="00E14814"/>
    <w:rsid w:val="00E1591B"/>
    <w:rsid w:val="00E15E5E"/>
    <w:rsid w:val="00E16A50"/>
    <w:rsid w:val="00E24416"/>
    <w:rsid w:val="00E249D5"/>
    <w:rsid w:val="00E2571F"/>
    <w:rsid w:val="00E26F73"/>
    <w:rsid w:val="00E30A65"/>
    <w:rsid w:val="00E33C68"/>
    <w:rsid w:val="00E34EEB"/>
    <w:rsid w:val="00E350F7"/>
    <w:rsid w:val="00E3687C"/>
    <w:rsid w:val="00E44EB9"/>
    <w:rsid w:val="00E46358"/>
    <w:rsid w:val="00E471DC"/>
    <w:rsid w:val="00E50EB4"/>
    <w:rsid w:val="00E519A2"/>
    <w:rsid w:val="00E532FC"/>
    <w:rsid w:val="00E559B4"/>
    <w:rsid w:val="00E55BB0"/>
    <w:rsid w:val="00E609E5"/>
    <w:rsid w:val="00E60F27"/>
    <w:rsid w:val="00E64D93"/>
    <w:rsid w:val="00E65EDB"/>
    <w:rsid w:val="00E66927"/>
    <w:rsid w:val="00E677B8"/>
    <w:rsid w:val="00E67FA1"/>
    <w:rsid w:val="00E7387D"/>
    <w:rsid w:val="00E73D53"/>
    <w:rsid w:val="00E74C6A"/>
    <w:rsid w:val="00E75111"/>
    <w:rsid w:val="00E76751"/>
    <w:rsid w:val="00E77296"/>
    <w:rsid w:val="00E82730"/>
    <w:rsid w:val="00E86B05"/>
    <w:rsid w:val="00E918F8"/>
    <w:rsid w:val="00E93763"/>
    <w:rsid w:val="00E96C4C"/>
    <w:rsid w:val="00E96C6E"/>
    <w:rsid w:val="00EA2AAE"/>
    <w:rsid w:val="00EA2EC0"/>
    <w:rsid w:val="00EA427A"/>
    <w:rsid w:val="00EA723B"/>
    <w:rsid w:val="00EB39FA"/>
    <w:rsid w:val="00EB6350"/>
    <w:rsid w:val="00EB687A"/>
    <w:rsid w:val="00EC2F62"/>
    <w:rsid w:val="00EC62EB"/>
    <w:rsid w:val="00EC6E9F"/>
    <w:rsid w:val="00ED44F0"/>
    <w:rsid w:val="00ED4B33"/>
    <w:rsid w:val="00ED7DD6"/>
    <w:rsid w:val="00EE060B"/>
    <w:rsid w:val="00EE15A1"/>
    <w:rsid w:val="00EE20BE"/>
    <w:rsid w:val="00EE2A7C"/>
    <w:rsid w:val="00EE2C42"/>
    <w:rsid w:val="00EE341B"/>
    <w:rsid w:val="00EE4453"/>
    <w:rsid w:val="00EE5FCE"/>
    <w:rsid w:val="00EE6BBD"/>
    <w:rsid w:val="00EE6E1E"/>
    <w:rsid w:val="00EE705F"/>
    <w:rsid w:val="00EF1462"/>
    <w:rsid w:val="00EF54FD"/>
    <w:rsid w:val="00F0047A"/>
    <w:rsid w:val="00F00E6A"/>
    <w:rsid w:val="00F047CF"/>
    <w:rsid w:val="00F13112"/>
    <w:rsid w:val="00F16FE6"/>
    <w:rsid w:val="00F17543"/>
    <w:rsid w:val="00F20A71"/>
    <w:rsid w:val="00F238BD"/>
    <w:rsid w:val="00F24992"/>
    <w:rsid w:val="00F32F2F"/>
    <w:rsid w:val="00F33F3F"/>
    <w:rsid w:val="00F34172"/>
    <w:rsid w:val="00F35BDD"/>
    <w:rsid w:val="00F403FD"/>
    <w:rsid w:val="00F41A65"/>
    <w:rsid w:val="00F41E72"/>
    <w:rsid w:val="00F44FD9"/>
    <w:rsid w:val="00F45BDF"/>
    <w:rsid w:val="00F50300"/>
    <w:rsid w:val="00F56E39"/>
    <w:rsid w:val="00F623E9"/>
    <w:rsid w:val="00F63951"/>
    <w:rsid w:val="00F63C86"/>
    <w:rsid w:val="00F717AC"/>
    <w:rsid w:val="00F766BE"/>
    <w:rsid w:val="00F77EB9"/>
    <w:rsid w:val="00F80635"/>
    <w:rsid w:val="00F815D1"/>
    <w:rsid w:val="00F81E7E"/>
    <w:rsid w:val="00F81F0F"/>
    <w:rsid w:val="00F825F4"/>
    <w:rsid w:val="00F92AA1"/>
    <w:rsid w:val="00F932DE"/>
    <w:rsid w:val="00F963DD"/>
    <w:rsid w:val="00F9641A"/>
    <w:rsid w:val="00F97004"/>
    <w:rsid w:val="00FA2045"/>
    <w:rsid w:val="00FA4B0B"/>
    <w:rsid w:val="00FA5400"/>
    <w:rsid w:val="00FA7A66"/>
    <w:rsid w:val="00FB1AA9"/>
    <w:rsid w:val="00FB4B5A"/>
    <w:rsid w:val="00FB5963"/>
    <w:rsid w:val="00FB5DAA"/>
    <w:rsid w:val="00FC04B9"/>
    <w:rsid w:val="00FC161A"/>
    <w:rsid w:val="00FC23D5"/>
    <w:rsid w:val="00FC4C1A"/>
    <w:rsid w:val="00FC6468"/>
    <w:rsid w:val="00FC6D49"/>
    <w:rsid w:val="00FD35C1"/>
    <w:rsid w:val="00FD4600"/>
    <w:rsid w:val="00FD4922"/>
    <w:rsid w:val="00FD49C8"/>
    <w:rsid w:val="00FD6461"/>
    <w:rsid w:val="00FE0281"/>
    <w:rsid w:val="00FE7083"/>
    <w:rsid w:val="00FE7C27"/>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B73"/>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endnote text"/>
    <w:basedOn w:val="a"/>
    <w:link w:val="afa"/>
    <w:rsid w:val="00103ED8"/>
    <w:pPr>
      <w:widowControl/>
      <w:autoSpaceDE/>
      <w:autoSpaceDN/>
      <w:adjustRightInd/>
      <w:jc w:val="left"/>
    </w:pPr>
    <w:rPr>
      <w:rFonts w:ascii="Times New Roman" w:hAnsi="Times New Roman" w:cs="Times New Roman"/>
      <w:color w:val="auto"/>
      <w:sz w:val="20"/>
      <w:szCs w:val="20"/>
    </w:rPr>
  </w:style>
  <w:style w:type="character" w:customStyle="1" w:styleId="afa">
    <w:name w:val="尾注文本 字符"/>
    <w:basedOn w:val="a0"/>
    <w:link w:val="af9"/>
    <w:rsid w:val="00103ED8"/>
  </w:style>
  <w:style w:type="character" w:styleId="afb">
    <w:name w:val="endnote reference"/>
    <w:basedOn w:val="a0"/>
    <w:rsid w:val="00103ED8"/>
    <w:rPr>
      <w:vertAlign w:val="superscript"/>
    </w:rPr>
  </w:style>
  <w:style w:type="paragraph" w:customStyle="1" w:styleId="EndNoteBibliographyTitle">
    <w:name w:val="EndNote Bibliography Title"/>
    <w:basedOn w:val="a"/>
    <w:link w:val="EndNoteBibliographyTitleChar"/>
    <w:rsid w:val="0012459A"/>
    <w:pPr>
      <w:jc w:val="center"/>
    </w:pPr>
    <w:rPr>
      <w:noProof/>
    </w:rPr>
  </w:style>
  <w:style w:type="character" w:customStyle="1" w:styleId="EndNoteBibliographyTitleChar">
    <w:name w:val="EndNote Bibliography Title Char"/>
    <w:basedOn w:val="a0"/>
    <w:link w:val="EndNoteBibliographyTitle"/>
    <w:rsid w:val="0012459A"/>
    <w:rPr>
      <w:rFonts w:ascii="Calibri" w:hAnsi="Calibri" w:cs="Calibri"/>
      <w:noProof/>
      <w:color w:val="000000"/>
      <w:sz w:val="24"/>
      <w:szCs w:val="24"/>
    </w:rPr>
  </w:style>
  <w:style w:type="paragraph" w:customStyle="1" w:styleId="EndNoteBibliography">
    <w:name w:val="EndNote Bibliography"/>
    <w:basedOn w:val="a"/>
    <w:link w:val="EndNoteBibliographyChar"/>
    <w:rsid w:val="0012459A"/>
    <w:rPr>
      <w:noProof/>
    </w:rPr>
  </w:style>
  <w:style w:type="character" w:customStyle="1" w:styleId="EndNoteBibliographyChar">
    <w:name w:val="EndNote Bibliography Char"/>
    <w:basedOn w:val="a0"/>
    <w:link w:val="EndNoteBibliography"/>
    <w:rsid w:val="0012459A"/>
    <w:rPr>
      <w:rFonts w:ascii="Calibri" w:hAnsi="Calibri" w:cs="Calibri"/>
      <w:noProof/>
      <w:color w:val="000000"/>
      <w:sz w:val="24"/>
      <w:szCs w:val="24"/>
    </w:rPr>
  </w:style>
  <w:style w:type="character" w:styleId="afc">
    <w:name w:val="line number"/>
    <w:basedOn w:val="a0"/>
    <w:uiPriority w:val="99"/>
    <w:semiHidden/>
    <w:unhideWhenUsed/>
    <w:rsid w:val="007D7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4ADDA-9328-475D-B5CE-C3882BA8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7583</Words>
  <Characters>43224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50706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2018-09-30T19:45:00Z</cp:lastPrinted>
  <dcterms:created xsi:type="dcterms:W3CDTF">2018-12-07T20:48:00Z</dcterms:created>
  <dcterms:modified xsi:type="dcterms:W3CDTF">2018-12-08T08:02:00Z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