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731" w:rsidRPr="00006387" w:rsidRDefault="00D85731" w:rsidP="00D85731">
      <w:pPr>
        <w:rPr>
          <w:rFonts w:ascii="Helvetica Neue" w:hAnsi="Helvetica Neue"/>
          <w:b/>
          <w:i/>
        </w:rPr>
      </w:pPr>
      <w:bookmarkStart w:id="0" w:name="_GoBack"/>
      <w:bookmarkEnd w:id="0"/>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Pr="00693A69">
        <w:rPr>
          <w:rFonts w:ascii="Helvetica Neue" w:hAnsi="Helvetica Neue"/>
          <w:b/>
          <w:sz w:val="36"/>
        </w:rPr>
        <w:t>:</w:t>
      </w:r>
      <w:r w:rsidR="00693A69" w:rsidRPr="00693A69">
        <w:rPr>
          <w:rFonts w:ascii="Helvetica Neue" w:hAnsi="Helvetica Neue"/>
          <w:b/>
          <w:sz w:val="36"/>
        </w:rPr>
        <w:t xml:space="preserve"> 58188</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Pr="00693A69">
        <w:rPr>
          <w:rFonts w:ascii="Helvetica Neue" w:hAnsi="Helvetica Neue"/>
          <w:b/>
          <w:sz w:val="36"/>
        </w:rPr>
        <w:t>:</w:t>
      </w:r>
      <w:r w:rsidR="00693A69" w:rsidRPr="00693A69">
        <w:rPr>
          <w:rFonts w:ascii="Helvetica Neue" w:hAnsi="Helvetica Neue"/>
          <w:b/>
          <w:sz w:val="36"/>
        </w:rPr>
        <w:t xml:space="preserve"> </w:t>
      </w:r>
      <w:r w:rsidR="00945D09">
        <w:rPr>
          <w:rFonts w:ascii="Helvetica Neue" w:hAnsi="Helvetica Neue"/>
          <w:b/>
          <w:sz w:val="36"/>
        </w:rPr>
        <w:t>February 7</w:t>
      </w:r>
      <w:r w:rsidR="00693A69" w:rsidRPr="00693A69">
        <w:rPr>
          <w:rFonts w:ascii="Helvetica Neue" w:hAnsi="Helvetica Neue"/>
          <w:b/>
          <w:sz w:val="36"/>
        </w:rPr>
        <w:t>, 201</w:t>
      </w:r>
      <w:r w:rsidR="00945D09">
        <w:rPr>
          <w:rFonts w:ascii="Helvetica Neue" w:hAnsi="Helvetica Neue"/>
          <w:b/>
          <w:sz w:val="36"/>
        </w:rPr>
        <w:t>9</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9"/>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lastRenderedPageBreak/>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72"/>
        <w:gridCol w:w="1471"/>
        <w:gridCol w:w="2970"/>
        <w:gridCol w:w="3348"/>
      </w:tblGrid>
      <w:tr w:rsidR="00D85731" w:rsidRPr="00006387">
        <w:tc>
          <w:tcPr>
            <w:tcW w:w="1067"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tc>
          <w:tcPr>
            <w:tcW w:w="1067"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206D95" w:rsidRDefault="00206D95" w:rsidP="00D85731">
      <w:pPr>
        <w:rPr>
          <w:rFonts w:ascii="Helvetica Neue" w:hAnsi="Helvetica Neue"/>
          <w:b/>
          <w:sz w:val="32"/>
          <w:u w:val="single"/>
        </w:rPr>
      </w:pPr>
    </w:p>
    <w:p w:rsidR="00206D95" w:rsidRDefault="00206D95" w:rsidP="00D85731">
      <w:pPr>
        <w:rPr>
          <w:rFonts w:ascii="Helvetica Neue" w:hAnsi="Helvetica Neue"/>
          <w:b/>
          <w:sz w:val="32"/>
          <w:u w:val="single"/>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tbl>
      <w:tblPr>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80"/>
        <w:gridCol w:w="810"/>
        <w:gridCol w:w="2430"/>
        <w:gridCol w:w="1260"/>
        <w:gridCol w:w="4860"/>
      </w:tblGrid>
      <w:tr w:rsidR="00D85731" w:rsidRPr="00006387" w:rsidTr="00C456BB">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43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26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486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rsidTr="00C456BB">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243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26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486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5A475D" w:rsidRPr="00006387" w:rsidTr="00C456BB">
        <w:tc>
          <w:tcPr>
            <w:tcW w:w="1080" w:type="dxa"/>
          </w:tcPr>
          <w:p w:rsidR="005A475D" w:rsidRPr="00006387" w:rsidRDefault="005A475D" w:rsidP="005A475D">
            <w:pPr>
              <w:spacing w:after="0"/>
              <w:rPr>
                <w:rFonts w:ascii="Helvetica Neue" w:hAnsi="Helvetica Neue"/>
              </w:rPr>
            </w:pPr>
            <w:r w:rsidRPr="00006387">
              <w:rPr>
                <w:rFonts w:ascii="Helvetica Neue" w:hAnsi="Helvetica Neue"/>
              </w:rPr>
              <w:t>1.</w:t>
            </w:r>
          </w:p>
        </w:tc>
        <w:tc>
          <w:tcPr>
            <w:tcW w:w="810" w:type="dxa"/>
          </w:tcPr>
          <w:p w:rsidR="005A475D" w:rsidRPr="00006387" w:rsidRDefault="00C456BB" w:rsidP="00C456BB">
            <w:pPr>
              <w:spacing w:after="0"/>
              <w:rPr>
                <w:rFonts w:ascii="Helvetica Neue" w:hAnsi="Helvetica Neue"/>
              </w:rPr>
            </w:pPr>
            <w:r>
              <w:rPr>
                <w:rFonts w:ascii="Helvetica Neue" w:hAnsi="Helvetica Neue"/>
              </w:rPr>
              <w:t>0.04</w:t>
            </w:r>
          </w:p>
        </w:tc>
        <w:tc>
          <w:tcPr>
            <w:tcW w:w="2430" w:type="dxa"/>
          </w:tcPr>
          <w:p w:rsidR="005A475D" w:rsidRPr="00006387" w:rsidRDefault="005A475D" w:rsidP="005A475D">
            <w:pPr>
              <w:spacing w:after="0"/>
              <w:rPr>
                <w:rFonts w:ascii="Helvetica Neue" w:hAnsi="Helvetica Neue"/>
              </w:rPr>
            </w:pPr>
          </w:p>
        </w:tc>
        <w:tc>
          <w:tcPr>
            <w:tcW w:w="1260" w:type="dxa"/>
            <w:shd w:val="clear" w:color="auto" w:fill="auto"/>
          </w:tcPr>
          <w:p w:rsidR="005A475D" w:rsidRPr="00006387" w:rsidRDefault="007A3EF9" w:rsidP="005A475D">
            <w:pPr>
              <w:spacing w:after="0"/>
              <w:rPr>
                <w:rFonts w:ascii="Helvetica Neue" w:hAnsi="Helvetica Neue"/>
              </w:rPr>
            </w:pPr>
            <w:r>
              <w:rPr>
                <w:rFonts w:ascii="Helvetica Neue" w:hAnsi="Helvetica Neue"/>
              </w:rPr>
              <w:t>1.1</w:t>
            </w:r>
          </w:p>
        </w:tc>
        <w:tc>
          <w:tcPr>
            <w:tcW w:w="4860" w:type="dxa"/>
            <w:shd w:val="clear" w:color="auto" w:fill="auto"/>
          </w:tcPr>
          <w:p w:rsidR="005A475D" w:rsidRPr="005A475D" w:rsidRDefault="007A3EF9" w:rsidP="005A475D">
            <w:pPr>
              <w:spacing w:after="0"/>
              <w:rPr>
                <w:rFonts w:ascii="Helvetica Neue" w:hAnsi="Helvetica Neue"/>
                <w:b/>
              </w:rPr>
            </w:pPr>
            <w:r>
              <w:rPr>
                <w:rFonts w:ascii="Helvetica Neue" w:hAnsi="Helvetica Neue"/>
                <w:b/>
              </w:rPr>
              <w:t>Truncate the video where the author starts with close</w:t>
            </w:r>
            <w:r w:rsidR="00D14938">
              <w:rPr>
                <w:rFonts w:ascii="Helvetica Neue" w:hAnsi="Helvetica Neue"/>
                <w:b/>
              </w:rPr>
              <w:t>d</w:t>
            </w:r>
            <w:r>
              <w:rPr>
                <w:rFonts w:ascii="Helvetica Neue" w:hAnsi="Helvetica Neue"/>
                <w:b/>
              </w:rPr>
              <w:t xml:space="preserve"> eye</w:t>
            </w:r>
            <w:r w:rsidR="00D14938">
              <w:rPr>
                <w:rFonts w:ascii="Helvetica Neue" w:hAnsi="Helvetica Neue"/>
                <w:b/>
              </w:rPr>
              <w:t>s</w:t>
            </w:r>
            <w:r>
              <w:rPr>
                <w:rFonts w:ascii="Helvetica Neue" w:hAnsi="Helvetica Neue"/>
                <w:b/>
              </w:rPr>
              <w:t xml:space="preserve">. Adjust this frame </w:t>
            </w:r>
            <w:r w:rsidR="00D14938">
              <w:rPr>
                <w:rFonts w:ascii="Helvetica Neue" w:hAnsi="Helvetica Neue"/>
                <w:b/>
              </w:rPr>
              <w:t xml:space="preserve">a </w:t>
            </w:r>
            <w:r>
              <w:rPr>
                <w:rFonts w:ascii="Helvetica Neue" w:hAnsi="Helvetica Neue"/>
                <w:b/>
              </w:rPr>
              <w:t>little bit.</w:t>
            </w:r>
            <w:r w:rsidR="00D14938">
              <w:rPr>
                <w:rFonts w:ascii="Helvetica Neue" w:hAnsi="Helvetica Neue"/>
                <w:b/>
              </w:rPr>
              <w:t xml:space="preserve"> Or Try other recorded video for the same.</w:t>
            </w:r>
            <w:r>
              <w:rPr>
                <w:rFonts w:ascii="Helvetica Neue" w:hAnsi="Helvetica Neue"/>
                <w:b/>
              </w:rPr>
              <w:t xml:space="preserve"> </w:t>
            </w:r>
          </w:p>
        </w:tc>
      </w:tr>
      <w:tr w:rsidR="007A3EF9" w:rsidRPr="00006387" w:rsidTr="00C456BB">
        <w:tc>
          <w:tcPr>
            <w:tcW w:w="1080" w:type="dxa"/>
          </w:tcPr>
          <w:p w:rsidR="007A3EF9" w:rsidRPr="00006387" w:rsidRDefault="007A3EF9" w:rsidP="005A475D">
            <w:pPr>
              <w:spacing w:after="0"/>
              <w:rPr>
                <w:rFonts w:ascii="Helvetica Neue" w:hAnsi="Helvetica Neue"/>
              </w:rPr>
            </w:pPr>
            <w:r w:rsidRPr="00006387">
              <w:rPr>
                <w:rFonts w:ascii="Helvetica Neue" w:hAnsi="Helvetica Neue"/>
              </w:rPr>
              <w:t>2.</w:t>
            </w:r>
          </w:p>
        </w:tc>
        <w:tc>
          <w:tcPr>
            <w:tcW w:w="810" w:type="dxa"/>
          </w:tcPr>
          <w:p w:rsidR="007A3EF9" w:rsidRPr="00006387" w:rsidRDefault="007A3EF9" w:rsidP="00042502">
            <w:pPr>
              <w:spacing w:after="0"/>
              <w:rPr>
                <w:rFonts w:ascii="Helvetica Neue" w:hAnsi="Helvetica Neue"/>
              </w:rPr>
            </w:pPr>
            <w:r>
              <w:rPr>
                <w:rFonts w:ascii="Helvetica Neue" w:hAnsi="Helvetica Neue"/>
              </w:rPr>
              <w:t>0.37</w:t>
            </w:r>
          </w:p>
        </w:tc>
        <w:tc>
          <w:tcPr>
            <w:tcW w:w="2430" w:type="dxa"/>
          </w:tcPr>
          <w:p w:rsidR="007A3EF9" w:rsidRPr="00006387" w:rsidRDefault="007A3EF9" w:rsidP="00042502">
            <w:pPr>
              <w:spacing w:after="0"/>
              <w:rPr>
                <w:rFonts w:ascii="Helvetica Neue" w:hAnsi="Helvetica Neue"/>
                <w:i/>
              </w:rPr>
            </w:pPr>
            <w:r>
              <w:rPr>
                <w:rFonts w:ascii="Helvetica Neue" w:hAnsi="Helvetica Neue"/>
                <w:i/>
              </w:rPr>
              <w:t>“</w:t>
            </w:r>
            <w:r w:rsidRPr="005A475D">
              <w:rPr>
                <w:rFonts w:ascii="Helvetica Neue" w:hAnsi="Helvetica Neue"/>
                <w:i/>
              </w:rPr>
              <w:t>Before beginning the procedure, ensure proper anesthesia by the lack of response to a paw or tail pinch</w:t>
            </w:r>
            <w:r>
              <w:rPr>
                <w:rFonts w:ascii="Helvetica Neue" w:hAnsi="Helvetica Neue"/>
                <w:i/>
              </w:rPr>
              <w:t>.”</w:t>
            </w:r>
          </w:p>
          <w:p w:rsidR="007A3EF9" w:rsidRPr="00006387" w:rsidRDefault="007A3EF9" w:rsidP="00042502">
            <w:pPr>
              <w:spacing w:after="0"/>
              <w:rPr>
                <w:rFonts w:ascii="Helvetica Neue" w:hAnsi="Helvetica Neue"/>
              </w:rPr>
            </w:pPr>
          </w:p>
        </w:tc>
        <w:tc>
          <w:tcPr>
            <w:tcW w:w="1260" w:type="dxa"/>
            <w:shd w:val="clear" w:color="auto" w:fill="auto"/>
          </w:tcPr>
          <w:p w:rsidR="007A3EF9" w:rsidRPr="00006387" w:rsidRDefault="007A3EF9" w:rsidP="00042502">
            <w:pPr>
              <w:spacing w:after="0"/>
              <w:rPr>
                <w:rFonts w:ascii="Helvetica Neue" w:hAnsi="Helvetica Neue"/>
              </w:rPr>
            </w:pPr>
            <w:r>
              <w:rPr>
                <w:rFonts w:ascii="Helvetica Neue" w:hAnsi="Helvetica Neue"/>
              </w:rPr>
              <w:t>2.1</w:t>
            </w:r>
          </w:p>
        </w:tc>
        <w:tc>
          <w:tcPr>
            <w:tcW w:w="4860" w:type="dxa"/>
            <w:shd w:val="clear" w:color="auto" w:fill="auto"/>
          </w:tcPr>
          <w:p w:rsidR="007A3EF9" w:rsidRPr="005A475D" w:rsidRDefault="007A3EF9" w:rsidP="00042502">
            <w:pPr>
              <w:spacing w:after="0"/>
              <w:rPr>
                <w:rFonts w:ascii="Helvetica Neue" w:hAnsi="Helvetica Neue"/>
                <w:b/>
                <w:i/>
              </w:rPr>
            </w:pPr>
            <w:r w:rsidRPr="005A475D">
              <w:rPr>
                <w:rFonts w:ascii="Helvetica Neue" w:hAnsi="Helvetica Neue"/>
                <w:b/>
                <w:i/>
              </w:rPr>
              <w:t xml:space="preserve">“Before beginning the procedure, ensure proper anesthesia by the lack of response to a tail </w:t>
            </w:r>
            <w:r>
              <w:rPr>
                <w:rFonts w:ascii="Helvetica Neue" w:hAnsi="Helvetica Neue"/>
                <w:b/>
                <w:i/>
              </w:rPr>
              <w:t xml:space="preserve">or </w:t>
            </w:r>
            <w:r w:rsidRPr="005A475D">
              <w:rPr>
                <w:rFonts w:ascii="Helvetica Neue" w:hAnsi="Helvetica Neue"/>
                <w:b/>
                <w:i/>
              </w:rPr>
              <w:t>paw pinch.”</w:t>
            </w:r>
          </w:p>
          <w:p w:rsidR="007A3EF9" w:rsidRPr="005A475D" w:rsidRDefault="007A3EF9" w:rsidP="00042502">
            <w:pPr>
              <w:spacing w:after="0"/>
              <w:rPr>
                <w:rFonts w:ascii="Helvetica Neue" w:hAnsi="Helvetica Neue"/>
                <w:b/>
              </w:rPr>
            </w:pPr>
          </w:p>
        </w:tc>
      </w:tr>
      <w:tr w:rsidR="007A3EF9" w:rsidRPr="00006387" w:rsidTr="00C456BB">
        <w:tc>
          <w:tcPr>
            <w:tcW w:w="1080" w:type="dxa"/>
          </w:tcPr>
          <w:p w:rsidR="007A3EF9" w:rsidRPr="00006387" w:rsidRDefault="007A3EF9" w:rsidP="005A475D">
            <w:pPr>
              <w:spacing w:after="0"/>
              <w:rPr>
                <w:rFonts w:ascii="Helvetica Neue" w:hAnsi="Helvetica Neue"/>
              </w:rPr>
            </w:pPr>
            <w:r w:rsidRPr="00006387">
              <w:rPr>
                <w:rFonts w:ascii="Helvetica Neue" w:hAnsi="Helvetica Neue"/>
              </w:rPr>
              <w:t>3.</w:t>
            </w:r>
          </w:p>
        </w:tc>
        <w:tc>
          <w:tcPr>
            <w:tcW w:w="810" w:type="dxa"/>
          </w:tcPr>
          <w:p w:rsidR="007A3EF9" w:rsidRPr="00006387" w:rsidRDefault="007A3EF9" w:rsidP="002479C2">
            <w:pPr>
              <w:spacing w:after="0"/>
              <w:rPr>
                <w:rFonts w:ascii="Helvetica Neue" w:hAnsi="Helvetica Neue"/>
              </w:rPr>
            </w:pPr>
            <w:r>
              <w:rPr>
                <w:rFonts w:ascii="Helvetica Neue" w:hAnsi="Helvetica Neue"/>
              </w:rPr>
              <w:t>1.09</w:t>
            </w:r>
          </w:p>
        </w:tc>
        <w:tc>
          <w:tcPr>
            <w:tcW w:w="2430" w:type="dxa"/>
          </w:tcPr>
          <w:p w:rsidR="007A3EF9" w:rsidRPr="00172366" w:rsidRDefault="007A3EF9" w:rsidP="002479C2">
            <w:pPr>
              <w:spacing w:after="0"/>
              <w:rPr>
                <w:rFonts w:ascii="Helvetica Neue" w:hAnsi="Helvetica Neue"/>
                <w:i/>
              </w:rPr>
            </w:pPr>
            <w:r>
              <w:rPr>
                <w:rFonts w:ascii="Helvetica Neue" w:hAnsi="Helvetica Neue"/>
                <w:i/>
              </w:rPr>
              <w:t>“</w:t>
            </w:r>
            <w:r w:rsidRPr="00172366">
              <w:rPr>
                <w:rFonts w:ascii="Helvetica Neue" w:hAnsi="Helvetica Neue"/>
                <w:i/>
              </w:rPr>
              <w:t>The next day, anesthetize the animals and scrub the skin with three times each with betadine scrub and 70% ethanol.</w:t>
            </w:r>
            <w:r>
              <w:rPr>
                <w:rFonts w:ascii="Helvetica Neue" w:hAnsi="Helvetica Neue"/>
                <w:i/>
              </w:rPr>
              <w:t>”</w:t>
            </w:r>
            <w:r w:rsidRPr="00172366">
              <w:rPr>
                <w:rFonts w:ascii="Helvetica Neue" w:hAnsi="Helvetica Neue"/>
                <w:i/>
              </w:rPr>
              <w:t xml:space="preserve"> </w:t>
            </w:r>
          </w:p>
        </w:tc>
        <w:tc>
          <w:tcPr>
            <w:tcW w:w="1260" w:type="dxa"/>
            <w:shd w:val="clear" w:color="auto" w:fill="auto"/>
          </w:tcPr>
          <w:p w:rsidR="007A3EF9" w:rsidRPr="00006387" w:rsidRDefault="007A3EF9" w:rsidP="002479C2">
            <w:pPr>
              <w:spacing w:after="0"/>
              <w:rPr>
                <w:rFonts w:ascii="Helvetica Neue" w:hAnsi="Helvetica Neue"/>
              </w:rPr>
            </w:pPr>
            <w:r>
              <w:rPr>
                <w:rFonts w:ascii="Helvetica Neue" w:hAnsi="Helvetica Neue"/>
              </w:rPr>
              <w:t>2.4</w:t>
            </w:r>
          </w:p>
        </w:tc>
        <w:tc>
          <w:tcPr>
            <w:tcW w:w="4860" w:type="dxa"/>
            <w:shd w:val="clear" w:color="auto" w:fill="auto"/>
          </w:tcPr>
          <w:p w:rsidR="007A3EF9" w:rsidRDefault="007A3EF9" w:rsidP="002479C2">
            <w:pPr>
              <w:spacing w:after="0"/>
              <w:rPr>
                <w:rFonts w:ascii="Helvetica Neue" w:hAnsi="Helvetica Neue"/>
                <w:b/>
              </w:rPr>
            </w:pPr>
            <w:r w:rsidRPr="00172366">
              <w:rPr>
                <w:rFonts w:ascii="Helvetica Neue" w:hAnsi="Helvetica Neue"/>
                <w:b/>
              </w:rPr>
              <w:t xml:space="preserve">“The next day, anesthetize the animals </w:t>
            </w:r>
            <w:r>
              <w:rPr>
                <w:rFonts w:ascii="Helvetica Neue" w:hAnsi="Helvetica Neue"/>
                <w:b/>
              </w:rPr>
              <w:t xml:space="preserve">and </w:t>
            </w:r>
            <w:r w:rsidRPr="00172366">
              <w:rPr>
                <w:rFonts w:ascii="Helvetica Neue" w:hAnsi="Helvetica Neue"/>
                <w:b/>
              </w:rPr>
              <w:t xml:space="preserve">apply </w:t>
            </w:r>
            <w:r>
              <w:rPr>
                <w:rFonts w:ascii="Helvetica Neue" w:hAnsi="Helvetica Neue"/>
                <w:b/>
              </w:rPr>
              <w:t xml:space="preserve">the </w:t>
            </w:r>
            <w:r w:rsidRPr="00172366">
              <w:rPr>
                <w:rFonts w:ascii="Helvetica Neue" w:hAnsi="Helvetica Neue"/>
                <w:b/>
              </w:rPr>
              <w:t>ophthalmic ointment to the corneas to protect the eyes from drying during the surgical procedure.”</w:t>
            </w:r>
          </w:p>
          <w:p w:rsidR="007A3EF9" w:rsidRDefault="007A3EF9" w:rsidP="002479C2">
            <w:pPr>
              <w:spacing w:after="0"/>
              <w:rPr>
                <w:rFonts w:ascii="Helvetica Neue" w:hAnsi="Helvetica Neue"/>
                <w:b/>
              </w:rPr>
            </w:pPr>
          </w:p>
          <w:p w:rsidR="007A3EF9" w:rsidRPr="00172366" w:rsidRDefault="00D14938" w:rsidP="00101CD9">
            <w:pPr>
              <w:spacing w:after="0"/>
              <w:rPr>
                <w:rFonts w:ascii="Helvetica Neue" w:hAnsi="Helvetica Neue"/>
                <w:b/>
              </w:rPr>
            </w:pPr>
            <w:r>
              <w:rPr>
                <w:rFonts w:ascii="Helvetica Neue" w:hAnsi="Helvetica Neue"/>
                <w:b/>
              </w:rPr>
              <w:t>“</w:t>
            </w:r>
            <w:r w:rsidR="00101CD9">
              <w:rPr>
                <w:rFonts w:ascii="Helvetica Neue" w:hAnsi="Helvetica Neue"/>
                <w:b/>
              </w:rPr>
              <w:t>C</w:t>
            </w:r>
            <w:r w:rsidR="007A3EF9">
              <w:rPr>
                <w:rFonts w:ascii="Helvetica Neue" w:hAnsi="Helvetica Neue"/>
                <w:b/>
              </w:rPr>
              <w:t xml:space="preserve">hange </w:t>
            </w:r>
            <w:r w:rsidR="00101CD9">
              <w:rPr>
                <w:rFonts w:ascii="Helvetica Neue" w:hAnsi="Helvetica Neue"/>
                <w:b/>
              </w:rPr>
              <w:t xml:space="preserve">the </w:t>
            </w:r>
            <w:r w:rsidR="007A3EF9">
              <w:rPr>
                <w:rFonts w:ascii="Helvetica Neue" w:hAnsi="Helvetica Neue"/>
                <w:b/>
              </w:rPr>
              <w:t xml:space="preserve">video frame </w:t>
            </w:r>
            <w:r w:rsidR="00101CD9">
              <w:rPr>
                <w:rFonts w:ascii="Helvetica Neue" w:hAnsi="Helvetica Neue"/>
                <w:b/>
              </w:rPr>
              <w:t>as per above sentence</w:t>
            </w:r>
            <w:r w:rsidR="007A3EF9">
              <w:rPr>
                <w:rFonts w:ascii="Helvetica Neue" w:hAnsi="Helvetica Neue"/>
                <w:b/>
              </w:rPr>
              <w:t>.</w:t>
            </w:r>
            <w:r>
              <w:rPr>
                <w:rFonts w:ascii="Helvetica Neue" w:hAnsi="Helvetica Neue"/>
                <w:b/>
              </w:rPr>
              <w:t>”</w:t>
            </w:r>
            <w:r w:rsidR="007A3EF9">
              <w:rPr>
                <w:rFonts w:ascii="Helvetica Neue" w:hAnsi="Helvetica Neue"/>
                <w:b/>
              </w:rPr>
              <w:t xml:space="preserve"> </w:t>
            </w:r>
          </w:p>
        </w:tc>
      </w:tr>
      <w:tr w:rsidR="007A3EF9" w:rsidRPr="00006387" w:rsidTr="00C456BB">
        <w:tc>
          <w:tcPr>
            <w:tcW w:w="1080" w:type="dxa"/>
          </w:tcPr>
          <w:p w:rsidR="007A3EF9" w:rsidRPr="00006387" w:rsidRDefault="007A3EF9" w:rsidP="005A475D">
            <w:pPr>
              <w:spacing w:after="0"/>
              <w:rPr>
                <w:rFonts w:ascii="Helvetica Neue" w:hAnsi="Helvetica Neue"/>
              </w:rPr>
            </w:pPr>
            <w:r w:rsidRPr="00006387">
              <w:rPr>
                <w:rFonts w:ascii="Helvetica Neue" w:hAnsi="Helvetica Neue"/>
              </w:rPr>
              <w:t>4.</w:t>
            </w:r>
          </w:p>
        </w:tc>
        <w:tc>
          <w:tcPr>
            <w:tcW w:w="810" w:type="dxa"/>
          </w:tcPr>
          <w:p w:rsidR="007A3EF9" w:rsidRPr="00006387" w:rsidRDefault="007A3EF9" w:rsidP="00E7384F">
            <w:pPr>
              <w:spacing w:after="0"/>
              <w:rPr>
                <w:rFonts w:ascii="Helvetica Neue" w:hAnsi="Helvetica Neue"/>
              </w:rPr>
            </w:pPr>
            <w:r>
              <w:rPr>
                <w:rFonts w:ascii="Helvetica Neue" w:hAnsi="Helvetica Neue"/>
              </w:rPr>
              <w:t>1.21</w:t>
            </w:r>
          </w:p>
        </w:tc>
        <w:tc>
          <w:tcPr>
            <w:tcW w:w="2430" w:type="dxa"/>
          </w:tcPr>
          <w:p w:rsidR="007A3EF9" w:rsidRPr="00172366" w:rsidRDefault="007A3EF9" w:rsidP="00E7384F">
            <w:pPr>
              <w:spacing w:after="0"/>
              <w:rPr>
                <w:rFonts w:ascii="Helvetica Neue" w:hAnsi="Helvetica Neue"/>
                <w:i/>
              </w:rPr>
            </w:pPr>
            <w:r w:rsidRPr="00172366">
              <w:rPr>
                <w:rFonts w:ascii="Helvetica Neue" w:hAnsi="Helvetica Neue"/>
                <w:i/>
              </w:rPr>
              <w:t>“Apply ophthalmic ointment to the corneas to protect the eyes from drying during the surgical procedure.”</w:t>
            </w:r>
          </w:p>
        </w:tc>
        <w:tc>
          <w:tcPr>
            <w:tcW w:w="1260" w:type="dxa"/>
            <w:shd w:val="clear" w:color="auto" w:fill="auto"/>
          </w:tcPr>
          <w:p w:rsidR="007A3EF9" w:rsidRPr="00006387" w:rsidRDefault="007A3EF9" w:rsidP="00E7384F">
            <w:pPr>
              <w:spacing w:after="0"/>
              <w:rPr>
                <w:rFonts w:ascii="Helvetica Neue" w:hAnsi="Helvetica Neue"/>
              </w:rPr>
            </w:pPr>
            <w:r>
              <w:rPr>
                <w:rFonts w:ascii="Helvetica Neue" w:hAnsi="Helvetica Neue"/>
              </w:rPr>
              <w:t>2.5</w:t>
            </w:r>
          </w:p>
        </w:tc>
        <w:tc>
          <w:tcPr>
            <w:tcW w:w="4860" w:type="dxa"/>
            <w:shd w:val="clear" w:color="auto" w:fill="auto"/>
          </w:tcPr>
          <w:p w:rsidR="007A3EF9" w:rsidRDefault="007A3EF9" w:rsidP="00E7384F">
            <w:pPr>
              <w:spacing w:after="0"/>
              <w:rPr>
                <w:rFonts w:ascii="Helvetica Neue" w:hAnsi="Helvetica Neue"/>
                <w:b/>
                <w:i/>
              </w:rPr>
            </w:pPr>
            <w:r w:rsidRPr="00172366">
              <w:rPr>
                <w:rFonts w:ascii="Helvetica Neue" w:hAnsi="Helvetica Neue"/>
                <w:b/>
                <w:i/>
              </w:rPr>
              <w:t xml:space="preserve"> “Then, scrub the animal skin three times each with betadine</w:t>
            </w:r>
            <w:r w:rsidR="00101CD9">
              <w:rPr>
                <w:rFonts w:ascii="Helvetica Neue" w:hAnsi="Helvetica Neue"/>
                <w:b/>
                <w:i/>
              </w:rPr>
              <w:t xml:space="preserve"> (scrub video only 1-2 seconds)</w:t>
            </w:r>
            <w:r w:rsidRPr="00172366">
              <w:rPr>
                <w:rFonts w:ascii="Helvetica Neue" w:hAnsi="Helvetica Neue"/>
                <w:b/>
                <w:i/>
              </w:rPr>
              <w:t xml:space="preserve"> scrub and 70% ethanol.”</w:t>
            </w:r>
          </w:p>
          <w:p w:rsidR="007A3EF9" w:rsidRDefault="007A3EF9" w:rsidP="00E7384F">
            <w:pPr>
              <w:spacing w:after="0"/>
              <w:rPr>
                <w:rFonts w:ascii="Helvetica Neue" w:hAnsi="Helvetica Neue"/>
                <w:b/>
              </w:rPr>
            </w:pPr>
          </w:p>
          <w:p w:rsidR="007A3EF9" w:rsidRPr="00172366" w:rsidRDefault="00D14938" w:rsidP="00E7384F">
            <w:pPr>
              <w:spacing w:after="0"/>
              <w:rPr>
                <w:rFonts w:ascii="Helvetica Neue" w:hAnsi="Helvetica Neue"/>
                <w:b/>
              </w:rPr>
            </w:pPr>
            <w:r>
              <w:rPr>
                <w:rFonts w:ascii="Helvetica Neue" w:hAnsi="Helvetica Neue"/>
                <w:b/>
              </w:rPr>
              <w:t>“</w:t>
            </w:r>
            <w:r w:rsidR="007A3EF9">
              <w:rPr>
                <w:rFonts w:ascii="Helvetica Neue" w:hAnsi="Helvetica Neue"/>
                <w:b/>
              </w:rPr>
              <w:t xml:space="preserve">Shorter the </w:t>
            </w:r>
            <w:r w:rsidR="00101CD9">
              <w:rPr>
                <w:rFonts w:ascii="Helvetica Neue" w:hAnsi="Helvetica Neue"/>
                <w:b/>
              </w:rPr>
              <w:t>video frame</w:t>
            </w:r>
            <w:r w:rsidR="007A3EF9">
              <w:rPr>
                <w:rFonts w:ascii="Helvetica Neue" w:hAnsi="Helvetica Neue"/>
                <w:b/>
              </w:rPr>
              <w:t xml:space="preserve"> of betadine </w:t>
            </w:r>
            <w:r w:rsidR="00101CD9">
              <w:rPr>
                <w:rFonts w:ascii="Helvetica Neue" w:hAnsi="Helvetica Neue"/>
                <w:b/>
              </w:rPr>
              <w:t>scrubbing</w:t>
            </w:r>
            <w:r w:rsidR="007A3EF9">
              <w:rPr>
                <w:rFonts w:ascii="Helvetica Neue" w:hAnsi="Helvetica Neue"/>
                <w:b/>
              </w:rPr>
              <w:t>.</w:t>
            </w:r>
            <w:r>
              <w:rPr>
                <w:rFonts w:ascii="Helvetica Neue" w:hAnsi="Helvetica Neue"/>
                <w:b/>
              </w:rPr>
              <w:t>”</w:t>
            </w:r>
          </w:p>
        </w:tc>
      </w:tr>
      <w:tr w:rsidR="007A3EF9" w:rsidRPr="00006387" w:rsidTr="00C456BB">
        <w:tc>
          <w:tcPr>
            <w:tcW w:w="1080" w:type="dxa"/>
          </w:tcPr>
          <w:p w:rsidR="007A3EF9" w:rsidRPr="00006387" w:rsidRDefault="007A3EF9" w:rsidP="005A475D">
            <w:pPr>
              <w:spacing w:after="0"/>
              <w:rPr>
                <w:rFonts w:ascii="Helvetica Neue" w:hAnsi="Helvetica Neue"/>
              </w:rPr>
            </w:pPr>
            <w:r w:rsidRPr="00006387">
              <w:rPr>
                <w:rFonts w:ascii="Helvetica Neue" w:hAnsi="Helvetica Neue"/>
              </w:rPr>
              <w:t>5.</w:t>
            </w:r>
          </w:p>
        </w:tc>
        <w:tc>
          <w:tcPr>
            <w:tcW w:w="810" w:type="dxa"/>
          </w:tcPr>
          <w:p w:rsidR="007A3EF9" w:rsidRPr="00006387" w:rsidRDefault="007A3EF9" w:rsidP="003D6225">
            <w:pPr>
              <w:spacing w:after="0"/>
              <w:rPr>
                <w:rFonts w:ascii="Helvetica Neue" w:hAnsi="Helvetica Neue"/>
              </w:rPr>
            </w:pPr>
            <w:r>
              <w:rPr>
                <w:rFonts w:ascii="Helvetica Neue" w:hAnsi="Helvetica Neue"/>
              </w:rPr>
              <w:t>2.10</w:t>
            </w:r>
          </w:p>
        </w:tc>
        <w:tc>
          <w:tcPr>
            <w:tcW w:w="2430" w:type="dxa"/>
          </w:tcPr>
          <w:p w:rsidR="007A3EF9" w:rsidRPr="000057E2" w:rsidRDefault="007A3EF9" w:rsidP="003D6225">
            <w:pPr>
              <w:spacing w:after="0"/>
              <w:rPr>
                <w:rFonts w:ascii="Helvetica Neue" w:hAnsi="Helvetica Neue"/>
                <w:i/>
              </w:rPr>
            </w:pPr>
            <w:r w:rsidRPr="000057E2">
              <w:rPr>
                <w:rFonts w:ascii="Helvetica Neue" w:hAnsi="Helvetica Neue"/>
                <w:i/>
              </w:rPr>
              <w:t xml:space="preserve">“It is critical to do this procedure very carefully to avoid </w:t>
            </w:r>
            <w:r w:rsidRPr="000057E2">
              <w:rPr>
                <w:rFonts w:ascii="Helvetica Neue" w:hAnsi="Helvetica Neue"/>
                <w:i/>
              </w:rPr>
              <w:lastRenderedPageBreak/>
              <w:t>excess bleeding or any injury to the spinal cord.”</w:t>
            </w:r>
          </w:p>
        </w:tc>
        <w:tc>
          <w:tcPr>
            <w:tcW w:w="1260" w:type="dxa"/>
            <w:shd w:val="clear" w:color="auto" w:fill="auto"/>
          </w:tcPr>
          <w:p w:rsidR="007A3EF9" w:rsidRPr="00006387" w:rsidRDefault="007A3EF9" w:rsidP="003D6225">
            <w:pPr>
              <w:spacing w:after="0"/>
              <w:rPr>
                <w:rFonts w:ascii="Helvetica Neue" w:hAnsi="Helvetica Neue"/>
              </w:rPr>
            </w:pPr>
            <w:r>
              <w:rPr>
                <w:rFonts w:ascii="Helvetica Neue" w:hAnsi="Helvetica Neue"/>
              </w:rPr>
              <w:lastRenderedPageBreak/>
              <w:t>2.9</w:t>
            </w:r>
          </w:p>
        </w:tc>
        <w:tc>
          <w:tcPr>
            <w:tcW w:w="4860" w:type="dxa"/>
            <w:shd w:val="clear" w:color="auto" w:fill="auto"/>
          </w:tcPr>
          <w:p w:rsidR="007A3EF9" w:rsidRDefault="007A3EF9" w:rsidP="003D6225">
            <w:pPr>
              <w:spacing w:after="0"/>
              <w:rPr>
                <w:rFonts w:ascii="Helvetica Neue" w:hAnsi="Helvetica Neue"/>
                <w:b/>
                <w:i/>
              </w:rPr>
            </w:pPr>
            <w:r w:rsidRPr="000057E2">
              <w:rPr>
                <w:rFonts w:ascii="Helvetica Neue" w:hAnsi="Helvetica Neue"/>
                <w:b/>
                <w:i/>
              </w:rPr>
              <w:t>“It is critical to do this procedure very carefully to avoid excess bleeding or any injury to the spinal cord.”</w:t>
            </w:r>
            <w:r>
              <w:rPr>
                <w:rFonts w:ascii="Helvetica Neue" w:hAnsi="Helvetica Neue"/>
                <w:b/>
                <w:i/>
              </w:rPr>
              <w:t xml:space="preserve"> </w:t>
            </w:r>
          </w:p>
          <w:p w:rsidR="007A3EF9" w:rsidRPr="000057E2" w:rsidRDefault="00101CD9" w:rsidP="00D14938">
            <w:pPr>
              <w:spacing w:after="0"/>
              <w:rPr>
                <w:rFonts w:ascii="Helvetica Neue" w:hAnsi="Helvetica Neue"/>
                <w:b/>
              </w:rPr>
            </w:pPr>
            <w:r>
              <w:rPr>
                <w:rFonts w:ascii="Helvetica Neue" w:hAnsi="Helvetica Neue"/>
                <w:b/>
              </w:rPr>
              <w:lastRenderedPageBreak/>
              <w:t xml:space="preserve">The voice of talent and </w:t>
            </w:r>
            <w:r w:rsidR="007A3EF9">
              <w:rPr>
                <w:rFonts w:ascii="Helvetica Neue" w:hAnsi="Helvetica Neue"/>
                <w:b/>
              </w:rPr>
              <w:t xml:space="preserve">the video frame </w:t>
            </w:r>
            <w:r w:rsidR="00D14938">
              <w:rPr>
                <w:rFonts w:ascii="Helvetica Neue" w:hAnsi="Helvetica Neue"/>
                <w:b/>
              </w:rPr>
              <w:t>are</w:t>
            </w:r>
            <w:r>
              <w:rPr>
                <w:rFonts w:ascii="Helvetica Neue" w:hAnsi="Helvetica Neue"/>
                <w:b/>
              </w:rPr>
              <w:t xml:space="preserve"> not at the same time. Make this adjustment as well as use other recorded video if possible. The </w:t>
            </w:r>
            <w:r w:rsidR="00D14938">
              <w:rPr>
                <w:rFonts w:ascii="Helvetica Neue" w:hAnsi="Helvetica Neue"/>
                <w:b/>
              </w:rPr>
              <w:t>voice of talent should be slower</w:t>
            </w:r>
            <w:r w:rsidR="007A3EF9">
              <w:rPr>
                <w:rFonts w:ascii="Helvetica Neue" w:hAnsi="Helvetica Neue"/>
                <w:b/>
              </w:rPr>
              <w:t xml:space="preserve">. </w:t>
            </w:r>
          </w:p>
        </w:tc>
      </w:tr>
      <w:tr w:rsidR="007A3EF9" w:rsidRPr="00006387" w:rsidTr="00C456BB">
        <w:tc>
          <w:tcPr>
            <w:tcW w:w="1080" w:type="dxa"/>
          </w:tcPr>
          <w:p w:rsidR="007A3EF9" w:rsidRPr="00006387" w:rsidRDefault="007A3EF9" w:rsidP="005A475D">
            <w:pPr>
              <w:spacing w:after="0"/>
              <w:rPr>
                <w:rFonts w:ascii="Helvetica Neue" w:hAnsi="Helvetica Neue"/>
              </w:rPr>
            </w:pPr>
            <w:r w:rsidRPr="00006387">
              <w:rPr>
                <w:rFonts w:ascii="Helvetica Neue" w:hAnsi="Helvetica Neue"/>
              </w:rPr>
              <w:lastRenderedPageBreak/>
              <w:t>6.</w:t>
            </w:r>
          </w:p>
        </w:tc>
        <w:tc>
          <w:tcPr>
            <w:tcW w:w="810" w:type="dxa"/>
          </w:tcPr>
          <w:p w:rsidR="007A3EF9" w:rsidRPr="00006387" w:rsidRDefault="007A3EF9" w:rsidP="008E0D07">
            <w:pPr>
              <w:spacing w:after="0"/>
              <w:rPr>
                <w:rFonts w:ascii="Helvetica Neue" w:hAnsi="Helvetica Neue"/>
              </w:rPr>
            </w:pPr>
            <w:r>
              <w:rPr>
                <w:rFonts w:ascii="Helvetica Neue" w:hAnsi="Helvetica Neue"/>
              </w:rPr>
              <w:t>3.24</w:t>
            </w:r>
          </w:p>
        </w:tc>
        <w:tc>
          <w:tcPr>
            <w:tcW w:w="2430" w:type="dxa"/>
          </w:tcPr>
          <w:p w:rsidR="007A3EF9" w:rsidRPr="000057E2" w:rsidRDefault="007A3EF9" w:rsidP="008E0D07">
            <w:pPr>
              <w:spacing w:after="0"/>
              <w:rPr>
                <w:rFonts w:ascii="Helvetica Neue" w:hAnsi="Helvetica Neue"/>
                <w:i/>
              </w:rPr>
            </w:pPr>
            <w:r w:rsidRPr="000057E2">
              <w:rPr>
                <w:rFonts w:ascii="Helvetica Neue" w:hAnsi="Helvetica Neue"/>
                <w:i/>
              </w:rPr>
              <w:t>“Immediately after the SCI surgery, scrub the back of the animal with betadine and 70% alcohol.”</w:t>
            </w:r>
          </w:p>
        </w:tc>
        <w:tc>
          <w:tcPr>
            <w:tcW w:w="1260" w:type="dxa"/>
            <w:shd w:val="clear" w:color="auto" w:fill="auto"/>
          </w:tcPr>
          <w:p w:rsidR="007A3EF9" w:rsidRPr="00006387" w:rsidRDefault="007A3EF9" w:rsidP="008E0D07">
            <w:pPr>
              <w:spacing w:after="0"/>
              <w:rPr>
                <w:rFonts w:ascii="Helvetica Neue" w:hAnsi="Helvetica Neue"/>
              </w:rPr>
            </w:pPr>
            <w:r>
              <w:rPr>
                <w:rFonts w:ascii="Helvetica Neue" w:hAnsi="Helvetica Neue"/>
              </w:rPr>
              <w:t>4.1</w:t>
            </w:r>
          </w:p>
        </w:tc>
        <w:tc>
          <w:tcPr>
            <w:tcW w:w="4860" w:type="dxa"/>
            <w:shd w:val="clear" w:color="auto" w:fill="auto"/>
          </w:tcPr>
          <w:p w:rsidR="007A3EF9" w:rsidRDefault="007A3EF9" w:rsidP="008E0D07">
            <w:pPr>
              <w:spacing w:after="0"/>
              <w:rPr>
                <w:rFonts w:ascii="Helvetica Neue" w:hAnsi="Helvetica Neue"/>
                <w:i/>
              </w:rPr>
            </w:pPr>
            <w:r w:rsidRPr="000057E2">
              <w:rPr>
                <w:rFonts w:ascii="Helvetica Neue" w:hAnsi="Helvetica Neue"/>
                <w:i/>
              </w:rPr>
              <w:t>“Immediately after the SCI surgery, scrub the back of the animal with betadine and 70% alcohol.”</w:t>
            </w:r>
          </w:p>
          <w:p w:rsidR="007A3EF9" w:rsidRPr="000057E2" w:rsidRDefault="007A3EF9" w:rsidP="00D14938">
            <w:pPr>
              <w:spacing w:after="0"/>
              <w:rPr>
                <w:rFonts w:ascii="Helvetica Neue" w:hAnsi="Helvetica Neue"/>
                <w:b/>
              </w:rPr>
            </w:pPr>
            <w:r w:rsidRPr="000057E2">
              <w:rPr>
                <w:rFonts w:ascii="Helvetica Neue" w:hAnsi="Helvetica Neue"/>
                <w:b/>
              </w:rPr>
              <w:t>Shorter the betadine s</w:t>
            </w:r>
            <w:r w:rsidR="00D14938">
              <w:rPr>
                <w:rFonts w:ascii="Helvetica Neue" w:hAnsi="Helvetica Neue"/>
                <w:b/>
              </w:rPr>
              <w:t>c</w:t>
            </w:r>
            <w:r w:rsidRPr="000057E2">
              <w:rPr>
                <w:rFonts w:ascii="Helvetica Neue" w:hAnsi="Helvetica Neue"/>
                <w:b/>
              </w:rPr>
              <w:t>rub video frame</w:t>
            </w:r>
            <w:r w:rsidR="00101CD9">
              <w:rPr>
                <w:rFonts w:ascii="Helvetica Neue" w:hAnsi="Helvetica Neue"/>
                <w:b/>
              </w:rPr>
              <w:t xml:space="preserve"> by using initial 1-2 seconds</w:t>
            </w:r>
            <w:r w:rsidR="00D14938">
              <w:rPr>
                <w:rFonts w:ascii="Helvetica Neue" w:hAnsi="Helvetica Neue"/>
                <w:b/>
              </w:rPr>
              <w:t xml:space="preserve"> only</w:t>
            </w:r>
            <w:r w:rsidR="00101CD9">
              <w:rPr>
                <w:rFonts w:ascii="Helvetica Neue" w:hAnsi="Helvetica Neue"/>
                <w:b/>
              </w:rPr>
              <w:t>.</w:t>
            </w:r>
          </w:p>
        </w:tc>
      </w:tr>
      <w:tr w:rsidR="007A3EF9" w:rsidRPr="00006387" w:rsidTr="00C456BB">
        <w:tc>
          <w:tcPr>
            <w:tcW w:w="1080" w:type="dxa"/>
          </w:tcPr>
          <w:p w:rsidR="007A3EF9" w:rsidRPr="00006387" w:rsidRDefault="007A3EF9" w:rsidP="005A475D">
            <w:pPr>
              <w:spacing w:after="0"/>
              <w:rPr>
                <w:rFonts w:ascii="Helvetica Neue" w:hAnsi="Helvetica Neue"/>
              </w:rPr>
            </w:pPr>
            <w:r w:rsidRPr="00006387">
              <w:rPr>
                <w:rFonts w:ascii="Helvetica Neue" w:hAnsi="Helvetica Neue"/>
              </w:rPr>
              <w:t>7.</w:t>
            </w:r>
          </w:p>
        </w:tc>
        <w:tc>
          <w:tcPr>
            <w:tcW w:w="810" w:type="dxa"/>
          </w:tcPr>
          <w:p w:rsidR="007A3EF9" w:rsidRPr="00006387" w:rsidRDefault="003026FB" w:rsidP="00A3000D">
            <w:pPr>
              <w:spacing w:after="0"/>
              <w:rPr>
                <w:rFonts w:ascii="Helvetica Neue" w:hAnsi="Helvetica Neue"/>
              </w:rPr>
            </w:pPr>
            <w:r>
              <w:rPr>
                <w:rFonts w:ascii="Helvetica Neue" w:hAnsi="Helvetica Neue"/>
              </w:rPr>
              <w:t>4.41</w:t>
            </w:r>
          </w:p>
        </w:tc>
        <w:tc>
          <w:tcPr>
            <w:tcW w:w="2430" w:type="dxa"/>
          </w:tcPr>
          <w:p w:rsidR="007A3EF9" w:rsidRPr="00662FD7" w:rsidRDefault="003026FB" w:rsidP="003026FB">
            <w:pPr>
              <w:spacing w:after="0"/>
              <w:rPr>
                <w:rFonts w:ascii="Helvetica Neue" w:hAnsi="Helvetica Neue"/>
                <w:i/>
              </w:rPr>
            </w:pPr>
            <w:r>
              <w:rPr>
                <w:rFonts w:ascii="Helvetica Neue" w:hAnsi="Helvetica Neue"/>
                <w:i/>
              </w:rPr>
              <w:t xml:space="preserve">Box stating text “Inject meloxicam and cefazolin daily thereafter” </w:t>
            </w:r>
          </w:p>
        </w:tc>
        <w:tc>
          <w:tcPr>
            <w:tcW w:w="1260" w:type="dxa"/>
            <w:shd w:val="clear" w:color="auto" w:fill="auto"/>
          </w:tcPr>
          <w:p w:rsidR="007A3EF9" w:rsidRPr="00006387" w:rsidRDefault="003026FB" w:rsidP="00A3000D">
            <w:pPr>
              <w:spacing w:after="0"/>
              <w:rPr>
                <w:rFonts w:ascii="Helvetica Neue" w:hAnsi="Helvetica Neue"/>
              </w:rPr>
            </w:pPr>
            <w:r>
              <w:rPr>
                <w:rFonts w:ascii="Helvetica Neue" w:hAnsi="Helvetica Neue"/>
              </w:rPr>
              <w:t>5.1.1</w:t>
            </w:r>
          </w:p>
        </w:tc>
        <w:tc>
          <w:tcPr>
            <w:tcW w:w="4860" w:type="dxa"/>
            <w:shd w:val="clear" w:color="auto" w:fill="auto"/>
          </w:tcPr>
          <w:p w:rsidR="007A3EF9" w:rsidRPr="00662FD7" w:rsidRDefault="003026FB" w:rsidP="00A3000D">
            <w:pPr>
              <w:spacing w:after="0"/>
              <w:rPr>
                <w:rFonts w:ascii="Helvetica Neue" w:hAnsi="Helvetica Neue"/>
                <w:b/>
              </w:rPr>
            </w:pPr>
            <w:r>
              <w:rPr>
                <w:rFonts w:ascii="Helvetica Neue" w:hAnsi="Helvetica Neue"/>
                <w:b/>
              </w:rPr>
              <w:t>Box of same text should appear at 4.48</w:t>
            </w:r>
            <w:r w:rsidR="00D14938">
              <w:rPr>
                <w:rFonts w:ascii="Helvetica Neue" w:hAnsi="Helvetica Neue"/>
                <w:b/>
              </w:rPr>
              <w:t xml:space="preserve"> min</w:t>
            </w:r>
            <w:r>
              <w:rPr>
                <w:rFonts w:ascii="Helvetica Neue" w:hAnsi="Helvetica Neue"/>
                <w:b/>
              </w:rPr>
              <w:t xml:space="preserve"> time </w:t>
            </w:r>
            <w:r w:rsidR="00D14938">
              <w:rPr>
                <w:rFonts w:ascii="Helvetica Neue" w:hAnsi="Helvetica Neue"/>
                <w:b/>
              </w:rPr>
              <w:t>frame for 1-2 seconds.</w:t>
            </w:r>
            <w:r>
              <w:rPr>
                <w:rFonts w:ascii="Helvetica Neue" w:hAnsi="Helvetica Neue"/>
                <w:b/>
              </w:rPr>
              <w:t xml:space="preserve"> </w:t>
            </w:r>
          </w:p>
        </w:tc>
      </w:tr>
      <w:tr w:rsidR="003026FB" w:rsidRPr="00006387" w:rsidTr="00C456BB">
        <w:tc>
          <w:tcPr>
            <w:tcW w:w="1080" w:type="dxa"/>
          </w:tcPr>
          <w:p w:rsidR="003026FB" w:rsidRPr="00006387" w:rsidRDefault="003026FB" w:rsidP="005A475D">
            <w:pPr>
              <w:spacing w:after="0"/>
              <w:rPr>
                <w:rFonts w:ascii="Helvetica Neue" w:hAnsi="Helvetica Neue"/>
              </w:rPr>
            </w:pPr>
            <w:r w:rsidRPr="00006387">
              <w:rPr>
                <w:rFonts w:ascii="Helvetica Neue" w:hAnsi="Helvetica Neue"/>
              </w:rPr>
              <w:t>8.</w:t>
            </w:r>
          </w:p>
        </w:tc>
        <w:tc>
          <w:tcPr>
            <w:tcW w:w="810" w:type="dxa"/>
          </w:tcPr>
          <w:p w:rsidR="003026FB" w:rsidRPr="00006387" w:rsidRDefault="003026FB" w:rsidP="00FA2E57">
            <w:pPr>
              <w:spacing w:after="0"/>
              <w:rPr>
                <w:rFonts w:ascii="Helvetica Neue" w:hAnsi="Helvetica Neue"/>
              </w:rPr>
            </w:pPr>
            <w:r>
              <w:rPr>
                <w:rFonts w:ascii="Helvetica Neue" w:hAnsi="Helvetica Neue"/>
              </w:rPr>
              <w:t>5.28</w:t>
            </w:r>
          </w:p>
        </w:tc>
        <w:tc>
          <w:tcPr>
            <w:tcW w:w="2430" w:type="dxa"/>
          </w:tcPr>
          <w:p w:rsidR="003026FB" w:rsidRPr="00662FD7" w:rsidRDefault="003026FB" w:rsidP="00FA2E57">
            <w:pPr>
              <w:spacing w:after="0"/>
              <w:rPr>
                <w:rFonts w:ascii="Helvetica Neue" w:hAnsi="Helvetica Neue"/>
                <w:i/>
              </w:rPr>
            </w:pPr>
            <w:r w:rsidRPr="00662FD7">
              <w:rPr>
                <w:rFonts w:ascii="Helvetica Neue" w:hAnsi="Helvetica Neue"/>
                <w:i/>
              </w:rPr>
              <w:t>“This image depicts the disappearance of the epidermis, in a sham-SCI animal by day 3 of post magnet removal. Arrows indicate the epidermal wound edges, located where the epithelial lining thins out.”</w:t>
            </w:r>
          </w:p>
        </w:tc>
        <w:tc>
          <w:tcPr>
            <w:tcW w:w="1260" w:type="dxa"/>
            <w:shd w:val="clear" w:color="auto" w:fill="auto"/>
          </w:tcPr>
          <w:p w:rsidR="003026FB" w:rsidRPr="00006387" w:rsidRDefault="003026FB" w:rsidP="00FA2E57">
            <w:pPr>
              <w:spacing w:after="0"/>
              <w:rPr>
                <w:rFonts w:ascii="Helvetica Neue" w:hAnsi="Helvetica Neue"/>
              </w:rPr>
            </w:pPr>
            <w:r>
              <w:rPr>
                <w:rFonts w:ascii="Helvetica Neue" w:hAnsi="Helvetica Neue"/>
              </w:rPr>
              <w:t>6.1</w:t>
            </w:r>
          </w:p>
        </w:tc>
        <w:tc>
          <w:tcPr>
            <w:tcW w:w="4860" w:type="dxa"/>
            <w:shd w:val="clear" w:color="auto" w:fill="auto"/>
          </w:tcPr>
          <w:p w:rsidR="003026FB" w:rsidRPr="00662FD7" w:rsidRDefault="003026FB" w:rsidP="00D14938">
            <w:pPr>
              <w:spacing w:after="0"/>
              <w:rPr>
                <w:rFonts w:ascii="Helvetica Neue" w:hAnsi="Helvetica Neue"/>
                <w:b/>
              </w:rPr>
            </w:pPr>
            <w:r>
              <w:rPr>
                <w:rFonts w:ascii="Helvetica Neue" w:hAnsi="Helvetica Neue"/>
                <w:b/>
                <w:i/>
              </w:rPr>
              <w:t xml:space="preserve">Change voice to </w:t>
            </w:r>
            <w:r w:rsidRPr="00662FD7">
              <w:rPr>
                <w:rFonts w:ascii="Helvetica Neue" w:hAnsi="Helvetica Neue"/>
                <w:b/>
                <w:i/>
              </w:rPr>
              <w:t>“This image depicts the disappearance of the epidermis, in a control animal by day 3 of post magnet removal. Arrows indicate the epidermal wound edges, located where the epithelial lining thins out.”</w:t>
            </w:r>
          </w:p>
        </w:tc>
      </w:tr>
      <w:tr w:rsidR="003026FB" w:rsidRPr="00006387" w:rsidTr="00C456BB">
        <w:tc>
          <w:tcPr>
            <w:tcW w:w="1080" w:type="dxa"/>
          </w:tcPr>
          <w:p w:rsidR="003026FB" w:rsidRPr="00006387" w:rsidRDefault="003026FB" w:rsidP="005A475D">
            <w:pPr>
              <w:spacing w:after="0"/>
              <w:rPr>
                <w:rFonts w:ascii="Helvetica Neue" w:hAnsi="Helvetica Neue"/>
              </w:rPr>
            </w:pPr>
            <w:r w:rsidRPr="00006387">
              <w:rPr>
                <w:rFonts w:ascii="Helvetica Neue" w:hAnsi="Helvetica Neue"/>
              </w:rPr>
              <w:t>9.</w:t>
            </w:r>
          </w:p>
        </w:tc>
        <w:tc>
          <w:tcPr>
            <w:tcW w:w="810" w:type="dxa"/>
          </w:tcPr>
          <w:p w:rsidR="003026FB" w:rsidRPr="00006387" w:rsidRDefault="003026FB" w:rsidP="005A475D">
            <w:pPr>
              <w:spacing w:after="0"/>
              <w:rPr>
                <w:rFonts w:ascii="Helvetica Neue" w:hAnsi="Helvetica Neue"/>
              </w:rPr>
            </w:pPr>
            <w:r>
              <w:rPr>
                <w:rFonts w:ascii="Helvetica Neue" w:hAnsi="Helvetica Neue"/>
              </w:rPr>
              <w:t>5.58</w:t>
            </w:r>
          </w:p>
        </w:tc>
        <w:tc>
          <w:tcPr>
            <w:tcW w:w="2430" w:type="dxa"/>
          </w:tcPr>
          <w:p w:rsidR="003026FB" w:rsidRPr="00066EED" w:rsidRDefault="004F0060" w:rsidP="005A475D">
            <w:pPr>
              <w:spacing w:after="0"/>
              <w:rPr>
                <w:rFonts w:ascii="Helvetica Neue" w:hAnsi="Helvetica Neue"/>
                <w:i/>
              </w:rPr>
            </w:pPr>
            <w:r w:rsidRPr="00066EED">
              <w:rPr>
                <w:rFonts w:ascii="Helvetica Neue" w:hAnsi="Helvetica Neue"/>
                <w:i/>
              </w:rPr>
              <w:t>Insert figure 3b here</w:t>
            </w:r>
          </w:p>
          <w:p w:rsidR="004F0060" w:rsidRPr="00006387" w:rsidRDefault="00D14938" w:rsidP="005A475D">
            <w:pPr>
              <w:spacing w:after="0"/>
              <w:rPr>
                <w:rFonts w:ascii="Helvetica Neue" w:hAnsi="Helvetica Neue"/>
              </w:rPr>
            </w:pPr>
            <w:proofErr w:type="gramStart"/>
            <w:r w:rsidRPr="00066EED">
              <w:rPr>
                <w:rFonts w:ascii="Helvetica Neue" w:hAnsi="Helvetica Neue"/>
                <w:i/>
              </w:rPr>
              <w:t>a</w:t>
            </w:r>
            <w:r w:rsidR="004F0060" w:rsidRPr="00066EED">
              <w:rPr>
                <w:rFonts w:ascii="Helvetica Neue" w:hAnsi="Helvetica Neue"/>
                <w:i/>
              </w:rPr>
              <w:t>nd</w:t>
            </w:r>
            <w:proofErr w:type="gramEnd"/>
            <w:r w:rsidR="004F0060" w:rsidRPr="00066EED">
              <w:rPr>
                <w:rFonts w:ascii="Helvetica Neue" w:hAnsi="Helvetica Neue"/>
                <w:i/>
              </w:rPr>
              <w:t xml:space="preserve"> </w:t>
            </w:r>
            <w:r w:rsidRPr="00066EED">
              <w:rPr>
                <w:rFonts w:ascii="Helvetica Neue" w:hAnsi="Helvetica Neue"/>
                <w:i/>
              </w:rPr>
              <w:t xml:space="preserve">then </w:t>
            </w:r>
            <w:r w:rsidR="004F0060" w:rsidRPr="00066EED">
              <w:rPr>
                <w:rFonts w:ascii="Helvetica Neue" w:hAnsi="Helvetica Neue"/>
                <w:i/>
              </w:rPr>
              <w:t>move the 6.4 after this.</w:t>
            </w:r>
          </w:p>
        </w:tc>
        <w:tc>
          <w:tcPr>
            <w:tcW w:w="1260" w:type="dxa"/>
            <w:shd w:val="clear" w:color="auto" w:fill="auto"/>
          </w:tcPr>
          <w:p w:rsidR="003026FB" w:rsidRPr="00006387" w:rsidRDefault="004F0060" w:rsidP="005A475D">
            <w:pPr>
              <w:spacing w:after="0"/>
              <w:rPr>
                <w:rFonts w:ascii="Helvetica Neue" w:hAnsi="Helvetica Neue"/>
              </w:rPr>
            </w:pPr>
            <w:r>
              <w:rPr>
                <w:rFonts w:ascii="Helvetica Neue" w:hAnsi="Helvetica Neue"/>
              </w:rPr>
              <w:t>6.4</w:t>
            </w:r>
          </w:p>
        </w:tc>
        <w:tc>
          <w:tcPr>
            <w:tcW w:w="4860" w:type="dxa"/>
            <w:shd w:val="clear" w:color="auto" w:fill="auto"/>
          </w:tcPr>
          <w:p w:rsidR="003026FB" w:rsidRPr="00006387" w:rsidRDefault="004F0060" w:rsidP="00D14938">
            <w:pPr>
              <w:spacing w:after="0"/>
              <w:rPr>
                <w:rFonts w:ascii="Helvetica Neue" w:hAnsi="Helvetica Neue"/>
              </w:rPr>
            </w:pPr>
            <w:r>
              <w:rPr>
                <w:rFonts w:ascii="Helvetica Neue" w:hAnsi="Helvetica Neue"/>
              </w:rPr>
              <w:t>Voice text “</w:t>
            </w:r>
            <w:r w:rsidRPr="00066EED">
              <w:rPr>
                <w:rFonts w:ascii="Helvetica Neue" w:hAnsi="Helvetica Neue"/>
                <w:b/>
              </w:rPr>
              <w:t xml:space="preserve">Figure </w:t>
            </w:r>
            <w:r w:rsidRPr="00066EED">
              <w:rPr>
                <w:rFonts w:ascii="Arial" w:hAnsi="Arial" w:cs="Arial"/>
                <w:b/>
                <w:color w:val="292B31"/>
                <w:shd w:val="clear" w:color="auto" w:fill="FFFFFF"/>
              </w:rPr>
              <w:t>depicts the slower wound healing</w:t>
            </w:r>
            <w:r w:rsidR="00D14938" w:rsidRPr="00066EED">
              <w:rPr>
                <w:rFonts w:ascii="Arial" w:hAnsi="Arial" w:cs="Arial"/>
                <w:b/>
                <w:color w:val="292B31"/>
                <w:shd w:val="clear" w:color="auto" w:fill="FFFFFF"/>
              </w:rPr>
              <w:t xml:space="preserve"> and </w:t>
            </w:r>
            <w:r w:rsidRPr="00066EED">
              <w:rPr>
                <w:rFonts w:ascii="Arial" w:hAnsi="Arial" w:cs="Arial"/>
                <w:b/>
                <w:color w:val="292B31"/>
                <w:shd w:val="clear" w:color="auto" w:fill="FFFFFF"/>
              </w:rPr>
              <w:t xml:space="preserve">closure in the SCI mice as compared to </w:t>
            </w:r>
            <w:r w:rsidR="00D14938" w:rsidRPr="00066EED">
              <w:rPr>
                <w:rFonts w:ascii="Arial" w:hAnsi="Arial" w:cs="Arial"/>
                <w:b/>
                <w:color w:val="292B31"/>
                <w:shd w:val="clear" w:color="auto" w:fill="FFFFFF"/>
              </w:rPr>
              <w:t xml:space="preserve">the </w:t>
            </w:r>
            <w:r w:rsidRPr="00066EED">
              <w:rPr>
                <w:rFonts w:ascii="Arial" w:hAnsi="Arial" w:cs="Arial"/>
                <w:b/>
                <w:color w:val="292B31"/>
                <w:shd w:val="clear" w:color="auto" w:fill="FFFFFF"/>
              </w:rPr>
              <w:t>control mice.”</w:t>
            </w:r>
          </w:p>
        </w:tc>
      </w:tr>
      <w:tr w:rsidR="00066EED" w:rsidRPr="00006387" w:rsidTr="00C456BB">
        <w:tc>
          <w:tcPr>
            <w:tcW w:w="1080" w:type="dxa"/>
          </w:tcPr>
          <w:p w:rsidR="00066EED" w:rsidRPr="00006387" w:rsidRDefault="00066EED" w:rsidP="005A475D">
            <w:pPr>
              <w:spacing w:after="0"/>
              <w:rPr>
                <w:rFonts w:ascii="Helvetica Neue" w:hAnsi="Helvetica Neue"/>
              </w:rPr>
            </w:pPr>
            <w:r w:rsidRPr="00006387">
              <w:rPr>
                <w:rFonts w:ascii="Helvetica Neue" w:hAnsi="Helvetica Neue"/>
              </w:rPr>
              <w:t>10.</w:t>
            </w:r>
          </w:p>
        </w:tc>
        <w:tc>
          <w:tcPr>
            <w:tcW w:w="810" w:type="dxa"/>
          </w:tcPr>
          <w:p w:rsidR="00066EED" w:rsidRPr="00006387" w:rsidRDefault="00066EED" w:rsidP="005A475D">
            <w:pPr>
              <w:spacing w:after="0"/>
              <w:rPr>
                <w:rFonts w:ascii="Helvetica Neue" w:hAnsi="Helvetica Neue"/>
              </w:rPr>
            </w:pPr>
            <w:r>
              <w:rPr>
                <w:rFonts w:ascii="Helvetica Neue" w:hAnsi="Helvetica Neue"/>
              </w:rPr>
              <w:t>6.06</w:t>
            </w:r>
          </w:p>
        </w:tc>
        <w:tc>
          <w:tcPr>
            <w:tcW w:w="2430" w:type="dxa"/>
          </w:tcPr>
          <w:p w:rsidR="00066EED" w:rsidRPr="00066EED" w:rsidRDefault="00066EED" w:rsidP="00422741">
            <w:pPr>
              <w:rPr>
                <w:rFonts w:ascii="Helvetica Neue" w:hAnsi="Helvetica Neue"/>
                <w:i/>
              </w:rPr>
            </w:pPr>
            <w:r w:rsidRPr="00066EED">
              <w:rPr>
                <w:rFonts w:ascii="Helvetica Neue" w:hAnsi="Helvetica Neue"/>
                <w:i/>
              </w:rPr>
              <w:t xml:space="preserve">Immunostaining for Ki67, a marker of proliferating cells indicated by the red arrows revealed slower wound healing in the SCI group.   </w:t>
            </w:r>
          </w:p>
        </w:tc>
        <w:tc>
          <w:tcPr>
            <w:tcW w:w="1260" w:type="dxa"/>
            <w:shd w:val="clear" w:color="auto" w:fill="auto"/>
          </w:tcPr>
          <w:p w:rsidR="00066EED" w:rsidRPr="00006387" w:rsidRDefault="00066EED" w:rsidP="00422741">
            <w:pPr>
              <w:rPr>
                <w:rFonts w:ascii="Helvetica Neue" w:hAnsi="Helvetica Neue"/>
              </w:rPr>
            </w:pPr>
            <w:r>
              <w:rPr>
                <w:rFonts w:ascii="Helvetica Neue" w:hAnsi="Helvetica Neue"/>
              </w:rPr>
              <w:t>6.4</w:t>
            </w:r>
          </w:p>
        </w:tc>
        <w:tc>
          <w:tcPr>
            <w:tcW w:w="4860" w:type="dxa"/>
            <w:shd w:val="clear" w:color="auto" w:fill="auto"/>
          </w:tcPr>
          <w:p w:rsidR="00066EED" w:rsidRPr="00006387" w:rsidRDefault="00066EED" w:rsidP="005A475D">
            <w:pPr>
              <w:spacing w:after="0"/>
              <w:rPr>
                <w:rFonts w:ascii="Helvetica Neue" w:hAnsi="Helvetica Neue"/>
              </w:rPr>
            </w:pPr>
            <w:r w:rsidRPr="00066EED">
              <w:rPr>
                <w:rFonts w:ascii="Helvetica Neue" w:hAnsi="Helvetica Neue"/>
                <w:i/>
              </w:rPr>
              <w:t xml:space="preserve">Immunostaining for Ki67, a marker of proliferating cells indicated by the red arrows revealed </w:t>
            </w:r>
            <w:r w:rsidRPr="00066EED">
              <w:rPr>
                <w:rFonts w:ascii="Helvetica Neue" w:hAnsi="Helvetica Neue"/>
                <w:b/>
                <w:i/>
              </w:rPr>
              <w:t>less proliferation</w:t>
            </w:r>
            <w:r>
              <w:rPr>
                <w:rFonts w:ascii="Helvetica Neue" w:hAnsi="Helvetica Neue"/>
                <w:i/>
              </w:rPr>
              <w:t xml:space="preserve"> </w:t>
            </w:r>
            <w:r w:rsidRPr="00066EED">
              <w:rPr>
                <w:rFonts w:ascii="Helvetica Neue" w:hAnsi="Helvetica Neue"/>
                <w:i/>
              </w:rPr>
              <w:t xml:space="preserve">in the SCI group.   </w:t>
            </w:r>
          </w:p>
        </w:tc>
      </w:tr>
      <w:tr w:rsidR="00066EED" w:rsidRPr="00006387" w:rsidTr="00C456BB">
        <w:tc>
          <w:tcPr>
            <w:tcW w:w="1080" w:type="dxa"/>
          </w:tcPr>
          <w:p w:rsidR="00066EED" w:rsidRPr="00006387" w:rsidRDefault="00066EED" w:rsidP="005A475D">
            <w:pPr>
              <w:spacing w:after="0"/>
              <w:rPr>
                <w:rFonts w:ascii="Helvetica Neue" w:hAnsi="Helvetica Neue"/>
              </w:rPr>
            </w:pPr>
            <w:r w:rsidRPr="00006387">
              <w:rPr>
                <w:rFonts w:ascii="Helvetica Neue" w:hAnsi="Helvetica Neue"/>
              </w:rPr>
              <w:t>11.</w:t>
            </w:r>
          </w:p>
        </w:tc>
        <w:tc>
          <w:tcPr>
            <w:tcW w:w="810" w:type="dxa"/>
          </w:tcPr>
          <w:p w:rsidR="00066EED" w:rsidRPr="00006387" w:rsidRDefault="00066EED" w:rsidP="005A475D">
            <w:pPr>
              <w:spacing w:after="0"/>
              <w:rPr>
                <w:rFonts w:ascii="Helvetica Neue" w:hAnsi="Helvetica Neue"/>
              </w:rPr>
            </w:pPr>
          </w:p>
        </w:tc>
        <w:tc>
          <w:tcPr>
            <w:tcW w:w="2430" w:type="dxa"/>
          </w:tcPr>
          <w:p w:rsidR="00066EED" w:rsidRPr="00006387" w:rsidRDefault="00066EED" w:rsidP="005A475D">
            <w:pPr>
              <w:spacing w:after="0"/>
              <w:rPr>
                <w:rFonts w:ascii="Helvetica Neue" w:hAnsi="Helvetica Neue"/>
              </w:rPr>
            </w:pPr>
          </w:p>
        </w:tc>
        <w:tc>
          <w:tcPr>
            <w:tcW w:w="1260" w:type="dxa"/>
            <w:shd w:val="clear" w:color="auto" w:fill="auto"/>
          </w:tcPr>
          <w:p w:rsidR="00066EED" w:rsidRPr="00006387" w:rsidRDefault="00066EED" w:rsidP="005A475D">
            <w:pPr>
              <w:spacing w:after="0"/>
              <w:rPr>
                <w:rFonts w:ascii="Helvetica Neue" w:hAnsi="Helvetica Neue"/>
              </w:rPr>
            </w:pPr>
          </w:p>
        </w:tc>
        <w:tc>
          <w:tcPr>
            <w:tcW w:w="4860" w:type="dxa"/>
            <w:shd w:val="clear" w:color="auto" w:fill="auto"/>
          </w:tcPr>
          <w:p w:rsidR="00066EED" w:rsidRPr="00006387" w:rsidRDefault="00066EED" w:rsidP="005A475D">
            <w:pPr>
              <w:spacing w:after="0"/>
              <w:rPr>
                <w:rFonts w:ascii="Helvetica Neue" w:hAnsi="Helvetica Neue"/>
              </w:rPr>
            </w:pPr>
          </w:p>
        </w:tc>
      </w:tr>
      <w:tr w:rsidR="00066EED" w:rsidRPr="00006387" w:rsidTr="00C456BB">
        <w:tc>
          <w:tcPr>
            <w:tcW w:w="1080" w:type="dxa"/>
          </w:tcPr>
          <w:p w:rsidR="00066EED" w:rsidRPr="00006387" w:rsidRDefault="00066EED" w:rsidP="005A475D">
            <w:pPr>
              <w:spacing w:after="0"/>
              <w:rPr>
                <w:rFonts w:ascii="Helvetica Neue" w:hAnsi="Helvetica Neue"/>
              </w:rPr>
            </w:pPr>
            <w:r w:rsidRPr="00006387">
              <w:rPr>
                <w:rFonts w:ascii="Helvetica Neue" w:hAnsi="Helvetica Neue"/>
              </w:rPr>
              <w:t>12.</w:t>
            </w:r>
          </w:p>
        </w:tc>
        <w:tc>
          <w:tcPr>
            <w:tcW w:w="810" w:type="dxa"/>
          </w:tcPr>
          <w:p w:rsidR="00066EED" w:rsidRPr="00006387" w:rsidRDefault="00066EED" w:rsidP="005A475D">
            <w:pPr>
              <w:spacing w:after="0"/>
              <w:rPr>
                <w:rFonts w:ascii="Helvetica Neue" w:hAnsi="Helvetica Neue"/>
              </w:rPr>
            </w:pPr>
          </w:p>
        </w:tc>
        <w:tc>
          <w:tcPr>
            <w:tcW w:w="2430" w:type="dxa"/>
          </w:tcPr>
          <w:p w:rsidR="00066EED" w:rsidRPr="00006387" w:rsidRDefault="00066EED" w:rsidP="005A475D">
            <w:pPr>
              <w:spacing w:after="0"/>
              <w:rPr>
                <w:rFonts w:ascii="Helvetica Neue" w:hAnsi="Helvetica Neue"/>
              </w:rPr>
            </w:pPr>
          </w:p>
        </w:tc>
        <w:tc>
          <w:tcPr>
            <w:tcW w:w="1260" w:type="dxa"/>
            <w:shd w:val="clear" w:color="auto" w:fill="auto"/>
          </w:tcPr>
          <w:p w:rsidR="00066EED" w:rsidRPr="00006387" w:rsidRDefault="00066EED" w:rsidP="005A475D">
            <w:pPr>
              <w:spacing w:after="0"/>
              <w:rPr>
                <w:rFonts w:ascii="Helvetica Neue" w:hAnsi="Helvetica Neue"/>
              </w:rPr>
            </w:pPr>
          </w:p>
        </w:tc>
        <w:tc>
          <w:tcPr>
            <w:tcW w:w="4860" w:type="dxa"/>
            <w:shd w:val="clear" w:color="auto" w:fill="auto"/>
          </w:tcPr>
          <w:p w:rsidR="00066EED" w:rsidRPr="00006387" w:rsidRDefault="00066EED" w:rsidP="005A475D">
            <w:pPr>
              <w:spacing w:after="0"/>
              <w:rPr>
                <w:rFonts w:ascii="Helvetica Neue" w:hAnsi="Helvetica Neue"/>
              </w:rPr>
            </w:pPr>
          </w:p>
        </w:tc>
      </w:tr>
      <w:tr w:rsidR="00066EED" w:rsidRPr="00006387" w:rsidTr="00C456BB">
        <w:tc>
          <w:tcPr>
            <w:tcW w:w="1080" w:type="dxa"/>
          </w:tcPr>
          <w:p w:rsidR="00066EED" w:rsidRPr="00006387" w:rsidRDefault="00066EED" w:rsidP="005A475D">
            <w:pPr>
              <w:spacing w:after="0"/>
              <w:rPr>
                <w:rFonts w:ascii="Helvetica Neue" w:hAnsi="Helvetica Neue"/>
              </w:rPr>
            </w:pPr>
            <w:r w:rsidRPr="00006387">
              <w:rPr>
                <w:rFonts w:ascii="Helvetica Neue" w:hAnsi="Helvetica Neue"/>
              </w:rPr>
              <w:t>13.</w:t>
            </w:r>
          </w:p>
        </w:tc>
        <w:tc>
          <w:tcPr>
            <w:tcW w:w="810" w:type="dxa"/>
          </w:tcPr>
          <w:p w:rsidR="00066EED" w:rsidRPr="00006387" w:rsidRDefault="00066EED" w:rsidP="005A475D">
            <w:pPr>
              <w:spacing w:after="0"/>
              <w:rPr>
                <w:rFonts w:ascii="Helvetica Neue" w:hAnsi="Helvetica Neue"/>
              </w:rPr>
            </w:pPr>
          </w:p>
        </w:tc>
        <w:tc>
          <w:tcPr>
            <w:tcW w:w="2430" w:type="dxa"/>
          </w:tcPr>
          <w:p w:rsidR="00066EED" w:rsidRPr="00006387" w:rsidRDefault="00066EED" w:rsidP="005A475D">
            <w:pPr>
              <w:spacing w:after="0"/>
              <w:rPr>
                <w:rFonts w:ascii="Helvetica Neue" w:hAnsi="Helvetica Neue"/>
              </w:rPr>
            </w:pPr>
          </w:p>
        </w:tc>
        <w:tc>
          <w:tcPr>
            <w:tcW w:w="1260" w:type="dxa"/>
            <w:shd w:val="clear" w:color="auto" w:fill="auto"/>
          </w:tcPr>
          <w:p w:rsidR="00066EED" w:rsidRPr="00006387" w:rsidRDefault="00066EED" w:rsidP="005A475D">
            <w:pPr>
              <w:spacing w:after="0"/>
              <w:rPr>
                <w:rFonts w:ascii="Helvetica Neue" w:hAnsi="Helvetica Neue"/>
              </w:rPr>
            </w:pPr>
          </w:p>
        </w:tc>
        <w:tc>
          <w:tcPr>
            <w:tcW w:w="4860" w:type="dxa"/>
            <w:shd w:val="clear" w:color="auto" w:fill="auto"/>
          </w:tcPr>
          <w:p w:rsidR="00066EED" w:rsidRPr="00006387" w:rsidRDefault="00066EED" w:rsidP="005A475D">
            <w:pPr>
              <w:spacing w:after="0"/>
              <w:rPr>
                <w:rFonts w:ascii="Helvetica Neue" w:hAnsi="Helvetica Neue"/>
              </w:rPr>
            </w:pPr>
          </w:p>
        </w:tc>
      </w:tr>
      <w:tr w:rsidR="00066EED" w:rsidRPr="00006387" w:rsidTr="00C456BB">
        <w:tc>
          <w:tcPr>
            <w:tcW w:w="1080" w:type="dxa"/>
          </w:tcPr>
          <w:p w:rsidR="00066EED" w:rsidRPr="00006387" w:rsidRDefault="00066EED" w:rsidP="005A475D">
            <w:pPr>
              <w:spacing w:after="0"/>
              <w:rPr>
                <w:rFonts w:ascii="Helvetica Neue" w:hAnsi="Helvetica Neue"/>
              </w:rPr>
            </w:pPr>
            <w:r w:rsidRPr="00006387">
              <w:rPr>
                <w:rFonts w:ascii="Helvetica Neue" w:hAnsi="Helvetica Neue"/>
              </w:rPr>
              <w:t>14.</w:t>
            </w:r>
          </w:p>
        </w:tc>
        <w:tc>
          <w:tcPr>
            <w:tcW w:w="810" w:type="dxa"/>
          </w:tcPr>
          <w:p w:rsidR="00066EED" w:rsidRPr="00006387" w:rsidRDefault="00066EED" w:rsidP="005A475D">
            <w:pPr>
              <w:spacing w:after="0"/>
              <w:rPr>
                <w:rFonts w:ascii="Helvetica Neue" w:hAnsi="Helvetica Neue"/>
              </w:rPr>
            </w:pPr>
          </w:p>
        </w:tc>
        <w:tc>
          <w:tcPr>
            <w:tcW w:w="2430" w:type="dxa"/>
          </w:tcPr>
          <w:p w:rsidR="00066EED" w:rsidRPr="00006387" w:rsidRDefault="00066EED" w:rsidP="005A475D">
            <w:pPr>
              <w:spacing w:after="0"/>
              <w:rPr>
                <w:rFonts w:ascii="Helvetica Neue" w:hAnsi="Helvetica Neue"/>
              </w:rPr>
            </w:pPr>
          </w:p>
        </w:tc>
        <w:tc>
          <w:tcPr>
            <w:tcW w:w="1260" w:type="dxa"/>
            <w:shd w:val="clear" w:color="auto" w:fill="auto"/>
          </w:tcPr>
          <w:p w:rsidR="00066EED" w:rsidRPr="00006387" w:rsidRDefault="00066EED" w:rsidP="005A475D">
            <w:pPr>
              <w:spacing w:after="0"/>
              <w:rPr>
                <w:rFonts w:ascii="Helvetica Neue" w:hAnsi="Helvetica Neue"/>
              </w:rPr>
            </w:pPr>
          </w:p>
        </w:tc>
        <w:tc>
          <w:tcPr>
            <w:tcW w:w="4860" w:type="dxa"/>
            <w:shd w:val="clear" w:color="auto" w:fill="auto"/>
          </w:tcPr>
          <w:p w:rsidR="00066EED" w:rsidRPr="00006387" w:rsidRDefault="00066EED" w:rsidP="005A475D">
            <w:pPr>
              <w:spacing w:after="0"/>
              <w:rPr>
                <w:rFonts w:ascii="Helvetica Neue" w:hAnsi="Helvetica Neue"/>
              </w:rPr>
            </w:pPr>
          </w:p>
        </w:tc>
      </w:tr>
      <w:tr w:rsidR="00066EED" w:rsidRPr="00006387" w:rsidTr="00C456BB">
        <w:tc>
          <w:tcPr>
            <w:tcW w:w="1080" w:type="dxa"/>
          </w:tcPr>
          <w:p w:rsidR="00066EED" w:rsidRPr="00006387" w:rsidRDefault="00066EED" w:rsidP="005A475D">
            <w:pPr>
              <w:spacing w:after="0"/>
              <w:rPr>
                <w:rFonts w:ascii="Helvetica Neue" w:hAnsi="Helvetica Neue"/>
              </w:rPr>
            </w:pPr>
            <w:r w:rsidRPr="00006387">
              <w:rPr>
                <w:rFonts w:ascii="Helvetica Neue" w:hAnsi="Helvetica Neue"/>
              </w:rPr>
              <w:t>15.</w:t>
            </w:r>
          </w:p>
        </w:tc>
        <w:tc>
          <w:tcPr>
            <w:tcW w:w="810" w:type="dxa"/>
          </w:tcPr>
          <w:p w:rsidR="00066EED" w:rsidRPr="00006387" w:rsidRDefault="00066EED" w:rsidP="005A475D">
            <w:pPr>
              <w:spacing w:after="0"/>
              <w:rPr>
                <w:rFonts w:ascii="Helvetica Neue" w:hAnsi="Helvetica Neue"/>
              </w:rPr>
            </w:pPr>
          </w:p>
        </w:tc>
        <w:tc>
          <w:tcPr>
            <w:tcW w:w="2430" w:type="dxa"/>
          </w:tcPr>
          <w:p w:rsidR="00066EED" w:rsidRPr="00006387" w:rsidRDefault="00066EED" w:rsidP="005A475D">
            <w:pPr>
              <w:spacing w:after="0"/>
              <w:rPr>
                <w:rFonts w:ascii="Helvetica Neue" w:hAnsi="Helvetica Neue"/>
              </w:rPr>
            </w:pPr>
          </w:p>
        </w:tc>
        <w:tc>
          <w:tcPr>
            <w:tcW w:w="1260" w:type="dxa"/>
            <w:shd w:val="clear" w:color="auto" w:fill="auto"/>
          </w:tcPr>
          <w:p w:rsidR="00066EED" w:rsidRPr="00006387" w:rsidRDefault="00066EED" w:rsidP="005A475D">
            <w:pPr>
              <w:spacing w:after="0"/>
              <w:rPr>
                <w:rFonts w:ascii="Helvetica Neue" w:hAnsi="Helvetica Neue"/>
              </w:rPr>
            </w:pPr>
          </w:p>
        </w:tc>
        <w:tc>
          <w:tcPr>
            <w:tcW w:w="4860" w:type="dxa"/>
            <w:shd w:val="clear" w:color="auto" w:fill="auto"/>
          </w:tcPr>
          <w:p w:rsidR="00066EED" w:rsidRPr="00006387" w:rsidRDefault="00066EED" w:rsidP="005A475D">
            <w:pPr>
              <w:spacing w:after="0"/>
              <w:rPr>
                <w:rFonts w:ascii="Helvetica Neue" w:hAnsi="Helvetica Neue"/>
              </w:rPr>
            </w:pPr>
          </w:p>
        </w:tc>
      </w:tr>
      <w:tr w:rsidR="00066EED" w:rsidRPr="00006387" w:rsidTr="00C456BB">
        <w:tc>
          <w:tcPr>
            <w:tcW w:w="1080" w:type="dxa"/>
          </w:tcPr>
          <w:p w:rsidR="00066EED" w:rsidRPr="00006387" w:rsidRDefault="00066EED" w:rsidP="005A475D">
            <w:pPr>
              <w:spacing w:after="0"/>
              <w:rPr>
                <w:rFonts w:ascii="Helvetica Neue" w:hAnsi="Helvetica Neue"/>
              </w:rPr>
            </w:pPr>
            <w:r w:rsidRPr="00006387">
              <w:rPr>
                <w:rFonts w:ascii="Helvetica Neue" w:hAnsi="Helvetica Neue"/>
              </w:rPr>
              <w:t>16.</w:t>
            </w:r>
          </w:p>
        </w:tc>
        <w:tc>
          <w:tcPr>
            <w:tcW w:w="810" w:type="dxa"/>
          </w:tcPr>
          <w:p w:rsidR="00066EED" w:rsidRPr="00006387" w:rsidRDefault="00066EED" w:rsidP="005A475D">
            <w:pPr>
              <w:spacing w:after="0"/>
              <w:rPr>
                <w:rFonts w:ascii="Helvetica Neue" w:hAnsi="Helvetica Neue"/>
              </w:rPr>
            </w:pPr>
          </w:p>
        </w:tc>
        <w:tc>
          <w:tcPr>
            <w:tcW w:w="2430" w:type="dxa"/>
          </w:tcPr>
          <w:p w:rsidR="00066EED" w:rsidRPr="00006387" w:rsidRDefault="00066EED" w:rsidP="005A475D">
            <w:pPr>
              <w:spacing w:after="0"/>
              <w:rPr>
                <w:rFonts w:ascii="Helvetica Neue" w:hAnsi="Helvetica Neue"/>
              </w:rPr>
            </w:pPr>
          </w:p>
        </w:tc>
        <w:tc>
          <w:tcPr>
            <w:tcW w:w="1260" w:type="dxa"/>
            <w:shd w:val="clear" w:color="auto" w:fill="auto"/>
          </w:tcPr>
          <w:p w:rsidR="00066EED" w:rsidRPr="00006387" w:rsidRDefault="00066EED" w:rsidP="005A475D">
            <w:pPr>
              <w:spacing w:after="0"/>
              <w:rPr>
                <w:rFonts w:ascii="Helvetica Neue" w:hAnsi="Helvetica Neue"/>
              </w:rPr>
            </w:pPr>
          </w:p>
        </w:tc>
        <w:tc>
          <w:tcPr>
            <w:tcW w:w="4860" w:type="dxa"/>
            <w:shd w:val="clear" w:color="auto" w:fill="auto"/>
          </w:tcPr>
          <w:p w:rsidR="00066EED" w:rsidRPr="00006387" w:rsidRDefault="00066EED" w:rsidP="005A475D">
            <w:pPr>
              <w:spacing w:after="0"/>
              <w:rPr>
                <w:rFonts w:ascii="Helvetica Neue" w:hAnsi="Helvetica Neue"/>
              </w:rPr>
            </w:pPr>
          </w:p>
        </w:tc>
      </w:tr>
      <w:tr w:rsidR="00066EED" w:rsidRPr="00006387" w:rsidTr="00C456BB">
        <w:tc>
          <w:tcPr>
            <w:tcW w:w="1080" w:type="dxa"/>
          </w:tcPr>
          <w:p w:rsidR="00066EED" w:rsidRPr="00006387" w:rsidRDefault="00066EED" w:rsidP="005A475D">
            <w:pPr>
              <w:spacing w:after="0"/>
              <w:rPr>
                <w:rFonts w:ascii="Helvetica Neue" w:hAnsi="Helvetica Neue"/>
              </w:rPr>
            </w:pPr>
            <w:r w:rsidRPr="00006387">
              <w:rPr>
                <w:rFonts w:ascii="Helvetica Neue" w:hAnsi="Helvetica Neue"/>
              </w:rPr>
              <w:t>17.</w:t>
            </w:r>
          </w:p>
        </w:tc>
        <w:tc>
          <w:tcPr>
            <w:tcW w:w="810" w:type="dxa"/>
          </w:tcPr>
          <w:p w:rsidR="00066EED" w:rsidRPr="00006387" w:rsidRDefault="00066EED" w:rsidP="005A475D">
            <w:pPr>
              <w:spacing w:after="0"/>
              <w:rPr>
                <w:rFonts w:ascii="Helvetica Neue" w:hAnsi="Helvetica Neue"/>
              </w:rPr>
            </w:pPr>
          </w:p>
        </w:tc>
        <w:tc>
          <w:tcPr>
            <w:tcW w:w="2430" w:type="dxa"/>
          </w:tcPr>
          <w:p w:rsidR="00066EED" w:rsidRPr="00006387" w:rsidRDefault="00066EED" w:rsidP="005A475D">
            <w:pPr>
              <w:spacing w:after="0"/>
              <w:rPr>
                <w:rFonts w:ascii="Helvetica Neue" w:hAnsi="Helvetica Neue"/>
              </w:rPr>
            </w:pPr>
          </w:p>
        </w:tc>
        <w:tc>
          <w:tcPr>
            <w:tcW w:w="1260" w:type="dxa"/>
            <w:shd w:val="clear" w:color="auto" w:fill="auto"/>
          </w:tcPr>
          <w:p w:rsidR="00066EED" w:rsidRPr="00006387" w:rsidRDefault="00066EED" w:rsidP="005A475D">
            <w:pPr>
              <w:spacing w:after="0"/>
              <w:rPr>
                <w:rFonts w:ascii="Helvetica Neue" w:hAnsi="Helvetica Neue"/>
              </w:rPr>
            </w:pPr>
          </w:p>
        </w:tc>
        <w:tc>
          <w:tcPr>
            <w:tcW w:w="4860" w:type="dxa"/>
            <w:shd w:val="clear" w:color="auto" w:fill="auto"/>
          </w:tcPr>
          <w:p w:rsidR="00066EED" w:rsidRPr="00006387" w:rsidRDefault="00066EED" w:rsidP="005A475D">
            <w:pPr>
              <w:spacing w:after="0"/>
              <w:rPr>
                <w:rFonts w:ascii="Helvetica Neue" w:hAnsi="Helvetica Neue"/>
              </w:rPr>
            </w:pPr>
          </w:p>
        </w:tc>
      </w:tr>
    </w:tbl>
    <w:p w:rsidR="00D85731" w:rsidRPr="00006387" w:rsidRDefault="00066EED" w:rsidP="00D85731">
      <w:pPr>
        <w:rPr>
          <w:rFonts w:ascii="Helvetica Neue" w:hAnsi="Helvetica Neue"/>
          <w:b/>
          <w:sz w:val="32"/>
          <w:u w:val="single"/>
        </w:rPr>
      </w:pPr>
      <w:r>
        <w:rPr>
          <w:rFonts w:ascii="Helvetica Neue" w:hAnsi="Helvetica Neue"/>
          <w:b/>
          <w:sz w:val="32"/>
          <w:u w:val="single"/>
        </w:rPr>
        <w:lastRenderedPageBreak/>
        <w:t>O</w:t>
      </w:r>
      <w:r w:rsidR="00D85731">
        <w:rPr>
          <w:rFonts w:ascii="Helvetica Neue" w:hAnsi="Helvetica Neue"/>
          <w:b/>
          <w:sz w:val="32"/>
          <w:u w:val="single"/>
        </w:rPr>
        <w:t xml:space="preserve">nline </w:t>
      </w:r>
      <w:r w:rsidR="00D85731"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72"/>
        <w:gridCol w:w="2057"/>
        <w:gridCol w:w="2769"/>
        <w:gridCol w:w="3499"/>
      </w:tblGrid>
      <w:tr w:rsidR="00D85731" w:rsidRPr="00006387" w:rsidTr="00662FD7">
        <w:tc>
          <w:tcPr>
            <w:tcW w:w="1072"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rsidTr="00662FD7">
        <w:tc>
          <w:tcPr>
            <w:tcW w:w="1072" w:type="dxa"/>
          </w:tcPr>
          <w:p w:rsidR="00D85731" w:rsidRPr="00006387" w:rsidRDefault="00D85731">
            <w:pPr>
              <w:rPr>
                <w:rFonts w:ascii="Helvetica Neue" w:hAnsi="Helvetica Neue"/>
                <w:i/>
              </w:rPr>
            </w:pPr>
            <w:r w:rsidRPr="00006387">
              <w:rPr>
                <w:rFonts w:ascii="Helvetica Neue" w:hAnsi="Helvetica Neue"/>
                <w:i/>
              </w:rPr>
              <w:t>Example</w:t>
            </w:r>
          </w:p>
        </w:tc>
        <w:tc>
          <w:tcPr>
            <w:tcW w:w="2057" w:type="dxa"/>
          </w:tcPr>
          <w:p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662FD7" w:rsidRPr="00006387" w:rsidTr="00662FD7">
        <w:tc>
          <w:tcPr>
            <w:tcW w:w="1072" w:type="dxa"/>
          </w:tcPr>
          <w:p w:rsidR="00662FD7" w:rsidRPr="00006387" w:rsidRDefault="00662FD7" w:rsidP="00662FD7">
            <w:pPr>
              <w:rPr>
                <w:rFonts w:ascii="Helvetica Neue" w:hAnsi="Helvetica Neue"/>
              </w:rPr>
            </w:pPr>
            <w:r w:rsidRPr="00006387">
              <w:rPr>
                <w:rFonts w:ascii="Helvetica Neue" w:hAnsi="Helvetica Neue"/>
              </w:rPr>
              <w:t>1.</w:t>
            </w:r>
          </w:p>
        </w:tc>
        <w:tc>
          <w:tcPr>
            <w:tcW w:w="2057" w:type="dxa"/>
          </w:tcPr>
          <w:p w:rsidR="00662FD7" w:rsidRPr="00006387" w:rsidRDefault="00662FD7" w:rsidP="00662FD7">
            <w:pPr>
              <w:rPr>
                <w:rFonts w:ascii="Helvetica Neue" w:hAnsi="Helvetica Neue"/>
              </w:rPr>
            </w:pPr>
            <w:r>
              <w:rPr>
                <w:rFonts w:ascii="Helvetica Neue" w:hAnsi="Helvetica Neue"/>
              </w:rPr>
              <w:t>2.2</w:t>
            </w:r>
          </w:p>
        </w:tc>
        <w:tc>
          <w:tcPr>
            <w:tcW w:w="2769" w:type="dxa"/>
          </w:tcPr>
          <w:p w:rsidR="00662FD7" w:rsidRPr="00662FD7" w:rsidRDefault="00662FD7" w:rsidP="00662FD7">
            <w:pPr>
              <w:rPr>
                <w:rFonts w:ascii="Helvetica Neue" w:hAnsi="Helvetica Neue"/>
                <w:i/>
              </w:rPr>
            </w:pPr>
            <w:r w:rsidRPr="00662FD7">
              <w:rPr>
                <w:rFonts w:ascii="Helvetica Neue" w:hAnsi="Helvetica Neue"/>
                <w:i/>
              </w:rPr>
              <w:t>“Confirm complete anesthesia by eliciting no response to a paw/tail pinch induced nociception stimulation.”</w:t>
            </w:r>
          </w:p>
        </w:tc>
        <w:tc>
          <w:tcPr>
            <w:tcW w:w="3499" w:type="dxa"/>
          </w:tcPr>
          <w:p w:rsidR="00662FD7" w:rsidRPr="00006387" w:rsidRDefault="00662FD7" w:rsidP="00662FD7">
            <w:pPr>
              <w:rPr>
                <w:rFonts w:ascii="Helvetica Neue" w:hAnsi="Helvetica Neue"/>
              </w:rPr>
            </w:pPr>
            <w:r w:rsidRPr="00662FD7">
              <w:rPr>
                <w:rFonts w:ascii="Helvetica Neue" w:hAnsi="Helvetica Neue"/>
                <w:i/>
              </w:rPr>
              <w:t xml:space="preserve">“Confirm complete anesthesia by eliciting no response to a </w:t>
            </w:r>
            <w:r w:rsidRPr="00662FD7">
              <w:rPr>
                <w:rFonts w:ascii="Helvetica Neue" w:hAnsi="Helvetica Neue"/>
                <w:b/>
                <w:i/>
              </w:rPr>
              <w:t>tail/paw</w:t>
            </w:r>
            <w:r>
              <w:rPr>
                <w:rFonts w:ascii="Helvetica Neue" w:hAnsi="Helvetica Neue"/>
                <w:i/>
              </w:rPr>
              <w:t xml:space="preserve"> </w:t>
            </w:r>
            <w:r w:rsidRPr="00662FD7">
              <w:rPr>
                <w:rFonts w:ascii="Helvetica Neue" w:hAnsi="Helvetica Neue"/>
                <w:i/>
              </w:rPr>
              <w:t>pinch induced nociception stimulation.”</w:t>
            </w:r>
          </w:p>
        </w:tc>
      </w:tr>
      <w:tr w:rsidR="00662FD7" w:rsidRPr="00006387" w:rsidTr="00662FD7">
        <w:tc>
          <w:tcPr>
            <w:tcW w:w="1072" w:type="dxa"/>
          </w:tcPr>
          <w:p w:rsidR="00662FD7" w:rsidRPr="00006387" w:rsidRDefault="00662FD7" w:rsidP="00662FD7">
            <w:pPr>
              <w:rPr>
                <w:rFonts w:ascii="Helvetica Neue" w:hAnsi="Helvetica Neue"/>
              </w:rPr>
            </w:pPr>
            <w:r w:rsidRPr="00006387">
              <w:rPr>
                <w:rFonts w:ascii="Helvetica Neue" w:hAnsi="Helvetica Neue"/>
              </w:rPr>
              <w:t>2.</w:t>
            </w:r>
          </w:p>
        </w:tc>
        <w:tc>
          <w:tcPr>
            <w:tcW w:w="2057" w:type="dxa"/>
          </w:tcPr>
          <w:p w:rsidR="00662FD7" w:rsidRPr="00006387" w:rsidRDefault="00662FD7" w:rsidP="00662FD7">
            <w:pPr>
              <w:rPr>
                <w:rFonts w:ascii="Helvetica Neue" w:hAnsi="Helvetica Neue"/>
              </w:rPr>
            </w:pPr>
            <w:r>
              <w:rPr>
                <w:rFonts w:ascii="Helvetica Neue" w:hAnsi="Helvetica Neue"/>
              </w:rPr>
              <w:t>2.4</w:t>
            </w:r>
          </w:p>
        </w:tc>
        <w:tc>
          <w:tcPr>
            <w:tcW w:w="2769" w:type="dxa"/>
          </w:tcPr>
          <w:p w:rsidR="00662FD7" w:rsidRPr="00662FD7" w:rsidRDefault="00662FD7" w:rsidP="00662FD7">
            <w:pPr>
              <w:rPr>
                <w:rFonts w:ascii="Helvetica Neue" w:hAnsi="Helvetica Neue"/>
                <w:i/>
              </w:rPr>
            </w:pPr>
            <w:r w:rsidRPr="00662FD7">
              <w:rPr>
                <w:rFonts w:ascii="Helvetica Neue" w:hAnsi="Helvetica Neue"/>
                <w:i/>
              </w:rPr>
              <w:t>“The next day, similarly anesthetize the animals and scrub the skin with 3 alternative preparations of betadine scrub and 70% ethanol.”</w:t>
            </w:r>
          </w:p>
          <w:p w:rsidR="00662FD7" w:rsidRPr="00006387" w:rsidRDefault="00662FD7" w:rsidP="00662FD7">
            <w:pPr>
              <w:rPr>
                <w:rFonts w:ascii="Helvetica Neue" w:hAnsi="Helvetica Neue"/>
              </w:rPr>
            </w:pPr>
          </w:p>
        </w:tc>
        <w:tc>
          <w:tcPr>
            <w:tcW w:w="3499" w:type="dxa"/>
          </w:tcPr>
          <w:p w:rsidR="00662FD7" w:rsidRPr="00006387" w:rsidRDefault="00662FD7" w:rsidP="006914B1">
            <w:pPr>
              <w:rPr>
                <w:rFonts w:ascii="Helvetica Neue" w:hAnsi="Helvetica Neue"/>
              </w:rPr>
            </w:pPr>
            <w:r w:rsidRPr="00662FD7">
              <w:rPr>
                <w:rFonts w:ascii="Helvetica Neue" w:hAnsi="Helvetica Neue"/>
                <w:i/>
              </w:rPr>
              <w:t>“The next day, similarly</w:t>
            </w:r>
            <w:r w:rsidRPr="00662FD7">
              <w:rPr>
                <w:rFonts w:ascii="Helvetica Neue" w:hAnsi="Helvetica Neue"/>
                <w:b/>
                <w:i/>
              </w:rPr>
              <w:t>,</w:t>
            </w:r>
            <w:r w:rsidRPr="00662FD7">
              <w:rPr>
                <w:rFonts w:ascii="Helvetica Neue" w:hAnsi="Helvetica Neue"/>
                <w:i/>
              </w:rPr>
              <w:t xml:space="preserve"> anesthetize the animals and </w:t>
            </w:r>
            <w:r w:rsidR="006914B1" w:rsidRPr="006914B1">
              <w:rPr>
                <w:rFonts w:ascii="Helvetica Neue" w:hAnsi="Helvetica Neue"/>
                <w:b/>
              </w:rPr>
              <w:t>apply ophthalmic ointment to the corneas to protect the eyes from drying during the surgical procedure.”</w:t>
            </w:r>
            <w:r w:rsidR="006914B1" w:rsidRPr="00662FD7">
              <w:rPr>
                <w:rFonts w:ascii="Helvetica Neue" w:hAnsi="Helvetica Neue"/>
                <w:i/>
              </w:rPr>
              <w:t xml:space="preserve"> </w:t>
            </w:r>
          </w:p>
        </w:tc>
      </w:tr>
      <w:tr w:rsidR="00662FD7" w:rsidRPr="00006387" w:rsidTr="00662FD7">
        <w:tc>
          <w:tcPr>
            <w:tcW w:w="1072" w:type="dxa"/>
          </w:tcPr>
          <w:p w:rsidR="00662FD7" w:rsidRPr="00006387" w:rsidRDefault="00662FD7" w:rsidP="00662FD7">
            <w:pPr>
              <w:rPr>
                <w:rFonts w:ascii="Helvetica Neue" w:hAnsi="Helvetica Neue"/>
              </w:rPr>
            </w:pPr>
            <w:r w:rsidRPr="00006387">
              <w:rPr>
                <w:rFonts w:ascii="Helvetica Neue" w:hAnsi="Helvetica Neue"/>
              </w:rPr>
              <w:t>3.</w:t>
            </w:r>
          </w:p>
        </w:tc>
        <w:tc>
          <w:tcPr>
            <w:tcW w:w="2057" w:type="dxa"/>
          </w:tcPr>
          <w:p w:rsidR="00662FD7" w:rsidRPr="00006387" w:rsidRDefault="006914B1" w:rsidP="00662FD7">
            <w:pPr>
              <w:rPr>
                <w:rFonts w:ascii="Helvetica Neue" w:hAnsi="Helvetica Neue"/>
              </w:rPr>
            </w:pPr>
            <w:r>
              <w:rPr>
                <w:rFonts w:ascii="Helvetica Neue" w:hAnsi="Helvetica Neue"/>
              </w:rPr>
              <w:t>2.5</w:t>
            </w:r>
          </w:p>
        </w:tc>
        <w:tc>
          <w:tcPr>
            <w:tcW w:w="2769" w:type="dxa"/>
          </w:tcPr>
          <w:p w:rsidR="00662FD7" w:rsidRPr="006914B1" w:rsidRDefault="006914B1" w:rsidP="00662FD7">
            <w:pPr>
              <w:rPr>
                <w:rFonts w:ascii="Helvetica Neue" w:hAnsi="Helvetica Neue"/>
                <w:i/>
              </w:rPr>
            </w:pPr>
            <w:r w:rsidRPr="006914B1">
              <w:rPr>
                <w:rFonts w:ascii="Helvetica Neue" w:hAnsi="Helvetica Neue"/>
                <w:i/>
              </w:rPr>
              <w:t>“Apply ophthalmic ointment to the corneas to protect the eyes from drying during the surgical procedure.”</w:t>
            </w:r>
          </w:p>
        </w:tc>
        <w:tc>
          <w:tcPr>
            <w:tcW w:w="3499" w:type="dxa"/>
          </w:tcPr>
          <w:p w:rsidR="006914B1" w:rsidRPr="00D14938" w:rsidRDefault="006914B1" w:rsidP="006914B1">
            <w:pPr>
              <w:rPr>
                <w:rFonts w:ascii="Helvetica Neue" w:hAnsi="Helvetica Neue"/>
                <w:b/>
                <w:i/>
              </w:rPr>
            </w:pPr>
            <w:r w:rsidRPr="00D14938">
              <w:rPr>
                <w:rFonts w:ascii="Helvetica Neue" w:hAnsi="Helvetica Neue"/>
                <w:b/>
                <w:i/>
              </w:rPr>
              <w:t>“and then, scrub the skin with 3 alternative preparations of betadine scrub and 70% ethanol.”</w:t>
            </w:r>
          </w:p>
          <w:p w:rsidR="00662FD7" w:rsidRPr="00006387" w:rsidRDefault="00662FD7" w:rsidP="00662FD7">
            <w:pPr>
              <w:rPr>
                <w:rFonts w:ascii="Helvetica Neue" w:hAnsi="Helvetica Neue"/>
              </w:rPr>
            </w:pPr>
          </w:p>
        </w:tc>
      </w:tr>
      <w:tr w:rsidR="00662FD7" w:rsidRPr="00006387" w:rsidTr="00662FD7">
        <w:tc>
          <w:tcPr>
            <w:tcW w:w="1072" w:type="dxa"/>
          </w:tcPr>
          <w:p w:rsidR="00662FD7" w:rsidRPr="00006387" w:rsidRDefault="00662FD7" w:rsidP="00662FD7">
            <w:pPr>
              <w:rPr>
                <w:rFonts w:ascii="Helvetica Neue" w:hAnsi="Helvetica Neue"/>
              </w:rPr>
            </w:pPr>
            <w:r w:rsidRPr="00006387">
              <w:rPr>
                <w:rFonts w:ascii="Helvetica Neue" w:hAnsi="Helvetica Neue"/>
              </w:rPr>
              <w:t>4.</w:t>
            </w:r>
          </w:p>
        </w:tc>
        <w:tc>
          <w:tcPr>
            <w:tcW w:w="2057" w:type="dxa"/>
          </w:tcPr>
          <w:p w:rsidR="00662FD7" w:rsidRPr="00006387" w:rsidRDefault="00D14938" w:rsidP="00662FD7">
            <w:pPr>
              <w:rPr>
                <w:rFonts w:ascii="Helvetica Neue" w:hAnsi="Helvetica Neue"/>
              </w:rPr>
            </w:pPr>
            <w:r>
              <w:rPr>
                <w:rFonts w:ascii="Helvetica Neue" w:hAnsi="Helvetica Neue"/>
              </w:rPr>
              <w:t>Insert after step 6.3</w:t>
            </w:r>
          </w:p>
        </w:tc>
        <w:tc>
          <w:tcPr>
            <w:tcW w:w="2769" w:type="dxa"/>
          </w:tcPr>
          <w:p w:rsidR="00662FD7" w:rsidRPr="00006387" w:rsidRDefault="004F0060" w:rsidP="00662FD7">
            <w:pPr>
              <w:rPr>
                <w:rFonts w:ascii="Helvetica Neue" w:hAnsi="Helvetica Neue"/>
              </w:rPr>
            </w:pPr>
            <w:r>
              <w:rPr>
                <w:rFonts w:ascii="Helvetica Neue" w:hAnsi="Helvetica Neue"/>
              </w:rPr>
              <w:t>Insert fig 3 b</w:t>
            </w:r>
          </w:p>
        </w:tc>
        <w:tc>
          <w:tcPr>
            <w:tcW w:w="3499" w:type="dxa"/>
          </w:tcPr>
          <w:p w:rsidR="00662FD7" w:rsidRPr="00006387" w:rsidRDefault="00D14938" w:rsidP="00662FD7">
            <w:pPr>
              <w:rPr>
                <w:rFonts w:ascii="Helvetica Neue" w:hAnsi="Helvetica Neue"/>
              </w:rPr>
            </w:pPr>
            <w:r>
              <w:rPr>
                <w:rFonts w:ascii="Helvetica Neue" w:hAnsi="Helvetica Neue"/>
              </w:rPr>
              <w:t xml:space="preserve">Text:  </w:t>
            </w:r>
            <w:r w:rsidRPr="00D14938">
              <w:rPr>
                <w:rFonts w:ascii="Helvetica Neue" w:hAnsi="Helvetica Neue"/>
                <w:b/>
                <w:i/>
              </w:rPr>
              <w:t xml:space="preserve">“Figure </w:t>
            </w:r>
            <w:r w:rsidRPr="00D14938">
              <w:rPr>
                <w:rFonts w:ascii="Arial" w:hAnsi="Arial" w:cs="Arial"/>
                <w:b/>
                <w:i/>
                <w:color w:val="292B31"/>
                <w:shd w:val="clear" w:color="auto" w:fill="FFFFFF"/>
              </w:rPr>
              <w:t>depicts the slower wound healing and closure in the SCI mice as compared to the control mice.”</w:t>
            </w:r>
          </w:p>
        </w:tc>
      </w:tr>
      <w:tr w:rsidR="00662FD7" w:rsidRPr="00006387" w:rsidTr="00662FD7">
        <w:tc>
          <w:tcPr>
            <w:tcW w:w="1072" w:type="dxa"/>
          </w:tcPr>
          <w:p w:rsidR="00662FD7" w:rsidRPr="00006387" w:rsidRDefault="00662FD7" w:rsidP="00662FD7">
            <w:pPr>
              <w:rPr>
                <w:rFonts w:ascii="Helvetica Neue" w:hAnsi="Helvetica Neue"/>
              </w:rPr>
            </w:pPr>
            <w:r w:rsidRPr="00006387">
              <w:rPr>
                <w:rFonts w:ascii="Helvetica Neue" w:hAnsi="Helvetica Neue"/>
              </w:rPr>
              <w:t>5.</w:t>
            </w:r>
          </w:p>
        </w:tc>
        <w:tc>
          <w:tcPr>
            <w:tcW w:w="2057" w:type="dxa"/>
          </w:tcPr>
          <w:p w:rsidR="00662FD7" w:rsidRPr="00006387" w:rsidRDefault="00D14938" w:rsidP="00662FD7">
            <w:pPr>
              <w:rPr>
                <w:rFonts w:ascii="Helvetica Neue" w:hAnsi="Helvetica Neue"/>
              </w:rPr>
            </w:pPr>
            <w:r>
              <w:rPr>
                <w:rFonts w:ascii="Helvetica Neue" w:hAnsi="Helvetica Neue"/>
              </w:rPr>
              <w:t>6.4</w:t>
            </w:r>
          </w:p>
        </w:tc>
        <w:tc>
          <w:tcPr>
            <w:tcW w:w="2769" w:type="dxa"/>
          </w:tcPr>
          <w:p w:rsidR="00662FD7" w:rsidRPr="00066EED" w:rsidRDefault="00D14938" w:rsidP="00662FD7">
            <w:pPr>
              <w:rPr>
                <w:rFonts w:ascii="Helvetica Neue" w:hAnsi="Helvetica Neue"/>
                <w:i/>
              </w:rPr>
            </w:pPr>
            <w:r w:rsidRPr="00066EED">
              <w:rPr>
                <w:rFonts w:ascii="Helvetica Neue" w:hAnsi="Helvetica Neue"/>
                <w:i/>
              </w:rPr>
              <w:t>Immunostaining for Ki67, a marker of proliferating cells indicated by the red arrows</w:t>
            </w:r>
            <w:r w:rsidR="00066EED" w:rsidRPr="00066EED">
              <w:rPr>
                <w:rFonts w:ascii="Helvetica Neue" w:hAnsi="Helvetica Neue"/>
                <w:i/>
              </w:rPr>
              <w:t xml:space="preserve"> revealed slower </w:t>
            </w:r>
            <w:r w:rsidR="00066EED" w:rsidRPr="00066EED">
              <w:rPr>
                <w:rFonts w:ascii="Helvetica Neue" w:hAnsi="Helvetica Neue"/>
                <w:i/>
              </w:rPr>
              <w:lastRenderedPageBreak/>
              <w:t xml:space="preserve">wound healing in the SCI group. </w:t>
            </w:r>
            <w:r w:rsidRPr="00066EED">
              <w:rPr>
                <w:rFonts w:ascii="Helvetica Neue" w:hAnsi="Helvetica Neue"/>
                <w:i/>
              </w:rPr>
              <w:t xml:space="preserve">  </w:t>
            </w:r>
          </w:p>
        </w:tc>
        <w:tc>
          <w:tcPr>
            <w:tcW w:w="3499" w:type="dxa"/>
          </w:tcPr>
          <w:p w:rsidR="00662FD7" w:rsidRPr="00006387" w:rsidRDefault="00066EED" w:rsidP="00066EED">
            <w:pPr>
              <w:rPr>
                <w:rFonts w:ascii="Helvetica Neue" w:hAnsi="Helvetica Neue"/>
              </w:rPr>
            </w:pPr>
            <w:r w:rsidRPr="00066EED">
              <w:rPr>
                <w:rFonts w:ascii="Helvetica Neue" w:hAnsi="Helvetica Neue"/>
                <w:i/>
              </w:rPr>
              <w:lastRenderedPageBreak/>
              <w:t xml:space="preserve">Immunostaining for Ki67, a marker of proliferating cells indicated by the red arrows revealed </w:t>
            </w:r>
            <w:r w:rsidRPr="00066EED">
              <w:rPr>
                <w:rFonts w:ascii="Helvetica Neue" w:hAnsi="Helvetica Neue"/>
                <w:b/>
                <w:i/>
              </w:rPr>
              <w:t>less proliferation</w:t>
            </w:r>
            <w:r>
              <w:rPr>
                <w:rFonts w:ascii="Helvetica Neue" w:hAnsi="Helvetica Neue"/>
                <w:i/>
              </w:rPr>
              <w:t xml:space="preserve"> </w:t>
            </w:r>
            <w:r w:rsidRPr="00066EED">
              <w:rPr>
                <w:rFonts w:ascii="Helvetica Neue" w:hAnsi="Helvetica Neue"/>
                <w:i/>
              </w:rPr>
              <w:t xml:space="preserve">in the </w:t>
            </w:r>
            <w:r w:rsidRPr="00066EED">
              <w:rPr>
                <w:rFonts w:ascii="Helvetica Neue" w:hAnsi="Helvetica Neue"/>
                <w:i/>
              </w:rPr>
              <w:lastRenderedPageBreak/>
              <w:t xml:space="preserve">SCI group.   </w:t>
            </w:r>
          </w:p>
        </w:tc>
      </w:tr>
      <w:tr w:rsidR="00662FD7" w:rsidRPr="00006387" w:rsidTr="00662FD7">
        <w:tc>
          <w:tcPr>
            <w:tcW w:w="1072" w:type="dxa"/>
          </w:tcPr>
          <w:p w:rsidR="00662FD7" w:rsidRPr="00006387" w:rsidRDefault="00662FD7" w:rsidP="00662FD7">
            <w:pPr>
              <w:rPr>
                <w:rFonts w:ascii="Helvetica Neue" w:hAnsi="Helvetica Neue"/>
              </w:rPr>
            </w:pPr>
            <w:r w:rsidRPr="00006387">
              <w:rPr>
                <w:rFonts w:ascii="Helvetica Neue" w:hAnsi="Helvetica Neue"/>
              </w:rPr>
              <w:lastRenderedPageBreak/>
              <w:t>6.</w:t>
            </w:r>
          </w:p>
        </w:tc>
        <w:tc>
          <w:tcPr>
            <w:tcW w:w="2057" w:type="dxa"/>
          </w:tcPr>
          <w:p w:rsidR="00662FD7" w:rsidRPr="00006387" w:rsidRDefault="00662FD7" w:rsidP="00662FD7">
            <w:pPr>
              <w:rPr>
                <w:rFonts w:ascii="Helvetica Neue" w:hAnsi="Helvetica Neue"/>
              </w:rPr>
            </w:pPr>
          </w:p>
        </w:tc>
        <w:tc>
          <w:tcPr>
            <w:tcW w:w="2769" w:type="dxa"/>
          </w:tcPr>
          <w:p w:rsidR="00662FD7" w:rsidRPr="00006387" w:rsidRDefault="00662FD7" w:rsidP="00662FD7">
            <w:pPr>
              <w:rPr>
                <w:rFonts w:ascii="Helvetica Neue" w:hAnsi="Helvetica Neue"/>
              </w:rPr>
            </w:pPr>
          </w:p>
        </w:tc>
        <w:tc>
          <w:tcPr>
            <w:tcW w:w="3499" w:type="dxa"/>
          </w:tcPr>
          <w:p w:rsidR="00662FD7" w:rsidRPr="00006387" w:rsidRDefault="00662FD7" w:rsidP="00662FD7">
            <w:pPr>
              <w:rPr>
                <w:rFonts w:ascii="Helvetica Neue" w:hAnsi="Helvetica Neue"/>
              </w:rPr>
            </w:pPr>
          </w:p>
        </w:tc>
      </w:tr>
      <w:tr w:rsidR="00662FD7" w:rsidRPr="00006387" w:rsidTr="00662FD7">
        <w:tc>
          <w:tcPr>
            <w:tcW w:w="1072" w:type="dxa"/>
          </w:tcPr>
          <w:p w:rsidR="00662FD7" w:rsidRPr="00006387" w:rsidRDefault="00662FD7" w:rsidP="00662FD7">
            <w:pPr>
              <w:rPr>
                <w:rFonts w:ascii="Helvetica Neue" w:hAnsi="Helvetica Neue"/>
              </w:rPr>
            </w:pPr>
            <w:r w:rsidRPr="00006387">
              <w:rPr>
                <w:rFonts w:ascii="Helvetica Neue" w:hAnsi="Helvetica Neue"/>
              </w:rPr>
              <w:t>7.</w:t>
            </w:r>
          </w:p>
        </w:tc>
        <w:tc>
          <w:tcPr>
            <w:tcW w:w="2057" w:type="dxa"/>
          </w:tcPr>
          <w:p w:rsidR="00662FD7" w:rsidRPr="00006387" w:rsidRDefault="00662FD7" w:rsidP="00662FD7">
            <w:pPr>
              <w:rPr>
                <w:rFonts w:ascii="Helvetica Neue" w:hAnsi="Helvetica Neue"/>
              </w:rPr>
            </w:pPr>
          </w:p>
        </w:tc>
        <w:tc>
          <w:tcPr>
            <w:tcW w:w="2769" w:type="dxa"/>
          </w:tcPr>
          <w:p w:rsidR="00662FD7" w:rsidRPr="00006387" w:rsidRDefault="00662FD7" w:rsidP="00662FD7">
            <w:pPr>
              <w:rPr>
                <w:rFonts w:ascii="Helvetica Neue" w:hAnsi="Helvetica Neue"/>
              </w:rPr>
            </w:pPr>
          </w:p>
        </w:tc>
        <w:tc>
          <w:tcPr>
            <w:tcW w:w="3499" w:type="dxa"/>
          </w:tcPr>
          <w:p w:rsidR="00662FD7" w:rsidRPr="00006387" w:rsidRDefault="00662FD7" w:rsidP="00662FD7">
            <w:pPr>
              <w:rPr>
                <w:rFonts w:ascii="Helvetica Neue" w:hAnsi="Helvetica Neue"/>
              </w:rPr>
            </w:pPr>
          </w:p>
        </w:tc>
      </w:tr>
      <w:tr w:rsidR="00662FD7" w:rsidRPr="00006387" w:rsidTr="00662FD7">
        <w:tc>
          <w:tcPr>
            <w:tcW w:w="1072" w:type="dxa"/>
          </w:tcPr>
          <w:p w:rsidR="00662FD7" w:rsidRPr="00006387" w:rsidRDefault="00662FD7" w:rsidP="00662FD7">
            <w:pPr>
              <w:rPr>
                <w:rFonts w:ascii="Helvetica Neue" w:hAnsi="Helvetica Neue"/>
              </w:rPr>
            </w:pPr>
            <w:r w:rsidRPr="00006387">
              <w:rPr>
                <w:rFonts w:ascii="Helvetica Neue" w:hAnsi="Helvetica Neue"/>
              </w:rPr>
              <w:t>8.</w:t>
            </w:r>
          </w:p>
        </w:tc>
        <w:tc>
          <w:tcPr>
            <w:tcW w:w="2057" w:type="dxa"/>
          </w:tcPr>
          <w:p w:rsidR="00662FD7" w:rsidRPr="00006387" w:rsidRDefault="00662FD7" w:rsidP="00662FD7">
            <w:pPr>
              <w:rPr>
                <w:rFonts w:ascii="Helvetica Neue" w:hAnsi="Helvetica Neue"/>
              </w:rPr>
            </w:pPr>
          </w:p>
        </w:tc>
        <w:tc>
          <w:tcPr>
            <w:tcW w:w="2769" w:type="dxa"/>
          </w:tcPr>
          <w:p w:rsidR="00662FD7" w:rsidRPr="00006387" w:rsidRDefault="00662FD7" w:rsidP="00662FD7">
            <w:pPr>
              <w:rPr>
                <w:rFonts w:ascii="Helvetica Neue" w:hAnsi="Helvetica Neue"/>
              </w:rPr>
            </w:pPr>
          </w:p>
        </w:tc>
        <w:tc>
          <w:tcPr>
            <w:tcW w:w="3499" w:type="dxa"/>
          </w:tcPr>
          <w:p w:rsidR="00662FD7" w:rsidRPr="00006387" w:rsidRDefault="00662FD7" w:rsidP="00662FD7">
            <w:pPr>
              <w:rPr>
                <w:rFonts w:ascii="Helvetica Neue" w:hAnsi="Helvetica Neue"/>
              </w:rPr>
            </w:pPr>
          </w:p>
        </w:tc>
      </w:tr>
      <w:tr w:rsidR="00662FD7" w:rsidRPr="00006387" w:rsidTr="00662FD7">
        <w:tc>
          <w:tcPr>
            <w:tcW w:w="1072" w:type="dxa"/>
          </w:tcPr>
          <w:p w:rsidR="00662FD7" w:rsidRPr="00006387" w:rsidRDefault="00662FD7" w:rsidP="00662FD7">
            <w:pPr>
              <w:rPr>
                <w:rFonts w:ascii="Helvetica Neue" w:hAnsi="Helvetica Neue"/>
              </w:rPr>
            </w:pPr>
            <w:r w:rsidRPr="00006387">
              <w:rPr>
                <w:rFonts w:ascii="Helvetica Neue" w:hAnsi="Helvetica Neue"/>
              </w:rPr>
              <w:t>9.</w:t>
            </w:r>
          </w:p>
        </w:tc>
        <w:tc>
          <w:tcPr>
            <w:tcW w:w="2057" w:type="dxa"/>
          </w:tcPr>
          <w:p w:rsidR="00662FD7" w:rsidRPr="00006387" w:rsidRDefault="00662FD7" w:rsidP="00662FD7">
            <w:pPr>
              <w:rPr>
                <w:rFonts w:ascii="Helvetica Neue" w:hAnsi="Helvetica Neue"/>
              </w:rPr>
            </w:pPr>
          </w:p>
        </w:tc>
        <w:tc>
          <w:tcPr>
            <w:tcW w:w="2769" w:type="dxa"/>
          </w:tcPr>
          <w:p w:rsidR="00662FD7" w:rsidRPr="00006387" w:rsidRDefault="00662FD7" w:rsidP="00662FD7">
            <w:pPr>
              <w:rPr>
                <w:rFonts w:ascii="Helvetica Neue" w:hAnsi="Helvetica Neue"/>
              </w:rPr>
            </w:pPr>
          </w:p>
        </w:tc>
        <w:tc>
          <w:tcPr>
            <w:tcW w:w="3499" w:type="dxa"/>
          </w:tcPr>
          <w:p w:rsidR="00662FD7" w:rsidRPr="00006387" w:rsidRDefault="00662FD7" w:rsidP="00662FD7">
            <w:pPr>
              <w:rPr>
                <w:rFonts w:ascii="Helvetica Neue" w:hAnsi="Helvetica Neue"/>
              </w:rPr>
            </w:pPr>
          </w:p>
        </w:tc>
      </w:tr>
      <w:tr w:rsidR="00662FD7" w:rsidRPr="00006387" w:rsidTr="00662FD7">
        <w:tc>
          <w:tcPr>
            <w:tcW w:w="1072" w:type="dxa"/>
          </w:tcPr>
          <w:p w:rsidR="00662FD7" w:rsidRPr="00006387" w:rsidRDefault="00662FD7" w:rsidP="00662FD7">
            <w:pPr>
              <w:rPr>
                <w:rFonts w:ascii="Helvetica Neue" w:hAnsi="Helvetica Neue"/>
              </w:rPr>
            </w:pPr>
            <w:r w:rsidRPr="00006387">
              <w:rPr>
                <w:rFonts w:ascii="Helvetica Neue" w:hAnsi="Helvetica Neue"/>
              </w:rPr>
              <w:t>10.</w:t>
            </w:r>
          </w:p>
        </w:tc>
        <w:tc>
          <w:tcPr>
            <w:tcW w:w="2057" w:type="dxa"/>
          </w:tcPr>
          <w:p w:rsidR="00662FD7" w:rsidRPr="00006387" w:rsidRDefault="00662FD7" w:rsidP="00662FD7">
            <w:pPr>
              <w:rPr>
                <w:rFonts w:ascii="Helvetica Neue" w:hAnsi="Helvetica Neue"/>
              </w:rPr>
            </w:pPr>
          </w:p>
        </w:tc>
        <w:tc>
          <w:tcPr>
            <w:tcW w:w="2769" w:type="dxa"/>
          </w:tcPr>
          <w:p w:rsidR="00662FD7" w:rsidRPr="00006387" w:rsidRDefault="00662FD7" w:rsidP="00662FD7">
            <w:pPr>
              <w:rPr>
                <w:rFonts w:ascii="Helvetica Neue" w:hAnsi="Helvetica Neue"/>
              </w:rPr>
            </w:pPr>
          </w:p>
        </w:tc>
        <w:tc>
          <w:tcPr>
            <w:tcW w:w="3499" w:type="dxa"/>
          </w:tcPr>
          <w:p w:rsidR="00662FD7" w:rsidRPr="00006387" w:rsidRDefault="00662FD7" w:rsidP="00662FD7">
            <w:pPr>
              <w:rPr>
                <w:rFonts w:ascii="Helvetica Neue" w:hAnsi="Helvetica Neue"/>
              </w:rPr>
            </w:pPr>
          </w:p>
        </w:tc>
      </w:tr>
      <w:tr w:rsidR="00662FD7" w:rsidRPr="00006387" w:rsidTr="00662FD7">
        <w:tc>
          <w:tcPr>
            <w:tcW w:w="1072" w:type="dxa"/>
          </w:tcPr>
          <w:p w:rsidR="00662FD7" w:rsidRPr="00006387" w:rsidRDefault="00662FD7" w:rsidP="00662FD7">
            <w:pPr>
              <w:rPr>
                <w:rFonts w:ascii="Helvetica Neue" w:hAnsi="Helvetica Neue"/>
              </w:rPr>
            </w:pPr>
            <w:r w:rsidRPr="00006387">
              <w:rPr>
                <w:rFonts w:ascii="Helvetica Neue" w:hAnsi="Helvetica Neue"/>
              </w:rPr>
              <w:t>11.</w:t>
            </w:r>
          </w:p>
        </w:tc>
        <w:tc>
          <w:tcPr>
            <w:tcW w:w="2057" w:type="dxa"/>
          </w:tcPr>
          <w:p w:rsidR="00662FD7" w:rsidRPr="00006387" w:rsidRDefault="00662FD7" w:rsidP="00662FD7">
            <w:pPr>
              <w:rPr>
                <w:rFonts w:ascii="Helvetica Neue" w:hAnsi="Helvetica Neue"/>
              </w:rPr>
            </w:pPr>
          </w:p>
        </w:tc>
        <w:tc>
          <w:tcPr>
            <w:tcW w:w="2769" w:type="dxa"/>
          </w:tcPr>
          <w:p w:rsidR="00662FD7" w:rsidRPr="00006387" w:rsidRDefault="00662FD7" w:rsidP="00662FD7">
            <w:pPr>
              <w:rPr>
                <w:rFonts w:ascii="Helvetica Neue" w:hAnsi="Helvetica Neue"/>
              </w:rPr>
            </w:pPr>
          </w:p>
        </w:tc>
        <w:tc>
          <w:tcPr>
            <w:tcW w:w="3499" w:type="dxa"/>
          </w:tcPr>
          <w:p w:rsidR="00662FD7" w:rsidRPr="00006387" w:rsidRDefault="00662FD7" w:rsidP="00662FD7">
            <w:pPr>
              <w:rPr>
                <w:rFonts w:ascii="Helvetica Neue" w:hAnsi="Helvetica Neue"/>
              </w:rPr>
            </w:pPr>
          </w:p>
        </w:tc>
      </w:tr>
      <w:tr w:rsidR="00662FD7" w:rsidRPr="00006387" w:rsidTr="00662FD7">
        <w:tc>
          <w:tcPr>
            <w:tcW w:w="1072" w:type="dxa"/>
          </w:tcPr>
          <w:p w:rsidR="00662FD7" w:rsidRPr="00006387" w:rsidRDefault="00662FD7" w:rsidP="00662FD7">
            <w:pPr>
              <w:rPr>
                <w:rFonts w:ascii="Helvetica Neue" w:hAnsi="Helvetica Neue"/>
              </w:rPr>
            </w:pPr>
            <w:r w:rsidRPr="00006387">
              <w:rPr>
                <w:rFonts w:ascii="Helvetica Neue" w:hAnsi="Helvetica Neue"/>
              </w:rPr>
              <w:t>12.</w:t>
            </w:r>
          </w:p>
        </w:tc>
        <w:tc>
          <w:tcPr>
            <w:tcW w:w="2057" w:type="dxa"/>
          </w:tcPr>
          <w:p w:rsidR="00662FD7" w:rsidRPr="00006387" w:rsidRDefault="00662FD7" w:rsidP="00662FD7">
            <w:pPr>
              <w:rPr>
                <w:rFonts w:ascii="Helvetica Neue" w:hAnsi="Helvetica Neue"/>
              </w:rPr>
            </w:pPr>
          </w:p>
        </w:tc>
        <w:tc>
          <w:tcPr>
            <w:tcW w:w="2769" w:type="dxa"/>
          </w:tcPr>
          <w:p w:rsidR="00662FD7" w:rsidRPr="00006387" w:rsidRDefault="00662FD7" w:rsidP="00662FD7">
            <w:pPr>
              <w:rPr>
                <w:rFonts w:ascii="Helvetica Neue" w:hAnsi="Helvetica Neue"/>
              </w:rPr>
            </w:pPr>
          </w:p>
        </w:tc>
        <w:tc>
          <w:tcPr>
            <w:tcW w:w="3499" w:type="dxa"/>
          </w:tcPr>
          <w:p w:rsidR="00662FD7" w:rsidRPr="00006387" w:rsidRDefault="00662FD7" w:rsidP="00662FD7">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0FA" w:rsidRDefault="00B360FA" w:rsidP="00D85731">
      <w:pPr>
        <w:spacing w:after="0" w:line="240" w:lineRule="auto"/>
      </w:pPr>
      <w:r>
        <w:separator/>
      </w:r>
    </w:p>
  </w:endnote>
  <w:endnote w:type="continuationSeparator" w:id="0">
    <w:p w:rsidR="00B360FA" w:rsidRDefault="00B360FA" w:rsidP="00D857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0FA" w:rsidRDefault="00B360FA" w:rsidP="00D85731">
      <w:pPr>
        <w:spacing w:after="0" w:line="240" w:lineRule="auto"/>
      </w:pPr>
      <w:r>
        <w:separator/>
      </w:r>
    </w:p>
  </w:footnote>
  <w:footnote w:type="continuationSeparator" w:id="0">
    <w:p w:rsidR="00B360FA" w:rsidRDefault="00B360FA" w:rsidP="00D857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731" w:rsidRDefault="006914B1" w:rsidP="00D85731">
    <w:pPr>
      <w:pStyle w:val="Header"/>
    </w:pPr>
    <w:r>
      <w:rPr>
        <w:noProof/>
      </w:rPr>
      <w:drawing>
        <wp:inline distT="0" distB="0" distL="0" distR="0">
          <wp:extent cx="6667500" cy="108585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sDAzMjAzNTYyNTE2MzVU0lEKTi0uzszPAykwqgUAq3ILKCwAAAA="/>
  </w:docVars>
  <w:rsids>
    <w:rsidRoot w:val="00956B2A"/>
    <w:rsid w:val="000057E2"/>
    <w:rsid w:val="00066EED"/>
    <w:rsid w:val="00101CD9"/>
    <w:rsid w:val="00172366"/>
    <w:rsid w:val="00206D95"/>
    <w:rsid w:val="003026FB"/>
    <w:rsid w:val="003A649F"/>
    <w:rsid w:val="00494708"/>
    <w:rsid w:val="004F0060"/>
    <w:rsid w:val="005A475D"/>
    <w:rsid w:val="00662FD7"/>
    <w:rsid w:val="006914B1"/>
    <w:rsid w:val="00693A69"/>
    <w:rsid w:val="007A3EF9"/>
    <w:rsid w:val="007B2D91"/>
    <w:rsid w:val="00945D09"/>
    <w:rsid w:val="00956B2A"/>
    <w:rsid w:val="00B360FA"/>
    <w:rsid w:val="00B75785"/>
    <w:rsid w:val="00C36A8B"/>
    <w:rsid w:val="00C456BB"/>
    <w:rsid w:val="00D14938"/>
    <w:rsid w:val="00D2781A"/>
    <w:rsid w:val="00D85731"/>
    <w:rsid w:val="00F27D1E"/>
    <w:rsid w:val="00F7593B"/>
    <w:rsid w:val="00FB3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Campbell</dc:creator>
  <cp:lastModifiedBy>Berthiaume Lab</cp:lastModifiedBy>
  <cp:revision>2</cp:revision>
  <cp:lastPrinted>2014-01-24T16:13:00Z</cp:lastPrinted>
  <dcterms:created xsi:type="dcterms:W3CDTF">2019-02-07T20:02:00Z</dcterms:created>
  <dcterms:modified xsi:type="dcterms:W3CDTF">2019-02-07T20:02:00Z</dcterms:modified>
</cp:coreProperties>
</file>