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378E0" w14:textId="77777777" w:rsidR="00CE10F2" w:rsidRPr="00E43CD5" w:rsidRDefault="00CE10F2" w:rsidP="00CE10F2">
      <w:pPr>
        <w:pStyle w:val="BodyText"/>
        <w:outlineLvl w:val="0"/>
        <w:rPr>
          <w:rFonts w:ascii="Calibri" w:hAnsi="Calibri"/>
          <w:b/>
          <w:i w:val="0"/>
          <w:szCs w:val="24"/>
        </w:rPr>
      </w:pPr>
      <w:r w:rsidRPr="00E43CD5">
        <w:rPr>
          <w:rFonts w:ascii="Calibri" w:hAnsi="Calibri"/>
          <w:b/>
          <w:i w:val="0"/>
          <w:szCs w:val="24"/>
        </w:rPr>
        <w:t xml:space="preserve">Submission ID #: </w:t>
      </w:r>
      <w:bookmarkStart w:id="0" w:name="_GoBack"/>
      <w:r w:rsidR="00C43DB6" w:rsidRPr="00E43CD5">
        <w:rPr>
          <w:rFonts w:ascii="Calibri" w:hAnsi="Calibri"/>
          <w:b/>
          <w:i w:val="0"/>
          <w:szCs w:val="24"/>
        </w:rPr>
        <w:t>5</w:t>
      </w:r>
      <w:r w:rsidR="00F96E33" w:rsidRPr="00E43CD5">
        <w:rPr>
          <w:rFonts w:ascii="Calibri" w:hAnsi="Calibri"/>
          <w:b/>
          <w:i w:val="0"/>
          <w:szCs w:val="24"/>
        </w:rPr>
        <w:t>7256</w:t>
      </w:r>
      <w:bookmarkEnd w:id="0"/>
    </w:p>
    <w:p w14:paraId="7360E6F7" w14:textId="77777777" w:rsidR="00CE10F2" w:rsidRPr="00E43CD5" w:rsidDel="00A12F8F" w:rsidRDefault="00CE10F2" w:rsidP="00CE10F2">
      <w:pPr>
        <w:pStyle w:val="BodyText"/>
        <w:outlineLvl w:val="0"/>
        <w:rPr>
          <w:rFonts w:ascii="Calibri" w:hAnsi="Calibri"/>
          <w:b/>
          <w:i w:val="0"/>
          <w:szCs w:val="24"/>
        </w:rPr>
      </w:pPr>
      <w:r w:rsidRPr="00E43CD5">
        <w:rPr>
          <w:rFonts w:ascii="Calibri" w:hAnsi="Calibri"/>
          <w:b/>
          <w:i w:val="0"/>
          <w:szCs w:val="24"/>
        </w:rPr>
        <w:t>Editor Name:</w:t>
      </w:r>
      <w:r w:rsidR="00212A6D" w:rsidRPr="00E43CD5">
        <w:rPr>
          <w:rFonts w:ascii="Calibri" w:hAnsi="Calibri"/>
          <w:b/>
          <w:i w:val="0"/>
          <w:szCs w:val="24"/>
        </w:rPr>
        <w:t xml:space="preserve"> Petti Pang</w:t>
      </w:r>
    </w:p>
    <w:p w14:paraId="67897768" w14:textId="77777777" w:rsidR="00CE10F2" w:rsidRPr="00E43CD5" w:rsidRDefault="00CE10F2" w:rsidP="00CE10F2">
      <w:pPr>
        <w:pStyle w:val="BodyText"/>
        <w:outlineLvl w:val="0"/>
        <w:rPr>
          <w:rFonts w:ascii="Calibri" w:hAnsi="Calibri"/>
          <w:b/>
          <w:i w:val="0"/>
          <w:szCs w:val="24"/>
        </w:rPr>
      </w:pPr>
      <w:r w:rsidRPr="00E43CD5">
        <w:rPr>
          <w:rFonts w:ascii="Calibri" w:hAnsi="Calibri"/>
          <w:b/>
          <w:i w:val="0"/>
          <w:szCs w:val="24"/>
        </w:rPr>
        <w:t>Videographer name:</w:t>
      </w:r>
      <w:r w:rsidR="00212A6D" w:rsidRPr="00E43CD5">
        <w:rPr>
          <w:rFonts w:ascii="Calibri" w:hAnsi="Calibri"/>
          <w:b/>
          <w:i w:val="0"/>
          <w:szCs w:val="24"/>
        </w:rPr>
        <w:t xml:space="preserve"> </w:t>
      </w:r>
      <w:r w:rsidR="00F96E33" w:rsidRPr="00E43CD5">
        <w:rPr>
          <w:rFonts w:ascii="Calibri" w:hAnsi="Calibri"/>
          <w:b/>
          <w:i w:val="0"/>
          <w:szCs w:val="24"/>
        </w:rPr>
        <w:t xml:space="preserve">Kevin </w:t>
      </w:r>
      <w:proofErr w:type="spellStart"/>
      <w:r w:rsidR="00F96E33" w:rsidRPr="00E43CD5">
        <w:rPr>
          <w:rFonts w:ascii="Calibri" w:hAnsi="Calibri"/>
          <w:b/>
          <w:i w:val="0"/>
          <w:szCs w:val="24"/>
        </w:rPr>
        <w:t>McRoberts</w:t>
      </w:r>
      <w:proofErr w:type="spellEnd"/>
    </w:p>
    <w:p w14:paraId="1FB6BD5B" w14:textId="77777777" w:rsidR="00CE10F2" w:rsidRPr="00E43CD5" w:rsidRDefault="00CE10F2" w:rsidP="00CE10F2">
      <w:pPr>
        <w:pStyle w:val="BodyText"/>
        <w:outlineLvl w:val="0"/>
        <w:rPr>
          <w:rFonts w:ascii="Calibri" w:hAnsi="Calibri"/>
          <w:b/>
          <w:i w:val="0"/>
          <w:szCs w:val="24"/>
        </w:rPr>
      </w:pPr>
      <w:r w:rsidRPr="00E43CD5">
        <w:rPr>
          <w:rFonts w:ascii="Calibri" w:hAnsi="Calibri"/>
          <w:b/>
          <w:i w:val="0"/>
          <w:szCs w:val="24"/>
        </w:rPr>
        <w:t xml:space="preserve">Film Date: </w:t>
      </w:r>
      <w:r w:rsidR="00D0272A">
        <w:rPr>
          <w:rFonts w:ascii="Calibri" w:hAnsi="Calibri"/>
          <w:b/>
          <w:i w:val="0"/>
          <w:szCs w:val="24"/>
        </w:rPr>
        <w:t>Jan 16, 2018</w:t>
      </w:r>
    </w:p>
    <w:p w14:paraId="408B071A" w14:textId="77777777" w:rsidR="009A3CBD" w:rsidRPr="00E43CD5" w:rsidRDefault="009A3CBD" w:rsidP="00CE10F2">
      <w:pPr>
        <w:pStyle w:val="BodyText"/>
        <w:outlineLvl w:val="0"/>
        <w:rPr>
          <w:rFonts w:ascii="Calibri" w:hAnsi="Calibri"/>
          <w:b/>
          <w:i w:val="0"/>
          <w:szCs w:val="24"/>
        </w:rPr>
      </w:pPr>
      <w:r w:rsidRPr="00E43CD5">
        <w:rPr>
          <w:rFonts w:ascii="Calibri" w:hAnsi="Calibri"/>
          <w:b/>
          <w:i w:val="0"/>
          <w:szCs w:val="24"/>
        </w:rPr>
        <w:t>Link:</w:t>
      </w:r>
      <w:r w:rsidR="009B5022" w:rsidRPr="00E43CD5">
        <w:rPr>
          <w:rFonts w:ascii="Calibri" w:hAnsi="Calibri"/>
          <w:szCs w:val="24"/>
        </w:rPr>
        <w:t xml:space="preserve"> </w:t>
      </w:r>
      <w:r w:rsidR="00F96E33" w:rsidRPr="00E43CD5">
        <w:rPr>
          <w:rFonts w:ascii="Calibri" w:hAnsi="Calibri"/>
          <w:b/>
          <w:i w:val="0"/>
          <w:szCs w:val="24"/>
        </w:rPr>
        <w:t>https://www.jove.com/account/file-uploader</w:t>
      </w:r>
      <w:proofErr w:type="gramStart"/>
      <w:r w:rsidR="00F96E33" w:rsidRPr="00E43CD5">
        <w:rPr>
          <w:rFonts w:ascii="Calibri" w:hAnsi="Calibri"/>
          <w:b/>
          <w:i w:val="0"/>
          <w:szCs w:val="24"/>
        </w:rPr>
        <w:t>?src</w:t>
      </w:r>
      <w:proofErr w:type="gramEnd"/>
      <w:r w:rsidR="00F96E33" w:rsidRPr="00E43CD5">
        <w:rPr>
          <w:rFonts w:ascii="Calibri" w:hAnsi="Calibri"/>
          <w:b/>
          <w:i w:val="0"/>
          <w:szCs w:val="24"/>
        </w:rPr>
        <w:t>=17463128</w:t>
      </w:r>
    </w:p>
    <w:p w14:paraId="309C4F61" w14:textId="77777777" w:rsidR="00565757" w:rsidRPr="00E43CD5" w:rsidRDefault="00565757" w:rsidP="00CE10F2">
      <w:pPr>
        <w:pStyle w:val="BodyText"/>
        <w:outlineLvl w:val="0"/>
        <w:rPr>
          <w:rFonts w:ascii="Calibri" w:hAnsi="Calibri"/>
          <w:b/>
          <w:i w:val="0"/>
          <w:szCs w:val="24"/>
        </w:rPr>
      </w:pPr>
    </w:p>
    <w:p w14:paraId="779E1B65" w14:textId="77777777" w:rsidR="00CE10F2" w:rsidRPr="00E43CD5" w:rsidRDefault="00CE10F2" w:rsidP="00CE10F2">
      <w:pPr>
        <w:pStyle w:val="CM10"/>
        <w:outlineLvl w:val="0"/>
        <w:rPr>
          <w:rFonts w:ascii="Calibri" w:hAnsi="Calibri" w:cs="Arial"/>
          <w:b/>
          <w:sz w:val="28"/>
        </w:rPr>
      </w:pPr>
      <w:r w:rsidRPr="00E43CD5">
        <w:rPr>
          <w:rFonts w:ascii="Calibri" w:hAnsi="Calibri"/>
          <w:b/>
          <w:sz w:val="28"/>
        </w:rPr>
        <w:t>Authors and Affiliations:</w:t>
      </w:r>
      <w:r w:rsidRPr="00E43CD5">
        <w:rPr>
          <w:rFonts w:ascii="Calibri" w:hAnsi="Calibri" w:cs="Arial"/>
          <w:b/>
          <w:sz w:val="28"/>
        </w:rPr>
        <w:t xml:space="preserve"> </w:t>
      </w:r>
    </w:p>
    <w:p w14:paraId="078DE5C2" w14:textId="77777777" w:rsidR="00F96E33" w:rsidRPr="00E43CD5" w:rsidRDefault="00F96E33" w:rsidP="00F96E33">
      <w:pPr>
        <w:rPr>
          <w:rFonts w:ascii="Calibri" w:hAnsi="Calibri"/>
          <w:szCs w:val="24"/>
        </w:rPr>
      </w:pPr>
      <w:r w:rsidRPr="00E43CD5">
        <w:rPr>
          <w:rFonts w:ascii="Calibri" w:hAnsi="Calibri"/>
          <w:szCs w:val="24"/>
        </w:rPr>
        <w:t>Dan Wu</w:t>
      </w:r>
      <w:r w:rsidRPr="00E43CD5">
        <w:rPr>
          <w:rFonts w:ascii="Calibri" w:hAnsi="Calibri"/>
          <w:szCs w:val="24"/>
          <w:vertAlign w:val="superscript"/>
        </w:rPr>
        <w:t>1</w:t>
      </w:r>
      <w:r w:rsidRPr="00E43CD5">
        <w:rPr>
          <w:rFonts w:ascii="Calibri" w:hAnsi="Calibri"/>
          <w:szCs w:val="24"/>
        </w:rPr>
        <w:t xml:space="preserve">, </w:t>
      </w:r>
      <w:proofErr w:type="spellStart"/>
      <w:r w:rsidRPr="00E43CD5">
        <w:rPr>
          <w:rFonts w:ascii="Calibri" w:hAnsi="Calibri"/>
          <w:szCs w:val="24"/>
        </w:rPr>
        <w:t>Andreia</w:t>
      </w:r>
      <w:proofErr w:type="spellEnd"/>
      <w:r w:rsidRPr="00E43CD5">
        <w:rPr>
          <w:rFonts w:ascii="Calibri" w:hAnsi="Calibri"/>
          <w:szCs w:val="24"/>
        </w:rPr>
        <w:t xml:space="preserve"> V. Faria</w:t>
      </w:r>
      <w:r w:rsidRPr="00E43CD5">
        <w:rPr>
          <w:rFonts w:ascii="Calibri" w:hAnsi="Calibri"/>
          <w:szCs w:val="24"/>
          <w:vertAlign w:val="superscript"/>
        </w:rPr>
        <w:t>1</w:t>
      </w:r>
      <w:r w:rsidRPr="00E43CD5">
        <w:rPr>
          <w:rFonts w:ascii="Calibri" w:hAnsi="Calibri"/>
          <w:szCs w:val="24"/>
        </w:rPr>
        <w:t>, Laurent Younes</w:t>
      </w:r>
      <w:r w:rsidRPr="00E43CD5">
        <w:rPr>
          <w:rFonts w:ascii="Calibri" w:hAnsi="Calibri"/>
          <w:szCs w:val="24"/>
          <w:vertAlign w:val="superscript"/>
        </w:rPr>
        <w:t>2</w:t>
      </w:r>
      <w:proofErr w:type="gramStart"/>
      <w:r w:rsidRPr="00E43CD5">
        <w:rPr>
          <w:rFonts w:ascii="Calibri" w:hAnsi="Calibri"/>
          <w:szCs w:val="24"/>
          <w:vertAlign w:val="superscript"/>
        </w:rPr>
        <w:t>,3,4</w:t>
      </w:r>
      <w:proofErr w:type="gramEnd"/>
      <w:r w:rsidRPr="00E43CD5">
        <w:rPr>
          <w:rFonts w:ascii="Calibri" w:hAnsi="Calibri"/>
          <w:szCs w:val="24"/>
        </w:rPr>
        <w:t>, Christopher A. Ross</w:t>
      </w:r>
      <w:r w:rsidRPr="00E43CD5">
        <w:rPr>
          <w:rFonts w:ascii="Calibri" w:hAnsi="Calibri"/>
          <w:szCs w:val="24"/>
          <w:vertAlign w:val="superscript"/>
        </w:rPr>
        <w:t>5</w:t>
      </w:r>
      <w:r w:rsidRPr="00E43CD5">
        <w:rPr>
          <w:rFonts w:ascii="Calibri" w:hAnsi="Calibri"/>
          <w:szCs w:val="24"/>
        </w:rPr>
        <w:t>, Susumu Mori</w:t>
      </w:r>
      <w:r w:rsidRPr="00E43CD5">
        <w:rPr>
          <w:rFonts w:ascii="Calibri" w:hAnsi="Calibri"/>
          <w:szCs w:val="24"/>
          <w:vertAlign w:val="superscript"/>
        </w:rPr>
        <w:t>1,6</w:t>
      </w:r>
      <w:r w:rsidRPr="00E43CD5">
        <w:rPr>
          <w:rFonts w:ascii="Calibri" w:hAnsi="Calibri"/>
          <w:szCs w:val="24"/>
        </w:rPr>
        <w:t>, Michael I. Miller</w:t>
      </w:r>
      <w:r w:rsidRPr="00E43CD5">
        <w:rPr>
          <w:rFonts w:ascii="Calibri" w:hAnsi="Calibri"/>
          <w:szCs w:val="24"/>
          <w:vertAlign w:val="superscript"/>
        </w:rPr>
        <w:t>2,3,7</w:t>
      </w:r>
      <w:r w:rsidRPr="00E43CD5">
        <w:rPr>
          <w:rFonts w:ascii="Calibri" w:hAnsi="Calibri"/>
          <w:szCs w:val="24"/>
        </w:rPr>
        <w:t>, and the PREDICT-HD Investigators</w:t>
      </w:r>
    </w:p>
    <w:p w14:paraId="69B404E3" w14:textId="77777777" w:rsidR="00F96E33" w:rsidRPr="00E43CD5" w:rsidRDefault="00F96E33" w:rsidP="00F96E33">
      <w:pPr>
        <w:rPr>
          <w:rFonts w:ascii="Calibri" w:hAnsi="Calibri"/>
          <w:szCs w:val="24"/>
        </w:rPr>
      </w:pPr>
    </w:p>
    <w:p w14:paraId="3A2C6842" w14:textId="77777777" w:rsidR="00F96E33" w:rsidRPr="00E43CD5" w:rsidRDefault="00F96E33" w:rsidP="00F96E33">
      <w:pPr>
        <w:rPr>
          <w:rFonts w:ascii="Calibri" w:hAnsi="Calibri"/>
          <w:szCs w:val="24"/>
        </w:rPr>
      </w:pPr>
      <w:r w:rsidRPr="00E43CD5">
        <w:rPr>
          <w:rFonts w:ascii="Calibri" w:hAnsi="Calibri"/>
          <w:szCs w:val="24"/>
          <w:vertAlign w:val="superscript"/>
        </w:rPr>
        <w:t>1</w:t>
      </w:r>
      <w:r w:rsidRPr="00E43CD5">
        <w:rPr>
          <w:rFonts w:ascii="Calibri" w:hAnsi="Calibri"/>
          <w:szCs w:val="24"/>
        </w:rPr>
        <w:t>The Russell H. Morgan Department of Radiology and Radiological Science, Johns Hopkins University School of Medicine</w:t>
      </w:r>
    </w:p>
    <w:p w14:paraId="54A8861D" w14:textId="77777777" w:rsidR="00F96E33" w:rsidRPr="00E43CD5" w:rsidRDefault="00F96E33" w:rsidP="00F96E33">
      <w:pPr>
        <w:rPr>
          <w:rFonts w:ascii="Calibri" w:hAnsi="Calibri"/>
          <w:szCs w:val="24"/>
        </w:rPr>
      </w:pPr>
      <w:r w:rsidRPr="00E43CD5">
        <w:rPr>
          <w:rFonts w:ascii="Calibri" w:hAnsi="Calibri"/>
          <w:szCs w:val="24"/>
          <w:vertAlign w:val="superscript"/>
        </w:rPr>
        <w:t>2</w:t>
      </w:r>
      <w:r w:rsidRPr="00E43CD5">
        <w:rPr>
          <w:rFonts w:ascii="Calibri" w:hAnsi="Calibri"/>
          <w:szCs w:val="24"/>
        </w:rPr>
        <w:t>Center for Imaging Science, Johns Hopkins University</w:t>
      </w:r>
    </w:p>
    <w:p w14:paraId="602DF414" w14:textId="77777777" w:rsidR="00F96E33" w:rsidRPr="00E43CD5" w:rsidRDefault="00F96E33" w:rsidP="00F96E33">
      <w:pPr>
        <w:rPr>
          <w:rFonts w:ascii="Calibri" w:hAnsi="Calibri"/>
          <w:szCs w:val="24"/>
        </w:rPr>
      </w:pPr>
      <w:r w:rsidRPr="00E43CD5">
        <w:rPr>
          <w:rFonts w:ascii="Calibri" w:hAnsi="Calibri"/>
          <w:szCs w:val="24"/>
          <w:vertAlign w:val="superscript"/>
        </w:rPr>
        <w:t>3</w:t>
      </w:r>
      <w:r w:rsidRPr="00E43CD5">
        <w:rPr>
          <w:rFonts w:ascii="Calibri" w:hAnsi="Calibri"/>
          <w:szCs w:val="24"/>
        </w:rPr>
        <w:t>Institute for Computational Medicine, Johns Hopkins University</w:t>
      </w:r>
    </w:p>
    <w:p w14:paraId="5DF99288" w14:textId="77777777" w:rsidR="00F96E33" w:rsidRPr="00E43CD5" w:rsidRDefault="00F96E33" w:rsidP="00F96E33">
      <w:pPr>
        <w:rPr>
          <w:rFonts w:ascii="Calibri" w:hAnsi="Calibri"/>
          <w:szCs w:val="24"/>
        </w:rPr>
      </w:pPr>
      <w:r w:rsidRPr="00E43CD5">
        <w:rPr>
          <w:rFonts w:ascii="Calibri" w:hAnsi="Calibri"/>
          <w:szCs w:val="24"/>
          <w:vertAlign w:val="superscript"/>
        </w:rPr>
        <w:t>4</w:t>
      </w:r>
      <w:r w:rsidRPr="00E43CD5">
        <w:rPr>
          <w:rFonts w:ascii="Calibri" w:hAnsi="Calibri"/>
          <w:szCs w:val="24"/>
        </w:rPr>
        <w:t>Department of Applied Mathematics and Statistics, Johns Hopkins University</w:t>
      </w:r>
    </w:p>
    <w:p w14:paraId="4A77617E" w14:textId="77777777" w:rsidR="00F96E33" w:rsidRPr="00E43CD5" w:rsidRDefault="00F96E33" w:rsidP="00F96E33">
      <w:pPr>
        <w:rPr>
          <w:rFonts w:ascii="Calibri" w:hAnsi="Calibri"/>
          <w:szCs w:val="24"/>
        </w:rPr>
      </w:pPr>
      <w:r w:rsidRPr="00E43CD5">
        <w:rPr>
          <w:rFonts w:ascii="Calibri" w:hAnsi="Calibri"/>
          <w:szCs w:val="24"/>
          <w:vertAlign w:val="superscript"/>
        </w:rPr>
        <w:t>5</w:t>
      </w:r>
      <w:r w:rsidRPr="00E43CD5">
        <w:rPr>
          <w:rFonts w:ascii="Calibri" w:hAnsi="Calibri"/>
          <w:szCs w:val="24"/>
        </w:rPr>
        <w:t xml:space="preserve">Division of Neurobiology, Departments of Psychiatry, Neurology, Neuroscience and Pharmacology, and Program in Cellular and Molecular Medicine, Johns Hopkins University School of Medicine, </w:t>
      </w:r>
    </w:p>
    <w:p w14:paraId="60E402CD" w14:textId="77777777" w:rsidR="00F96E33" w:rsidRPr="00E43CD5" w:rsidRDefault="00F96E33" w:rsidP="00F96E33">
      <w:pPr>
        <w:rPr>
          <w:rFonts w:ascii="Calibri" w:hAnsi="Calibri"/>
          <w:szCs w:val="24"/>
        </w:rPr>
      </w:pPr>
      <w:r w:rsidRPr="00E43CD5">
        <w:rPr>
          <w:rFonts w:ascii="Calibri" w:hAnsi="Calibri"/>
          <w:szCs w:val="24"/>
          <w:vertAlign w:val="superscript"/>
        </w:rPr>
        <w:t>6</w:t>
      </w:r>
      <w:r w:rsidRPr="00E43CD5">
        <w:rPr>
          <w:rFonts w:ascii="Calibri" w:hAnsi="Calibri"/>
          <w:szCs w:val="24"/>
        </w:rPr>
        <w:t>F.M. Kirby Research Center for Functional Brain Imaging, Kennedy Krieger Institute</w:t>
      </w:r>
    </w:p>
    <w:p w14:paraId="264C5F1F" w14:textId="77777777" w:rsidR="00565757" w:rsidRPr="00E43CD5" w:rsidRDefault="00F96E33" w:rsidP="00F96E33">
      <w:pPr>
        <w:pStyle w:val="Default"/>
        <w:rPr>
          <w:rFonts w:ascii="Calibri" w:hAnsi="Calibri"/>
        </w:rPr>
      </w:pPr>
      <w:r w:rsidRPr="00E43CD5">
        <w:rPr>
          <w:rFonts w:ascii="Calibri" w:hAnsi="Calibri"/>
          <w:vertAlign w:val="superscript"/>
        </w:rPr>
        <w:t>7</w:t>
      </w:r>
      <w:r w:rsidRPr="00E43CD5">
        <w:rPr>
          <w:rFonts w:ascii="Calibri" w:hAnsi="Calibri"/>
        </w:rPr>
        <w:t>Department of Biomedical Engineering, Johns Hopkins University</w:t>
      </w:r>
    </w:p>
    <w:p w14:paraId="5AE9EA46" w14:textId="77777777" w:rsidR="00565757" w:rsidRPr="00E43CD5" w:rsidRDefault="00565757" w:rsidP="00565757">
      <w:pPr>
        <w:pStyle w:val="Default"/>
        <w:rPr>
          <w:rFonts w:ascii="Calibri" w:hAnsi="Calibri"/>
        </w:rPr>
      </w:pPr>
    </w:p>
    <w:p w14:paraId="5ACD5A3E" w14:textId="77777777" w:rsidR="009B5022" w:rsidRPr="00E43CD5" w:rsidRDefault="00CE10F2" w:rsidP="009B5022">
      <w:pPr>
        <w:rPr>
          <w:rFonts w:ascii="Calibri" w:eastAsia="Calibri" w:hAnsi="Calibri" w:cs="Calibri"/>
          <w:sz w:val="28"/>
          <w:szCs w:val="24"/>
        </w:rPr>
      </w:pPr>
      <w:r w:rsidRPr="00E43CD5">
        <w:rPr>
          <w:rFonts w:ascii="Calibri" w:hAnsi="Calibri"/>
          <w:b/>
          <w:sz w:val="28"/>
          <w:szCs w:val="24"/>
        </w:rPr>
        <w:t>Title:</w:t>
      </w:r>
      <w:r w:rsidRPr="00E43CD5">
        <w:rPr>
          <w:rFonts w:ascii="Calibri" w:hAnsi="Calibri" w:cs="Arial"/>
          <w:b/>
          <w:sz w:val="28"/>
          <w:szCs w:val="24"/>
        </w:rPr>
        <w:t xml:space="preserve"> </w:t>
      </w:r>
      <w:r w:rsidR="00F96E33" w:rsidRPr="00E43CD5">
        <w:rPr>
          <w:rFonts w:ascii="Calibri" w:hAnsi="Calibri" w:cs="Arial"/>
          <w:b/>
          <w:sz w:val="28"/>
          <w:szCs w:val="24"/>
        </w:rPr>
        <w:t xml:space="preserve">Whole-brain Segmentation and Change-point Analysis of Anatomical Brain MRI—Application in </w:t>
      </w:r>
      <w:proofErr w:type="spellStart"/>
      <w:r w:rsidR="00F96E33" w:rsidRPr="00E43CD5">
        <w:rPr>
          <w:rFonts w:ascii="Calibri" w:hAnsi="Calibri" w:cs="Arial"/>
          <w:b/>
          <w:sz w:val="28"/>
          <w:szCs w:val="24"/>
        </w:rPr>
        <w:t>Premanifest</w:t>
      </w:r>
      <w:proofErr w:type="spellEnd"/>
      <w:r w:rsidR="00F96E33" w:rsidRPr="00E43CD5">
        <w:rPr>
          <w:rFonts w:ascii="Calibri" w:hAnsi="Calibri" w:cs="Arial"/>
          <w:b/>
          <w:sz w:val="28"/>
          <w:szCs w:val="24"/>
        </w:rPr>
        <w:t xml:space="preserve"> Huntington’s </w:t>
      </w:r>
      <w:proofErr w:type="gramStart"/>
      <w:r w:rsidR="00F96E33" w:rsidRPr="00E43CD5">
        <w:rPr>
          <w:rFonts w:ascii="Calibri" w:hAnsi="Calibri" w:cs="Arial"/>
          <w:b/>
          <w:sz w:val="28"/>
          <w:szCs w:val="24"/>
        </w:rPr>
        <w:t>Disease</w:t>
      </w:r>
      <w:proofErr w:type="gramEnd"/>
    </w:p>
    <w:p w14:paraId="130BDC0F" w14:textId="77777777" w:rsidR="00565757" w:rsidRPr="00E43CD5" w:rsidRDefault="00565757" w:rsidP="00CE10F2">
      <w:pPr>
        <w:outlineLvl w:val="0"/>
        <w:rPr>
          <w:rFonts w:ascii="Calibri" w:hAnsi="Calibri"/>
          <w:b/>
          <w:szCs w:val="24"/>
        </w:rPr>
      </w:pPr>
    </w:p>
    <w:p w14:paraId="4905F5A1" w14:textId="77777777" w:rsidR="00565757" w:rsidRPr="00E43CD5" w:rsidRDefault="00565757" w:rsidP="00CE10F2">
      <w:pPr>
        <w:outlineLvl w:val="0"/>
        <w:rPr>
          <w:rFonts w:ascii="Calibri" w:hAnsi="Calibri"/>
          <w:b/>
          <w:szCs w:val="24"/>
        </w:rPr>
      </w:pPr>
    </w:p>
    <w:p w14:paraId="04ACF496" w14:textId="77777777" w:rsidR="00CE10F2" w:rsidRPr="00E43CD5" w:rsidRDefault="00CE10F2" w:rsidP="00CE10F2">
      <w:pPr>
        <w:outlineLvl w:val="0"/>
        <w:rPr>
          <w:rFonts w:ascii="Calibri" w:hAnsi="Calibri"/>
          <w:b/>
          <w:sz w:val="28"/>
          <w:szCs w:val="24"/>
        </w:rPr>
      </w:pPr>
      <w:r w:rsidRPr="00E43CD5">
        <w:rPr>
          <w:rFonts w:ascii="Calibri" w:hAnsi="Calibri"/>
          <w:b/>
          <w:sz w:val="28"/>
          <w:szCs w:val="24"/>
        </w:rPr>
        <w:t xml:space="preserve">Corresponding Author: </w:t>
      </w:r>
    </w:p>
    <w:p w14:paraId="7A2FE2D3" w14:textId="77777777" w:rsidR="00F96E33" w:rsidRPr="00E43CD5" w:rsidRDefault="00F96E33" w:rsidP="00CE10F2">
      <w:pPr>
        <w:outlineLvl w:val="0"/>
        <w:rPr>
          <w:rFonts w:ascii="Calibri" w:hAnsi="Calibri"/>
          <w:szCs w:val="24"/>
        </w:rPr>
      </w:pPr>
      <w:r w:rsidRPr="00E43CD5">
        <w:rPr>
          <w:rFonts w:ascii="Calibri" w:hAnsi="Calibri"/>
          <w:szCs w:val="24"/>
        </w:rPr>
        <w:t>Dan Wu</w:t>
      </w:r>
    </w:p>
    <w:p w14:paraId="1A1DABAB" w14:textId="77777777" w:rsidR="00F96E33" w:rsidRPr="00E43CD5" w:rsidRDefault="00F96E33" w:rsidP="00F96E33">
      <w:pPr>
        <w:rPr>
          <w:rFonts w:ascii="Calibri" w:hAnsi="Calibri"/>
          <w:szCs w:val="24"/>
        </w:rPr>
      </w:pPr>
      <w:r w:rsidRPr="00E43CD5">
        <w:rPr>
          <w:rFonts w:ascii="Calibri" w:hAnsi="Calibri"/>
          <w:szCs w:val="24"/>
        </w:rPr>
        <w:t>The Russell H. Morgan Department of Radiology and Radiological Science</w:t>
      </w:r>
    </w:p>
    <w:p w14:paraId="7F4F9210" w14:textId="77777777" w:rsidR="00F96E33" w:rsidRPr="00E43CD5" w:rsidRDefault="00F96E33" w:rsidP="00F96E33">
      <w:pPr>
        <w:rPr>
          <w:rFonts w:ascii="Calibri" w:hAnsi="Calibri"/>
          <w:szCs w:val="24"/>
        </w:rPr>
      </w:pPr>
      <w:r w:rsidRPr="00E43CD5">
        <w:rPr>
          <w:rFonts w:ascii="Calibri" w:hAnsi="Calibri"/>
          <w:szCs w:val="24"/>
        </w:rPr>
        <w:t>Johns Hopkins University School of Medicine</w:t>
      </w:r>
    </w:p>
    <w:p w14:paraId="2AA372F0" w14:textId="77777777" w:rsidR="00F96E33" w:rsidRPr="00E43CD5" w:rsidRDefault="00F96E33" w:rsidP="00F96E33">
      <w:pPr>
        <w:rPr>
          <w:rFonts w:ascii="Calibri" w:hAnsi="Calibri"/>
          <w:szCs w:val="24"/>
        </w:rPr>
      </w:pPr>
      <w:r w:rsidRPr="00E43CD5">
        <w:rPr>
          <w:rFonts w:ascii="Calibri" w:hAnsi="Calibri"/>
          <w:szCs w:val="24"/>
        </w:rPr>
        <w:t>Baltimore, MD, USA</w:t>
      </w:r>
    </w:p>
    <w:p w14:paraId="5B7D363B" w14:textId="77777777" w:rsidR="009B5022" w:rsidRPr="00E43CD5" w:rsidRDefault="00F96E33" w:rsidP="00CE10F2">
      <w:pPr>
        <w:outlineLvl w:val="0"/>
        <w:rPr>
          <w:rFonts w:ascii="Calibri" w:hAnsi="Calibri"/>
          <w:b/>
          <w:szCs w:val="24"/>
        </w:rPr>
      </w:pPr>
      <w:hyperlink r:id="rId9" w:history="1">
        <w:r w:rsidRPr="00E43CD5">
          <w:rPr>
            <w:rStyle w:val="Hyperlink"/>
            <w:rFonts w:ascii="Calibri" w:hAnsi="Calibri" w:cs="Arial"/>
            <w:bCs/>
            <w:szCs w:val="24"/>
          </w:rPr>
          <w:t>dwu18@jhu.edu</w:t>
        </w:r>
      </w:hyperlink>
    </w:p>
    <w:p w14:paraId="6D96557D" w14:textId="77777777" w:rsidR="00565757" w:rsidRPr="00E43CD5" w:rsidRDefault="00565757" w:rsidP="00CE10F2">
      <w:pPr>
        <w:outlineLvl w:val="0"/>
        <w:rPr>
          <w:rFonts w:ascii="Calibri" w:hAnsi="Calibri"/>
          <w:b/>
          <w:szCs w:val="24"/>
        </w:rPr>
      </w:pPr>
    </w:p>
    <w:p w14:paraId="3B5A975E" w14:textId="77777777" w:rsidR="00565757" w:rsidRPr="00E43CD5" w:rsidRDefault="00565757" w:rsidP="00CE10F2">
      <w:pPr>
        <w:outlineLvl w:val="0"/>
        <w:rPr>
          <w:rFonts w:ascii="Calibri" w:hAnsi="Calibri"/>
          <w:b/>
          <w:szCs w:val="24"/>
        </w:rPr>
      </w:pPr>
    </w:p>
    <w:p w14:paraId="1D6DCDD6" w14:textId="77777777" w:rsidR="00F0293A" w:rsidRPr="00E43CD5" w:rsidRDefault="00F0293A" w:rsidP="00CE10F2">
      <w:pPr>
        <w:outlineLvl w:val="0"/>
        <w:rPr>
          <w:rFonts w:ascii="Calibri" w:hAnsi="Calibri"/>
          <w:b/>
          <w:sz w:val="28"/>
          <w:szCs w:val="24"/>
        </w:rPr>
      </w:pPr>
      <w:r w:rsidRPr="00E43CD5">
        <w:rPr>
          <w:rFonts w:ascii="Calibri" w:hAnsi="Calibri"/>
          <w:b/>
          <w:sz w:val="28"/>
          <w:szCs w:val="24"/>
        </w:rPr>
        <w:t>Co-authors:</w:t>
      </w:r>
    </w:p>
    <w:p w14:paraId="187E58AC" w14:textId="77777777" w:rsidR="00CE10F2" w:rsidRPr="00E43CD5" w:rsidRDefault="00F96E33">
      <w:pPr>
        <w:rPr>
          <w:rFonts w:ascii="Calibri" w:hAnsi="Calibri"/>
          <w:szCs w:val="24"/>
        </w:rPr>
      </w:pPr>
      <w:hyperlink r:id="rId10" w:history="1">
        <w:r w:rsidRPr="00E43CD5">
          <w:rPr>
            <w:rStyle w:val="Hyperlink"/>
            <w:rFonts w:ascii="Calibri" w:hAnsi="Calibri" w:cs="Arial"/>
            <w:bCs/>
            <w:szCs w:val="24"/>
          </w:rPr>
          <w:t>afaria1@jhmi.edu</w:t>
        </w:r>
      </w:hyperlink>
    </w:p>
    <w:p w14:paraId="421C6E5D" w14:textId="77777777" w:rsidR="00F96E33" w:rsidRPr="00E43CD5" w:rsidRDefault="00F96E33">
      <w:pPr>
        <w:rPr>
          <w:rFonts w:ascii="Calibri" w:hAnsi="Calibri"/>
          <w:szCs w:val="24"/>
        </w:rPr>
      </w:pPr>
      <w:hyperlink r:id="rId11" w:history="1">
        <w:r w:rsidRPr="00E43CD5">
          <w:rPr>
            <w:rStyle w:val="Hyperlink"/>
            <w:rFonts w:ascii="Calibri" w:hAnsi="Calibri" w:cs="Arial"/>
            <w:bCs/>
            <w:szCs w:val="24"/>
          </w:rPr>
          <w:t>laurent.younes@jhu.edu</w:t>
        </w:r>
      </w:hyperlink>
    </w:p>
    <w:p w14:paraId="57C2C23F" w14:textId="77777777" w:rsidR="00F96E33" w:rsidRPr="00E43CD5" w:rsidRDefault="00F96E33">
      <w:pPr>
        <w:rPr>
          <w:rFonts w:ascii="Calibri" w:hAnsi="Calibri"/>
          <w:szCs w:val="24"/>
        </w:rPr>
      </w:pPr>
      <w:hyperlink r:id="rId12" w:history="1">
        <w:r w:rsidRPr="00E43CD5">
          <w:rPr>
            <w:rStyle w:val="Hyperlink"/>
            <w:rFonts w:ascii="Calibri" w:hAnsi="Calibri" w:cs="Arial"/>
            <w:bCs/>
            <w:szCs w:val="24"/>
          </w:rPr>
          <w:t>caross@jhu.edu</w:t>
        </w:r>
      </w:hyperlink>
    </w:p>
    <w:p w14:paraId="65A2CA45" w14:textId="77777777" w:rsidR="00F96E33" w:rsidRPr="00E43CD5" w:rsidRDefault="00F96E33">
      <w:pPr>
        <w:rPr>
          <w:rFonts w:ascii="Calibri" w:hAnsi="Calibri"/>
          <w:szCs w:val="24"/>
        </w:rPr>
      </w:pPr>
      <w:hyperlink r:id="rId13" w:history="1">
        <w:r w:rsidRPr="00E43CD5">
          <w:rPr>
            <w:rStyle w:val="Hyperlink"/>
            <w:rFonts w:ascii="Calibri" w:hAnsi="Calibri" w:cs="Arial"/>
            <w:bCs/>
            <w:szCs w:val="24"/>
          </w:rPr>
          <w:t>smoriw@gmail.com</w:t>
        </w:r>
      </w:hyperlink>
    </w:p>
    <w:p w14:paraId="31369BAC" w14:textId="77777777" w:rsidR="00F96E33" w:rsidRPr="00E43CD5" w:rsidRDefault="00F96E33">
      <w:pPr>
        <w:rPr>
          <w:rFonts w:ascii="Calibri" w:hAnsi="Calibri"/>
          <w:szCs w:val="24"/>
        </w:rPr>
      </w:pPr>
      <w:hyperlink r:id="rId14" w:history="1">
        <w:r w:rsidRPr="00E43CD5">
          <w:rPr>
            <w:rStyle w:val="Hyperlink"/>
            <w:rFonts w:ascii="Calibri" w:hAnsi="Calibri" w:cs="Arial"/>
            <w:bCs/>
            <w:szCs w:val="24"/>
          </w:rPr>
          <w:t>mim@cis.jhu.edu</w:t>
        </w:r>
      </w:hyperlink>
    </w:p>
    <w:p w14:paraId="16FEF0D3" w14:textId="77777777" w:rsidR="004559F7" w:rsidRPr="00E43CD5" w:rsidRDefault="004559F7">
      <w:pPr>
        <w:rPr>
          <w:rFonts w:ascii="Calibri" w:hAnsi="Calibri"/>
          <w:szCs w:val="24"/>
        </w:rPr>
      </w:pPr>
    </w:p>
    <w:p w14:paraId="4D69923D" w14:textId="77777777" w:rsidR="00CE10F2" w:rsidRDefault="00CE10F2" w:rsidP="00CE10F2">
      <w:pPr>
        <w:rPr>
          <w:rFonts w:ascii="Calibri" w:hAnsi="Calibri"/>
          <w:szCs w:val="24"/>
        </w:rPr>
      </w:pPr>
    </w:p>
    <w:p w14:paraId="661C01DA" w14:textId="77777777" w:rsidR="00AA0717" w:rsidRDefault="00AA0717" w:rsidP="00CE10F2">
      <w:pPr>
        <w:rPr>
          <w:rFonts w:ascii="Calibri" w:hAnsi="Calibri"/>
          <w:szCs w:val="24"/>
        </w:rPr>
      </w:pPr>
    </w:p>
    <w:p w14:paraId="5B800446" w14:textId="77777777" w:rsidR="00AA0717" w:rsidRDefault="00AA0717" w:rsidP="00CE10F2">
      <w:pPr>
        <w:rPr>
          <w:rFonts w:ascii="Calibri" w:hAnsi="Calibri"/>
          <w:szCs w:val="24"/>
        </w:rPr>
      </w:pPr>
    </w:p>
    <w:p w14:paraId="5930E9D7" w14:textId="77777777" w:rsidR="00AA0717" w:rsidRPr="00E43CD5" w:rsidRDefault="00AA0717" w:rsidP="00CE10F2">
      <w:pPr>
        <w:rPr>
          <w:rFonts w:ascii="Calibri" w:hAnsi="Calibri"/>
          <w:szCs w:val="24"/>
        </w:rPr>
      </w:pPr>
    </w:p>
    <w:p w14:paraId="4487B2F9" w14:textId="77777777" w:rsidR="00AA132F" w:rsidRPr="00E43CD5" w:rsidRDefault="00AA132F" w:rsidP="00AA132F">
      <w:pPr>
        <w:spacing w:before="120"/>
        <w:rPr>
          <w:rFonts w:ascii="Calibri" w:hAnsi="Calibri"/>
          <w:b/>
          <w:szCs w:val="24"/>
        </w:rPr>
      </w:pPr>
      <w:r w:rsidRPr="00E43CD5">
        <w:rPr>
          <w:rFonts w:ascii="Calibri" w:hAnsi="Calibri"/>
          <w:b/>
          <w:szCs w:val="24"/>
        </w:rPr>
        <w:lastRenderedPageBreak/>
        <w:t xml:space="preserve">A.  </w:t>
      </w:r>
      <w:r w:rsidRPr="00E43CD5">
        <w:rPr>
          <w:rFonts w:ascii="Calibri" w:hAnsi="Calibri"/>
          <w:szCs w:val="24"/>
        </w:rPr>
        <w:t>Microscopy: Does your protocol involve video microscopy, such as filming a complex dissection or microinjection technique?</w:t>
      </w:r>
      <w:r w:rsidRPr="00E43CD5">
        <w:rPr>
          <w:rFonts w:ascii="Calibri" w:hAnsi="Calibri"/>
          <w:b/>
          <w:szCs w:val="24"/>
        </w:rPr>
        <w:t xml:space="preserve"> (Y/N)___</w:t>
      </w:r>
      <w:r w:rsidR="004559F7" w:rsidRPr="00E43CD5">
        <w:rPr>
          <w:rFonts w:ascii="Calibri" w:hAnsi="Calibri"/>
          <w:b/>
          <w:szCs w:val="24"/>
        </w:rPr>
        <w:t>No</w:t>
      </w:r>
      <w:r w:rsidRPr="00E43CD5">
        <w:rPr>
          <w:rFonts w:ascii="Calibri" w:hAnsi="Calibri"/>
          <w:b/>
          <w:szCs w:val="24"/>
        </w:rPr>
        <w:t xml:space="preserve">______  </w:t>
      </w:r>
    </w:p>
    <w:p w14:paraId="24E9DA71" w14:textId="77777777" w:rsidR="00AA132F" w:rsidRPr="00E43CD5" w:rsidRDefault="00AA132F" w:rsidP="00AA132F">
      <w:pPr>
        <w:spacing w:before="120"/>
        <w:rPr>
          <w:rFonts w:ascii="Calibri" w:hAnsi="Calibri"/>
          <w:b/>
          <w:szCs w:val="24"/>
        </w:rPr>
      </w:pPr>
      <w:r w:rsidRPr="00E43CD5">
        <w:rPr>
          <w:rFonts w:ascii="Calibri" w:hAnsi="Calibri"/>
          <w:szCs w:val="24"/>
        </w:rPr>
        <w:t>Can you record movies/images using your own microscope camera?</w:t>
      </w:r>
      <w:r w:rsidRPr="00E43CD5">
        <w:rPr>
          <w:rFonts w:ascii="Calibri" w:hAnsi="Calibri"/>
          <w:b/>
          <w:szCs w:val="24"/>
        </w:rPr>
        <w:t xml:space="preserve"> (Y/N)_________  </w:t>
      </w:r>
    </w:p>
    <w:p w14:paraId="3A6DEEAD" w14:textId="77777777" w:rsidR="00AA132F" w:rsidRPr="00E43CD5" w:rsidRDefault="00AA132F" w:rsidP="00AA132F">
      <w:pPr>
        <w:spacing w:before="120"/>
        <w:rPr>
          <w:rFonts w:ascii="Calibri" w:hAnsi="Calibri"/>
          <w:b/>
          <w:szCs w:val="24"/>
        </w:rPr>
      </w:pPr>
      <w:r w:rsidRPr="00E43CD5">
        <w:rPr>
          <w:rFonts w:ascii="Calibri" w:hAnsi="Calibri"/>
          <w:szCs w:val="24"/>
        </w:rPr>
        <w:t>If no, JoVE will need to record the microscope images using our scope kit (through a camera port or one of the oculars). Please list the make and model of your microscope:</w:t>
      </w:r>
      <w:r w:rsidRPr="00E43CD5">
        <w:rPr>
          <w:rFonts w:ascii="Calibri" w:hAnsi="Calibri"/>
          <w:b/>
          <w:szCs w:val="24"/>
        </w:rPr>
        <w:t xml:space="preserve"> _____________________________________________</w:t>
      </w:r>
    </w:p>
    <w:p w14:paraId="266A4395" w14:textId="77777777" w:rsidR="00AA132F" w:rsidRPr="00E43CD5" w:rsidRDefault="00AA132F" w:rsidP="00AA132F">
      <w:pPr>
        <w:spacing w:before="120"/>
        <w:rPr>
          <w:rFonts w:ascii="Calibri" w:hAnsi="Calibri"/>
          <w:b/>
          <w:szCs w:val="24"/>
        </w:rPr>
      </w:pPr>
      <w:r w:rsidRPr="00E43CD5">
        <w:rPr>
          <w:rFonts w:ascii="Calibri" w:hAnsi="Calibri"/>
          <w:b/>
          <w:szCs w:val="24"/>
        </w:rPr>
        <w:t xml:space="preserve">B.   </w:t>
      </w:r>
      <w:r w:rsidRPr="00E43CD5">
        <w:rPr>
          <w:rFonts w:ascii="Calibri" w:hAnsi="Calibri"/>
          <w:szCs w:val="24"/>
        </w:rPr>
        <w:t>Software Usage: Does your protocol include detailed, step-by-step, descriptions of software usage?</w:t>
      </w:r>
      <w:r w:rsidRPr="00E43CD5">
        <w:rPr>
          <w:rFonts w:ascii="Calibri" w:hAnsi="Calibri"/>
          <w:b/>
          <w:szCs w:val="24"/>
        </w:rPr>
        <w:t xml:space="preserve"> (Y/N)__</w:t>
      </w:r>
      <w:r w:rsidR="004559F7" w:rsidRPr="00E43CD5">
        <w:rPr>
          <w:rFonts w:ascii="Calibri" w:hAnsi="Calibri"/>
          <w:b/>
          <w:szCs w:val="24"/>
        </w:rPr>
        <w:t>Yes</w:t>
      </w:r>
      <w:r w:rsidRPr="00E43CD5">
        <w:rPr>
          <w:rFonts w:ascii="Calibri" w:hAnsi="Calibri"/>
          <w:b/>
          <w:szCs w:val="24"/>
        </w:rPr>
        <w:t xml:space="preserve">______ </w:t>
      </w:r>
    </w:p>
    <w:p w14:paraId="55AF71B6" w14:textId="77777777" w:rsidR="00654735" w:rsidRPr="00E43CD5" w:rsidRDefault="00654735" w:rsidP="00654735">
      <w:pPr>
        <w:spacing w:before="120"/>
        <w:rPr>
          <w:rFonts w:ascii="Calibri" w:hAnsi="Calibri"/>
          <w:szCs w:val="24"/>
        </w:rPr>
      </w:pPr>
      <w:r w:rsidRPr="00E43CD5">
        <w:rPr>
          <w:rFonts w:ascii="Calibri" w:hAnsi="Calibri"/>
          <w:b/>
          <w:szCs w:val="24"/>
        </w:rPr>
        <w:t>C.</w:t>
      </w:r>
      <w:r w:rsidRPr="00E43CD5">
        <w:rPr>
          <w:rFonts w:ascii="Calibri" w:hAnsi="Calibri"/>
          <w:szCs w:val="24"/>
        </w:rPr>
        <w:t xml:space="preserve">  Which steps of your protocol will viewers benefit most from having filmed? Please list 4-6 individual steps using the step numbers listed in this document. (Please do not list entire sections.) _</w:t>
      </w:r>
      <w:r w:rsidR="00C1182A">
        <w:rPr>
          <w:rFonts w:ascii="Calibri" w:hAnsi="Calibri"/>
          <w:szCs w:val="24"/>
        </w:rPr>
        <w:t>2.</w:t>
      </w:r>
      <w:r w:rsidR="000C6C3E">
        <w:rPr>
          <w:rFonts w:ascii="Calibri" w:hAnsi="Calibri"/>
          <w:szCs w:val="24"/>
        </w:rPr>
        <w:t>5</w:t>
      </w:r>
      <w:r w:rsidR="00C1182A">
        <w:rPr>
          <w:rFonts w:ascii="Calibri" w:hAnsi="Calibri"/>
          <w:szCs w:val="24"/>
        </w:rPr>
        <w:t xml:space="preserve">, </w:t>
      </w:r>
      <w:r w:rsidR="000C6C3E">
        <w:rPr>
          <w:rFonts w:ascii="Calibri" w:hAnsi="Calibri"/>
          <w:szCs w:val="24"/>
        </w:rPr>
        <w:t xml:space="preserve">2.6, </w:t>
      </w:r>
      <w:r w:rsidR="00874A39">
        <w:rPr>
          <w:rFonts w:ascii="Calibri" w:hAnsi="Calibri"/>
          <w:szCs w:val="24"/>
        </w:rPr>
        <w:t>2.7, 2.9, 3.3, 3.5</w:t>
      </w:r>
      <w:r w:rsidRPr="00E43CD5">
        <w:rPr>
          <w:rFonts w:ascii="Calibri" w:hAnsi="Calibri"/>
          <w:szCs w:val="24"/>
        </w:rPr>
        <w:t>__________________________________________</w:t>
      </w:r>
    </w:p>
    <w:p w14:paraId="46AA3101" w14:textId="77777777" w:rsidR="00654735" w:rsidRPr="00E43CD5" w:rsidRDefault="00654735" w:rsidP="00654735">
      <w:pPr>
        <w:spacing w:before="120"/>
        <w:rPr>
          <w:rFonts w:ascii="Calibri" w:hAnsi="Calibri"/>
          <w:szCs w:val="24"/>
        </w:rPr>
      </w:pPr>
      <w:r w:rsidRPr="00E43CD5">
        <w:rPr>
          <w:rFonts w:ascii="Calibri" w:hAnsi="Calibri"/>
          <w:b/>
          <w:szCs w:val="24"/>
        </w:rPr>
        <w:t>D.</w:t>
      </w:r>
      <w:r w:rsidRPr="00E43CD5">
        <w:rPr>
          <w:rFonts w:ascii="Calibri" w:hAnsi="Calibri"/>
          <w:szCs w:val="24"/>
        </w:rPr>
        <w:t xml:space="preserve">  What is the single most difficult aspect of this procedure and what do you do to ensure success?  Please list 1-2 individual steps using the step numbers listed in this document. (Please do not list entire sections.) _</w:t>
      </w:r>
      <w:r w:rsidR="00FF658F">
        <w:rPr>
          <w:rFonts w:ascii="Calibri" w:hAnsi="Calibri"/>
          <w:szCs w:val="24"/>
        </w:rPr>
        <w:t>2.5. The users may want to examine their MRI images and make sure the image orientation is correctly indicated</w:t>
      </w:r>
      <w:proofErr w:type="gramStart"/>
      <w:r w:rsidR="00FF658F">
        <w:rPr>
          <w:rFonts w:ascii="Calibri" w:hAnsi="Calibri"/>
          <w:szCs w:val="24"/>
        </w:rPr>
        <w:t>.</w:t>
      </w:r>
      <w:r w:rsidRPr="00E43CD5">
        <w:rPr>
          <w:rFonts w:ascii="Calibri" w:hAnsi="Calibri"/>
          <w:szCs w:val="24"/>
        </w:rPr>
        <w:t>_</w:t>
      </w:r>
      <w:proofErr w:type="gramEnd"/>
      <w:r w:rsidRPr="00E43CD5">
        <w:rPr>
          <w:rFonts w:ascii="Calibri" w:hAnsi="Calibri"/>
          <w:szCs w:val="24"/>
        </w:rPr>
        <w:t>_________________________</w:t>
      </w:r>
    </w:p>
    <w:p w14:paraId="0A26BDB2" w14:textId="77777777" w:rsidR="00654735" w:rsidRPr="00E43CD5" w:rsidRDefault="00654735" w:rsidP="00654735">
      <w:pPr>
        <w:spacing w:before="120"/>
        <w:rPr>
          <w:rFonts w:ascii="Calibri" w:hAnsi="Calibri"/>
          <w:szCs w:val="24"/>
        </w:rPr>
      </w:pPr>
      <w:r w:rsidRPr="00E43CD5">
        <w:rPr>
          <w:rFonts w:ascii="Calibri" w:hAnsi="Calibri"/>
          <w:b/>
          <w:szCs w:val="24"/>
        </w:rPr>
        <w:t>E.</w:t>
      </w:r>
      <w:r w:rsidRPr="00E43CD5">
        <w:rPr>
          <w:rFonts w:ascii="Calibri" w:hAnsi="Calibri"/>
          <w:szCs w:val="24"/>
        </w:rPr>
        <w:t xml:space="preserve">  Will the filming need to take place in multiple locations? (Y/N) __</w:t>
      </w:r>
      <w:r w:rsidR="004559F7" w:rsidRPr="00E43CD5">
        <w:rPr>
          <w:rFonts w:ascii="Calibri" w:hAnsi="Calibri"/>
          <w:szCs w:val="24"/>
        </w:rPr>
        <w:t>No</w:t>
      </w:r>
      <w:r w:rsidRPr="00E43CD5">
        <w:rPr>
          <w:rFonts w:ascii="Calibri" w:hAnsi="Calibri"/>
          <w:szCs w:val="24"/>
        </w:rPr>
        <w:t>_____ If yes, how far apart are the locations? ___________________________________________________</w:t>
      </w:r>
    </w:p>
    <w:p w14:paraId="0B481056" w14:textId="77777777" w:rsidR="00CE10F2" w:rsidRPr="00E43CD5" w:rsidRDefault="00CC0C58" w:rsidP="00CE10F2">
      <w:pPr>
        <w:rPr>
          <w:rFonts w:ascii="Calibri" w:hAnsi="Calibri"/>
          <w:b/>
          <w:bCs/>
          <w:szCs w:val="24"/>
        </w:rPr>
      </w:pPr>
      <w:r w:rsidRPr="00E43CD5">
        <w:rPr>
          <w:rFonts w:ascii="Calibri" w:hAnsi="Calibri"/>
          <w:b/>
          <w:szCs w:val="24"/>
        </w:rPr>
        <w:br w:type="page"/>
      </w:r>
      <w:r w:rsidR="00CE10F2" w:rsidRPr="00E43CD5">
        <w:rPr>
          <w:rFonts w:ascii="Calibri" w:hAnsi="Calibri"/>
          <w:b/>
          <w:szCs w:val="24"/>
        </w:rPr>
        <w:lastRenderedPageBreak/>
        <w:t>1. Introduction (</w:t>
      </w:r>
      <w:r w:rsidR="00D300CE" w:rsidRPr="00E43CD5">
        <w:rPr>
          <w:rFonts w:ascii="Calibri" w:hAnsi="Calibri"/>
          <w:b/>
          <w:szCs w:val="24"/>
        </w:rPr>
        <w:t xml:space="preserve">Experimental </w:t>
      </w:r>
      <w:r w:rsidRPr="00E43CD5">
        <w:rPr>
          <w:rFonts w:ascii="Calibri" w:hAnsi="Calibri"/>
          <w:b/>
          <w:szCs w:val="24"/>
        </w:rPr>
        <w:t>Goal</w:t>
      </w:r>
      <w:r w:rsidR="00CE10F2" w:rsidRPr="00E43CD5">
        <w:rPr>
          <w:rFonts w:ascii="Calibri" w:hAnsi="Calibri"/>
          <w:b/>
          <w:szCs w:val="24"/>
        </w:rPr>
        <w:t xml:space="preserve"> and </w:t>
      </w:r>
      <w:r w:rsidRPr="00E43CD5">
        <w:rPr>
          <w:rFonts w:ascii="Calibri" w:hAnsi="Calibri"/>
          <w:b/>
          <w:szCs w:val="24"/>
        </w:rPr>
        <w:t xml:space="preserve">Author </w:t>
      </w:r>
      <w:r w:rsidR="00CE10F2" w:rsidRPr="00E43CD5">
        <w:rPr>
          <w:rFonts w:ascii="Calibri" w:hAnsi="Calibri"/>
          <w:b/>
          <w:szCs w:val="24"/>
        </w:rPr>
        <w:t>Interview</w:t>
      </w:r>
      <w:r w:rsidRPr="00E43CD5">
        <w:rPr>
          <w:rFonts w:ascii="Calibri" w:hAnsi="Calibri"/>
          <w:b/>
          <w:szCs w:val="24"/>
        </w:rPr>
        <w:t>s</w:t>
      </w:r>
      <w:r w:rsidR="00CE10F2" w:rsidRPr="00E43CD5">
        <w:rPr>
          <w:rFonts w:ascii="Calibri" w:hAnsi="Calibri"/>
          <w:b/>
          <w:szCs w:val="24"/>
        </w:rPr>
        <w:t>)</w:t>
      </w:r>
      <w:r w:rsidR="002B26D4" w:rsidRPr="00E43CD5">
        <w:rPr>
          <w:rFonts w:ascii="Calibri" w:hAnsi="Calibri"/>
          <w:b/>
          <w:szCs w:val="24"/>
        </w:rPr>
        <w:t xml:space="preserve"> – </w:t>
      </w:r>
      <w:r w:rsidR="002B26D4" w:rsidRPr="00E43CD5">
        <w:rPr>
          <w:rFonts w:ascii="Calibri" w:hAnsi="Calibri"/>
          <w:b/>
          <w:bCs/>
          <w:szCs w:val="24"/>
        </w:rPr>
        <w:t xml:space="preserve">As the beginning of your video, the introduction should clearly </w:t>
      </w:r>
      <w:r w:rsidR="00EE4460" w:rsidRPr="00E43CD5">
        <w:rPr>
          <w:rFonts w:ascii="Calibri" w:hAnsi="Calibri"/>
          <w:b/>
          <w:bCs/>
          <w:szCs w:val="24"/>
        </w:rPr>
        <w:t>present the goal of your method to the viewer and its significance</w:t>
      </w:r>
      <w:r w:rsidR="002B26D4" w:rsidRPr="00E43CD5">
        <w:rPr>
          <w:rFonts w:ascii="Calibri" w:hAnsi="Calibri"/>
          <w:b/>
          <w:bCs/>
          <w:szCs w:val="24"/>
        </w:rPr>
        <w:t xml:space="preserve">. </w:t>
      </w:r>
      <w:r w:rsidR="00EE4460" w:rsidRPr="00E43CD5">
        <w:rPr>
          <w:rFonts w:ascii="Calibri" w:hAnsi="Calibri"/>
          <w:b/>
          <w:bCs/>
          <w:szCs w:val="24"/>
        </w:rPr>
        <w:t xml:space="preserve"> Other information can be provided according to the various statements below, but the total introduction should not exceed 150 words. </w:t>
      </w:r>
    </w:p>
    <w:p w14:paraId="66A76F55" w14:textId="77777777" w:rsidR="00CE10F2" w:rsidRPr="00E43CD5" w:rsidRDefault="00CE10F2" w:rsidP="00CE10F2">
      <w:pPr>
        <w:rPr>
          <w:rFonts w:ascii="Calibri" w:hAnsi="Calibri"/>
          <w:b/>
          <w:szCs w:val="24"/>
        </w:rPr>
      </w:pPr>
    </w:p>
    <w:p w14:paraId="406703A5" w14:textId="77777777" w:rsidR="00D300CE" w:rsidRPr="00E43CD5" w:rsidRDefault="00CE10F2" w:rsidP="00CE10F2">
      <w:pPr>
        <w:rPr>
          <w:rFonts w:ascii="Calibri" w:hAnsi="Calibri"/>
          <w:b/>
          <w:szCs w:val="24"/>
        </w:rPr>
      </w:pPr>
      <w:r w:rsidRPr="00E43CD5">
        <w:rPr>
          <w:rFonts w:ascii="Calibri" w:hAnsi="Calibri"/>
          <w:b/>
          <w:szCs w:val="24"/>
        </w:rPr>
        <w:t xml:space="preserve">A. </w:t>
      </w:r>
      <w:r w:rsidR="002B26D4" w:rsidRPr="00E43CD5">
        <w:rPr>
          <w:rFonts w:ascii="Calibri" w:hAnsi="Calibri"/>
          <w:b/>
          <w:szCs w:val="24"/>
        </w:rPr>
        <w:t xml:space="preserve">Experimental </w:t>
      </w:r>
      <w:r w:rsidR="00003C8B" w:rsidRPr="00E43CD5">
        <w:rPr>
          <w:rFonts w:ascii="Calibri" w:hAnsi="Calibri"/>
          <w:b/>
          <w:szCs w:val="24"/>
        </w:rPr>
        <w:t>Goal</w:t>
      </w:r>
      <w:r w:rsidR="00F146E3" w:rsidRPr="00E43CD5">
        <w:rPr>
          <w:rFonts w:ascii="Calibri" w:hAnsi="Calibri"/>
          <w:b/>
          <w:szCs w:val="24"/>
        </w:rPr>
        <w:t>: (read by voice talent at JoVE)</w:t>
      </w:r>
    </w:p>
    <w:p w14:paraId="4B039CC5" w14:textId="77777777" w:rsidR="00CE10F2" w:rsidRPr="00E43CD5" w:rsidRDefault="00CE10F2" w:rsidP="00E24898">
      <w:pPr>
        <w:rPr>
          <w:rFonts w:ascii="Calibri" w:hAnsi="Calibri"/>
          <w:szCs w:val="24"/>
        </w:rPr>
      </w:pPr>
      <w:r w:rsidRPr="00E43CD5">
        <w:rPr>
          <w:rFonts w:ascii="Calibri" w:hAnsi="Calibri"/>
          <w:szCs w:val="24"/>
        </w:rPr>
        <w:t xml:space="preserve">The overall goal of this </w:t>
      </w:r>
      <w:r w:rsidR="00CF3742" w:rsidRPr="00AA0717">
        <w:rPr>
          <w:rFonts w:ascii="Calibri" w:hAnsi="Calibri"/>
          <w:szCs w:val="24"/>
        </w:rPr>
        <w:t>image analysis pip</w:t>
      </w:r>
      <w:r w:rsidR="00E70C44" w:rsidRPr="00AA0717">
        <w:rPr>
          <w:rFonts w:ascii="Calibri" w:hAnsi="Calibri"/>
          <w:szCs w:val="24"/>
        </w:rPr>
        <w:t>e</w:t>
      </w:r>
      <w:r w:rsidR="00CF3742" w:rsidRPr="00AA0717">
        <w:rPr>
          <w:rFonts w:ascii="Calibri" w:hAnsi="Calibri"/>
          <w:szCs w:val="24"/>
        </w:rPr>
        <w:t>line</w:t>
      </w:r>
      <w:r w:rsidRPr="00AA0717">
        <w:rPr>
          <w:rFonts w:ascii="Calibri" w:hAnsi="Calibri"/>
          <w:szCs w:val="24"/>
        </w:rPr>
        <w:t xml:space="preserve"> is to </w:t>
      </w:r>
      <w:r w:rsidR="00E70C44" w:rsidRPr="00AA0717">
        <w:rPr>
          <w:rFonts w:ascii="Calibri" w:hAnsi="Calibri"/>
          <w:szCs w:val="24"/>
        </w:rPr>
        <w:t>perform quantitative volumetric analysis of T1-weighted MR image</w:t>
      </w:r>
      <w:r w:rsidR="00DE54AB" w:rsidRPr="00AA0717">
        <w:rPr>
          <w:rFonts w:ascii="Calibri" w:hAnsi="Calibri"/>
          <w:szCs w:val="24"/>
        </w:rPr>
        <w:t>s</w:t>
      </w:r>
      <w:r w:rsidR="00E70C44" w:rsidRPr="00AA0717">
        <w:rPr>
          <w:rFonts w:ascii="Calibri" w:hAnsi="Calibri"/>
          <w:szCs w:val="24"/>
        </w:rPr>
        <w:t xml:space="preserve"> and to identify critical “change-point</w:t>
      </w:r>
      <w:r w:rsidR="00725582">
        <w:rPr>
          <w:rFonts w:ascii="Calibri" w:hAnsi="Calibri"/>
          <w:szCs w:val="24"/>
        </w:rPr>
        <w:t>s</w:t>
      </w:r>
      <w:r w:rsidR="00E70C44" w:rsidRPr="00AA0717">
        <w:rPr>
          <w:rFonts w:ascii="Calibri" w:hAnsi="Calibri"/>
          <w:szCs w:val="24"/>
        </w:rPr>
        <w:t xml:space="preserve">” when brain atrophy begins in </w:t>
      </w:r>
      <w:r w:rsidR="001C5204" w:rsidRPr="00AA0717">
        <w:rPr>
          <w:rFonts w:ascii="Calibri" w:hAnsi="Calibri"/>
          <w:szCs w:val="24"/>
        </w:rPr>
        <w:t>neurodegenerative</w:t>
      </w:r>
      <w:r w:rsidR="00E70C44" w:rsidRPr="00AA0717">
        <w:rPr>
          <w:rFonts w:ascii="Calibri" w:hAnsi="Calibri"/>
          <w:szCs w:val="24"/>
        </w:rPr>
        <w:t xml:space="preserve"> disease</w:t>
      </w:r>
      <w:r w:rsidR="001C5204" w:rsidRPr="00AA0717">
        <w:rPr>
          <w:rFonts w:ascii="Calibri" w:hAnsi="Calibri"/>
          <w:szCs w:val="24"/>
        </w:rPr>
        <w:t>s</w:t>
      </w:r>
      <w:r w:rsidRPr="00AA0717">
        <w:rPr>
          <w:rFonts w:ascii="Calibri" w:hAnsi="Calibri"/>
          <w:szCs w:val="24"/>
        </w:rPr>
        <w:t>.</w:t>
      </w:r>
      <w:r w:rsidRPr="00E43CD5">
        <w:rPr>
          <w:rFonts w:ascii="Calibri" w:hAnsi="Calibri"/>
          <w:szCs w:val="24"/>
        </w:rPr>
        <w:t xml:space="preserve"> </w:t>
      </w:r>
      <w:r w:rsidRPr="00E43CD5">
        <w:rPr>
          <w:rFonts w:ascii="Calibri" w:hAnsi="Calibri"/>
          <w:b/>
          <w:szCs w:val="24"/>
        </w:rPr>
        <w:t>(Intro)</w:t>
      </w:r>
    </w:p>
    <w:p w14:paraId="64A20483" w14:textId="77777777" w:rsidR="00CE10F2" w:rsidRPr="00E43CD5" w:rsidRDefault="00CE10F2" w:rsidP="00CE10F2">
      <w:pPr>
        <w:rPr>
          <w:rFonts w:ascii="Calibri" w:hAnsi="Calibri"/>
          <w:szCs w:val="24"/>
        </w:rPr>
      </w:pPr>
    </w:p>
    <w:p w14:paraId="3693F25A" w14:textId="77777777" w:rsidR="00D300CE" w:rsidRPr="00E43CD5" w:rsidRDefault="00CE10F2" w:rsidP="001819E3">
      <w:pPr>
        <w:rPr>
          <w:rFonts w:ascii="Calibri" w:hAnsi="Calibri"/>
          <w:b/>
          <w:szCs w:val="24"/>
        </w:rPr>
      </w:pPr>
      <w:r w:rsidRPr="00E43CD5">
        <w:rPr>
          <w:rFonts w:ascii="Calibri" w:hAnsi="Calibri"/>
          <w:b/>
          <w:szCs w:val="24"/>
        </w:rPr>
        <w:t xml:space="preserve">B.  </w:t>
      </w:r>
      <w:r w:rsidR="00EE4460" w:rsidRPr="00E43CD5">
        <w:rPr>
          <w:rFonts w:ascii="Calibri" w:hAnsi="Calibri"/>
          <w:b/>
          <w:szCs w:val="24"/>
        </w:rPr>
        <w:t xml:space="preserve">Required </w:t>
      </w:r>
      <w:r w:rsidRPr="00E43CD5">
        <w:rPr>
          <w:rFonts w:ascii="Calibri" w:hAnsi="Calibri"/>
          <w:b/>
          <w:szCs w:val="24"/>
        </w:rPr>
        <w:t>Interview</w:t>
      </w:r>
      <w:r w:rsidR="00EE4460" w:rsidRPr="00E43CD5">
        <w:rPr>
          <w:rFonts w:ascii="Calibri" w:hAnsi="Calibri"/>
          <w:b/>
          <w:szCs w:val="24"/>
        </w:rPr>
        <w:t xml:space="preserve"> Statements</w:t>
      </w:r>
      <w:r w:rsidRPr="00E43CD5">
        <w:rPr>
          <w:rFonts w:ascii="Calibri" w:hAnsi="Calibri"/>
          <w:b/>
          <w:szCs w:val="24"/>
        </w:rPr>
        <w:t xml:space="preserve">: (Said by you on camera. Don’t forget to smile!)  </w:t>
      </w:r>
    </w:p>
    <w:p w14:paraId="64C53B96" w14:textId="249F452C" w:rsidR="00CE10F2" w:rsidRPr="00E43CD5" w:rsidRDefault="008D6283" w:rsidP="00CE10F2">
      <w:pPr>
        <w:numPr>
          <w:ilvl w:val="1"/>
          <w:numId w:val="9"/>
        </w:numPr>
        <w:spacing w:before="240"/>
        <w:jc w:val="both"/>
        <w:outlineLvl w:val="0"/>
        <w:rPr>
          <w:rFonts w:ascii="Calibri" w:hAnsi="Calibri" w:cs="Arial"/>
          <w:szCs w:val="24"/>
        </w:rPr>
      </w:pPr>
      <w:r>
        <w:rPr>
          <w:rFonts w:ascii="Calibri" w:hAnsi="Calibri" w:cs="Arial"/>
          <w:szCs w:val="24"/>
          <w:u w:val="single"/>
        </w:rPr>
        <w:t>Dan Wu</w:t>
      </w:r>
      <w:r w:rsidR="00FD1497" w:rsidRPr="00E43CD5">
        <w:rPr>
          <w:rFonts w:ascii="Calibri" w:hAnsi="Calibri" w:cs="Arial"/>
          <w:szCs w:val="24"/>
        </w:rPr>
        <w:t xml:space="preserve">: </w:t>
      </w:r>
      <w:r w:rsidR="009625B1" w:rsidRPr="00E43CD5">
        <w:rPr>
          <w:rFonts w:ascii="Calibri" w:hAnsi="Calibri" w:cs="Arial"/>
          <w:szCs w:val="24"/>
        </w:rPr>
        <w:t xml:space="preserve">This method can help answer key questions in </w:t>
      </w:r>
      <w:r w:rsidRPr="00AA0717">
        <w:rPr>
          <w:rFonts w:ascii="Calibri" w:hAnsi="Calibri" w:cs="Arial"/>
          <w:szCs w:val="24"/>
        </w:rPr>
        <w:t xml:space="preserve">quantitative </w:t>
      </w:r>
      <w:r w:rsidR="00C132F0" w:rsidRPr="0027052A">
        <w:rPr>
          <w:rFonts w:ascii="Calibri" w:hAnsi="Calibri" w:cs="Arial"/>
          <w:color w:val="FF0000"/>
          <w:szCs w:val="24"/>
        </w:rPr>
        <w:t>analysis</w:t>
      </w:r>
      <w:r w:rsidR="00EC6B2C" w:rsidRPr="00AA0717">
        <w:rPr>
          <w:rFonts w:ascii="Calibri" w:hAnsi="Calibri" w:cs="Arial"/>
          <w:szCs w:val="24"/>
        </w:rPr>
        <w:t xml:space="preserve"> of </w:t>
      </w:r>
      <w:r w:rsidR="007D6BFA" w:rsidRPr="00AA0717">
        <w:rPr>
          <w:rFonts w:ascii="Calibri" w:hAnsi="Calibri" w:cs="Arial"/>
          <w:szCs w:val="24"/>
        </w:rPr>
        <w:t>brain anatomical changes</w:t>
      </w:r>
      <w:r w:rsidR="00EC6B2C" w:rsidRPr="00AA0717">
        <w:rPr>
          <w:rFonts w:ascii="Calibri" w:hAnsi="Calibri" w:cs="Arial"/>
          <w:szCs w:val="24"/>
        </w:rPr>
        <w:t xml:space="preserve"> </w:t>
      </w:r>
      <w:r w:rsidR="00C132F0" w:rsidRPr="0027052A">
        <w:rPr>
          <w:rFonts w:ascii="Calibri" w:hAnsi="Calibri" w:cs="Arial"/>
          <w:color w:val="FF0000"/>
          <w:szCs w:val="24"/>
        </w:rPr>
        <w:t>in</w:t>
      </w:r>
      <w:r w:rsidR="00DE54AB" w:rsidRPr="00AA0717">
        <w:rPr>
          <w:rFonts w:ascii="Calibri" w:hAnsi="Calibri" w:cs="Arial"/>
          <w:szCs w:val="24"/>
        </w:rPr>
        <w:t xml:space="preserve"> </w:t>
      </w:r>
      <w:r w:rsidRPr="00AA0717">
        <w:rPr>
          <w:rFonts w:ascii="Calibri" w:hAnsi="Calibri" w:cs="Arial"/>
          <w:szCs w:val="24"/>
        </w:rPr>
        <w:t>neurodegenerative diseases</w:t>
      </w:r>
      <w:r w:rsidR="009625B1" w:rsidRPr="00AA0717">
        <w:rPr>
          <w:rFonts w:ascii="Calibri" w:hAnsi="Calibri" w:cs="Arial"/>
          <w:szCs w:val="24"/>
        </w:rPr>
        <w:t xml:space="preserve">, </w:t>
      </w:r>
      <w:r w:rsidR="00725582">
        <w:rPr>
          <w:rFonts w:ascii="Calibri" w:hAnsi="Calibri" w:cs="Arial"/>
          <w:szCs w:val="24"/>
        </w:rPr>
        <w:t>for example</w:t>
      </w:r>
      <w:r w:rsidR="00DE54AB" w:rsidRPr="00AA0717">
        <w:rPr>
          <w:rFonts w:ascii="Calibri" w:hAnsi="Calibri" w:cs="Arial"/>
          <w:szCs w:val="24"/>
        </w:rPr>
        <w:t>, the</w:t>
      </w:r>
      <w:r w:rsidR="00147ECC" w:rsidRPr="00AA0717">
        <w:rPr>
          <w:rFonts w:ascii="Calibri" w:hAnsi="Calibri" w:cs="Arial"/>
          <w:szCs w:val="24"/>
        </w:rPr>
        <w:t xml:space="preserve"> order and patterns of brain atrophy </w:t>
      </w:r>
      <w:r w:rsidR="00B61084">
        <w:rPr>
          <w:rFonts w:ascii="Calibri" w:hAnsi="Calibri" w:cs="Arial"/>
          <w:szCs w:val="24"/>
        </w:rPr>
        <w:t xml:space="preserve">in the </w:t>
      </w:r>
      <w:r w:rsidR="00D61257" w:rsidRPr="0027052A">
        <w:rPr>
          <w:rFonts w:ascii="Calibri" w:hAnsi="Calibri" w:cs="Arial"/>
          <w:color w:val="FF0000"/>
          <w:szCs w:val="24"/>
        </w:rPr>
        <w:t>Hunting</w:t>
      </w:r>
      <w:r w:rsidR="00DF4968" w:rsidRPr="0027052A">
        <w:rPr>
          <w:rFonts w:ascii="Calibri" w:hAnsi="Calibri" w:cs="Arial"/>
          <w:color w:val="FF0000"/>
          <w:szCs w:val="24"/>
        </w:rPr>
        <w:t>ton</w:t>
      </w:r>
      <w:r w:rsidR="00D61257" w:rsidRPr="0027052A">
        <w:rPr>
          <w:rFonts w:ascii="Calibri" w:hAnsi="Calibri" w:cs="Arial"/>
          <w:color w:val="FF0000"/>
          <w:szCs w:val="24"/>
        </w:rPr>
        <w:t>’s disease</w:t>
      </w:r>
      <w:r w:rsidR="009625B1" w:rsidRPr="00E43CD5">
        <w:rPr>
          <w:rFonts w:ascii="Calibri" w:hAnsi="Calibri" w:cs="Arial"/>
          <w:szCs w:val="24"/>
        </w:rPr>
        <w:t xml:space="preserve">. </w:t>
      </w:r>
    </w:p>
    <w:p w14:paraId="7D8BE1F9" w14:textId="0D2D78A3" w:rsidR="009625B1" w:rsidRPr="00E43CD5" w:rsidRDefault="00984C57" w:rsidP="00CE10F2">
      <w:pPr>
        <w:numPr>
          <w:ilvl w:val="1"/>
          <w:numId w:val="9"/>
        </w:numPr>
        <w:spacing w:before="240"/>
        <w:jc w:val="both"/>
        <w:outlineLvl w:val="0"/>
        <w:rPr>
          <w:rFonts w:ascii="Calibri" w:hAnsi="Calibri" w:cs="Arial"/>
          <w:szCs w:val="24"/>
        </w:rPr>
      </w:pPr>
      <w:r>
        <w:rPr>
          <w:rFonts w:ascii="Calibri" w:hAnsi="Calibri" w:cs="Arial"/>
          <w:szCs w:val="24"/>
          <w:u w:val="single"/>
        </w:rPr>
        <w:t>Dan Wu</w:t>
      </w:r>
      <w:r w:rsidR="00FD1497" w:rsidRPr="00E43CD5">
        <w:rPr>
          <w:rFonts w:ascii="Calibri" w:hAnsi="Calibri" w:cs="Arial"/>
          <w:szCs w:val="24"/>
        </w:rPr>
        <w:t>:</w:t>
      </w:r>
      <w:r w:rsidR="00CE10F2" w:rsidRPr="00E43CD5">
        <w:rPr>
          <w:rFonts w:ascii="Calibri" w:hAnsi="Calibri" w:cs="Arial"/>
          <w:szCs w:val="24"/>
        </w:rPr>
        <w:t xml:space="preserve"> </w:t>
      </w:r>
      <w:r w:rsidR="009625B1" w:rsidRPr="00E43CD5">
        <w:rPr>
          <w:rFonts w:ascii="Calibri" w:hAnsi="Calibri" w:cs="Arial"/>
          <w:szCs w:val="24"/>
        </w:rPr>
        <w:t xml:space="preserve">The main advantage of this technique is that </w:t>
      </w:r>
      <w:r w:rsidR="00147ECC" w:rsidRPr="00AA0717">
        <w:rPr>
          <w:rFonts w:ascii="Calibri" w:hAnsi="Calibri" w:cs="Arial"/>
          <w:szCs w:val="24"/>
        </w:rPr>
        <w:t xml:space="preserve">the combination of atlas-based segmentation and change-point analysis brings unique </w:t>
      </w:r>
      <w:r w:rsidR="00DE54AB" w:rsidRPr="00AA0717">
        <w:rPr>
          <w:rFonts w:ascii="Calibri" w:hAnsi="Calibri" w:cs="Arial"/>
          <w:szCs w:val="24"/>
        </w:rPr>
        <w:t xml:space="preserve">spatiotemporal </w:t>
      </w:r>
      <w:r w:rsidR="00147ECC" w:rsidRPr="00AA0717">
        <w:rPr>
          <w:rFonts w:ascii="Calibri" w:hAnsi="Calibri" w:cs="Arial"/>
          <w:szCs w:val="24"/>
        </w:rPr>
        <w:t xml:space="preserve">information about </w:t>
      </w:r>
      <w:r w:rsidR="00FF4734" w:rsidRPr="00AA0717">
        <w:rPr>
          <w:rFonts w:ascii="Calibri" w:hAnsi="Calibri" w:cs="Arial"/>
          <w:szCs w:val="24"/>
        </w:rPr>
        <w:t xml:space="preserve">brain </w:t>
      </w:r>
      <w:r w:rsidR="00D75858" w:rsidRPr="00AA0717">
        <w:rPr>
          <w:rFonts w:ascii="Calibri" w:hAnsi="Calibri" w:cs="Arial"/>
          <w:szCs w:val="24"/>
        </w:rPr>
        <w:t>degeneration</w:t>
      </w:r>
      <w:r w:rsidR="00FF4734" w:rsidRPr="00AA0717">
        <w:rPr>
          <w:rFonts w:ascii="Calibri" w:hAnsi="Calibri" w:cs="Arial"/>
          <w:szCs w:val="24"/>
        </w:rPr>
        <w:t xml:space="preserve"> </w:t>
      </w:r>
      <w:r w:rsidR="008B0E4D" w:rsidRPr="0027052A">
        <w:rPr>
          <w:rFonts w:ascii="Calibri" w:hAnsi="Calibri" w:cs="Arial"/>
          <w:color w:val="FF0000"/>
          <w:szCs w:val="24"/>
        </w:rPr>
        <w:t>from</w:t>
      </w:r>
      <w:r w:rsidR="00FF4734" w:rsidRPr="0027052A">
        <w:rPr>
          <w:rFonts w:ascii="Calibri" w:hAnsi="Calibri" w:cs="Arial"/>
          <w:color w:val="FF0000"/>
          <w:szCs w:val="24"/>
        </w:rPr>
        <w:t xml:space="preserve"> </w:t>
      </w:r>
      <w:r w:rsidR="00FF4734" w:rsidRPr="00AA0717">
        <w:rPr>
          <w:rFonts w:ascii="Calibri" w:hAnsi="Calibri" w:cs="Arial"/>
          <w:szCs w:val="24"/>
        </w:rPr>
        <w:t>large population studies</w:t>
      </w:r>
      <w:r w:rsidR="009625B1" w:rsidRPr="00E43CD5">
        <w:rPr>
          <w:rFonts w:ascii="Calibri" w:hAnsi="Calibri" w:cs="Arial"/>
          <w:szCs w:val="24"/>
        </w:rPr>
        <w:t xml:space="preserve">.   </w:t>
      </w:r>
    </w:p>
    <w:p w14:paraId="7A6910A7" w14:textId="77777777" w:rsidR="00CE10F2" w:rsidRPr="00E43CD5" w:rsidRDefault="00CE10F2" w:rsidP="00E24898">
      <w:pPr>
        <w:spacing w:before="120"/>
        <w:jc w:val="both"/>
        <w:outlineLvl w:val="0"/>
        <w:rPr>
          <w:rFonts w:ascii="Calibri" w:hAnsi="Calibri" w:cs="Arial"/>
          <w:szCs w:val="24"/>
        </w:rPr>
      </w:pPr>
    </w:p>
    <w:p w14:paraId="2BB0D8F8" w14:textId="77777777" w:rsidR="00EE4460" w:rsidRPr="00E43CD5" w:rsidRDefault="00F95E8D" w:rsidP="00645B93">
      <w:pPr>
        <w:rPr>
          <w:rFonts w:ascii="Calibri" w:hAnsi="Calibri"/>
          <w:b/>
          <w:szCs w:val="24"/>
        </w:rPr>
      </w:pPr>
      <w:r w:rsidRPr="00E43CD5">
        <w:rPr>
          <w:rFonts w:ascii="Calibri" w:hAnsi="Calibri"/>
          <w:b/>
          <w:szCs w:val="24"/>
        </w:rPr>
        <w:t>C</w:t>
      </w:r>
      <w:r w:rsidR="002B26D4" w:rsidRPr="00E43CD5">
        <w:rPr>
          <w:rFonts w:ascii="Calibri" w:hAnsi="Calibri"/>
          <w:b/>
          <w:szCs w:val="24"/>
        </w:rPr>
        <w:t xml:space="preserve">.  </w:t>
      </w:r>
      <w:r w:rsidRPr="00E43CD5">
        <w:rPr>
          <w:rFonts w:ascii="Calibri" w:hAnsi="Calibri"/>
          <w:b/>
          <w:szCs w:val="24"/>
        </w:rPr>
        <w:t>Optional Interview Statements</w:t>
      </w:r>
      <w:r w:rsidR="002B26D4" w:rsidRPr="00E43CD5">
        <w:rPr>
          <w:rFonts w:ascii="Calibri" w:hAnsi="Calibri"/>
          <w:b/>
          <w:szCs w:val="24"/>
        </w:rPr>
        <w:t xml:space="preserve">: (Said by you on camera. Don’t forget to smile!)  </w:t>
      </w:r>
    </w:p>
    <w:p w14:paraId="3A807723" w14:textId="77777777" w:rsidR="00725582" w:rsidRPr="0027052A" w:rsidRDefault="00725582" w:rsidP="00691366">
      <w:pPr>
        <w:numPr>
          <w:ilvl w:val="1"/>
          <w:numId w:val="9"/>
        </w:numPr>
        <w:spacing w:before="240"/>
        <w:jc w:val="both"/>
        <w:outlineLvl w:val="0"/>
        <w:rPr>
          <w:rFonts w:ascii="Calibri" w:hAnsi="Calibri"/>
        </w:rPr>
      </w:pPr>
      <w:r w:rsidRPr="0027052A">
        <w:rPr>
          <w:rFonts w:ascii="Calibri" w:hAnsi="Calibri"/>
        </w:rPr>
        <w:t>Susumu Mori</w:t>
      </w:r>
      <w:r w:rsidR="00E23B02" w:rsidRPr="0027052A">
        <w:rPr>
          <w:rFonts w:ascii="Calibri" w:hAnsi="Calibri"/>
        </w:rPr>
        <w:t xml:space="preserve">: </w:t>
      </w:r>
      <w:r w:rsidR="003D268F" w:rsidRPr="0027052A">
        <w:rPr>
          <w:rFonts w:ascii="Calibri" w:hAnsi="Calibri"/>
        </w:rPr>
        <w:t xml:space="preserve">Volumetric analysis of brain MRI is achieved by </w:t>
      </w:r>
      <w:proofErr w:type="spellStart"/>
      <w:r w:rsidR="003D268F" w:rsidRPr="0027052A">
        <w:rPr>
          <w:rFonts w:ascii="Calibri" w:hAnsi="Calibri"/>
        </w:rPr>
        <w:t>MRICloud</w:t>
      </w:r>
      <w:proofErr w:type="spellEnd"/>
      <w:r w:rsidR="003D268F" w:rsidRPr="0027052A">
        <w:rPr>
          <w:rFonts w:ascii="Calibri" w:hAnsi="Calibri"/>
        </w:rPr>
        <w:t>, which provides fully automated image segmentation and quantification via distributed client-server remote computation and web-based user interfaces.</w:t>
      </w:r>
    </w:p>
    <w:p w14:paraId="6D6759C5" w14:textId="77777777" w:rsidR="00CE10F2" w:rsidRPr="0027052A" w:rsidRDefault="00A5567F" w:rsidP="00CE10F2">
      <w:pPr>
        <w:numPr>
          <w:ilvl w:val="1"/>
          <w:numId w:val="9"/>
        </w:numPr>
        <w:spacing w:before="240"/>
        <w:jc w:val="both"/>
        <w:outlineLvl w:val="0"/>
        <w:rPr>
          <w:rFonts w:ascii="Calibri" w:hAnsi="Calibri"/>
        </w:rPr>
      </w:pPr>
      <w:proofErr w:type="spellStart"/>
      <w:r w:rsidRPr="0027052A">
        <w:rPr>
          <w:rFonts w:ascii="Calibri" w:hAnsi="Calibri"/>
          <w:u w:val="single"/>
        </w:rPr>
        <w:t>Andreia</w:t>
      </w:r>
      <w:proofErr w:type="spellEnd"/>
      <w:r w:rsidRPr="0027052A">
        <w:rPr>
          <w:rFonts w:ascii="Calibri" w:hAnsi="Calibri"/>
          <w:u w:val="single"/>
        </w:rPr>
        <w:t xml:space="preserve"> </w:t>
      </w:r>
      <w:proofErr w:type="spellStart"/>
      <w:r w:rsidRPr="0027052A">
        <w:rPr>
          <w:rFonts w:ascii="Calibri" w:hAnsi="Calibri"/>
          <w:u w:val="single"/>
        </w:rPr>
        <w:t>Faria</w:t>
      </w:r>
      <w:proofErr w:type="spellEnd"/>
      <w:r w:rsidR="00FD1497" w:rsidRPr="0027052A">
        <w:rPr>
          <w:rFonts w:ascii="Calibri" w:hAnsi="Calibri"/>
        </w:rPr>
        <w:t xml:space="preserve">: </w:t>
      </w:r>
      <w:r w:rsidR="003D268F" w:rsidRPr="0027052A">
        <w:rPr>
          <w:rFonts w:ascii="Calibri" w:hAnsi="Calibri"/>
        </w:rPr>
        <w:t>C</w:t>
      </w:r>
      <w:r w:rsidR="00520CB4" w:rsidRPr="0027052A">
        <w:rPr>
          <w:rFonts w:ascii="Calibri" w:hAnsi="Calibri"/>
        </w:rPr>
        <w:t xml:space="preserve">hange-point analysis </w:t>
      </w:r>
      <w:r w:rsidR="003D268F" w:rsidRPr="0027052A">
        <w:rPr>
          <w:rFonts w:ascii="Calibri" w:hAnsi="Calibri"/>
        </w:rPr>
        <w:t xml:space="preserve">of brain MRI </w:t>
      </w:r>
      <w:r w:rsidR="00520CB4" w:rsidRPr="0027052A">
        <w:rPr>
          <w:rFonts w:ascii="Calibri" w:hAnsi="Calibri"/>
        </w:rPr>
        <w:t xml:space="preserve">provides us a systematic </w:t>
      </w:r>
      <w:r w:rsidR="003D268F" w:rsidRPr="0027052A">
        <w:rPr>
          <w:rFonts w:ascii="Calibri" w:hAnsi="Calibri"/>
        </w:rPr>
        <w:t>view</w:t>
      </w:r>
      <w:r w:rsidR="00520CB4" w:rsidRPr="0027052A">
        <w:rPr>
          <w:rFonts w:ascii="Calibri" w:hAnsi="Calibri"/>
        </w:rPr>
        <w:t xml:space="preserve"> of the disease progression across the whole brain, and t</w:t>
      </w:r>
      <w:r w:rsidR="00CE10F2" w:rsidRPr="0027052A">
        <w:rPr>
          <w:rFonts w:ascii="Calibri" w:hAnsi="Calibri"/>
        </w:rPr>
        <w:t xml:space="preserve">he </w:t>
      </w:r>
      <w:r w:rsidR="00520CB4" w:rsidRPr="0027052A">
        <w:rPr>
          <w:rFonts w:ascii="Calibri" w:hAnsi="Calibri"/>
        </w:rPr>
        <w:t xml:space="preserve">applications </w:t>
      </w:r>
      <w:r w:rsidR="00CE10F2" w:rsidRPr="0027052A">
        <w:rPr>
          <w:rFonts w:ascii="Calibri" w:hAnsi="Calibri"/>
        </w:rPr>
        <w:t xml:space="preserve">of this technique extend toward </w:t>
      </w:r>
      <w:r w:rsidR="008A0F73" w:rsidRPr="0027052A">
        <w:rPr>
          <w:rFonts w:ascii="Calibri" w:hAnsi="Calibri"/>
        </w:rPr>
        <w:t>a range of neurodegenerative diseases</w:t>
      </w:r>
      <w:r w:rsidR="00520CB4" w:rsidRPr="0027052A">
        <w:rPr>
          <w:rFonts w:ascii="Calibri" w:hAnsi="Calibri"/>
        </w:rPr>
        <w:t>.</w:t>
      </w:r>
    </w:p>
    <w:p w14:paraId="30EBD586" w14:textId="77777777" w:rsidR="00AA0717" w:rsidRDefault="00AA0717" w:rsidP="00E24898">
      <w:pPr>
        <w:spacing w:before="240"/>
        <w:jc w:val="both"/>
        <w:outlineLvl w:val="0"/>
        <w:rPr>
          <w:rFonts w:ascii="Calibri" w:hAnsi="Calibri" w:cs="Arial"/>
          <w:szCs w:val="24"/>
          <w:u w:val="single"/>
        </w:rPr>
      </w:pPr>
    </w:p>
    <w:p w14:paraId="626B525D" w14:textId="77777777" w:rsidR="00CE10F2" w:rsidRPr="00E43CD5" w:rsidRDefault="00CE10F2" w:rsidP="00CE10F2">
      <w:pPr>
        <w:ind w:left="792"/>
        <w:rPr>
          <w:rFonts w:ascii="Calibri" w:hAnsi="Calibri"/>
          <w:szCs w:val="24"/>
        </w:rPr>
      </w:pPr>
    </w:p>
    <w:p w14:paraId="4A43AE13" w14:textId="77777777" w:rsidR="00CE10F2" w:rsidRPr="00E43CD5" w:rsidRDefault="00CE10F2" w:rsidP="00CE10F2">
      <w:pPr>
        <w:outlineLvl w:val="0"/>
        <w:rPr>
          <w:rFonts w:ascii="Calibri" w:hAnsi="Calibri"/>
          <w:b/>
          <w:szCs w:val="24"/>
        </w:rPr>
      </w:pPr>
      <w:r w:rsidRPr="00E43CD5">
        <w:rPr>
          <w:rFonts w:ascii="Calibri" w:hAnsi="Calibri"/>
          <w:b/>
          <w:szCs w:val="24"/>
        </w:rPr>
        <w:t>Protocol</w:t>
      </w:r>
      <w:r w:rsidR="00F146E3" w:rsidRPr="00E43CD5">
        <w:rPr>
          <w:rFonts w:ascii="Calibri" w:hAnsi="Calibri"/>
          <w:b/>
          <w:szCs w:val="24"/>
        </w:rPr>
        <w:t>:</w:t>
      </w:r>
      <w:r w:rsidRPr="00E43CD5">
        <w:rPr>
          <w:rFonts w:ascii="Calibri" w:hAnsi="Calibri"/>
          <w:b/>
          <w:szCs w:val="24"/>
        </w:rPr>
        <w:t xml:space="preserve"> </w:t>
      </w:r>
      <w:r w:rsidRPr="00E43CD5">
        <w:rPr>
          <w:rFonts w:ascii="Calibri" w:hAnsi="Calibri"/>
          <w:b/>
          <w:szCs w:val="24"/>
          <w:lang w:eastAsia="zh-TW"/>
        </w:rPr>
        <w:t>(read by voice talent at JoVE)</w:t>
      </w:r>
    </w:p>
    <w:p w14:paraId="2179E526" w14:textId="77777777" w:rsidR="00CE10F2" w:rsidRPr="00E43CD5" w:rsidRDefault="00A602AE" w:rsidP="00A602AE">
      <w:pPr>
        <w:numPr>
          <w:ilvl w:val="0"/>
          <w:numId w:val="12"/>
        </w:numPr>
        <w:spacing w:before="240"/>
        <w:jc w:val="both"/>
        <w:outlineLvl w:val="0"/>
        <w:rPr>
          <w:rFonts w:ascii="Calibri" w:hAnsi="Calibri" w:cs="Arial"/>
          <w:b/>
          <w:szCs w:val="24"/>
        </w:rPr>
      </w:pPr>
      <w:r w:rsidRPr="00E43CD5">
        <w:rPr>
          <w:rFonts w:ascii="Calibri" w:hAnsi="Calibri" w:cs="Arial"/>
          <w:b/>
          <w:szCs w:val="24"/>
        </w:rPr>
        <w:t>Atlas-based whole brain segmentation</w:t>
      </w:r>
    </w:p>
    <w:p w14:paraId="5C5898E7" w14:textId="6D2ACA69" w:rsidR="00351B47" w:rsidRDefault="00C974B2" w:rsidP="00A602AE">
      <w:pPr>
        <w:numPr>
          <w:ilvl w:val="1"/>
          <w:numId w:val="12"/>
        </w:numPr>
        <w:spacing w:before="240"/>
        <w:jc w:val="both"/>
        <w:outlineLvl w:val="0"/>
        <w:rPr>
          <w:rFonts w:ascii="Calibri" w:hAnsi="Calibri" w:cs="Arial"/>
          <w:szCs w:val="24"/>
        </w:rPr>
      </w:pPr>
      <w:r w:rsidRPr="00A6333F">
        <w:rPr>
          <w:rFonts w:ascii="Calibri" w:hAnsi="Calibri" w:cs="Arial"/>
          <w:szCs w:val="24"/>
        </w:rPr>
        <w:t>To begin this procedure, c</w:t>
      </w:r>
      <w:r w:rsidR="00A602AE" w:rsidRPr="00A6333F">
        <w:rPr>
          <w:rFonts w:ascii="Calibri" w:hAnsi="Calibri" w:cs="Arial"/>
          <w:szCs w:val="24"/>
        </w:rPr>
        <w:t>onvert three-</w:t>
      </w:r>
      <w:r w:rsidR="00C84A2C">
        <w:rPr>
          <w:rFonts w:ascii="Calibri" w:hAnsi="Calibri" w:cs="Arial"/>
          <w:szCs w:val="24"/>
        </w:rPr>
        <w:t xml:space="preserve">dimensional T1-weighted </w:t>
      </w:r>
      <w:proofErr w:type="gramStart"/>
      <w:r w:rsidR="00C84A2C">
        <w:rPr>
          <w:rFonts w:ascii="Calibri" w:hAnsi="Calibri" w:cs="Arial"/>
          <w:szCs w:val="24"/>
        </w:rPr>
        <w:t>images</w:t>
      </w:r>
      <w:r w:rsidR="00A602AE" w:rsidRPr="00A6333F">
        <w:rPr>
          <w:rFonts w:ascii="Calibri" w:hAnsi="Calibri" w:cs="Arial"/>
          <w:szCs w:val="24"/>
        </w:rPr>
        <w:t>,</w:t>
      </w:r>
      <w:proofErr w:type="gramEnd"/>
      <w:r w:rsidR="00A602AE" w:rsidRPr="00A6333F">
        <w:rPr>
          <w:rFonts w:ascii="Calibri" w:hAnsi="Calibri" w:cs="Arial"/>
          <w:szCs w:val="24"/>
        </w:rPr>
        <w:t xml:space="preserve"> from vendor-specific DICOM format to Analyzed format</w:t>
      </w:r>
      <w:r>
        <w:rPr>
          <w:rFonts w:ascii="Calibri" w:hAnsi="Calibri" w:cs="Arial"/>
          <w:szCs w:val="24"/>
        </w:rPr>
        <w:t xml:space="preserve"> </w:t>
      </w:r>
      <w:r w:rsidR="001A674A">
        <w:rPr>
          <w:rFonts w:ascii="Calibri" w:hAnsi="Calibri" w:cs="Arial"/>
          <w:b/>
          <w:szCs w:val="24"/>
        </w:rPr>
        <w:t>[1-MED-over the shoulder-TXT]</w:t>
      </w:r>
      <w:r w:rsidR="00A602AE" w:rsidRPr="00E43CD5">
        <w:rPr>
          <w:rFonts w:ascii="Calibri" w:hAnsi="Calibri" w:cs="Arial"/>
          <w:szCs w:val="24"/>
        </w:rPr>
        <w:t xml:space="preserve">. </w:t>
      </w:r>
    </w:p>
    <w:p w14:paraId="4DEEB54D" w14:textId="77777777" w:rsidR="005802F7" w:rsidRDefault="001A674A" w:rsidP="001A674A">
      <w:pPr>
        <w:numPr>
          <w:ilvl w:val="2"/>
          <w:numId w:val="12"/>
        </w:numPr>
        <w:spacing w:before="240"/>
        <w:jc w:val="both"/>
        <w:outlineLvl w:val="0"/>
        <w:rPr>
          <w:rFonts w:ascii="Calibri" w:hAnsi="Calibri" w:cs="Arial"/>
          <w:szCs w:val="24"/>
        </w:rPr>
      </w:pPr>
      <w:r>
        <w:rPr>
          <w:rFonts w:ascii="Calibri" w:hAnsi="Calibri" w:cs="Arial"/>
          <w:szCs w:val="24"/>
        </w:rPr>
        <w:t xml:space="preserve">Talent </w:t>
      </w:r>
      <w:r w:rsidRPr="001A674A">
        <w:rPr>
          <w:rFonts w:ascii="Calibri" w:hAnsi="Calibri" w:cs="Arial"/>
          <w:szCs w:val="24"/>
        </w:rPr>
        <w:t>convert</w:t>
      </w:r>
      <w:r>
        <w:rPr>
          <w:rFonts w:ascii="Calibri" w:hAnsi="Calibri" w:cs="Arial"/>
          <w:szCs w:val="24"/>
        </w:rPr>
        <w:t>s</w:t>
      </w:r>
      <w:r w:rsidRPr="001A674A">
        <w:rPr>
          <w:rFonts w:ascii="Calibri" w:hAnsi="Calibri" w:cs="Arial"/>
          <w:szCs w:val="24"/>
        </w:rPr>
        <w:t xml:space="preserve"> three-dimensional T1-weighted images </w:t>
      </w:r>
      <w:r w:rsidRPr="00A6333F">
        <w:rPr>
          <w:rFonts w:ascii="Calibri" w:hAnsi="Calibri" w:cs="Arial"/>
          <w:szCs w:val="24"/>
        </w:rPr>
        <w:t>from vendor-specific DICOM format to Analyzed format</w:t>
      </w:r>
      <w:r>
        <w:rPr>
          <w:rFonts w:ascii="Calibri" w:hAnsi="Calibri" w:cs="Arial"/>
          <w:szCs w:val="24"/>
        </w:rPr>
        <w:t xml:space="preserve">. Text: </w:t>
      </w:r>
      <w:r w:rsidRPr="00E43CD5">
        <w:rPr>
          <w:rFonts w:ascii="Calibri" w:hAnsi="Calibri" w:cs="Arial"/>
          <w:szCs w:val="24"/>
        </w:rPr>
        <w:t>MPRAGE</w:t>
      </w:r>
      <w:r>
        <w:rPr>
          <w:rFonts w:ascii="Calibri" w:hAnsi="Calibri" w:cs="Arial"/>
          <w:szCs w:val="24"/>
        </w:rPr>
        <w:t xml:space="preserve">: </w:t>
      </w:r>
      <w:r w:rsidRPr="00E43CD5">
        <w:rPr>
          <w:rFonts w:ascii="Calibri" w:hAnsi="Calibri" w:cs="Arial"/>
          <w:szCs w:val="24"/>
        </w:rPr>
        <w:t>magnetization-prepared rapid gradient-echo</w:t>
      </w:r>
      <w:r>
        <w:rPr>
          <w:rFonts w:ascii="Calibri" w:hAnsi="Calibri" w:cs="Arial"/>
          <w:szCs w:val="24"/>
        </w:rPr>
        <w:t xml:space="preserve">, </w:t>
      </w:r>
      <w:r w:rsidRPr="00E43CD5">
        <w:rPr>
          <w:rFonts w:ascii="Calibri" w:hAnsi="Calibri" w:cs="Arial"/>
          <w:szCs w:val="24"/>
        </w:rPr>
        <w:t>DICOM</w:t>
      </w:r>
      <w:r>
        <w:rPr>
          <w:rFonts w:ascii="Calibri" w:hAnsi="Calibri" w:cs="Arial"/>
          <w:szCs w:val="24"/>
        </w:rPr>
        <w:t xml:space="preserve">:  </w:t>
      </w:r>
      <w:r w:rsidRPr="00E43CD5">
        <w:rPr>
          <w:rFonts w:ascii="Calibri" w:hAnsi="Calibri" w:cs="Arial"/>
          <w:szCs w:val="24"/>
        </w:rPr>
        <w:t>Digital Imaging and Communication</w:t>
      </w:r>
    </w:p>
    <w:p w14:paraId="59AE2D94" w14:textId="1DA40626" w:rsidR="00A602AE" w:rsidRPr="002A0DE5" w:rsidRDefault="00A5567F" w:rsidP="000C6C3E">
      <w:pPr>
        <w:numPr>
          <w:ilvl w:val="1"/>
          <w:numId w:val="12"/>
        </w:numPr>
        <w:spacing w:before="240"/>
        <w:jc w:val="both"/>
        <w:outlineLvl w:val="0"/>
        <w:rPr>
          <w:rFonts w:ascii="Calibri" w:hAnsi="Calibri" w:cs="Arial"/>
          <w:szCs w:val="24"/>
        </w:rPr>
      </w:pPr>
      <w:r w:rsidRPr="002A0DE5">
        <w:rPr>
          <w:rFonts w:ascii="Calibri" w:hAnsi="Calibri" w:cs="Arial"/>
          <w:szCs w:val="24"/>
        </w:rPr>
        <w:t>Do</w:t>
      </w:r>
      <w:r w:rsidR="00A602AE" w:rsidRPr="002A0DE5">
        <w:rPr>
          <w:rFonts w:ascii="Calibri" w:hAnsi="Calibri" w:cs="Arial"/>
          <w:szCs w:val="24"/>
        </w:rPr>
        <w:t>uble-click to open Dcm2Analyze</w:t>
      </w:r>
      <w:r w:rsidR="00351B47" w:rsidRPr="002A0DE5">
        <w:rPr>
          <w:rFonts w:ascii="Calibri" w:hAnsi="Calibri" w:cs="Arial"/>
          <w:szCs w:val="24"/>
        </w:rPr>
        <w:t>.exe. A popup window will open</w:t>
      </w:r>
      <w:r w:rsidR="001A674A" w:rsidRPr="002A0DE5">
        <w:rPr>
          <w:rFonts w:ascii="Calibri" w:hAnsi="Calibri" w:cs="Arial"/>
          <w:szCs w:val="24"/>
        </w:rPr>
        <w:t xml:space="preserve"> </w:t>
      </w:r>
      <w:r w:rsidR="001A674A" w:rsidRPr="002A0DE5">
        <w:rPr>
          <w:rFonts w:ascii="Calibri" w:hAnsi="Calibri" w:cs="Arial"/>
          <w:b/>
          <w:szCs w:val="24"/>
        </w:rPr>
        <w:t>[1-SCREEN]</w:t>
      </w:r>
      <w:r w:rsidR="00A602AE" w:rsidRPr="002A0DE5">
        <w:rPr>
          <w:rFonts w:ascii="Calibri" w:hAnsi="Calibri" w:cs="Arial"/>
          <w:szCs w:val="24"/>
        </w:rPr>
        <w:t>.</w:t>
      </w:r>
      <w:r w:rsidR="00351B47" w:rsidRPr="002A0DE5">
        <w:rPr>
          <w:rFonts w:ascii="Calibri" w:hAnsi="Calibri" w:cs="Arial"/>
          <w:szCs w:val="24"/>
        </w:rPr>
        <w:t xml:space="preserve"> </w:t>
      </w:r>
      <w:r w:rsidR="00A602AE" w:rsidRPr="002A0DE5">
        <w:rPr>
          <w:rFonts w:ascii="Calibri" w:hAnsi="Calibri" w:cs="Arial"/>
          <w:szCs w:val="24"/>
        </w:rPr>
        <w:t>Specify the input DICOM data directory path as input</w:t>
      </w:r>
      <w:r w:rsidR="00F0311A">
        <w:rPr>
          <w:rFonts w:ascii="Calibri" w:hAnsi="Calibri" w:cs="Arial"/>
          <w:szCs w:val="24"/>
        </w:rPr>
        <w:t>,</w:t>
      </w:r>
      <w:r w:rsidR="00A602AE" w:rsidRPr="002A0DE5">
        <w:rPr>
          <w:rFonts w:ascii="Calibri" w:hAnsi="Calibri" w:cs="Arial"/>
          <w:szCs w:val="24"/>
        </w:rPr>
        <w:t xml:space="preserve"> and </w:t>
      </w:r>
      <w:proofErr w:type="gramStart"/>
      <w:r w:rsidR="00A602AE" w:rsidRPr="002A0DE5">
        <w:rPr>
          <w:rFonts w:ascii="Calibri" w:hAnsi="Calibri" w:cs="Arial"/>
          <w:szCs w:val="24"/>
        </w:rPr>
        <w:t>Analyzed</w:t>
      </w:r>
      <w:proofErr w:type="gramEnd"/>
      <w:r w:rsidR="00A602AE" w:rsidRPr="002A0DE5">
        <w:rPr>
          <w:rFonts w:ascii="Calibri" w:hAnsi="Calibri" w:cs="Arial"/>
          <w:szCs w:val="24"/>
        </w:rPr>
        <w:t xml:space="preserve"> image </w:t>
      </w:r>
      <w:r w:rsidR="00F0311A" w:rsidRPr="0027052A">
        <w:rPr>
          <w:rFonts w:ascii="Calibri" w:hAnsi="Calibri" w:cs="Arial"/>
          <w:color w:val="FF0000"/>
          <w:szCs w:val="24"/>
        </w:rPr>
        <w:t>file</w:t>
      </w:r>
      <w:r w:rsidR="00F0311A">
        <w:rPr>
          <w:rFonts w:ascii="Calibri" w:hAnsi="Calibri" w:cs="Arial"/>
          <w:szCs w:val="24"/>
        </w:rPr>
        <w:t xml:space="preserve"> </w:t>
      </w:r>
      <w:r w:rsidR="00A602AE" w:rsidRPr="002A0DE5">
        <w:rPr>
          <w:rFonts w:ascii="Calibri" w:hAnsi="Calibri" w:cs="Arial"/>
          <w:szCs w:val="24"/>
        </w:rPr>
        <w:t xml:space="preserve">path and name as output. </w:t>
      </w:r>
      <w:r w:rsidR="00351B47" w:rsidRPr="002A0DE5">
        <w:rPr>
          <w:rFonts w:ascii="Calibri" w:hAnsi="Calibri" w:cs="Arial"/>
          <w:szCs w:val="24"/>
        </w:rPr>
        <w:t>Then, c</w:t>
      </w:r>
      <w:r w:rsidR="00A602AE" w:rsidRPr="002A0DE5">
        <w:rPr>
          <w:rFonts w:ascii="Calibri" w:hAnsi="Calibri" w:cs="Arial"/>
          <w:szCs w:val="24"/>
        </w:rPr>
        <w:t>lick “Go” to complete the conversion</w:t>
      </w:r>
      <w:r w:rsidR="001A674A" w:rsidRPr="002A0DE5">
        <w:rPr>
          <w:rFonts w:ascii="Calibri" w:hAnsi="Calibri" w:cs="Arial"/>
          <w:szCs w:val="24"/>
        </w:rPr>
        <w:t xml:space="preserve"> </w:t>
      </w:r>
      <w:r w:rsidR="001A674A" w:rsidRPr="002A0DE5">
        <w:rPr>
          <w:rFonts w:ascii="Calibri" w:hAnsi="Calibri" w:cs="Arial"/>
          <w:b/>
          <w:szCs w:val="24"/>
        </w:rPr>
        <w:t>[2-SCREEN]</w:t>
      </w:r>
      <w:r w:rsidR="00A602AE" w:rsidRPr="002A0DE5">
        <w:rPr>
          <w:rFonts w:ascii="Calibri" w:hAnsi="Calibri" w:cs="Arial"/>
          <w:szCs w:val="24"/>
        </w:rPr>
        <w:t>.</w:t>
      </w:r>
    </w:p>
    <w:p w14:paraId="0A17621B" w14:textId="388C97C7" w:rsidR="001A674A" w:rsidRPr="002A0DE5" w:rsidRDefault="002A0DE5" w:rsidP="00F0311A">
      <w:pPr>
        <w:numPr>
          <w:ilvl w:val="2"/>
          <w:numId w:val="12"/>
        </w:numPr>
        <w:spacing w:before="240"/>
        <w:jc w:val="both"/>
        <w:outlineLvl w:val="0"/>
        <w:rPr>
          <w:rFonts w:ascii="Calibri" w:hAnsi="Calibri" w:cs="Arial"/>
          <w:szCs w:val="24"/>
        </w:rPr>
      </w:pPr>
      <w:r w:rsidRPr="0027052A">
        <w:rPr>
          <w:rFonts w:ascii="Calibri" w:hAnsi="Calibri" w:cs="Arial"/>
          <w:szCs w:val="24"/>
          <w:highlight w:val="yellow"/>
        </w:rPr>
        <w:lastRenderedPageBreak/>
        <w:t>*To be submitted by authors.</w:t>
      </w:r>
      <w:r w:rsidR="0027052A">
        <w:rPr>
          <w:rFonts w:ascii="Calibri" w:hAnsi="Calibri" w:cs="Arial"/>
          <w:color w:val="FF0000"/>
          <w:szCs w:val="24"/>
          <w:highlight w:val="yellow"/>
        </w:rPr>
        <w:t xml:space="preserve"> </w:t>
      </w:r>
      <w:r w:rsidR="00F0311A" w:rsidRPr="0027052A">
        <w:rPr>
          <w:rFonts w:ascii="Calibri" w:hAnsi="Calibri" w:cs="Arial"/>
          <w:color w:val="FF0000"/>
          <w:szCs w:val="24"/>
        </w:rPr>
        <w:t>57256_2.2.1.mp4</w:t>
      </w:r>
      <w:r w:rsidRPr="0027052A">
        <w:rPr>
          <w:rFonts w:ascii="Calibri" w:hAnsi="Calibri" w:cs="Arial"/>
          <w:color w:val="FF0000"/>
          <w:szCs w:val="24"/>
        </w:rPr>
        <w:t>.</w:t>
      </w:r>
      <w:r>
        <w:rPr>
          <w:rFonts w:ascii="Calibri" w:hAnsi="Calibri" w:cs="Arial"/>
          <w:szCs w:val="24"/>
        </w:rPr>
        <w:t xml:space="preserve"> </w:t>
      </w:r>
      <w:r w:rsidR="001A674A" w:rsidRPr="002A0DE5">
        <w:rPr>
          <w:rFonts w:ascii="Calibri" w:hAnsi="Calibri" w:cs="Arial"/>
          <w:szCs w:val="24"/>
        </w:rPr>
        <w:t>Show that Dcm2Analyze.exe is opened and a popup window appears</w:t>
      </w:r>
    </w:p>
    <w:p w14:paraId="3E1B6965" w14:textId="7BD0EB5A" w:rsidR="001A674A" w:rsidRPr="002A0DE5" w:rsidRDefault="0027052A" w:rsidP="001A674A">
      <w:pPr>
        <w:numPr>
          <w:ilvl w:val="2"/>
          <w:numId w:val="12"/>
        </w:numPr>
        <w:spacing w:before="240"/>
        <w:jc w:val="both"/>
        <w:outlineLvl w:val="0"/>
        <w:rPr>
          <w:rFonts w:ascii="Calibri" w:hAnsi="Calibri" w:cs="Arial"/>
          <w:szCs w:val="24"/>
        </w:rPr>
      </w:pPr>
      <w:r w:rsidRPr="0027052A">
        <w:rPr>
          <w:rFonts w:ascii="Calibri" w:hAnsi="Calibri" w:cs="Arial"/>
          <w:szCs w:val="24"/>
          <w:highlight w:val="yellow"/>
        </w:rPr>
        <w:t>*To be submitted by authors.</w:t>
      </w:r>
      <w:r>
        <w:rPr>
          <w:rFonts w:ascii="Calibri" w:hAnsi="Calibri" w:cs="Arial"/>
          <w:color w:val="FF0000"/>
          <w:szCs w:val="24"/>
          <w:highlight w:val="yellow"/>
        </w:rPr>
        <w:t xml:space="preserve"> </w:t>
      </w:r>
      <w:r w:rsidR="002A0DE5" w:rsidRPr="0027052A">
        <w:rPr>
          <w:rFonts w:ascii="Calibri" w:hAnsi="Calibri" w:cs="Arial"/>
          <w:color w:val="FF0000"/>
          <w:szCs w:val="24"/>
        </w:rPr>
        <w:t>*</w:t>
      </w:r>
      <w:r w:rsidR="00F0311A" w:rsidRPr="0027052A">
        <w:rPr>
          <w:rFonts w:ascii="Calibri" w:hAnsi="Calibri" w:cs="Arial"/>
          <w:color w:val="FF0000"/>
          <w:szCs w:val="24"/>
        </w:rPr>
        <w:t>57256_2.2.2.mp4</w:t>
      </w:r>
      <w:r w:rsidR="002A0DE5" w:rsidRPr="0027052A">
        <w:rPr>
          <w:rFonts w:ascii="Calibri" w:hAnsi="Calibri" w:cs="Arial"/>
          <w:color w:val="FF0000"/>
          <w:szCs w:val="24"/>
        </w:rPr>
        <w:t>.</w:t>
      </w:r>
      <w:r w:rsidR="002A0DE5">
        <w:rPr>
          <w:rFonts w:ascii="Calibri" w:hAnsi="Calibri" w:cs="Arial"/>
          <w:szCs w:val="24"/>
        </w:rPr>
        <w:t xml:space="preserve"> </w:t>
      </w:r>
      <w:r w:rsidR="001A674A" w:rsidRPr="002A0DE5">
        <w:rPr>
          <w:rFonts w:ascii="Calibri" w:hAnsi="Calibri" w:cs="Arial"/>
          <w:szCs w:val="24"/>
        </w:rPr>
        <w:t xml:space="preserve">Show that the input DICOM data directory path is specified as input and </w:t>
      </w:r>
      <w:proofErr w:type="gramStart"/>
      <w:r w:rsidR="001A674A" w:rsidRPr="002A0DE5">
        <w:rPr>
          <w:rFonts w:ascii="Calibri" w:hAnsi="Calibri" w:cs="Arial"/>
          <w:szCs w:val="24"/>
        </w:rPr>
        <w:t>Analyzed</w:t>
      </w:r>
      <w:proofErr w:type="gramEnd"/>
      <w:r w:rsidR="001A674A" w:rsidRPr="002A0DE5">
        <w:rPr>
          <w:rFonts w:ascii="Calibri" w:hAnsi="Calibri" w:cs="Arial"/>
          <w:szCs w:val="24"/>
        </w:rPr>
        <w:t xml:space="preserve"> image path and file name </w:t>
      </w:r>
      <w:r w:rsidR="002A0DE5" w:rsidRPr="002A0DE5">
        <w:rPr>
          <w:rFonts w:ascii="Calibri" w:hAnsi="Calibri" w:cs="Arial"/>
          <w:szCs w:val="24"/>
        </w:rPr>
        <w:t xml:space="preserve">are specified </w:t>
      </w:r>
      <w:r w:rsidR="001A674A" w:rsidRPr="002A0DE5">
        <w:rPr>
          <w:rFonts w:ascii="Calibri" w:hAnsi="Calibri" w:cs="Arial"/>
          <w:szCs w:val="24"/>
        </w:rPr>
        <w:t>as output</w:t>
      </w:r>
      <w:r w:rsidR="002A0DE5" w:rsidRPr="002A0DE5">
        <w:rPr>
          <w:rFonts w:ascii="Calibri" w:hAnsi="Calibri" w:cs="Arial"/>
          <w:szCs w:val="24"/>
        </w:rPr>
        <w:t>. Then, “Go” is clicked to complete the conversion</w:t>
      </w:r>
    </w:p>
    <w:p w14:paraId="3CA71B63" w14:textId="77777777" w:rsidR="00351B47" w:rsidRDefault="00351B47" w:rsidP="00A602AE">
      <w:pPr>
        <w:numPr>
          <w:ilvl w:val="1"/>
          <w:numId w:val="12"/>
        </w:numPr>
        <w:spacing w:before="240"/>
        <w:jc w:val="both"/>
        <w:outlineLvl w:val="0"/>
        <w:rPr>
          <w:rFonts w:ascii="Calibri" w:hAnsi="Calibri" w:cs="Arial"/>
          <w:szCs w:val="24"/>
        </w:rPr>
      </w:pPr>
      <w:r w:rsidRPr="003E499D">
        <w:rPr>
          <w:rFonts w:ascii="Calibri" w:hAnsi="Calibri" w:cs="Arial"/>
          <w:szCs w:val="24"/>
        </w:rPr>
        <w:t>For m</w:t>
      </w:r>
      <w:r w:rsidR="00A602AE" w:rsidRPr="003E499D">
        <w:rPr>
          <w:rFonts w:ascii="Calibri" w:hAnsi="Calibri" w:cs="Arial"/>
          <w:szCs w:val="24"/>
        </w:rPr>
        <w:t xml:space="preserve">ulti-atlas based T1 image segmentation using </w:t>
      </w:r>
      <w:proofErr w:type="spellStart"/>
      <w:r w:rsidR="00A602AE" w:rsidRPr="003E499D">
        <w:rPr>
          <w:rFonts w:ascii="Calibri" w:hAnsi="Calibri" w:cs="Arial"/>
          <w:szCs w:val="24"/>
        </w:rPr>
        <w:t>MRICloud</w:t>
      </w:r>
      <w:proofErr w:type="spellEnd"/>
      <w:r w:rsidRPr="003E499D">
        <w:rPr>
          <w:rFonts w:ascii="Calibri" w:hAnsi="Calibri" w:cs="Arial"/>
          <w:szCs w:val="24"/>
        </w:rPr>
        <w:t xml:space="preserve">, </w:t>
      </w:r>
      <w:proofErr w:type="gramStart"/>
      <w:r w:rsidRPr="003E499D">
        <w:rPr>
          <w:rFonts w:ascii="Calibri" w:hAnsi="Calibri" w:cs="Arial"/>
          <w:szCs w:val="24"/>
        </w:rPr>
        <w:t>l</w:t>
      </w:r>
      <w:r w:rsidR="00A602AE" w:rsidRPr="003E499D">
        <w:rPr>
          <w:rFonts w:ascii="Calibri" w:hAnsi="Calibri" w:cs="Arial"/>
          <w:szCs w:val="24"/>
        </w:rPr>
        <w:t>og-in</w:t>
      </w:r>
      <w:proofErr w:type="gramEnd"/>
      <w:r w:rsidR="00A602AE" w:rsidRPr="003E499D">
        <w:rPr>
          <w:rFonts w:ascii="Calibri" w:hAnsi="Calibri" w:cs="Arial"/>
          <w:szCs w:val="24"/>
        </w:rPr>
        <w:t xml:space="preserve"> “Brain GPS</w:t>
      </w:r>
      <w:r w:rsidR="00573B17">
        <w:rPr>
          <w:rFonts w:ascii="Calibri" w:hAnsi="Calibri" w:cs="Arial"/>
          <w:szCs w:val="24"/>
        </w:rPr>
        <w:t>” and s</w:t>
      </w:r>
      <w:r w:rsidR="00A602AE" w:rsidRPr="003E499D">
        <w:rPr>
          <w:rFonts w:ascii="Calibri" w:hAnsi="Calibri" w:cs="Arial"/>
          <w:szCs w:val="24"/>
        </w:rPr>
        <w:t>elect “Segmentation” tool from the main menu</w:t>
      </w:r>
      <w:r w:rsidR="00573B17" w:rsidRPr="003E499D">
        <w:rPr>
          <w:rFonts w:ascii="Calibri" w:hAnsi="Calibri" w:cs="Arial"/>
          <w:szCs w:val="24"/>
        </w:rPr>
        <w:t xml:space="preserve"> </w:t>
      </w:r>
      <w:r w:rsidR="00573B17" w:rsidRPr="003E499D">
        <w:rPr>
          <w:rFonts w:ascii="Calibri" w:hAnsi="Calibri" w:cs="Arial"/>
          <w:b/>
          <w:szCs w:val="24"/>
        </w:rPr>
        <w:t>[1-SCREEN-TXT]</w:t>
      </w:r>
      <w:r w:rsidR="00A602AE" w:rsidRPr="003E499D">
        <w:rPr>
          <w:rFonts w:ascii="Calibri" w:hAnsi="Calibri" w:cs="Arial"/>
          <w:szCs w:val="24"/>
        </w:rPr>
        <w:t>. There are two options under “Segmentation”</w:t>
      </w:r>
      <w:r w:rsidRPr="003E499D">
        <w:rPr>
          <w:rFonts w:ascii="Calibri" w:hAnsi="Calibri" w:cs="Arial"/>
          <w:szCs w:val="24"/>
        </w:rPr>
        <w:t>; the</w:t>
      </w:r>
      <w:r w:rsidR="00A602AE" w:rsidRPr="003E499D">
        <w:rPr>
          <w:rFonts w:ascii="Calibri" w:hAnsi="Calibri" w:cs="Arial"/>
          <w:szCs w:val="24"/>
        </w:rPr>
        <w:t xml:space="preserve"> “T1-MultiAtlas” for single T1 image segmentation, and “T1-MultiAtlas Batch” for batch processing</w:t>
      </w:r>
      <w:r w:rsidR="003E499D" w:rsidRPr="003E499D">
        <w:rPr>
          <w:rFonts w:ascii="Calibri" w:hAnsi="Calibri" w:cs="Arial"/>
          <w:szCs w:val="24"/>
        </w:rPr>
        <w:t xml:space="preserve"> </w:t>
      </w:r>
      <w:r w:rsidR="003E499D" w:rsidRPr="003E499D">
        <w:rPr>
          <w:rFonts w:ascii="Calibri" w:hAnsi="Calibri" w:cs="Arial"/>
          <w:b/>
          <w:szCs w:val="24"/>
        </w:rPr>
        <w:t>[2-SCREEN]</w:t>
      </w:r>
      <w:r w:rsidR="00A602AE" w:rsidRPr="003E499D">
        <w:rPr>
          <w:rFonts w:ascii="Calibri" w:hAnsi="Calibri" w:cs="Arial"/>
          <w:szCs w:val="24"/>
        </w:rPr>
        <w:t xml:space="preserve">. </w:t>
      </w:r>
    </w:p>
    <w:p w14:paraId="71D27AAE" w14:textId="44542105" w:rsidR="009C5AEF" w:rsidRPr="0027052A" w:rsidRDefault="0027052A" w:rsidP="009C5AEF">
      <w:pPr>
        <w:numPr>
          <w:ilvl w:val="2"/>
          <w:numId w:val="12"/>
        </w:numPr>
        <w:spacing w:before="240"/>
        <w:jc w:val="both"/>
        <w:outlineLvl w:val="0"/>
        <w:rPr>
          <w:rFonts w:ascii="Calibri" w:hAnsi="Calibri" w:cs="Arial"/>
          <w:szCs w:val="24"/>
        </w:rPr>
      </w:pPr>
      <w:r w:rsidRPr="0027052A">
        <w:rPr>
          <w:rFonts w:ascii="Calibri" w:hAnsi="Calibri" w:cs="Arial"/>
          <w:szCs w:val="24"/>
          <w:highlight w:val="yellow"/>
        </w:rPr>
        <w:t>*To be submitted by authors.</w:t>
      </w:r>
      <w:r>
        <w:rPr>
          <w:rFonts w:ascii="Calibri" w:hAnsi="Calibri" w:cs="Arial"/>
          <w:color w:val="FF0000"/>
          <w:szCs w:val="24"/>
          <w:highlight w:val="yellow"/>
        </w:rPr>
        <w:t xml:space="preserve"> </w:t>
      </w:r>
      <w:r w:rsidR="009C5AEF" w:rsidRPr="0027052A">
        <w:rPr>
          <w:rFonts w:ascii="Calibri" w:hAnsi="Calibri" w:cs="Arial"/>
          <w:color w:val="FF0000"/>
          <w:szCs w:val="24"/>
        </w:rPr>
        <w:t>*</w:t>
      </w:r>
      <w:r w:rsidR="00BD39A2" w:rsidRPr="0027052A">
        <w:rPr>
          <w:rFonts w:ascii="Calibri" w:hAnsi="Calibri" w:cs="Arial"/>
          <w:color w:val="FF0000"/>
          <w:szCs w:val="24"/>
        </w:rPr>
        <w:t>57256_2.3.1.mp4</w:t>
      </w:r>
      <w:r w:rsidR="009C5AEF" w:rsidRPr="0027052A">
        <w:rPr>
          <w:rFonts w:ascii="Calibri" w:hAnsi="Calibri" w:cs="Arial"/>
          <w:color w:val="FF0000"/>
          <w:szCs w:val="24"/>
        </w:rPr>
        <w:t xml:space="preserve">. </w:t>
      </w:r>
      <w:r w:rsidR="009C5AEF" w:rsidRPr="0027052A">
        <w:rPr>
          <w:rFonts w:ascii="Calibri" w:hAnsi="Calibri" w:cs="Arial"/>
          <w:szCs w:val="24"/>
        </w:rPr>
        <w:t>Show</w:t>
      </w:r>
      <w:r w:rsidR="00573B17" w:rsidRPr="0027052A">
        <w:rPr>
          <w:rFonts w:ascii="Calibri" w:hAnsi="Calibri" w:cs="Arial"/>
          <w:szCs w:val="24"/>
        </w:rPr>
        <w:t xml:space="preserve"> th</w:t>
      </w:r>
      <w:r w:rsidR="00E11604" w:rsidRPr="0027052A">
        <w:rPr>
          <w:rFonts w:ascii="Calibri" w:hAnsi="Calibri" w:cs="Arial"/>
          <w:szCs w:val="24"/>
        </w:rPr>
        <w:t xml:space="preserve">e </w:t>
      </w:r>
      <w:r w:rsidR="00573B17" w:rsidRPr="0027052A">
        <w:rPr>
          <w:rFonts w:ascii="Calibri" w:hAnsi="Calibri" w:cs="Arial"/>
          <w:szCs w:val="24"/>
        </w:rPr>
        <w:t>logging-in of “Brain GPS” and “Segmentation” tool is selected from the main menu. Text:  https://mricloud.org</w:t>
      </w:r>
    </w:p>
    <w:p w14:paraId="32B95D9F" w14:textId="6A839BF9" w:rsidR="009C5AEF" w:rsidRPr="0027052A" w:rsidRDefault="0027052A" w:rsidP="009C5AEF">
      <w:pPr>
        <w:numPr>
          <w:ilvl w:val="2"/>
          <w:numId w:val="12"/>
        </w:numPr>
        <w:spacing w:before="240"/>
        <w:jc w:val="both"/>
        <w:outlineLvl w:val="0"/>
        <w:rPr>
          <w:rFonts w:ascii="Calibri" w:hAnsi="Calibri" w:cs="Arial"/>
          <w:szCs w:val="24"/>
        </w:rPr>
      </w:pPr>
      <w:r w:rsidRPr="0027052A">
        <w:rPr>
          <w:rFonts w:ascii="Calibri" w:hAnsi="Calibri" w:cs="Arial"/>
          <w:szCs w:val="24"/>
          <w:highlight w:val="yellow"/>
        </w:rPr>
        <w:t>*To be submitted by authors.</w:t>
      </w:r>
      <w:r>
        <w:rPr>
          <w:rFonts w:ascii="Calibri" w:hAnsi="Calibri" w:cs="Arial"/>
          <w:color w:val="FF0000"/>
          <w:szCs w:val="24"/>
          <w:highlight w:val="yellow"/>
        </w:rPr>
        <w:t xml:space="preserve"> </w:t>
      </w:r>
      <w:r w:rsidR="009C5AEF" w:rsidRPr="0027052A">
        <w:rPr>
          <w:rFonts w:ascii="Calibri" w:hAnsi="Calibri" w:cs="Arial"/>
          <w:color w:val="FF0000"/>
          <w:szCs w:val="24"/>
        </w:rPr>
        <w:t>*</w:t>
      </w:r>
      <w:r w:rsidR="00BD39A2" w:rsidRPr="0027052A">
        <w:rPr>
          <w:rFonts w:ascii="Calibri" w:hAnsi="Calibri" w:cs="Arial"/>
          <w:color w:val="FF0000"/>
          <w:szCs w:val="24"/>
        </w:rPr>
        <w:t>57256_2.3.1.mp4</w:t>
      </w:r>
      <w:r w:rsidR="009C5AEF" w:rsidRPr="0027052A">
        <w:rPr>
          <w:rFonts w:ascii="Calibri" w:hAnsi="Calibri" w:cs="Arial"/>
          <w:color w:val="FF0000"/>
          <w:szCs w:val="24"/>
        </w:rPr>
        <w:t>.</w:t>
      </w:r>
      <w:r w:rsidR="009C5AEF" w:rsidRPr="0027052A">
        <w:rPr>
          <w:rFonts w:ascii="Calibri" w:hAnsi="Calibri" w:cs="Arial"/>
          <w:szCs w:val="24"/>
        </w:rPr>
        <w:t xml:space="preserve"> Show</w:t>
      </w:r>
      <w:r w:rsidR="00573B17" w:rsidRPr="0027052A">
        <w:rPr>
          <w:rFonts w:ascii="Calibri" w:hAnsi="Calibri" w:cs="Arial"/>
          <w:szCs w:val="24"/>
        </w:rPr>
        <w:t xml:space="preserve"> the two options under “Segmentation”</w:t>
      </w:r>
    </w:p>
    <w:p w14:paraId="0C4972B5" w14:textId="77777777" w:rsidR="00A602AE" w:rsidRPr="0027052A" w:rsidRDefault="00A602AE" w:rsidP="000C6C3E">
      <w:pPr>
        <w:numPr>
          <w:ilvl w:val="1"/>
          <w:numId w:val="12"/>
        </w:numPr>
        <w:spacing w:before="240"/>
        <w:jc w:val="both"/>
        <w:outlineLvl w:val="0"/>
        <w:rPr>
          <w:rFonts w:ascii="Calibri" w:hAnsi="Calibri" w:cs="Arial"/>
          <w:szCs w:val="24"/>
        </w:rPr>
      </w:pPr>
      <w:r w:rsidRPr="0027052A">
        <w:rPr>
          <w:rFonts w:ascii="Calibri" w:hAnsi="Calibri" w:cs="Arial"/>
          <w:szCs w:val="24"/>
        </w:rPr>
        <w:t>Submit jobs on “T1-MultiAtlas Batch” API</w:t>
      </w:r>
      <w:r w:rsidR="003E499D" w:rsidRPr="0027052A">
        <w:rPr>
          <w:rFonts w:ascii="Calibri" w:hAnsi="Calibri" w:cs="Arial"/>
          <w:szCs w:val="24"/>
        </w:rPr>
        <w:t xml:space="preserve"> </w:t>
      </w:r>
      <w:r w:rsidR="00750DB4" w:rsidRPr="0027052A">
        <w:rPr>
          <w:rFonts w:ascii="Calibri" w:hAnsi="Calibri" w:cs="Arial"/>
          <w:szCs w:val="24"/>
        </w:rPr>
        <w:t>by</w:t>
      </w:r>
      <w:r w:rsidR="00351B47" w:rsidRPr="0027052A">
        <w:rPr>
          <w:rFonts w:ascii="Calibri" w:hAnsi="Calibri" w:cs="Arial"/>
          <w:szCs w:val="24"/>
        </w:rPr>
        <w:t xml:space="preserve"> c</w:t>
      </w:r>
      <w:r w:rsidRPr="0027052A">
        <w:rPr>
          <w:rFonts w:ascii="Calibri" w:hAnsi="Calibri" w:cs="Arial"/>
          <w:szCs w:val="24"/>
        </w:rPr>
        <w:t>ompress</w:t>
      </w:r>
      <w:r w:rsidR="00750DB4" w:rsidRPr="0027052A">
        <w:rPr>
          <w:rFonts w:ascii="Calibri" w:hAnsi="Calibri" w:cs="Arial"/>
          <w:szCs w:val="24"/>
        </w:rPr>
        <w:t>ing</w:t>
      </w:r>
      <w:r w:rsidRPr="0027052A">
        <w:rPr>
          <w:rFonts w:ascii="Calibri" w:hAnsi="Calibri" w:cs="Arial"/>
          <w:szCs w:val="24"/>
        </w:rPr>
        <w:t xml:space="preserve"> multiple Analyzed image files into a zip file</w:t>
      </w:r>
      <w:r w:rsidR="00930074" w:rsidRPr="0027052A">
        <w:rPr>
          <w:rFonts w:ascii="Calibri" w:hAnsi="Calibri" w:cs="Arial"/>
          <w:szCs w:val="24"/>
        </w:rPr>
        <w:t>, and then c</w:t>
      </w:r>
      <w:r w:rsidRPr="0027052A">
        <w:rPr>
          <w:rFonts w:ascii="Calibri" w:hAnsi="Calibri" w:cs="Arial"/>
          <w:szCs w:val="24"/>
        </w:rPr>
        <w:t>lick “+</w:t>
      </w:r>
      <w:proofErr w:type="gramStart"/>
      <w:r w:rsidRPr="0027052A">
        <w:rPr>
          <w:rFonts w:ascii="Calibri" w:hAnsi="Calibri" w:cs="Arial"/>
          <w:szCs w:val="24"/>
        </w:rPr>
        <w:t>.zip</w:t>
      </w:r>
      <w:proofErr w:type="gramEnd"/>
      <w:r w:rsidRPr="0027052A">
        <w:rPr>
          <w:rFonts w:ascii="Calibri" w:hAnsi="Calibri" w:cs="Arial"/>
          <w:szCs w:val="24"/>
        </w:rPr>
        <w:t>” to upload the zip file</w:t>
      </w:r>
      <w:r w:rsidR="003E499D" w:rsidRPr="0027052A">
        <w:rPr>
          <w:rFonts w:ascii="Calibri" w:hAnsi="Calibri" w:cs="Arial"/>
          <w:szCs w:val="24"/>
        </w:rPr>
        <w:t xml:space="preserve"> </w:t>
      </w:r>
      <w:r w:rsidR="003E499D" w:rsidRPr="0027052A">
        <w:rPr>
          <w:rFonts w:ascii="Calibri" w:hAnsi="Calibri" w:cs="Arial"/>
          <w:b/>
          <w:szCs w:val="24"/>
        </w:rPr>
        <w:t>[</w:t>
      </w:r>
      <w:r w:rsidR="00750DB4" w:rsidRPr="0027052A">
        <w:rPr>
          <w:rFonts w:ascii="Calibri" w:hAnsi="Calibri" w:cs="Arial"/>
          <w:b/>
          <w:szCs w:val="24"/>
        </w:rPr>
        <w:t>1</w:t>
      </w:r>
      <w:r w:rsidR="003E499D" w:rsidRPr="0027052A">
        <w:rPr>
          <w:rFonts w:ascii="Calibri" w:hAnsi="Calibri" w:cs="Arial"/>
          <w:b/>
          <w:szCs w:val="24"/>
        </w:rPr>
        <w:t>-SCREEN]</w:t>
      </w:r>
      <w:r w:rsidRPr="0027052A">
        <w:rPr>
          <w:rFonts w:ascii="Calibri" w:hAnsi="Calibri" w:cs="Arial"/>
          <w:szCs w:val="24"/>
        </w:rPr>
        <w:t>.</w:t>
      </w:r>
    </w:p>
    <w:p w14:paraId="78C24A57" w14:textId="56039385" w:rsidR="00930074" w:rsidRPr="00750DB4" w:rsidRDefault="0027052A" w:rsidP="003B50EA">
      <w:pPr>
        <w:numPr>
          <w:ilvl w:val="2"/>
          <w:numId w:val="12"/>
        </w:numPr>
        <w:spacing w:before="240"/>
        <w:jc w:val="both"/>
        <w:outlineLvl w:val="0"/>
        <w:rPr>
          <w:rFonts w:ascii="Calibri" w:hAnsi="Calibri" w:cs="Arial"/>
          <w:szCs w:val="24"/>
        </w:rPr>
      </w:pPr>
      <w:r w:rsidRPr="0027052A">
        <w:rPr>
          <w:rFonts w:ascii="Calibri" w:hAnsi="Calibri" w:cs="Arial"/>
          <w:szCs w:val="24"/>
          <w:highlight w:val="yellow"/>
        </w:rPr>
        <w:t>*To be submitted by authors.</w:t>
      </w:r>
      <w:r>
        <w:rPr>
          <w:rFonts w:ascii="Calibri" w:hAnsi="Calibri" w:cs="Arial"/>
          <w:color w:val="FF0000"/>
          <w:szCs w:val="24"/>
          <w:highlight w:val="yellow"/>
        </w:rPr>
        <w:t xml:space="preserve"> </w:t>
      </w:r>
      <w:r w:rsidR="009C5AEF" w:rsidRPr="0027052A">
        <w:rPr>
          <w:rFonts w:ascii="Calibri" w:hAnsi="Calibri" w:cs="Arial"/>
          <w:color w:val="FF0000"/>
          <w:szCs w:val="24"/>
        </w:rPr>
        <w:t>*</w:t>
      </w:r>
      <w:r w:rsidR="00BD39A2" w:rsidRPr="0027052A">
        <w:rPr>
          <w:rFonts w:ascii="Calibri" w:hAnsi="Calibri" w:cs="Arial"/>
          <w:color w:val="FF0000"/>
          <w:szCs w:val="24"/>
        </w:rPr>
        <w:t>57256_2.4.1.mp4</w:t>
      </w:r>
      <w:r w:rsidR="009C5AEF" w:rsidRPr="0027052A">
        <w:rPr>
          <w:rFonts w:ascii="Calibri" w:hAnsi="Calibri" w:cs="Arial"/>
          <w:color w:val="FF0000"/>
          <w:szCs w:val="24"/>
        </w:rPr>
        <w:t>.</w:t>
      </w:r>
      <w:r w:rsidR="009C5AEF" w:rsidRPr="0027052A">
        <w:rPr>
          <w:rFonts w:ascii="Calibri" w:hAnsi="Calibri" w:cs="Arial"/>
          <w:szCs w:val="24"/>
        </w:rPr>
        <w:t xml:space="preserve"> Show</w:t>
      </w:r>
      <w:r w:rsidR="00573B17" w:rsidRPr="0027052A">
        <w:rPr>
          <w:rFonts w:ascii="Calibri" w:hAnsi="Calibri" w:cs="Arial"/>
          <w:szCs w:val="24"/>
        </w:rPr>
        <w:t xml:space="preserve"> that</w:t>
      </w:r>
      <w:r w:rsidR="00573B17" w:rsidRPr="00750DB4">
        <w:rPr>
          <w:rFonts w:ascii="Calibri" w:hAnsi="Calibri" w:cs="Arial"/>
          <w:szCs w:val="24"/>
        </w:rPr>
        <w:t xml:space="preserve"> multiple Analyzed image files are compressed into a zip file and “+</w:t>
      </w:r>
      <w:proofErr w:type="gramStart"/>
      <w:r w:rsidR="00573B17" w:rsidRPr="00750DB4">
        <w:rPr>
          <w:rFonts w:ascii="Calibri" w:hAnsi="Calibri" w:cs="Arial"/>
          <w:szCs w:val="24"/>
        </w:rPr>
        <w:t>.zip</w:t>
      </w:r>
      <w:proofErr w:type="gramEnd"/>
      <w:r w:rsidR="00573B17" w:rsidRPr="00750DB4">
        <w:rPr>
          <w:rFonts w:ascii="Calibri" w:hAnsi="Calibri" w:cs="Arial"/>
          <w:szCs w:val="24"/>
        </w:rPr>
        <w:t>” is clicked to upload the zip file</w:t>
      </w:r>
      <w:r w:rsidR="00750DB4" w:rsidRPr="00750DB4">
        <w:rPr>
          <w:rFonts w:ascii="Calibri" w:hAnsi="Calibri" w:cs="Arial"/>
          <w:szCs w:val="24"/>
        </w:rPr>
        <w:t>, then s</w:t>
      </w:r>
      <w:r w:rsidR="00750DB4">
        <w:rPr>
          <w:rFonts w:ascii="Calibri" w:hAnsi="Calibri" w:cs="Arial"/>
          <w:szCs w:val="24"/>
        </w:rPr>
        <w:t>how</w:t>
      </w:r>
      <w:r w:rsidR="00930074" w:rsidRPr="00750DB4">
        <w:rPr>
          <w:rFonts w:ascii="Calibri" w:hAnsi="Calibri" w:cs="Arial"/>
          <w:szCs w:val="24"/>
        </w:rPr>
        <w:t xml:space="preserve"> a job on “T1-MultiAtlas Batch” API</w:t>
      </w:r>
    </w:p>
    <w:p w14:paraId="50AADB79" w14:textId="23005A77" w:rsidR="00A602AE" w:rsidRDefault="00351B47" w:rsidP="00A602AE">
      <w:pPr>
        <w:numPr>
          <w:ilvl w:val="1"/>
          <w:numId w:val="12"/>
        </w:numPr>
        <w:spacing w:before="240"/>
        <w:jc w:val="both"/>
        <w:outlineLvl w:val="0"/>
        <w:rPr>
          <w:rFonts w:ascii="Calibri" w:hAnsi="Calibri" w:cs="Arial"/>
          <w:szCs w:val="24"/>
        </w:rPr>
      </w:pPr>
      <w:r w:rsidRPr="003E499D">
        <w:rPr>
          <w:rFonts w:ascii="Calibri" w:hAnsi="Calibri" w:cs="Arial"/>
          <w:szCs w:val="24"/>
        </w:rPr>
        <w:t>Now, f</w:t>
      </w:r>
      <w:r w:rsidR="00A602AE" w:rsidRPr="003E499D">
        <w:rPr>
          <w:rFonts w:ascii="Calibri" w:hAnsi="Calibri" w:cs="Arial"/>
          <w:szCs w:val="24"/>
        </w:rPr>
        <w:t xml:space="preserve">ill in the required fields. </w:t>
      </w:r>
      <w:r w:rsidRPr="003E499D">
        <w:rPr>
          <w:rFonts w:ascii="Calibri" w:hAnsi="Calibri" w:cs="Arial"/>
          <w:szCs w:val="24"/>
        </w:rPr>
        <w:t xml:space="preserve">For </w:t>
      </w:r>
      <w:r w:rsidR="00A602AE" w:rsidRPr="003E499D">
        <w:rPr>
          <w:rFonts w:ascii="Calibri" w:hAnsi="Calibri" w:cs="Arial"/>
          <w:szCs w:val="24"/>
        </w:rPr>
        <w:t>Processing server</w:t>
      </w:r>
      <w:r w:rsidRPr="003E499D">
        <w:rPr>
          <w:rFonts w:ascii="Calibri" w:hAnsi="Calibri" w:cs="Arial"/>
          <w:szCs w:val="24"/>
        </w:rPr>
        <w:t>, c</w:t>
      </w:r>
      <w:r w:rsidR="00A602AE" w:rsidRPr="003E499D">
        <w:rPr>
          <w:rFonts w:ascii="Calibri" w:hAnsi="Calibri" w:cs="Arial"/>
          <w:szCs w:val="24"/>
        </w:rPr>
        <w:t>hoose “Computational Anatomy Science Gateway”</w:t>
      </w:r>
      <w:r w:rsidR="003E499D" w:rsidRPr="003E499D">
        <w:rPr>
          <w:rFonts w:ascii="Calibri" w:hAnsi="Calibri" w:cs="Arial"/>
          <w:szCs w:val="24"/>
        </w:rPr>
        <w:t xml:space="preserve"> </w:t>
      </w:r>
      <w:r w:rsidR="003E499D" w:rsidRPr="003E499D">
        <w:rPr>
          <w:rFonts w:ascii="Calibri" w:hAnsi="Calibri" w:cs="Arial"/>
          <w:b/>
          <w:szCs w:val="24"/>
        </w:rPr>
        <w:t>[1-SCREEN]</w:t>
      </w:r>
      <w:r w:rsidR="00A602AE" w:rsidRPr="003E499D">
        <w:rPr>
          <w:rFonts w:ascii="Calibri" w:hAnsi="Calibri" w:cs="Arial"/>
          <w:szCs w:val="24"/>
        </w:rPr>
        <w:t>.</w:t>
      </w:r>
      <w:r w:rsidRPr="003E499D">
        <w:rPr>
          <w:rFonts w:ascii="Calibri" w:hAnsi="Calibri" w:cs="Arial"/>
          <w:szCs w:val="24"/>
        </w:rPr>
        <w:t xml:space="preserve"> For </w:t>
      </w:r>
      <w:r w:rsidR="00A602AE" w:rsidRPr="003E499D">
        <w:rPr>
          <w:rFonts w:ascii="Calibri" w:hAnsi="Calibri" w:cs="Arial"/>
          <w:szCs w:val="24"/>
        </w:rPr>
        <w:t>Slice Type</w:t>
      </w:r>
      <w:r w:rsidRPr="003E499D">
        <w:rPr>
          <w:rFonts w:ascii="Calibri" w:hAnsi="Calibri" w:cs="Arial"/>
          <w:szCs w:val="24"/>
        </w:rPr>
        <w:t>, c</w:t>
      </w:r>
      <w:r w:rsidR="00A602AE" w:rsidRPr="003E499D">
        <w:rPr>
          <w:rFonts w:ascii="Calibri" w:hAnsi="Calibri" w:cs="Arial"/>
          <w:szCs w:val="24"/>
        </w:rPr>
        <w:t>hoose from “Sagittal”, “Axial”, or “Sagittal converted to Axial”</w:t>
      </w:r>
      <w:r w:rsidR="003E499D" w:rsidRPr="003E499D">
        <w:rPr>
          <w:rFonts w:ascii="Calibri" w:hAnsi="Calibri" w:cs="Arial"/>
          <w:szCs w:val="24"/>
        </w:rPr>
        <w:t xml:space="preserve"> </w:t>
      </w:r>
      <w:r w:rsidR="003E499D" w:rsidRPr="003E499D">
        <w:rPr>
          <w:rFonts w:ascii="Calibri" w:hAnsi="Calibri" w:cs="Arial"/>
          <w:b/>
          <w:szCs w:val="24"/>
        </w:rPr>
        <w:t>[2-SCREEN]</w:t>
      </w:r>
      <w:r w:rsidR="00A602AE" w:rsidRPr="003E499D">
        <w:rPr>
          <w:rFonts w:ascii="Calibri" w:hAnsi="Calibri" w:cs="Arial"/>
          <w:szCs w:val="24"/>
        </w:rPr>
        <w:t xml:space="preserve">. </w:t>
      </w:r>
      <w:r w:rsidR="00541BF1" w:rsidRPr="003E499D">
        <w:rPr>
          <w:rFonts w:ascii="Calibri" w:hAnsi="Calibri" w:cs="Arial"/>
          <w:szCs w:val="24"/>
        </w:rPr>
        <w:t xml:space="preserve">For </w:t>
      </w:r>
      <w:r w:rsidR="00A602AE" w:rsidRPr="003E499D">
        <w:rPr>
          <w:rFonts w:ascii="Calibri" w:hAnsi="Calibri" w:cs="Arial"/>
          <w:szCs w:val="24"/>
        </w:rPr>
        <w:t>Multi-atlas library</w:t>
      </w:r>
      <w:r w:rsidR="00541BF1" w:rsidRPr="003E499D">
        <w:rPr>
          <w:rFonts w:ascii="Calibri" w:hAnsi="Calibri" w:cs="Arial"/>
          <w:szCs w:val="24"/>
        </w:rPr>
        <w:t>, c</w:t>
      </w:r>
      <w:r w:rsidR="00A602AE" w:rsidRPr="003E499D">
        <w:rPr>
          <w:rFonts w:ascii="Calibri" w:hAnsi="Calibri" w:cs="Arial"/>
          <w:szCs w:val="24"/>
        </w:rPr>
        <w:t>hoose the atlas library with closest age range to the user data to optimize the segmentation accuracy</w:t>
      </w:r>
      <w:r w:rsidR="00BD39A2">
        <w:rPr>
          <w:rFonts w:ascii="Calibri" w:hAnsi="Calibri" w:cs="Arial"/>
          <w:szCs w:val="24"/>
        </w:rPr>
        <w:t xml:space="preserve">. </w:t>
      </w:r>
      <w:r w:rsidR="003E499D" w:rsidRPr="003E499D">
        <w:rPr>
          <w:rFonts w:ascii="Calibri" w:hAnsi="Calibri" w:cs="Arial"/>
          <w:b/>
          <w:szCs w:val="24"/>
        </w:rPr>
        <w:t>[3-SCREEN</w:t>
      </w:r>
      <w:r w:rsidR="00573B17">
        <w:rPr>
          <w:rFonts w:ascii="Calibri" w:hAnsi="Calibri" w:cs="Arial"/>
          <w:b/>
          <w:szCs w:val="24"/>
        </w:rPr>
        <w:t>-TXT</w:t>
      </w:r>
      <w:r w:rsidR="003E499D" w:rsidRPr="003E499D">
        <w:rPr>
          <w:rFonts w:ascii="Calibri" w:hAnsi="Calibri" w:cs="Arial"/>
          <w:b/>
          <w:szCs w:val="24"/>
        </w:rPr>
        <w:t>]</w:t>
      </w:r>
      <w:r w:rsidR="00A602AE" w:rsidRPr="003E499D">
        <w:rPr>
          <w:rFonts w:ascii="Calibri" w:hAnsi="Calibri" w:cs="Arial"/>
          <w:szCs w:val="24"/>
        </w:rPr>
        <w:t>.</w:t>
      </w:r>
    </w:p>
    <w:p w14:paraId="45B29224" w14:textId="58CEDD21" w:rsidR="009C5AEF" w:rsidRPr="0027052A" w:rsidRDefault="0027052A" w:rsidP="009C5AEF">
      <w:pPr>
        <w:numPr>
          <w:ilvl w:val="2"/>
          <w:numId w:val="12"/>
        </w:numPr>
        <w:spacing w:before="240"/>
        <w:jc w:val="both"/>
        <w:outlineLvl w:val="0"/>
        <w:rPr>
          <w:rFonts w:ascii="Calibri" w:hAnsi="Calibri" w:cs="Arial"/>
          <w:szCs w:val="24"/>
        </w:rPr>
      </w:pPr>
      <w:r w:rsidRPr="0027052A">
        <w:rPr>
          <w:rFonts w:ascii="Calibri" w:hAnsi="Calibri" w:cs="Arial"/>
          <w:szCs w:val="24"/>
          <w:highlight w:val="yellow"/>
        </w:rPr>
        <w:t>*To be submitted by authors.</w:t>
      </w:r>
      <w:r>
        <w:rPr>
          <w:rFonts w:ascii="Calibri" w:hAnsi="Calibri" w:cs="Arial"/>
          <w:color w:val="FF0000"/>
          <w:szCs w:val="24"/>
          <w:highlight w:val="yellow"/>
        </w:rPr>
        <w:t xml:space="preserve"> </w:t>
      </w:r>
      <w:r w:rsidR="009C5AEF" w:rsidRPr="0027052A">
        <w:rPr>
          <w:rFonts w:ascii="Calibri" w:hAnsi="Calibri" w:cs="Arial"/>
          <w:color w:val="FF0000"/>
          <w:szCs w:val="24"/>
        </w:rPr>
        <w:t>*</w:t>
      </w:r>
      <w:r w:rsidR="00BD39A2" w:rsidRPr="0027052A">
        <w:rPr>
          <w:rFonts w:ascii="Calibri" w:hAnsi="Calibri" w:cs="Arial"/>
          <w:color w:val="FF0000"/>
          <w:szCs w:val="24"/>
        </w:rPr>
        <w:t>57256_2.5.1.mp4</w:t>
      </w:r>
      <w:r w:rsidR="009C5AEF" w:rsidRPr="0027052A">
        <w:rPr>
          <w:rFonts w:ascii="Calibri" w:hAnsi="Calibri" w:cs="Arial"/>
          <w:color w:val="FF0000"/>
          <w:szCs w:val="24"/>
        </w:rPr>
        <w:t>.</w:t>
      </w:r>
      <w:r w:rsidR="009C5AEF" w:rsidRPr="0027052A">
        <w:rPr>
          <w:rFonts w:ascii="Calibri" w:hAnsi="Calibri" w:cs="Arial"/>
          <w:szCs w:val="24"/>
        </w:rPr>
        <w:t xml:space="preserve"> Show</w:t>
      </w:r>
      <w:r w:rsidR="00E11604" w:rsidRPr="0027052A">
        <w:rPr>
          <w:rFonts w:ascii="Calibri" w:hAnsi="Calibri" w:cs="Arial"/>
          <w:szCs w:val="24"/>
        </w:rPr>
        <w:t xml:space="preserve"> that</w:t>
      </w:r>
      <w:r w:rsidR="00573B17" w:rsidRPr="0027052A">
        <w:rPr>
          <w:rFonts w:ascii="Calibri" w:hAnsi="Calibri" w:cs="Arial"/>
          <w:szCs w:val="24"/>
        </w:rPr>
        <w:t xml:space="preserve"> “Computational Anatomy Science Gateway” is chosen</w:t>
      </w:r>
    </w:p>
    <w:p w14:paraId="6E9D391B" w14:textId="13062CF5" w:rsidR="009C5AEF" w:rsidRPr="0027052A" w:rsidRDefault="0027052A" w:rsidP="009C5AEF">
      <w:pPr>
        <w:numPr>
          <w:ilvl w:val="2"/>
          <w:numId w:val="12"/>
        </w:numPr>
        <w:spacing w:before="240"/>
        <w:jc w:val="both"/>
        <w:outlineLvl w:val="0"/>
        <w:rPr>
          <w:rFonts w:ascii="Calibri" w:hAnsi="Calibri" w:cs="Arial"/>
          <w:szCs w:val="24"/>
        </w:rPr>
      </w:pPr>
      <w:r w:rsidRPr="0027052A">
        <w:rPr>
          <w:rFonts w:ascii="Calibri" w:hAnsi="Calibri" w:cs="Arial"/>
          <w:szCs w:val="24"/>
          <w:highlight w:val="yellow"/>
        </w:rPr>
        <w:t>*To be submitted by authors.</w:t>
      </w:r>
      <w:r>
        <w:rPr>
          <w:rFonts w:ascii="Calibri" w:hAnsi="Calibri" w:cs="Arial"/>
          <w:color w:val="FF0000"/>
          <w:szCs w:val="24"/>
          <w:highlight w:val="yellow"/>
        </w:rPr>
        <w:t xml:space="preserve"> </w:t>
      </w:r>
      <w:r w:rsidR="009C5AEF" w:rsidRPr="0027052A">
        <w:rPr>
          <w:rFonts w:ascii="Calibri" w:hAnsi="Calibri" w:cs="Arial"/>
          <w:color w:val="FF0000"/>
          <w:szCs w:val="24"/>
        </w:rPr>
        <w:t>*</w:t>
      </w:r>
      <w:r w:rsidR="00BD39A2" w:rsidRPr="0027052A">
        <w:rPr>
          <w:rFonts w:ascii="Calibri" w:hAnsi="Calibri" w:cs="Arial"/>
          <w:color w:val="FF0000"/>
          <w:szCs w:val="24"/>
        </w:rPr>
        <w:t>57256_2.5.2.mp4</w:t>
      </w:r>
      <w:r w:rsidR="009C5AEF" w:rsidRPr="0027052A">
        <w:rPr>
          <w:rFonts w:ascii="Calibri" w:hAnsi="Calibri" w:cs="Arial"/>
          <w:color w:val="FF0000"/>
          <w:szCs w:val="24"/>
        </w:rPr>
        <w:t>.</w:t>
      </w:r>
      <w:r w:rsidR="009C5AEF" w:rsidRPr="0027052A">
        <w:rPr>
          <w:rFonts w:ascii="Calibri" w:hAnsi="Calibri" w:cs="Arial"/>
          <w:szCs w:val="24"/>
        </w:rPr>
        <w:t xml:space="preserve"> Show</w:t>
      </w:r>
      <w:r w:rsidR="00573B17" w:rsidRPr="0027052A">
        <w:rPr>
          <w:rFonts w:ascii="Calibri" w:hAnsi="Calibri" w:cs="Arial"/>
          <w:szCs w:val="24"/>
        </w:rPr>
        <w:t xml:space="preserve"> that “Sagittal”, “Axial”, or “Sagittal converted to Axial” is chosen</w:t>
      </w:r>
    </w:p>
    <w:p w14:paraId="20A4AC55" w14:textId="2D6FED91" w:rsidR="009C5AEF" w:rsidRPr="003E499D" w:rsidRDefault="0027052A" w:rsidP="009C5AEF">
      <w:pPr>
        <w:numPr>
          <w:ilvl w:val="2"/>
          <w:numId w:val="12"/>
        </w:numPr>
        <w:spacing w:before="240"/>
        <w:jc w:val="both"/>
        <w:outlineLvl w:val="0"/>
        <w:rPr>
          <w:rFonts w:ascii="Calibri" w:hAnsi="Calibri" w:cs="Arial"/>
          <w:szCs w:val="24"/>
        </w:rPr>
      </w:pPr>
      <w:r w:rsidRPr="0027052A">
        <w:rPr>
          <w:rFonts w:ascii="Calibri" w:hAnsi="Calibri" w:cs="Arial"/>
          <w:szCs w:val="24"/>
          <w:highlight w:val="yellow"/>
        </w:rPr>
        <w:t>*To be submitted by authors.</w:t>
      </w:r>
      <w:r>
        <w:rPr>
          <w:rFonts w:ascii="Calibri" w:hAnsi="Calibri" w:cs="Arial"/>
          <w:color w:val="FF0000"/>
          <w:szCs w:val="24"/>
          <w:highlight w:val="yellow"/>
        </w:rPr>
        <w:t xml:space="preserve"> </w:t>
      </w:r>
      <w:r w:rsidR="009C5AEF" w:rsidRPr="0027052A">
        <w:rPr>
          <w:rFonts w:ascii="Calibri" w:hAnsi="Calibri" w:cs="Arial"/>
          <w:color w:val="FF0000"/>
          <w:szCs w:val="24"/>
        </w:rPr>
        <w:t>*</w:t>
      </w:r>
      <w:r w:rsidR="00BD39A2" w:rsidRPr="0027052A">
        <w:rPr>
          <w:rFonts w:ascii="Calibri" w:hAnsi="Calibri" w:cs="Arial"/>
          <w:color w:val="FF0000"/>
          <w:szCs w:val="24"/>
        </w:rPr>
        <w:t>57256_2.5.3.mp4</w:t>
      </w:r>
      <w:r w:rsidR="009C5AEF" w:rsidRPr="0027052A">
        <w:rPr>
          <w:rFonts w:ascii="Calibri" w:hAnsi="Calibri" w:cs="Arial"/>
          <w:color w:val="FF0000"/>
          <w:szCs w:val="24"/>
        </w:rPr>
        <w:t>.</w:t>
      </w:r>
      <w:r w:rsidR="009C5AEF" w:rsidRPr="0027052A">
        <w:rPr>
          <w:rFonts w:ascii="Calibri" w:hAnsi="Calibri" w:cs="Arial"/>
          <w:szCs w:val="24"/>
        </w:rPr>
        <w:t xml:space="preserve"> Show</w:t>
      </w:r>
      <w:r w:rsidR="00573B17">
        <w:rPr>
          <w:rFonts w:ascii="Calibri" w:hAnsi="Calibri" w:cs="Arial"/>
          <w:szCs w:val="24"/>
        </w:rPr>
        <w:t xml:space="preserve"> that </w:t>
      </w:r>
      <w:r w:rsidR="00573B17" w:rsidRPr="003E499D">
        <w:rPr>
          <w:rFonts w:ascii="Calibri" w:hAnsi="Calibri" w:cs="Arial"/>
          <w:szCs w:val="24"/>
        </w:rPr>
        <w:t>the atlas library with closest age range to the user data</w:t>
      </w:r>
      <w:r w:rsidR="00573B17">
        <w:rPr>
          <w:rFonts w:ascii="Calibri" w:hAnsi="Calibri" w:cs="Arial"/>
          <w:szCs w:val="24"/>
        </w:rPr>
        <w:t xml:space="preserve"> is chosen. </w:t>
      </w:r>
      <w:r w:rsidRPr="0027052A">
        <w:rPr>
          <w:rFonts w:ascii="Calibri" w:hAnsi="Calibri" w:cs="Arial"/>
          <w:szCs w:val="24"/>
          <w:highlight w:val="green"/>
        </w:rPr>
        <w:t xml:space="preserve">(Author Comment: </w:t>
      </w:r>
      <w:r w:rsidR="00BD39A2" w:rsidRPr="0027052A">
        <w:rPr>
          <w:rFonts w:ascii="Calibri" w:hAnsi="Calibri" w:cs="Arial"/>
          <w:szCs w:val="24"/>
          <w:highlight w:val="green"/>
        </w:rPr>
        <w:t>Atlas naming convention is highlighted, and “Atlas Repository” menu is shown.</w:t>
      </w:r>
      <w:r w:rsidRPr="0027052A">
        <w:rPr>
          <w:rFonts w:ascii="Calibri" w:hAnsi="Calibri" w:cs="Arial"/>
          <w:szCs w:val="24"/>
          <w:highlight w:val="green"/>
        </w:rPr>
        <w:t>)</w:t>
      </w:r>
      <w:r w:rsidR="00BD39A2">
        <w:rPr>
          <w:rFonts w:ascii="Calibri" w:hAnsi="Calibri" w:cs="Arial"/>
          <w:szCs w:val="24"/>
        </w:rPr>
        <w:t xml:space="preserve"> </w:t>
      </w:r>
      <w:r w:rsidR="00573B17" w:rsidRPr="003E499D">
        <w:rPr>
          <w:rFonts w:ascii="Calibri" w:hAnsi="Calibri" w:cs="Arial"/>
          <w:szCs w:val="24"/>
        </w:rPr>
        <w:t xml:space="preserve">Text: </w:t>
      </w:r>
      <w:hyperlink r:id="rId15" w:history="1">
        <w:r w:rsidR="00573B17" w:rsidRPr="00DC6017">
          <w:rPr>
            <w:rStyle w:val="Hyperlink"/>
            <w:rFonts w:ascii="Calibri" w:hAnsi="Calibri" w:cs="Arial"/>
            <w:szCs w:val="24"/>
          </w:rPr>
          <w:t>https://braingps.mricloud.org/atlasrepo</w:t>
        </w:r>
      </w:hyperlink>
      <w:r>
        <w:rPr>
          <w:rFonts w:ascii="Calibri" w:hAnsi="Calibri" w:cs="Arial"/>
          <w:szCs w:val="24"/>
        </w:rPr>
        <w:t xml:space="preserve">, </w:t>
      </w:r>
      <w:proofErr w:type="gramStart"/>
      <w:r w:rsidRPr="0027052A">
        <w:rPr>
          <w:rFonts w:ascii="Calibri" w:hAnsi="Calibri" w:cs="Arial"/>
          <w:color w:val="FF0000"/>
          <w:szCs w:val="24"/>
        </w:rPr>
        <w:t>For</w:t>
      </w:r>
      <w:proofErr w:type="gramEnd"/>
      <w:r w:rsidRPr="0027052A">
        <w:rPr>
          <w:rFonts w:ascii="Calibri" w:hAnsi="Calibri" w:cs="Arial"/>
          <w:color w:val="FF0000"/>
          <w:szCs w:val="24"/>
        </w:rPr>
        <w:t xml:space="preserve"> detail</w:t>
      </w:r>
      <w:r w:rsidR="00195C4A">
        <w:rPr>
          <w:rFonts w:ascii="Calibri" w:hAnsi="Calibri" w:cs="Arial"/>
          <w:color w:val="FF0000"/>
          <w:szCs w:val="24"/>
        </w:rPr>
        <w:t>s</w:t>
      </w:r>
      <w:r w:rsidRPr="0027052A">
        <w:rPr>
          <w:rFonts w:ascii="Calibri" w:hAnsi="Calibri" w:cs="Arial"/>
          <w:color w:val="FF0000"/>
          <w:szCs w:val="24"/>
        </w:rPr>
        <w:t xml:space="preserve"> on the Atlas Repository, see the web page.</w:t>
      </w:r>
    </w:p>
    <w:p w14:paraId="68740587" w14:textId="77777777" w:rsidR="00541BF1" w:rsidRDefault="00A602AE" w:rsidP="00A602AE">
      <w:pPr>
        <w:numPr>
          <w:ilvl w:val="1"/>
          <w:numId w:val="12"/>
        </w:numPr>
        <w:spacing w:before="240"/>
        <w:jc w:val="both"/>
        <w:outlineLvl w:val="0"/>
        <w:rPr>
          <w:rFonts w:ascii="Calibri" w:hAnsi="Calibri" w:cs="Arial"/>
          <w:szCs w:val="24"/>
        </w:rPr>
      </w:pPr>
      <w:r w:rsidRPr="003E499D">
        <w:rPr>
          <w:rFonts w:ascii="Calibri" w:hAnsi="Calibri" w:cs="Arial"/>
          <w:szCs w:val="24"/>
        </w:rPr>
        <w:t xml:space="preserve">Check the job status through “My job status” </w:t>
      </w:r>
      <w:r w:rsidR="003E499D" w:rsidRPr="003E499D">
        <w:rPr>
          <w:rFonts w:ascii="Calibri" w:hAnsi="Calibri" w:cs="Arial"/>
          <w:b/>
          <w:szCs w:val="24"/>
        </w:rPr>
        <w:t>[1-SCREEN]</w:t>
      </w:r>
      <w:r w:rsidRPr="003E499D">
        <w:rPr>
          <w:rFonts w:ascii="Calibri" w:hAnsi="Calibri" w:cs="Arial"/>
          <w:szCs w:val="24"/>
        </w:rPr>
        <w:t>. Once the jobs are finished, a “Download Results” button will appear that allows users to download the segmentation results as a .zip file</w:t>
      </w:r>
      <w:r w:rsidR="003E499D" w:rsidRPr="003E499D">
        <w:rPr>
          <w:rFonts w:ascii="Calibri" w:hAnsi="Calibri" w:cs="Arial"/>
          <w:szCs w:val="24"/>
        </w:rPr>
        <w:t xml:space="preserve"> </w:t>
      </w:r>
      <w:r w:rsidR="003E499D" w:rsidRPr="003E499D">
        <w:rPr>
          <w:rFonts w:ascii="Calibri" w:hAnsi="Calibri" w:cs="Arial"/>
          <w:b/>
          <w:szCs w:val="24"/>
        </w:rPr>
        <w:t>[</w:t>
      </w:r>
      <w:r w:rsidR="00573B17">
        <w:rPr>
          <w:rFonts w:ascii="Calibri" w:hAnsi="Calibri" w:cs="Arial"/>
          <w:b/>
          <w:szCs w:val="24"/>
        </w:rPr>
        <w:t>2</w:t>
      </w:r>
      <w:r w:rsidR="003E499D" w:rsidRPr="003E499D">
        <w:rPr>
          <w:rFonts w:ascii="Calibri" w:hAnsi="Calibri" w:cs="Arial"/>
          <w:b/>
          <w:szCs w:val="24"/>
        </w:rPr>
        <w:t>-SCREEN]</w:t>
      </w:r>
      <w:r w:rsidRPr="003E499D">
        <w:rPr>
          <w:rFonts w:ascii="Calibri" w:hAnsi="Calibri" w:cs="Arial"/>
          <w:szCs w:val="24"/>
        </w:rPr>
        <w:t>.</w:t>
      </w:r>
      <w:r w:rsidR="003B50EA">
        <w:rPr>
          <w:rFonts w:ascii="Calibri" w:hAnsi="Calibri" w:cs="Arial"/>
          <w:szCs w:val="24"/>
        </w:rPr>
        <w:t xml:space="preserve"> Results will be saved in individual folders</w:t>
      </w:r>
      <w:r w:rsidR="00750DB4">
        <w:rPr>
          <w:rFonts w:ascii="Calibri" w:hAnsi="Calibri" w:cs="Arial"/>
          <w:szCs w:val="24"/>
        </w:rPr>
        <w:t xml:space="preserve"> </w:t>
      </w:r>
      <w:r w:rsidR="00750DB4">
        <w:rPr>
          <w:rFonts w:ascii="Calibri" w:hAnsi="Calibri" w:cs="Arial"/>
          <w:b/>
          <w:szCs w:val="24"/>
        </w:rPr>
        <w:t>[3-SCREEN]</w:t>
      </w:r>
      <w:r w:rsidR="003B50EA">
        <w:rPr>
          <w:rFonts w:ascii="Calibri" w:hAnsi="Calibri" w:cs="Arial"/>
          <w:szCs w:val="24"/>
        </w:rPr>
        <w:t>.</w:t>
      </w:r>
    </w:p>
    <w:p w14:paraId="46050547" w14:textId="1835A768" w:rsidR="009C5AEF" w:rsidRPr="0027052A" w:rsidRDefault="0027052A" w:rsidP="009C5AEF">
      <w:pPr>
        <w:numPr>
          <w:ilvl w:val="2"/>
          <w:numId w:val="12"/>
        </w:numPr>
        <w:spacing w:before="240"/>
        <w:jc w:val="both"/>
        <w:outlineLvl w:val="0"/>
        <w:rPr>
          <w:rFonts w:ascii="Calibri" w:hAnsi="Calibri" w:cs="Arial"/>
          <w:szCs w:val="24"/>
        </w:rPr>
      </w:pPr>
      <w:r w:rsidRPr="0027052A">
        <w:rPr>
          <w:rFonts w:ascii="Calibri" w:hAnsi="Calibri" w:cs="Arial"/>
          <w:szCs w:val="24"/>
          <w:highlight w:val="yellow"/>
        </w:rPr>
        <w:t>*To be submitted by authors.</w:t>
      </w:r>
      <w:r>
        <w:rPr>
          <w:rFonts w:ascii="Calibri" w:hAnsi="Calibri" w:cs="Arial"/>
          <w:color w:val="FF0000"/>
          <w:szCs w:val="24"/>
          <w:highlight w:val="yellow"/>
        </w:rPr>
        <w:t xml:space="preserve"> </w:t>
      </w:r>
      <w:r w:rsidR="009C5AEF" w:rsidRPr="0027052A">
        <w:rPr>
          <w:rFonts w:ascii="Calibri" w:hAnsi="Calibri" w:cs="Arial"/>
          <w:color w:val="FF0000"/>
          <w:szCs w:val="24"/>
        </w:rPr>
        <w:t>*</w:t>
      </w:r>
      <w:r w:rsidR="00BD39A2" w:rsidRPr="0027052A">
        <w:rPr>
          <w:rFonts w:ascii="Calibri" w:hAnsi="Calibri" w:cs="Arial"/>
          <w:color w:val="FF0000"/>
          <w:szCs w:val="24"/>
        </w:rPr>
        <w:t>57256_2.6.1.mp4</w:t>
      </w:r>
      <w:r w:rsidR="009C5AEF" w:rsidRPr="0027052A">
        <w:rPr>
          <w:rFonts w:ascii="Calibri" w:hAnsi="Calibri" w:cs="Arial"/>
          <w:color w:val="FF0000"/>
          <w:szCs w:val="24"/>
        </w:rPr>
        <w:t>.</w:t>
      </w:r>
      <w:r w:rsidR="009C5AEF" w:rsidRPr="0027052A">
        <w:rPr>
          <w:rFonts w:ascii="Calibri" w:hAnsi="Calibri" w:cs="Arial"/>
          <w:szCs w:val="24"/>
        </w:rPr>
        <w:t xml:space="preserve"> Show</w:t>
      </w:r>
      <w:r w:rsidR="00573B17" w:rsidRPr="0027052A">
        <w:rPr>
          <w:rFonts w:ascii="Calibri" w:hAnsi="Calibri" w:cs="Arial"/>
          <w:szCs w:val="24"/>
        </w:rPr>
        <w:t xml:space="preserve"> that</w:t>
      </w:r>
      <w:r w:rsidR="00E11604" w:rsidRPr="0027052A">
        <w:rPr>
          <w:rFonts w:ascii="Calibri" w:hAnsi="Calibri" w:cs="Arial"/>
          <w:szCs w:val="24"/>
        </w:rPr>
        <w:t xml:space="preserve"> job status</w:t>
      </w:r>
      <w:r w:rsidR="00573B17" w:rsidRPr="0027052A">
        <w:rPr>
          <w:rFonts w:ascii="Calibri" w:hAnsi="Calibri" w:cs="Arial"/>
          <w:szCs w:val="24"/>
        </w:rPr>
        <w:t xml:space="preserve"> </w:t>
      </w:r>
      <w:r w:rsidR="00E11604" w:rsidRPr="0027052A">
        <w:rPr>
          <w:rFonts w:ascii="Calibri" w:hAnsi="Calibri" w:cs="Arial"/>
          <w:szCs w:val="24"/>
        </w:rPr>
        <w:t xml:space="preserve">is clicked in </w:t>
      </w:r>
      <w:r w:rsidR="00573B17" w:rsidRPr="0027052A">
        <w:rPr>
          <w:rFonts w:ascii="Calibri" w:hAnsi="Calibri" w:cs="Arial"/>
          <w:szCs w:val="24"/>
        </w:rPr>
        <w:t xml:space="preserve">“My job status” </w:t>
      </w:r>
    </w:p>
    <w:p w14:paraId="49A84A96" w14:textId="5D640B8F" w:rsidR="009C5AEF" w:rsidRPr="0027052A" w:rsidRDefault="0027052A" w:rsidP="009C5AEF">
      <w:pPr>
        <w:numPr>
          <w:ilvl w:val="2"/>
          <w:numId w:val="12"/>
        </w:numPr>
        <w:spacing w:before="240"/>
        <w:jc w:val="both"/>
        <w:outlineLvl w:val="0"/>
        <w:rPr>
          <w:rFonts w:ascii="Calibri" w:hAnsi="Calibri" w:cs="Arial"/>
          <w:szCs w:val="24"/>
        </w:rPr>
      </w:pPr>
      <w:r w:rsidRPr="0027052A">
        <w:rPr>
          <w:rFonts w:ascii="Calibri" w:hAnsi="Calibri" w:cs="Arial"/>
          <w:szCs w:val="24"/>
          <w:highlight w:val="yellow"/>
        </w:rPr>
        <w:lastRenderedPageBreak/>
        <w:t>*To be submitted by authors.</w:t>
      </w:r>
      <w:r>
        <w:rPr>
          <w:rFonts w:ascii="Calibri" w:hAnsi="Calibri" w:cs="Arial"/>
          <w:color w:val="FF0000"/>
          <w:szCs w:val="24"/>
          <w:highlight w:val="yellow"/>
        </w:rPr>
        <w:t xml:space="preserve"> </w:t>
      </w:r>
      <w:r w:rsidR="009C5AEF" w:rsidRPr="0027052A">
        <w:rPr>
          <w:rFonts w:ascii="Calibri" w:hAnsi="Calibri" w:cs="Arial"/>
          <w:color w:val="FF0000"/>
          <w:szCs w:val="24"/>
        </w:rPr>
        <w:t>*</w:t>
      </w:r>
      <w:r w:rsidR="00BD39A2" w:rsidRPr="0027052A">
        <w:rPr>
          <w:rFonts w:ascii="Calibri" w:hAnsi="Calibri" w:cs="Arial"/>
          <w:color w:val="FF0000"/>
          <w:szCs w:val="24"/>
        </w:rPr>
        <w:t>57256_2.6.2.mp4</w:t>
      </w:r>
      <w:r w:rsidR="009C5AEF" w:rsidRPr="0027052A">
        <w:rPr>
          <w:rFonts w:ascii="Calibri" w:hAnsi="Calibri" w:cs="Arial"/>
          <w:color w:val="FF0000"/>
          <w:szCs w:val="24"/>
        </w:rPr>
        <w:t>.</w:t>
      </w:r>
      <w:r w:rsidR="009C5AEF" w:rsidRPr="0027052A">
        <w:rPr>
          <w:rFonts w:ascii="Calibri" w:hAnsi="Calibri" w:cs="Arial"/>
          <w:szCs w:val="24"/>
        </w:rPr>
        <w:t xml:space="preserve"> Show</w:t>
      </w:r>
      <w:r w:rsidR="00573B17" w:rsidRPr="0027052A">
        <w:rPr>
          <w:rFonts w:ascii="Calibri" w:hAnsi="Calibri" w:cs="Arial"/>
          <w:szCs w:val="24"/>
        </w:rPr>
        <w:t xml:space="preserve"> that the “Download Results” button appears</w:t>
      </w:r>
    </w:p>
    <w:p w14:paraId="58423581" w14:textId="621C516D" w:rsidR="003B50EA" w:rsidRPr="0027052A" w:rsidRDefault="0027052A" w:rsidP="00CE04C2">
      <w:pPr>
        <w:numPr>
          <w:ilvl w:val="2"/>
          <w:numId w:val="12"/>
        </w:numPr>
        <w:spacing w:before="240"/>
        <w:jc w:val="both"/>
        <w:outlineLvl w:val="0"/>
        <w:rPr>
          <w:rFonts w:ascii="Calibri" w:hAnsi="Calibri" w:cs="Arial"/>
          <w:szCs w:val="24"/>
        </w:rPr>
      </w:pPr>
      <w:r w:rsidRPr="0027052A">
        <w:rPr>
          <w:rFonts w:ascii="Calibri" w:hAnsi="Calibri" w:cs="Arial"/>
          <w:szCs w:val="24"/>
          <w:highlight w:val="yellow"/>
        </w:rPr>
        <w:t>*To be submitted by authors.</w:t>
      </w:r>
      <w:r>
        <w:rPr>
          <w:rFonts w:ascii="Calibri" w:hAnsi="Calibri" w:cs="Arial"/>
          <w:color w:val="FF0000"/>
          <w:szCs w:val="24"/>
          <w:highlight w:val="yellow"/>
        </w:rPr>
        <w:t xml:space="preserve"> </w:t>
      </w:r>
      <w:r w:rsidR="003B50EA" w:rsidRPr="0027052A">
        <w:rPr>
          <w:rFonts w:ascii="Calibri" w:hAnsi="Calibri" w:cs="Arial"/>
          <w:color w:val="FF0000"/>
          <w:szCs w:val="24"/>
        </w:rPr>
        <w:t>*</w:t>
      </w:r>
      <w:r w:rsidR="00BD39A2" w:rsidRPr="0027052A">
        <w:rPr>
          <w:rFonts w:ascii="Calibri" w:hAnsi="Calibri" w:cs="Arial"/>
          <w:color w:val="FF0000"/>
          <w:szCs w:val="24"/>
        </w:rPr>
        <w:t>57256_2.6.3.mp4</w:t>
      </w:r>
      <w:r w:rsidR="003B50EA" w:rsidRPr="0027052A">
        <w:rPr>
          <w:rFonts w:ascii="Calibri" w:hAnsi="Calibri" w:cs="Arial"/>
          <w:color w:val="FF0000"/>
          <w:szCs w:val="24"/>
        </w:rPr>
        <w:t>.</w:t>
      </w:r>
      <w:r w:rsidR="003B50EA" w:rsidRPr="0027052A">
        <w:rPr>
          <w:rFonts w:ascii="Calibri" w:hAnsi="Calibri" w:cs="Arial"/>
          <w:szCs w:val="24"/>
        </w:rPr>
        <w:t xml:space="preserve"> Show that results are saved in individual folders.</w:t>
      </w:r>
    </w:p>
    <w:p w14:paraId="7F0B8DF8" w14:textId="77777777" w:rsidR="00A602AE" w:rsidRPr="0027052A" w:rsidRDefault="00A602AE" w:rsidP="00A602AE">
      <w:pPr>
        <w:numPr>
          <w:ilvl w:val="1"/>
          <w:numId w:val="12"/>
        </w:numPr>
        <w:spacing w:before="240"/>
        <w:jc w:val="both"/>
        <w:outlineLvl w:val="0"/>
        <w:rPr>
          <w:rFonts w:ascii="Calibri" w:hAnsi="Calibri" w:cs="Arial"/>
          <w:szCs w:val="24"/>
        </w:rPr>
      </w:pPr>
      <w:r w:rsidRPr="0027052A">
        <w:rPr>
          <w:rFonts w:ascii="Calibri" w:hAnsi="Calibri" w:cs="Arial"/>
          <w:szCs w:val="24"/>
        </w:rPr>
        <w:t>Visualize the results</w:t>
      </w:r>
      <w:r w:rsidR="00541BF1" w:rsidRPr="0027052A">
        <w:rPr>
          <w:rFonts w:ascii="Calibri" w:hAnsi="Calibri" w:cs="Arial"/>
          <w:szCs w:val="24"/>
        </w:rPr>
        <w:t xml:space="preserve"> by c</w:t>
      </w:r>
      <w:r w:rsidRPr="0027052A">
        <w:rPr>
          <w:rFonts w:ascii="Calibri" w:hAnsi="Calibri" w:cs="Arial"/>
          <w:szCs w:val="24"/>
        </w:rPr>
        <w:t>lick</w:t>
      </w:r>
      <w:r w:rsidR="00541BF1" w:rsidRPr="0027052A">
        <w:rPr>
          <w:rFonts w:ascii="Calibri" w:hAnsi="Calibri" w:cs="Arial"/>
          <w:szCs w:val="24"/>
        </w:rPr>
        <w:t>ing “View result” button</w:t>
      </w:r>
      <w:r w:rsidRPr="0027052A">
        <w:rPr>
          <w:rFonts w:ascii="Calibri" w:hAnsi="Calibri" w:cs="Arial"/>
          <w:szCs w:val="24"/>
        </w:rPr>
        <w:t xml:space="preserve">. The webpage will turn to the visualization interface </w:t>
      </w:r>
      <w:r w:rsidR="003E499D" w:rsidRPr="0027052A">
        <w:rPr>
          <w:rFonts w:ascii="Calibri" w:hAnsi="Calibri" w:cs="Arial"/>
          <w:b/>
          <w:szCs w:val="24"/>
        </w:rPr>
        <w:t>[1-SCREEN]</w:t>
      </w:r>
      <w:r w:rsidRPr="0027052A">
        <w:rPr>
          <w:rFonts w:ascii="Calibri" w:hAnsi="Calibri" w:cs="Arial"/>
          <w:szCs w:val="24"/>
        </w:rPr>
        <w:t xml:space="preserve">. The axial, sagittal, and coronal views of the segmentation map are overlapped on the T1-weighted anatomical image. 3D rendering of the segmented brain structures are shown in the upper left window. Color of the overlaying segmentation map indicates the </w:t>
      </w:r>
      <w:proofErr w:type="gramStart"/>
      <w:r w:rsidRPr="0027052A">
        <w:rPr>
          <w:rFonts w:ascii="Calibri" w:hAnsi="Calibri" w:cs="Arial"/>
          <w:szCs w:val="24"/>
        </w:rPr>
        <w:t>z-score</w:t>
      </w:r>
      <w:proofErr w:type="gramEnd"/>
      <w:r w:rsidRPr="0027052A">
        <w:rPr>
          <w:rFonts w:ascii="Calibri" w:hAnsi="Calibri" w:cs="Arial"/>
          <w:szCs w:val="24"/>
        </w:rPr>
        <w:t xml:space="preserve"> of the structural volumes</w:t>
      </w:r>
      <w:r w:rsidR="000373EA" w:rsidRPr="0027052A">
        <w:rPr>
          <w:rFonts w:ascii="Calibri" w:hAnsi="Calibri" w:cs="Arial"/>
          <w:szCs w:val="24"/>
        </w:rPr>
        <w:t xml:space="preserve"> </w:t>
      </w:r>
      <w:r w:rsidR="000373EA" w:rsidRPr="0027052A">
        <w:rPr>
          <w:rFonts w:ascii="Calibri" w:hAnsi="Calibri" w:cs="Arial"/>
          <w:b/>
          <w:szCs w:val="24"/>
        </w:rPr>
        <w:t>[2-SCREEN]</w:t>
      </w:r>
      <w:r w:rsidRPr="0027052A">
        <w:rPr>
          <w:rFonts w:ascii="Calibri" w:hAnsi="Calibri" w:cs="Arial"/>
          <w:szCs w:val="24"/>
        </w:rPr>
        <w:t xml:space="preserve">. </w:t>
      </w:r>
    </w:p>
    <w:p w14:paraId="795269D0" w14:textId="2C0FFFF3" w:rsidR="009C5AEF" w:rsidRPr="0027052A" w:rsidRDefault="0027052A" w:rsidP="009C5AEF">
      <w:pPr>
        <w:numPr>
          <w:ilvl w:val="2"/>
          <w:numId w:val="12"/>
        </w:numPr>
        <w:spacing w:before="240"/>
        <w:jc w:val="both"/>
        <w:outlineLvl w:val="0"/>
        <w:rPr>
          <w:rFonts w:ascii="Calibri" w:hAnsi="Calibri" w:cs="Arial"/>
          <w:szCs w:val="24"/>
        </w:rPr>
      </w:pPr>
      <w:r w:rsidRPr="0027052A">
        <w:rPr>
          <w:rFonts w:ascii="Calibri" w:hAnsi="Calibri" w:cs="Arial"/>
          <w:szCs w:val="24"/>
          <w:highlight w:val="yellow"/>
        </w:rPr>
        <w:t>*To be submitted by authors.</w:t>
      </w:r>
      <w:r>
        <w:rPr>
          <w:rFonts w:ascii="Calibri" w:hAnsi="Calibri" w:cs="Arial"/>
          <w:color w:val="FF0000"/>
          <w:szCs w:val="24"/>
          <w:highlight w:val="yellow"/>
        </w:rPr>
        <w:t xml:space="preserve"> </w:t>
      </w:r>
      <w:r w:rsidR="009C5AEF" w:rsidRPr="0027052A">
        <w:rPr>
          <w:rFonts w:ascii="Calibri" w:hAnsi="Calibri" w:cs="Arial"/>
          <w:color w:val="FF0000"/>
          <w:szCs w:val="24"/>
        </w:rPr>
        <w:t>*</w:t>
      </w:r>
      <w:r w:rsidR="00BD39A2" w:rsidRPr="0027052A">
        <w:rPr>
          <w:rFonts w:ascii="Calibri" w:hAnsi="Calibri" w:cs="Arial"/>
          <w:color w:val="FF0000"/>
          <w:szCs w:val="24"/>
        </w:rPr>
        <w:t>57256_2.7.1.mp4</w:t>
      </w:r>
      <w:r w:rsidR="009C5AEF" w:rsidRPr="0027052A">
        <w:rPr>
          <w:rFonts w:ascii="Calibri" w:hAnsi="Calibri" w:cs="Arial"/>
          <w:szCs w:val="24"/>
        </w:rPr>
        <w:t xml:space="preserve"> Show</w:t>
      </w:r>
      <w:r w:rsidR="000373EA" w:rsidRPr="0027052A">
        <w:rPr>
          <w:rFonts w:ascii="Calibri" w:hAnsi="Calibri" w:cs="Arial"/>
          <w:szCs w:val="24"/>
        </w:rPr>
        <w:t xml:space="preserve"> that “View result” button is clicked and the webpage turns to the visualization interface</w:t>
      </w:r>
    </w:p>
    <w:p w14:paraId="69B2412D" w14:textId="7CDAEA69" w:rsidR="009C5AEF" w:rsidRDefault="0027052A" w:rsidP="009C5AEF">
      <w:pPr>
        <w:numPr>
          <w:ilvl w:val="2"/>
          <w:numId w:val="12"/>
        </w:numPr>
        <w:spacing w:before="240"/>
        <w:jc w:val="both"/>
        <w:outlineLvl w:val="0"/>
        <w:rPr>
          <w:rFonts w:ascii="Calibri" w:hAnsi="Calibri" w:cs="Arial"/>
          <w:szCs w:val="24"/>
        </w:rPr>
      </w:pPr>
      <w:r w:rsidRPr="0027052A">
        <w:rPr>
          <w:rFonts w:ascii="Calibri" w:hAnsi="Calibri" w:cs="Arial"/>
          <w:szCs w:val="24"/>
          <w:highlight w:val="yellow"/>
        </w:rPr>
        <w:t>*To be submitted by authors.</w:t>
      </w:r>
      <w:r>
        <w:rPr>
          <w:rFonts w:ascii="Calibri" w:hAnsi="Calibri" w:cs="Arial"/>
          <w:color w:val="FF0000"/>
          <w:szCs w:val="24"/>
          <w:highlight w:val="yellow"/>
        </w:rPr>
        <w:t xml:space="preserve"> </w:t>
      </w:r>
      <w:r w:rsidR="009C5AEF" w:rsidRPr="0027052A">
        <w:rPr>
          <w:rFonts w:ascii="Calibri" w:hAnsi="Calibri" w:cs="Arial"/>
          <w:color w:val="FF0000"/>
          <w:szCs w:val="24"/>
        </w:rPr>
        <w:t>*</w:t>
      </w:r>
      <w:r w:rsidR="00BD39A2" w:rsidRPr="0027052A">
        <w:rPr>
          <w:rFonts w:ascii="Calibri" w:hAnsi="Calibri" w:cs="Arial"/>
          <w:color w:val="FF0000"/>
          <w:szCs w:val="24"/>
        </w:rPr>
        <w:t>57256_2.7.2</w:t>
      </w:r>
      <w:r w:rsidR="003A4DC4" w:rsidRPr="0027052A">
        <w:rPr>
          <w:rFonts w:ascii="Calibri" w:hAnsi="Calibri" w:cs="Arial"/>
          <w:color w:val="FF0000"/>
          <w:szCs w:val="24"/>
        </w:rPr>
        <w:t xml:space="preserve"> (1)</w:t>
      </w:r>
      <w:proofErr w:type="gramStart"/>
      <w:r w:rsidR="00BD39A2" w:rsidRPr="0027052A">
        <w:rPr>
          <w:rFonts w:ascii="Calibri" w:hAnsi="Calibri" w:cs="Arial"/>
          <w:color w:val="FF0000"/>
          <w:szCs w:val="24"/>
        </w:rPr>
        <w:t>.mp4</w:t>
      </w:r>
      <w:proofErr w:type="gramEnd"/>
      <w:r w:rsidR="009C5AEF" w:rsidRPr="0027052A">
        <w:rPr>
          <w:rFonts w:ascii="Calibri" w:hAnsi="Calibri" w:cs="Arial"/>
          <w:color w:val="FF0000"/>
          <w:szCs w:val="24"/>
        </w:rPr>
        <w:t>.</w:t>
      </w:r>
      <w:r w:rsidR="009C5AEF" w:rsidRPr="0027052A">
        <w:rPr>
          <w:rFonts w:ascii="Calibri" w:hAnsi="Calibri" w:cs="Arial"/>
          <w:szCs w:val="24"/>
        </w:rPr>
        <w:t xml:space="preserve"> Show</w:t>
      </w:r>
      <w:r w:rsidR="000373EA">
        <w:rPr>
          <w:rFonts w:ascii="Calibri" w:hAnsi="Calibri" w:cs="Arial"/>
          <w:szCs w:val="24"/>
        </w:rPr>
        <w:t xml:space="preserve"> that </w:t>
      </w:r>
      <w:r w:rsidR="000373EA" w:rsidRPr="003E499D">
        <w:rPr>
          <w:rFonts w:ascii="Calibri" w:hAnsi="Calibri" w:cs="Arial"/>
          <w:szCs w:val="24"/>
        </w:rPr>
        <w:t>axial, sagittal, and coronal views of the segmentation map are overlapped on the T1-weighted anatomical image</w:t>
      </w:r>
      <w:r w:rsidR="000373EA">
        <w:rPr>
          <w:rFonts w:ascii="Calibri" w:hAnsi="Calibri" w:cs="Arial"/>
          <w:szCs w:val="24"/>
        </w:rPr>
        <w:t xml:space="preserve">, and the </w:t>
      </w:r>
      <w:r w:rsidR="000373EA" w:rsidRPr="003E499D">
        <w:rPr>
          <w:rFonts w:ascii="Calibri" w:hAnsi="Calibri" w:cs="Arial"/>
          <w:szCs w:val="24"/>
        </w:rPr>
        <w:t>3D rendering of the segmented brain structures are shown in the upper left window</w:t>
      </w:r>
    </w:p>
    <w:p w14:paraId="767B5BD9" w14:textId="77777777" w:rsidR="00A602AE" w:rsidRPr="0027052A" w:rsidRDefault="00A602AE" w:rsidP="00A602AE">
      <w:pPr>
        <w:numPr>
          <w:ilvl w:val="1"/>
          <w:numId w:val="12"/>
        </w:numPr>
        <w:spacing w:before="240"/>
        <w:jc w:val="both"/>
        <w:outlineLvl w:val="0"/>
        <w:rPr>
          <w:rFonts w:ascii="Calibri" w:hAnsi="Calibri" w:cs="Arial"/>
          <w:szCs w:val="24"/>
        </w:rPr>
      </w:pPr>
      <w:r w:rsidRPr="003E499D">
        <w:rPr>
          <w:rFonts w:ascii="Calibri" w:hAnsi="Calibri" w:cs="Arial"/>
          <w:szCs w:val="24"/>
        </w:rPr>
        <w:t xml:space="preserve">Adjust the visualization options, including overlay ON/OFF, opacity of the overlay, zoom in and </w:t>
      </w:r>
      <w:r w:rsidRPr="0027052A">
        <w:rPr>
          <w:rFonts w:ascii="Calibri" w:hAnsi="Calibri" w:cs="Arial"/>
          <w:szCs w:val="24"/>
        </w:rPr>
        <w:t xml:space="preserve">out, and slice positions from the upper right panel </w:t>
      </w:r>
      <w:r w:rsidR="003E499D" w:rsidRPr="0027052A">
        <w:rPr>
          <w:rFonts w:ascii="Calibri" w:hAnsi="Calibri" w:cs="Arial"/>
          <w:b/>
          <w:szCs w:val="24"/>
        </w:rPr>
        <w:t>[1-SCREEN]</w:t>
      </w:r>
      <w:r w:rsidRPr="0027052A">
        <w:rPr>
          <w:rFonts w:ascii="Calibri" w:hAnsi="Calibri" w:cs="Arial"/>
          <w:szCs w:val="24"/>
        </w:rPr>
        <w:t>.</w:t>
      </w:r>
    </w:p>
    <w:p w14:paraId="757F8160" w14:textId="755FB5E1" w:rsidR="009C5AEF" w:rsidRPr="003E499D" w:rsidRDefault="0027052A" w:rsidP="009C5AEF">
      <w:pPr>
        <w:numPr>
          <w:ilvl w:val="2"/>
          <w:numId w:val="12"/>
        </w:numPr>
        <w:spacing w:before="240"/>
        <w:jc w:val="both"/>
        <w:outlineLvl w:val="0"/>
        <w:rPr>
          <w:rFonts w:ascii="Calibri" w:hAnsi="Calibri" w:cs="Arial"/>
          <w:szCs w:val="24"/>
        </w:rPr>
      </w:pPr>
      <w:r w:rsidRPr="0027052A">
        <w:rPr>
          <w:rFonts w:ascii="Calibri" w:hAnsi="Calibri" w:cs="Arial"/>
          <w:szCs w:val="24"/>
          <w:highlight w:val="yellow"/>
        </w:rPr>
        <w:t>*To be submitted by authors.</w:t>
      </w:r>
      <w:r>
        <w:rPr>
          <w:rFonts w:ascii="Calibri" w:hAnsi="Calibri" w:cs="Arial"/>
          <w:color w:val="FF0000"/>
          <w:szCs w:val="24"/>
          <w:highlight w:val="yellow"/>
        </w:rPr>
        <w:t xml:space="preserve"> </w:t>
      </w:r>
      <w:r w:rsidR="009C5AEF" w:rsidRPr="0027052A">
        <w:rPr>
          <w:rFonts w:ascii="Calibri" w:hAnsi="Calibri" w:cs="Arial"/>
          <w:color w:val="FF0000"/>
          <w:szCs w:val="24"/>
        </w:rPr>
        <w:t>*</w:t>
      </w:r>
      <w:r w:rsidR="00BD39A2" w:rsidRPr="0027052A">
        <w:rPr>
          <w:rFonts w:ascii="Calibri" w:hAnsi="Calibri" w:cs="Arial"/>
          <w:color w:val="FF0000"/>
          <w:szCs w:val="24"/>
        </w:rPr>
        <w:t>57256_2.8.1.mp4</w:t>
      </w:r>
      <w:r w:rsidR="009C5AEF" w:rsidRPr="0027052A">
        <w:rPr>
          <w:rFonts w:ascii="Calibri" w:hAnsi="Calibri" w:cs="Arial"/>
          <w:color w:val="FF0000"/>
          <w:szCs w:val="24"/>
        </w:rPr>
        <w:t>.</w:t>
      </w:r>
      <w:r w:rsidR="009C5AEF" w:rsidRPr="0027052A">
        <w:rPr>
          <w:rFonts w:ascii="Calibri" w:hAnsi="Calibri" w:cs="Arial"/>
          <w:szCs w:val="24"/>
        </w:rPr>
        <w:t xml:space="preserve"> Show</w:t>
      </w:r>
      <w:r w:rsidR="000373EA" w:rsidRPr="0027052A">
        <w:rPr>
          <w:rFonts w:ascii="Calibri" w:hAnsi="Calibri" w:cs="Arial"/>
          <w:szCs w:val="24"/>
        </w:rPr>
        <w:t xml:space="preserve"> the adjustment of the visualization options, including overlay ON/OFF, opacity of the</w:t>
      </w:r>
      <w:r w:rsidR="000373EA" w:rsidRPr="003E499D">
        <w:rPr>
          <w:rFonts w:ascii="Calibri" w:hAnsi="Calibri" w:cs="Arial"/>
          <w:szCs w:val="24"/>
        </w:rPr>
        <w:t xml:space="preserve"> overlay, zoom in and out, and slice positions from the upper right panel</w:t>
      </w:r>
    </w:p>
    <w:p w14:paraId="37932F4B" w14:textId="174D87FC" w:rsidR="00930074" w:rsidRPr="00CE04C2" w:rsidRDefault="00541BF1" w:rsidP="003B50EA">
      <w:pPr>
        <w:numPr>
          <w:ilvl w:val="1"/>
          <w:numId w:val="12"/>
        </w:numPr>
        <w:spacing w:before="240"/>
        <w:jc w:val="both"/>
        <w:outlineLvl w:val="0"/>
        <w:rPr>
          <w:rFonts w:ascii="Calibri" w:hAnsi="Calibri" w:cs="Arial"/>
          <w:szCs w:val="24"/>
        </w:rPr>
      </w:pPr>
      <w:r w:rsidRPr="003E499D">
        <w:rPr>
          <w:rFonts w:ascii="Calibri" w:hAnsi="Calibri" w:cs="Arial"/>
          <w:szCs w:val="24"/>
        </w:rPr>
        <w:t>To p</w:t>
      </w:r>
      <w:r w:rsidR="00A602AE" w:rsidRPr="003E499D">
        <w:rPr>
          <w:rFonts w:ascii="Calibri" w:hAnsi="Calibri" w:cs="Arial"/>
          <w:szCs w:val="24"/>
        </w:rPr>
        <w:t>erform batch processing to obtain brain volumes in a population</w:t>
      </w:r>
      <w:r w:rsidRPr="003E499D">
        <w:rPr>
          <w:rFonts w:ascii="Calibri" w:hAnsi="Calibri" w:cs="Arial"/>
          <w:szCs w:val="24"/>
        </w:rPr>
        <w:t>, u</w:t>
      </w:r>
      <w:r w:rsidR="00A602AE" w:rsidRPr="003E499D">
        <w:rPr>
          <w:rFonts w:ascii="Calibri" w:hAnsi="Calibri" w:cs="Arial"/>
          <w:szCs w:val="24"/>
        </w:rPr>
        <w:t xml:space="preserve">se an in-house </w:t>
      </w:r>
      <w:proofErr w:type="spellStart"/>
      <w:r w:rsidR="00A602AE" w:rsidRPr="003E499D">
        <w:rPr>
          <w:rFonts w:ascii="Calibri" w:hAnsi="Calibri" w:cs="Arial"/>
          <w:szCs w:val="24"/>
        </w:rPr>
        <w:t>Matlab</w:t>
      </w:r>
      <w:proofErr w:type="spellEnd"/>
      <w:r w:rsidR="00A602AE" w:rsidRPr="003E499D">
        <w:rPr>
          <w:rFonts w:ascii="Calibri" w:hAnsi="Calibri" w:cs="Arial"/>
          <w:szCs w:val="24"/>
        </w:rPr>
        <w:t xml:space="preserve"> </w:t>
      </w:r>
      <w:r w:rsidR="003B50EA">
        <w:rPr>
          <w:rFonts w:ascii="Calibri" w:hAnsi="Calibri" w:cs="Arial"/>
          <w:szCs w:val="24"/>
        </w:rPr>
        <w:t>program</w:t>
      </w:r>
      <w:r w:rsidR="00A602AE" w:rsidRPr="003E499D">
        <w:rPr>
          <w:rFonts w:ascii="Calibri" w:hAnsi="Calibri" w:cs="Arial"/>
          <w:szCs w:val="24"/>
        </w:rPr>
        <w:t xml:space="preserve"> to extract</w:t>
      </w:r>
      <w:r w:rsidR="003B50EA">
        <w:rPr>
          <w:rFonts w:ascii="Calibri" w:hAnsi="Calibri" w:cs="Arial"/>
          <w:szCs w:val="24"/>
        </w:rPr>
        <w:t xml:space="preserve"> individual</w:t>
      </w:r>
      <w:r w:rsidR="00A602AE" w:rsidRPr="003E499D">
        <w:rPr>
          <w:rFonts w:ascii="Calibri" w:hAnsi="Calibri" w:cs="Arial"/>
          <w:szCs w:val="24"/>
        </w:rPr>
        <w:t xml:space="preserve"> brain volumes and combine </w:t>
      </w:r>
      <w:r w:rsidR="003B50EA">
        <w:rPr>
          <w:rFonts w:ascii="Calibri" w:hAnsi="Calibri" w:cs="Arial"/>
          <w:szCs w:val="24"/>
        </w:rPr>
        <w:t xml:space="preserve">them in </w:t>
      </w:r>
      <w:r w:rsidR="00A602AE" w:rsidRPr="003E499D">
        <w:rPr>
          <w:rFonts w:ascii="Calibri" w:hAnsi="Calibri" w:cs="Arial"/>
          <w:szCs w:val="24"/>
        </w:rPr>
        <w:t>a spreadsheet</w:t>
      </w:r>
      <w:r w:rsidR="00095E17">
        <w:rPr>
          <w:rFonts w:ascii="Calibri" w:hAnsi="Calibri" w:cs="Arial"/>
          <w:szCs w:val="24"/>
        </w:rPr>
        <w:t xml:space="preserve">. </w:t>
      </w:r>
      <w:r w:rsidR="00BD39A2" w:rsidRPr="0027052A">
        <w:rPr>
          <w:rFonts w:ascii="Calibri" w:hAnsi="Calibri" w:cs="Arial"/>
          <w:color w:val="FF0000"/>
          <w:szCs w:val="24"/>
        </w:rPr>
        <w:t xml:space="preserve">In </w:t>
      </w:r>
      <w:proofErr w:type="spellStart"/>
      <w:r w:rsidR="00BD39A2" w:rsidRPr="0027052A">
        <w:rPr>
          <w:rFonts w:ascii="Calibri" w:hAnsi="Calibri" w:cs="Arial"/>
          <w:color w:val="FF0000"/>
          <w:szCs w:val="24"/>
        </w:rPr>
        <w:t>Matlab</w:t>
      </w:r>
      <w:proofErr w:type="spellEnd"/>
      <w:r w:rsidR="00BD39A2" w:rsidRPr="0027052A">
        <w:rPr>
          <w:rFonts w:ascii="Calibri" w:hAnsi="Calibri" w:cs="Arial"/>
          <w:color w:val="FF0000"/>
          <w:szCs w:val="24"/>
        </w:rPr>
        <w:t xml:space="preserve">, run </w:t>
      </w:r>
      <w:proofErr w:type="spellStart"/>
      <w:r w:rsidR="00930074" w:rsidRPr="0027052A">
        <w:rPr>
          <w:rFonts w:ascii="Calibri" w:hAnsi="Calibri" w:cs="Arial"/>
          <w:color w:val="FF0000"/>
          <w:szCs w:val="24"/>
        </w:rPr>
        <w:t>Main.</w:t>
      </w:r>
      <w:r w:rsidR="00BD39A2" w:rsidRPr="0027052A">
        <w:rPr>
          <w:rFonts w:ascii="Calibri" w:hAnsi="Calibri" w:cs="Arial"/>
          <w:color w:val="FF0000"/>
          <w:szCs w:val="24"/>
        </w:rPr>
        <w:t>m</w:t>
      </w:r>
      <w:proofErr w:type="spellEnd"/>
      <w:r w:rsidR="00930074" w:rsidRPr="003B50EA">
        <w:rPr>
          <w:rFonts w:ascii="Calibri" w:hAnsi="Calibri" w:cs="Arial"/>
          <w:szCs w:val="24"/>
        </w:rPr>
        <w:t xml:space="preserve">, and a GUI will pop out </w:t>
      </w:r>
      <w:r w:rsidR="00930074" w:rsidRPr="003B50EA">
        <w:rPr>
          <w:rFonts w:ascii="Calibri" w:hAnsi="Calibri" w:cs="Arial"/>
          <w:b/>
          <w:szCs w:val="24"/>
        </w:rPr>
        <w:t>[1-SCREEN]</w:t>
      </w:r>
      <w:r w:rsidR="00930074" w:rsidRPr="00CE04C2">
        <w:rPr>
          <w:rFonts w:ascii="Calibri" w:hAnsi="Calibri" w:cs="Arial"/>
          <w:szCs w:val="24"/>
        </w:rPr>
        <w:t xml:space="preserve">. In the “T1 Volume extraction from </w:t>
      </w:r>
      <w:proofErr w:type="spellStart"/>
      <w:r w:rsidR="00930074" w:rsidRPr="00CE04C2">
        <w:rPr>
          <w:rFonts w:ascii="Calibri" w:hAnsi="Calibri" w:cs="Arial"/>
          <w:szCs w:val="24"/>
        </w:rPr>
        <w:t>MRICloud</w:t>
      </w:r>
      <w:proofErr w:type="spellEnd"/>
      <w:r w:rsidR="00930074" w:rsidRPr="00CE04C2">
        <w:rPr>
          <w:rFonts w:ascii="Calibri" w:hAnsi="Calibri" w:cs="Arial"/>
          <w:szCs w:val="24"/>
        </w:rPr>
        <w:t xml:space="preserve">” panel, specify the inputs, including the study directory where the downloaded segmentation results are saved, and the multi-level lookup table file path and file name </w:t>
      </w:r>
      <w:r w:rsidR="00930074" w:rsidRPr="00750DB4">
        <w:rPr>
          <w:rFonts w:ascii="Calibri" w:hAnsi="Calibri" w:cs="Arial"/>
          <w:b/>
          <w:szCs w:val="24"/>
        </w:rPr>
        <w:t>[</w:t>
      </w:r>
      <w:r w:rsidR="00750DB4">
        <w:rPr>
          <w:rFonts w:ascii="Calibri" w:hAnsi="Calibri" w:cs="Arial"/>
          <w:b/>
          <w:szCs w:val="24"/>
        </w:rPr>
        <w:t>2</w:t>
      </w:r>
      <w:r w:rsidR="00930074" w:rsidRPr="003B50EA">
        <w:rPr>
          <w:rFonts w:ascii="Calibri" w:hAnsi="Calibri" w:cs="Arial"/>
          <w:b/>
          <w:szCs w:val="24"/>
        </w:rPr>
        <w:t>-SCREEN]</w:t>
      </w:r>
      <w:r w:rsidR="00930074" w:rsidRPr="003B50EA">
        <w:rPr>
          <w:rFonts w:ascii="Calibri" w:hAnsi="Calibri" w:cs="Arial"/>
          <w:szCs w:val="24"/>
        </w:rPr>
        <w:t xml:space="preserve">. </w:t>
      </w:r>
    </w:p>
    <w:p w14:paraId="248A2DFC" w14:textId="64FCC827" w:rsidR="000373EA" w:rsidRPr="0027052A" w:rsidRDefault="0027052A" w:rsidP="005802F7">
      <w:pPr>
        <w:numPr>
          <w:ilvl w:val="2"/>
          <w:numId w:val="12"/>
        </w:numPr>
        <w:spacing w:before="240"/>
        <w:jc w:val="both"/>
        <w:outlineLvl w:val="0"/>
        <w:rPr>
          <w:rFonts w:ascii="Calibri" w:hAnsi="Calibri" w:cs="Arial"/>
          <w:szCs w:val="24"/>
        </w:rPr>
      </w:pPr>
      <w:r w:rsidRPr="0027052A">
        <w:rPr>
          <w:rFonts w:ascii="Calibri" w:hAnsi="Calibri" w:cs="Arial"/>
          <w:szCs w:val="24"/>
          <w:highlight w:val="yellow"/>
        </w:rPr>
        <w:t>*To be submitted by authors.</w:t>
      </w:r>
      <w:r>
        <w:rPr>
          <w:rFonts w:ascii="Calibri" w:hAnsi="Calibri" w:cs="Arial"/>
          <w:color w:val="FF0000"/>
          <w:szCs w:val="24"/>
          <w:highlight w:val="yellow"/>
        </w:rPr>
        <w:t xml:space="preserve"> </w:t>
      </w:r>
      <w:r w:rsidR="000373EA" w:rsidRPr="0027052A">
        <w:rPr>
          <w:rFonts w:ascii="Calibri" w:hAnsi="Calibri" w:cs="Arial"/>
          <w:color w:val="FF0000"/>
          <w:szCs w:val="24"/>
        </w:rPr>
        <w:t>*</w:t>
      </w:r>
      <w:r w:rsidR="00403534" w:rsidRPr="0027052A">
        <w:rPr>
          <w:rFonts w:ascii="Calibri" w:hAnsi="Calibri" w:cs="Arial"/>
          <w:color w:val="FF0000"/>
          <w:szCs w:val="24"/>
        </w:rPr>
        <w:t>57256_2.9.1.mp4</w:t>
      </w:r>
      <w:r w:rsidR="000373EA" w:rsidRPr="0027052A">
        <w:rPr>
          <w:rFonts w:ascii="Calibri" w:hAnsi="Calibri" w:cs="Arial"/>
          <w:color w:val="FF0000"/>
          <w:szCs w:val="24"/>
        </w:rPr>
        <w:t>.</w:t>
      </w:r>
      <w:r w:rsidR="000373EA" w:rsidRPr="0027052A">
        <w:rPr>
          <w:rFonts w:ascii="Calibri" w:hAnsi="Calibri" w:cs="Arial"/>
          <w:szCs w:val="24"/>
        </w:rPr>
        <w:t xml:space="preserve"> Show that a graphic user interface </w:t>
      </w:r>
      <w:r w:rsidR="003B50EA" w:rsidRPr="0027052A">
        <w:rPr>
          <w:rFonts w:ascii="Calibri" w:hAnsi="Calibri" w:cs="Arial"/>
          <w:szCs w:val="24"/>
        </w:rPr>
        <w:t xml:space="preserve">is open and the T1 Volume extraction from </w:t>
      </w:r>
      <w:proofErr w:type="spellStart"/>
      <w:r w:rsidR="003B50EA" w:rsidRPr="0027052A">
        <w:rPr>
          <w:rFonts w:ascii="Calibri" w:hAnsi="Calibri" w:cs="Arial"/>
          <w:szCs w:val="24"/>
        </w:rPr>
        <w:t>MRICloud</w:t>
      </w:r>
      <w:proofErr w:type="spellEnd"/>
      <w:r w:rsidR="003B50EA" w:rsidRPr="0027052A">
        <w:rPr>
          <w:rFonts w:ascii="Calibri" w:hAnsi="Calibri" w:cs="Arial"/>
          <w:szCs w:val="24"/>
        </w:rPr>
        <w:t>” panel is shown</w:t>
      </w:r>
      <w:r w:rsidR="000373EA" w:rsidRPr="0027052A">
        <w:rPr>
          <w:rFonts w:ascii="Calibri" w:hAnsi="Calibri" w:cs="Arial"/>
          <w:szCs w:val="24"/>
        </w:rPr>
        <w:t>. Text: GUI: graphic user interface</w:t>
      </w:r>
    </w:p>
    <w:p w14:paraId="6412D8F0" w14:textId="50975DD4" w:rsidR="003B50EA" w:rsidRPr="003B50EA" w:rsidRDefault="0027052A" w:rsidP="003B50EA">
      <w:pPr>
        <w:numPr>
          <w:ilvl w:val="2"/>
          <w:numId w:val="12"/>
        </w:numPr>
        <w:spacing w:before="240"/>
        <w:jc w:val="both"/>
        <w:outlineLvl w:val="0"/>
        <w:rPr>
          <w:rFonts w:ascii="Calibri" w:hAnsi="Calibri" w:cs="Arial"/>
          <w:szCs w:val="24"/>
        </w:rPr>
      </w:pPr>
      <w:r w:rsidRPr="0027052A">
        <w:rPr>
          <w:rFonts w:ascii="Calibri" w:hAnsi="Calibri" w:cs="Arial"/>
          <w:szCs w:val="24"/>
          <w:highlight w:val="yellow"/>
        </w:rPr>
        <w:t>*To be submitted by authors.</w:t>
      </w:r>
      <w:r>
        <w:rPr>
          <w:rFonts w:ascii="Calibri" w:hAnsi="Calibri" w:cs="Arial"/>
          <w:color w:val="FF0000"/>
          <w:szCs w:val="24"/>
          <w:highlight w:val="yellow"/>
        </w:rPr>
        <w:t xml:space="preserve"> </w:t>
      </w:r>
      <w:r w:rsidR="003B50EA" w:rsidRPr="0027052A">
        <w:rPr>
          <w:rFonts w:ascii="Calibri" w:hAnsi="Calibri" w:cs="Arial"/>
          <w:color w:val="FF0000"/>
          <w:szCs w:val="24"/>
        </w:rPr>
        <w:t>*</w:t>
      </w:r>
      <w:r w:rsidR="00403534" w:rsidRPr="0027052A">
        <w:rPr>
          <w:rFonts w:ascii="Calibri" w:hAnsi="Calibri" w:cs="Arial"/>
          <w:color w:val="FF0000"/>
          <w:szCs w:val="24"/>
        </w:rPr>
        <w:t>57256_2.9.2.mp4</w:t>
      </w:r>
      <w:r w:rsidR="003B50EA" w:rsidRPr="0027052A">
        <w:rPr>
          <w:rFonts w:ascii="Calibri" w:hAnsi="Calibri" w:cs="Arial"/>
          <w:color w:val="FF0000"/>
          <w:szCs w:val="24"/>
        </w:rPr>
        <w:t>.</w:t>
      </w:r>
      <w:r w:rsidR="003B50EA" w:rsidRPr="0027052A">
        <w:rPr>
          <w:rFonts w:ascii="Calibri" w:hAnsi="Calibri" w:cs="Arial"/>
          <w:szCs w:val="24"/>
        </w:rPr>
        <w:t xml:space="preserve"> Show</w:t>
      </w:r>
      <w:r w:rsidR="003B50EA" w:rsidRPr="000C6C3E">
        <w:rPr>
          <w:rFonts w:ascii="Calibri" w:hAnsi="Calibri" w:cs="Arial"/>
          <w:szCs w:val="24"/>
        </w:rPr>
        <w:t xml:space="preserve"> </w:t>
      </w:r>
      <w:r w:rsidR="003B50EA">
        <w:rPr>
          <w:rFonts w:ascii="Calibri" w:hAnsi="Calibri" w:cs="Arial"/>
          <w:szCs w:val="24"/>
        </w:rPr>
        <w:t>procedures to</w:t>
      </w:r>
      <w:r w:rsidR="003B50EA" w:rsidRPr="000C6C3E">
        <w:rPr>
          <w:rFonts w:ascii="Calibri" w:hAnsi="Calibri" w:cs="Arial"/>
          <w:szCs w:val="24"/>
        </w:rPr>
        <w:t xml:space="preserve"> specify the input</w:t>
      </w:r>
      <w:r w:rsidR="003B50EA">
        <w:rPr>
          <w:rFonts w:ascii="Calibri" w:hAnsi="Calibri" w:cs="Arial"/>
          <w:szCs w:val="24"/>
        </w:rPr>
        <w:t>s</w:t>
      </w:r>
      <w:r w:rsidR="003B50EA" w:rsidRPr="000C6C3E">
        <w:rPr>
          <w:rFonts w:ascii="Calibri" w:hAnsi="Calibri" w:cs="Arial"/>
          <w:szCs w:val="24"/>
        </w:rPr>
        <w:t xml:space="preserve"> </w:t>
      </w:r>
    </w:p>
    <w:p w14:paraId="42195876" w14:textId="36638217" w:rsidR="00C7374B" w:rsidRPr="0027052A" w:rsidRDefault="00A602AE" w:rsidP="00A602AE">
      <w:pPr>
        <w:numPr>
          <w:ilvl w:val="1"/>
          <w:numId w:val="12"/>
        </w:numPr>
        <w:spacing w:before="240"/>
        <w:jc w:val="both"/>
        <w:outlineLvl w:val="0"/>
        <w:rPr>
          <w:rFonts w:ascii="Calibri" w:hAnsi="Calibri" w:cs="Arial"/>
          <w:szCs w:val="24"/>
        </w:rPr>
      </w:pPr>
      <w:r w:rsidRPr="003E499D">
        <w:rPr>
          <w:rFonts w:ascii="Calibri" w:hAnsi="Calibri" w:cs="Arial"/>
          <w:szCs w:val="24"/>
        </w:rPr>
        <w:t xml:space="preserve">Specify the output </w:t>
      </w:r>
      <w:r w:rsidR="00D24E34">
        <w:rPr>
          <w:rFonts w:ascii="Calibri" w:hAnsi="Calibri" w:cs="Arial"/>
          <w:szCs w:val="24"/>
        </w:rPr>
        <w:t xml:space="preserve">directory of the </w:t>
      </w:r>
      <w:r w:rsidRPr="003E499D">
        <w:rPr>
          <w:rFonts w:ascii="Calibri" w:hAnsi="Calibri" w:cs="Arial"/>
          <w:szCs w:val="24"/>
        </w:rPr>
        <w:t>spreadsheet file where the volume data will be writ</w:t>
      </w:r>
      <w:r w:rsidR="00CD388A">
        <w:rPr>
          <w:rFonts w:ascii="Calibri" w:hAnsi="Calibri" w:cs="Arial"/>
          <w:szCs w:val="24"/>
        </w:rPr>
        <w:t>t</w:t>
      </w:r>
      <w:r w:rsidRPr="003E499D">
        <w:rPr>
          <w:rFonts w:ascii="Calibri" w:hAnsi="Calibri" w:cs="Arial"/>
          <w:szCs w:val="24"/>
        </w:rPr>
        <w:t>e</w:t>
      </w:r>
      <w:r w:rsidR="00CD388A">
        <w:rPr>
          <w:rFonts w:ascii="Calibri" w:hAnsi="Calibri" w:cs="Arial"/>
          <w:szCs w:val="24"/>
        </w:rPr>
        <w:t>n</w:t>
      </w:r>
      <w:r w:rsidRPr="003E499D">
        <w:rPr>
          <w:rFonts w:ascii="Calibri" w:hAnsi="Calibri" w:cs="Arial"/>
          <w:szCs w:val="24"/>
        </w:rPr>
        <w:t xml:space="preserve"> </w:t>
      </w:r>
      <w:proofErr w:type="gramStart"/>
      <w:r w:rsidRPr="003E499D">
        <w:rPr>
          <w:rFonts w:ascii="Calibri" w:hAnsi="Calibri" w:cs="Arial"/>
          <w:szCs w:val="24"/>
        </w:rPr>
        <w:t>to</w:t>
      </w:r>
      <w:proofErr w:type="gramEnd"/>
      <w:r w:rsidR="003E499D" w:rsidRPr="003E499D">
        <w:rPr>
          <w:rFonts w:ascii="Calibri" w:hAnsi="Calibri" w:cs="Arial"/>
          <w:szCs w:val="24"/>
        </w:rPr>
        <w:t xml:space="preserve"> </w:t>
      </w:r>
      <w:r w:rsidR="003E499D" w:rsidRPr="003E499D">
        <w:rPr>
          <w:rFonts w:ascii="Calibri" w:hAnsi="Calibri" w:cs="Arial"/>
          <w:b/>
          <w:szCs w:val="24"/>
        </w:rPr>
        <w:t>[1-SCREEN]</w:t>
      </w:r>
      <w:r w:rsidRPr="003E499D">
        <w:rPr>
          <w:rFonts w:ascii="Calibri" w:hAnsi="Calibri" w:cs="Arial"/>
          <w:szCs w:val="24"/>
        </w:rPr>
        <w:t>.</w:t>
      </w:r>
      <w:r w:rsidR="00541BF1" w:rsidRPr="003E499D">
        <w:rPr>
          <w:rFonts w:ascii="Calibri" w:hAnsi="Calibri" w:cs="Arial"/>
          <w:szCs w:val="24"/>
        </w:rPr>
        <w:t xml:space="preserve"> </w:t>
      </w:r>
      <w:r w:rsidRPr="003E499D">
        <w:rPr>
          <w:rFonts w:ascii="Calibri" w:hAnsi="Calibri" w:cs="Arial"/>
          <w:szCs w:val="24"/>
        </w:rPr>
        <w:t xml:space="preserve">Click “Extract volume” button to run the analysis. </w:t>
      </w:r>
      <w:r w:rsidR="00D24E34">
        <w:rPr>
          <w:rFonts w:ascii="Calibri" w:hAnsi="Calibri" w:cs="Arial"/>
          <w:szCs w:val="24"/>
        </w:rPr>
        <w:t xml:space="preserve">A message will show after successful completion. </w:t>
      </w:r>
      <w:r w:rsidRPr="003E499D">
        <w:rPr>
          <w:rFonts w:ascii="Calibri" w:hAnsi="Calibri" w:cs="Arial"/>
          <w:szCs w:val="24"/>
        </w:rPr>
        <w:t xml:space="preserve">Results can be checked in the </w:t>
      </w:r>
      <w:r w:rsidRPr="00AD31B7">
        <w:rPr>
          <w:rFonts w:ascii="Calibri" w:hAnsi="Calibri" w:cs="Arial"/>
          <w:color w:val="FF0000"/>
          <w:szCs w:val="24"/>
        </w:rPr>
        <w:t>spreadsheet</w:t>
      </w:r>
      <w:r w:rsidR="00195C4A">
        <w:rPr>
          <w:rFonts w:ascii="Calibri" w:hAnsi="Calibri" w:cs="Arial"/>
          <w:color w:val="FF0000"/>
          <w:szCs w:val="24"/>
        </w:rPr>
        <w:t>, where the rows contain</w:t>
      </w:r>
      <w:r w:rsidR="00403534" w:rsidRPr="00AD31B7">
        <w:rPr>
          <w:rFonts w:ascii="Calibri" w:hAnsi="Calibri" w:cs="Arial"/>
          <w:color w:val="FF0000"/>
          <w:szCs w:val="24"/>
        </w:rPr>
        <w:t xml:space="preserve"> individual subject data, and the columns contain the structural volumes of these individuals, defined at multiple anatomical granularities</w:t>
      </w:r>
      <w:r w:rsidR="00403534" w:rsidRPr="0027052A">
        <w:rPr>
          <w:rFonts w:ascii="Calibri" w:hAnsi="Calibri" w:cs="Arial"/>
          <w:szCs w:val="24"/>
        </w:rPr>
        <w:t xml:space="preserve"> </w:t>
      </w:r>
      <w:r w:rsidR="003E499D" w:rsidRPr="0027052A">
        <w:rPr>
          <w:rFonts w:ascii="Calibri" w:hAnsi="Calibri" w:cs="Arial"/>
          <w:szCs w:val="24"/>
        </w:rPr>
        <w:t xml:space="preserve"> </w:t>
      </w:r>
      <w:r w:rsidR="003E499D" w:rsidRPr="0027052A">
        <w:rPr>
          <w:rFonts w:ascii="Calibri" w:hAnsi="Calibri" w:cs="Arial"/>
          <w:b/>
          <w:szCs w:val="24"/>
        </w:rPr>
        <w:t>[</w:t>
      </w:r>
      <w:r w:rsidR="00CD388A" w:rsidRPr="0027052A">
        <w:rPr>
          <w:rFonts w:ascii="Calibri" w:hAnsi="Calibri" w:cs="Arial"/>
          <w:b/>
          <w:szCs w:val="24"/>
        </w:rPr>
        <w:t>2</w:t>
      </w:r>
      <w:r w:rsidR="003E499D" w:rsidRPr="0027052A">
        <w:rPr>
          <w:rFonts w:ascii="Calibri" w:hAnsi="Calibri" w:cs="Arial"/>
          <w:b/>
          <w:szCs w:val="24"/>
        </w:rPr>
        <w:t>-SCREEN]</w:t>
      </w:r>
      <w:r w:rsidRPr="0027052A">
        <w:rPr>
          <w:rFonts w:ascii="Calibri" w:hAnsi="Calibri" w:cs="Arial"/>
          <w:szCs w:val="24"/>
        </w:rPr>
        <w:t>.</w:t>
      </w:r>
    </w:p>
    <w:p w14:paraId="61638892" w14:textId="20F710C4" w:rsidR="009C5AEF" w:rsidRPr="0027052A" w:rsidRDefault="0027052A" w:rsidP="009C5AEF">
      <w:pPr>
        <w:numPr>
          <w:ilvl w:val="2"/>
          <w:numId w:val="12"/>
        </w:numPr>
        <w:spacing w:before="240"/>
        <w:jc w:val="both"/>
        <w:outlineLvl w:val="0"/>
        <w:rPr>
          <w:rFonts w:ascii="Calibri" w:hAnsi="Calibri" w:cs="Arial"/>
          <w:szCs w:val="24"/>
        </w:rPr>
      </w:pPr>
      <w:r w:rsidRPr="0027052A">
        <w:rPr>
          <w:rFonts w:ascii="Calibri" w:hAnsi="Calibri" w:cs="Arial"/>
          <w:szCs w:val="24"/>
          <w:highlight w:val="yellow"/>
        </w:rPr>
        <w:lastRenderedPageBreak/>
        <w:t>*To be submitted by authors.</w:t>
      </w:r>
      <w:r>
        <w:rPr>
          <w:rFonts w:ascii="Calibri" w:hAnsi="Calibri" w:cs="Arial"/>
          <w:color w:val="FF0000"/>
          <w:szCs w:val="24"/>
          <w:highlight w:val="yellow"/>
        </w:rPr>
        <w:t xml:space="preserve"> </w:t>
      </w:r>
      <w:r w:rsidR="009C5AEF" w:rsidRPr="0027052A">
        <w:rPr>
          <w:rFonts w:ascii="Calibri" w:hAnsi="Calibri" w:cs="Arial"/>
          <w:color w:val="FF0000"/>
          <w:szCs w:val="24"/>
        </w:rPr>
        <w:t>*</w:t>
      </w:r>
      <w:r w:rsidR="00403534" w:rsidRPr="0027052A">
        <w:rPr>
          <w:rFonts w:ascii="Calibri" w:hAnsi="Calibri" w:cs="Arial"/>
          <w:color w:val="FF0000"/>
          <w:szCs w:val="24"/>
        </w:rPr>
        <w:t>57256_2.10.1.mp4</w:t>
      </w:r>
      <w:r w:rsidR="009C5AEF" w:rsidRPr="0027052A">
        <w:rPr>
          <w:rFonts w:ascii="Calibri" w:hAnsi="Calibri" w:cs="Arial"/>
          <w:color w:val="FF0000"/>
          <w:szCs w:val="24"/>
        </w:rPr>
        <w:t>.</w:t>
      </w:r>
      <w:r w:rsidR="009C5AEF" w:rsidRPr="0027052A">
        <w:rPr>
          <w:rFonts w:ascii="Calibri" w:hAnsi="Calibri" w:cs="Arial"/>
          <w:szCs w:val="24"/>
        </w:rPr>
        <w:t xml:space="preserve"> Show</w:t>
      </w:r>
      <w:r w:rsidR="00CD388A" w:rsidRPr="0027052A">
        <w:rPr>
          <w:rFonts w:ascii="Calibri" w:hAnsi="Calibri" w:cs="Arial"/>
          <w:szCs w:val="24"/>
        </w:rPr>
        <w:t xml:space="preserve"> the procedure </w:t>
      </w:r>
      <w:r w:rsidR="003B50EA" w:rsidRPr="0027052A">
        <w:rPr>
          <w:rFonts w:ascii="Calibri" w:hAnsi="Calibri" w:cs="Arial"/>
          <w:szCs w:val="24"/>
        </w:rPr>
        <w:t>to specify outputs.</w:t>
      </w:r>
    </w:p>
    <w:p w14:paraId="427B43D9" w14:textId="623139C8" w:rsidR="00691366" w:rsidRDefault="0027052A" w:rsidP="000C6C3E">
      <w:pPr>
        <w:numPr>
          <w:ilvl w:val="2"/>
          <w:numId w:val="12"/>
        </w:numPr>
        <w:spacing w:before="240"/>
        <w:jc w:val="both"/>
        <w:outlineLvl w:val="0"/>
        <w:rPr>
          <w:rFonts w:ascii="Calibri" w:hAnsi="Calibri" w:cs="Arial"/>
          <w:szCs w:val="24"/>
        </w:rPr>
      </w:pPr>
      <w:r w:rsidRPr="0027052A">
        <w:rPr>
          <w:rFonts w:ascii="Calibri" w:hAnsi="Calibri" w:cs="Arial"/>
          <w:szCs w:val="24"/>
          <w:highlight w:val="yellow"/>
        </w:rPr>
        <w:t>*To be submitted by authors.</w:t>
      </w:r>
      <w:r>
        <w:rPr>
          <w:rFonts w:ascii="Calibri" w:hAnsi="Calibri" w:cs="Arial"/>
          <w:color w:val="FF0000"/>
          <w:szCs w:val="24"/>
          <w:highlight w:val="yellow"/>
        </w:rPr>
        <w:t xml:space="preserve"> </w:t>
      </w:r>
      <w:r w:rsidR="009C5AEF" w:rsidRPr="0027052A">
        <w:rPr>
          <w:rFonts w:ascii="Calibri" w:hAnsi="Calibri" w:cs="Arial"/>
          <w:color w:val="FF0000"/>
          <w:szCs w:val="24"/>
        </w:rPr>
        <w:t>*</w:t>
      </w:r>
      <w:r w:rsidR="00403534" w:rsidRPr="0027052A">
        <w:rPr>
          <w:rFonts w:ascii="Calibri" w:hAnsi="Calibri" w:cs="Arial"/>
          <w:color w:val="FF0000"/>
          <w:szCs w:val="24"/>
        </w:rPr>
        <w:t>57256_2.10.2.mp4</w:t>
      </w:r>
      <w:r w:rsidR="009C5AEF" w:rsidRPr="0027052A">
        <w:rPr>
          <w:rFonts w:ascii="Calibri" w:hAnsi="Calibri" w:cs="Arial"/>
          <w:color w:val="FF0000"/>
          <w:szCs w:val="24"/>
        </w:rPr>
        <w:t>.</w:t>
      </w:r>
      <w:r w:rsidR="009C5AEF" w:rsidRPr="0027052A">
        <w:rPr>
          <w:rFonts w:ascii="Calibri" w:hAnsi="Calibri" w:cs="Arial"/>
          <w:szCs w:val="24"/>
        </w:rPr>
        <w:t xml:space="preserve"> Show</w:t>
      </w:r>
      <w:r w:rsidR="00CD388A" w:rsidRPr="0027052A">
        <w:rPr>
          <w:rFonts w:ascii="Calibri" w:hAnsi="Calibri" w:cs="Arial"/>
          <w:szCs w:val="24"/>
        </w:rPr>
        <w:t xml:space="preserve"> that “</w:t>
      </w:r>
      <w:r w:rsidR="00CD388A" w:rsidRPr="003E499D">
        <w:rPr>
          <w:rFonts w:ascii="Calibri" w:hAnsi="Calibri" w:cs="Arial"/>
          <w:szCs w:val="24"/>
        </w:rPr>
        <w:t xml:space="preserve">Extract volume” button </w:t>
      </w:r>
      <w:r w:rsidR="00CD388A">
        <w:rPr>
          <w:rFonts w:ascii="Calibri" w:hAnsi="Calibri" w:cs="Arial"/>
          <w:szCs w:val="24"/>
        </w:rPr>
        <w:t xml:space="preserve">is clicked </w:t>
      </w:r>
      <w:r w:rsidR="00CD388A" w:rsidRPr="003E499D">
        <w:rPr>
          <w:rFonts w:ascii="Calibri" w:hAnsi="Calibri" w:cs="Arial"/>
          <w:szCs w:val="24"/>
        </w:rPr>
        <w:t>to run the analysis</w:t>
      </w:r>
      <w:r w:rsidR="00CD388A">
        <w:rPr>
          <w:rFonts w:ascii="Calibri" w:hAnsi="Calibri" w:cs="Arial"/>
          <w:szCs w:val="24"/>
        </w:rPr>
        <w:t xml:space="preserve"> </w:t>
      </w:r>
      <w:r w:rsidR="00750DB4">
        <w:rPr>
          <w:rFonts w:ascii="Calibri" w:hAnsi="Calibri" w:cs="Arial"/>
          <w:szCs w:val="24"/>
        </w:rPr>
        <w:t>and the volumetric results are combined in a spreadsheet.</w:t>
      </w:r>
      <w:r w:rsidR="00AD31B7">
        <w:rPr>
          <w:rFonts w:ascii="Calibri" w:hAnsi="Calibri" w:cs="Arial"/>
          <w:szCs w:val="24"/>
        </w:rPr>
        <w:t xml:space="preserve"> </w:t>
      </w:r>
      <w:r w:rsidR="00AD31B7" w:rsidRPr="00AD31B7">
        <w:rPr>
          <w:rFonts w:ascii="Calibri" w:hAnsi="Calibri" w:cs="Arial"/>
          <w:szCs w:val="24"/>
          <w:highlight w:val="green"/>
        </w:rPr>
        <w:t>(Editor: The author added the last sentence about what the pieces in the spreadsheet mean. I’m not sure if they recorded enough screen capture for this, or if we’ll need to highlight/stress the rows and columns on a freeze-frame. I’d honestly rather not include this and refer the viewer to the text protocol instead – but the authors would really like this shown if their screen capture is clear enough)</w:t>
      </w:r>
    </w:p>
    <w:p w14:paraId="0DE6AA83" w14:textId="77777777" w:rsidR="00095E17" w:rsidRDefault="00095E17" w:rsidP="000C6C3E">
      <w:pPr>
        <w:spacing w:before="240"/>
        <w:ind w:left="720"/>
        <w:jc w:val="both"/>
        <w:outlineLvl w:val="0"/>
        <w:rPr>
          <w:rFonts w:ascii="Calibri" w:hAnsi="Calibri" w:cs="Arial"/>
          <w:szCs w:val="24"/>
        </w:rPr>
      </w:pPr>
    </w:p>
    <w:p w14:paraId="65280C6C" w14:textId="77777777" w:rsidR="00CE10F2" w:rsidRPr="00E43CD5" w:rsidRDefault="00A602AE" w:rsidP="00A602AE">
      <w:pPr>
        <w:numPr>
          <w:ilvl w:val="0"/>
          <w:numId w:val="12"/>
        </w:numPr>
        <w:spacing w:before="240"/>
        <w:jc w:val="both"/>
        <w:outlineLvl w:val="0"/>
        <w:rPr>
          <w:rFonts w:ascii="Calibri" w:hAnsi="Calibri" w:cs="Arial"/>
          <w:b/>
          <w:szCs w:val="24"/>
        </w:rPr>
      </w:pPr>
      <w:r w:rsidRPr="00E43CD5">
        <w:rPr>
          <w:rFonts w:ascii="Calibri" w:hAnsi="Calibri" w:cs="Arial"/>
          <w:b/>
          <w:szCs w:val="24"/>
        </w:rPr>
        <w:t>Change-point analysis of volumetric data</w:t>
      </w:r>
      <w:r w:rsidR="00CE10F2" w:rsidRPr="00E43CD5">
        <w:rPr>
          <w:rFonts w:ascii="Calibri" w:hAnsi="Calibri" w:cs="Arial"/>
          <w:b/>
          <w:szCs w:val="24"/>
        </w:rPr>
        <w:t xml:space="preserve"> </w:t>
      </w:r>
    </w:p>
    <w:p w14:paraId="4C718B36" w14:textId="167E046D" w:rsidR="00A602AE" w:rsidRDefault="00541BF1" w:rsidP="000C6C3E">
      <w:pPr>
        <w:numPr>
          <w:ilvl w:val="1"/>
          <w:numId w:val="12"/>
        </w:numPr>
        <w:spacing w:before="240"/>
        <w:jc w:val="both"/>
        <w:outlineLvl w:val="0"/>
        <w:rPr>
          <w:rFonts w:ascii="Calibri" w:hAnsi="Calibri" w:cs="Arial"/>
          <w:szCs w:val="24"/>
        </w:rPr>
      </w:pPr>
      <w:r w:rsidRPr="003E499D">
        <w:rPr>
          <w:rFonts w:ascii="Calibri" w:hAnsi="Calibri" w:cs="Arial"/>
          <w:szCs w:val="24"/>
        </w:rPr>
        <w:t>To c</w:t>
      </w:r>
      <w:r w:rsidR="00A602AE" w:rsidRPr="003E499D">
        <w:rPr>
          <w:rFonts w:ascii="Calibri" w:hAnsi="Calibri" w:cs="Arial"/>
          <w:szCs w:val="24"/>
        </w:rPr>
        <w:t>alculate change-points for individual brain structures</w:t>
      </w:r>
      <w:r w:rsidRPr="003E499D">
        <w:rPr>
          <w:rFonts w:ascii="Calibri" w:hAnsi="Calibri" w:cs="Arial"/>
          <w:szCs w:val="24"/>
        </w:rPr>
        <w:t xml:space="preserve">, </w:t>
      </w:r>
      <w:r w:rsidR="0027052A">
        <w:rPr>
          <w:rFonts w:ascii="Calibri" w:hAnsi="Calibri" w:cs="Arial"/>
          <w:szCs w:val="24"/>
        </w:rPr>
        <w:t xml:space="preserve">use </w:t>
      </w:r>
      <w:r w:rsidR="003A4DC4" w:rsidRPr="00AD31B7">
        <w:rPr>
          <w:rFonts w:ascii="Calibri" w:hAnsi="Calibri" w:cs="Arial"/>
          <w:color w:val="FF0000"/>
          <w:szCs w:val="24"/>
        </w:rPr>
        <w:t xml:space="preserve">the same </w:t>
      </w:r>
      <w:proofErr w:type="spellStart"/>
      <w:r w:rsidR="003A4DC4" w:rsidRPr="00AD31B7">
        <w:rPr>
          <w:rFonts w:ascii="Calibri" w:hAnsi="Calibri" w:cs="Arial"/>
          <w:color w:val="FF0000"/>
          <w:szCs w:val="24"/>
        </w:rPr>
        <w:t>Matlab</w:t>
      </w:r>
      <w:proofErr w:type="spellEnd"/>
      <w:r w:rsidR="003A4DC4" w:rsidRPr="00AD31B7">
        <w:rPr>
          <w:rFonts w:ascii="Calibri" w:hAnsi="Calibri" w:cs="Arial"/>
          <w:color w:val="FF0000"/>
          <w:szCs w:val="24"/>
        </w:rPr>
        <w:t xml:space="preserve"> GUI. I</w:t>
      </w:r>
      <w:r w:rsidR="00A602AE" w:rsidRPr="00AD31B7">
        <w:rPr>
          <w:rFonts w:ascii="Calibri" w:hAnsi="Calibri" w:cs="Arial"/>
          <w:color w:val="FF0000"/>
          <w:szCs w:val="24"/>
        </w:rPr>
        <w:t>n</w:t>
      </w:r>
      <w:r w:rsidR="00A602AE" w:rsidRPr="003E499D">
        <w:rPr>
          <w:rFonts w:ascii="Calibri" w:hAnsi="Calibri" w:cs="Arial"/>
          <w:szCs w:val="24"/>
        </w:rPr>
        <w:t xml:space="preserve"> the “Change-point analysis” panel, specify the </w:t>
      </w:r>
      <w:r w:rsidR="00D24E34">
        <w:rPr>
          <w:rFonts w:ascii="Calibri" w:hAnsi="Calibri" w:cs="Arial"/>
          <w:szCs w:val="24"/>
        </w:rPr>
        <w:t>spreadsheets that contain the</w:t>
      </w:r>
      <w:r w:rsidR="00A602AE" w:rsidRPr="003E499D">
        <w:rPr>
          <w:rFonts w:ascii="Calibri" w:hAnsi="Calibri" w:cs="Arial"/>
          <w:szCs w:val="24"/>
        </w:rPr>
        <w:t xml:space="preserve"> </w:t>
      </w:r>
      <w:r w:rsidRPr="003E499D">
        <w:rPr>
          <w:rFonts w:ascii="Calibri" w:hAnsi="Calibri" w:cs="Arial"/>
          <w:szCs w:val="24"/>
        </w:rPr>
        <w:t xml:space="preserve">multilevel volume </w:t>
      </w:r>
      <w:r w:rsidR="00D24E34">
        <w:rPr>
          <w:rFonts w:ascii="Calibri" w:hAnsi="Calibri" w:cs="Arial"/>
          <w:szCs w:val="24"/>
        </w:rPr>
        <w:t xml:space="preserve">data and the </w:t>
      </w:r>
      <w:r w:rsidR="00B9714D">
        <w:rPr>
          <w:rFonts w:ascii="Calibri" w:hAnsi="Calibri" w:cs="Arial"/>
          <w:szCs w:val="24"/>
        </w:rPr>
        <w:t xml:space="preserve">associated </w:t>
      </w:r>
      <w:r w:rsidR="00D24E34">
        <w:rPr>
          <w:rFonts w:ascii="Calibri" w:hAnsi="Calibri" w:cs="Arial"/>
          <w:szCs w:val="24"/>
        </w:rPr>
        <w:t>diagnostic information</w:t>
      </w:r>
      <w:r w:rsidR="009C5AEF">
        <w:rPr>
          <w:rFonts w:ascii="Calibri" w:hAnsi="Calibri" w:cs="Arial"/>
          <w:szCs w:val="24"/>
        </w:rPr>
        <w:t xml:space="preserve"> </w:t>
      </w:r>
      <w:r w:rsidR="003E499D" w:rsidRPr="003E499D">
        <w:rPr>
          <w:rFonts w:ascii="Calibri" w:hAnsi="Calibri" w:cs="Arial"/>
          <w:b/>
          <w:szCs w:val="24"/>
        </w:rPr>
        <w:t>[</w:t>
      </w:r>
      <w:r w:rsidR="00FC4B1B">
        <w:rPr>
          <w:rFonts w:ascii="Calibri" w:hAnsi="Calibri" w:cs="Arial"/>
          <w:b/>
          <w:szCs w:val="24"/>
        </w:rPr>
        <w:t>1</w:t>
      </w:r>
      <w:r w:rsidR="003E499D" w:rsidRPr="003E499D">
        <w:rPr>
          <w:rFonts w:ascii="Calibri" w:hAnsi="Calibri" w:cs="Arial"/>
          <w:b/>
          <w:szCs w:val="24"/>
        </w:rPr>
        <w:t>-SCREEN]</w:t>
      </w:r>
      <w:r w:rsidR="00A602AE" w:rsidRPr="003E499D">
        <w:rPr>
          <w:rFonts w:ascii="Calibri" w:hAnsi="Calibri" w:cs="Arial"/>
          <w:szCs w:val="24"/>
        </w:rPr>
        <w:t xml:space="preserve">. </w:t>
      </w:r>
    </w:p>
    <w:p w14:paraId="3AF679BF" w14:textId="148CF8AC" w:rsidR="00D02663" w:rsidRPr="0027052A" w:rsidRDefault="0027052A" w:rsidP="00D02663">
      <w:pPr>
        <w:numPr>
          <w:ilvl w:val="2"/>
          <w:numId w:val="12"/>
        </w:numPr>
        <w:spacing w:before="240"/>
        <w:jc w:val="both"/>
        <w:outlineLvl w:val="0"/>
        <w:rPr>
          <w:rFonts w:ascii="Calibri" w:hAnsi="Calibri" w:cs="Arial"/>
          <w:szCs w:val="24"/>
        </w:rPr>
      </w:pPr>
      <w:r w:rsidRPr="0027052A">
        <w:rPr>
          <w:rFonts w:ascii="Calibri" w:hAnsi="Calibri" w:cs="Arial"/>
          <w:szCs w:val="24"/>
          <w:highlight w:val="yellow"/>
        </w:rPr>
        <w:t>*To be submitted by authors.</w:t>
      </w:r>
      <w:r>
        <w:rPr>
          <w:rFonts w:ascii="Calibri" w:hAnsi="Calibri" w:cs="Arial"/>
          <w:color w:val="FF0000"/>
          <w:szCs w:val="24"/>
          <w:highlight w:val="yellow"/>
        </w:rPr>
        <w:t xml:space="preserve"> </w:t>
      </w:r>
      <w:r w:rsidR="00D02663" w:rsidRPr="0027052A">
        <w:rPr>
          <w:rFonts w:ascii="Calibri" w:hAnsi="Calibri" w:cs="Arial"/>
          <w:color w:val="FF0000"/>
          <w:szCs w:val="24"/>
        </w:rPr>
        <w:t>*</w:t>
      </w:r>
      <w:r w:rsidR="003A4DC4" w:rsidRPr="0027052A">
        <w:rPr>
          <w:rFonts w:ascii="Calibri" w:hAnsi="Calibri" w:cs="Arial"/>
          <w:color w:val="FF0000"/>
          <w:szCs w:val="24"/>
        </w:rPr>
        <w:t>57256_3.1.1.mp4</w:t>
      </w:r>
      <w:r w:rsidR="00D02663" w:rsidRPr="0027052A">
        <w:rPr>
          <w:rFonts w:ascii="Calibri" w:hAnsi="Calibri" w:cs="Arial"/>
          <w:color w:val="FF0000"/>
          <w:szCs w:val="24"/>
        </w:rPr>
        <w:t>.</w:t>
      </w:r>
      <w:r w:rsidR="00D02663" w:rsidRPr="0027052A">
        <w:rPr>
          <w:rFonts w:ascii="Calibri" w:hAnsi="Calibri" w:cs="Arial"/>
          <w:szCs w:val="24"/>
        </w:rPr>
        <w:t xml:space="preserve"> Show the procedure described</w:t>
      </w:r>
    </w:p>
    <w:p w14:paraId="1CA97A24" w14:textId="77777777" w:rsidR="00A602AE" w:rsidRPr="0027052A" w:rsidRDefault="00620037" w:rsidP="000C6C3E">
      <w:pPr>
        <w:numPr>
          <w:ilvl w:val="1"/>
          <w:numId w:val="12"/>
        </w:numPr>
        <w:spacing w:before="240"/>
        <w:jc w:val="both"/>
        <w:outlineLvl w:val="0"/>
        <w:rPr>
          <w:rFonts w:ascii="Calibri" w:hAnsi="Calibri" w:cs="Arial"/>
          <w:szCs w:val="24"/>
        </w:rPr>
      </w:pPr>
      <w:r w:rsidRPr="0027052A">
        <w:rPr>
          <w:rFonts w:ascii="Calibri" w:hAnsi="Calibri" w:cs="Arial"/>
          <w:szCs w:val="24"/>
        </w:rPr>
        <w:t>Then, s</w:t>
      </w:r>
      <w:r w:rsidR="00A602AE" w:rsidRPr="0027052A">
        <w:rPr>
          <w:rFonts w:ascii="Calibri" w:hAnsi="Calibri" w:cs="Arial"/>
          <w:szCs w:val="24"/>
        </w:rPr>
        <w:t xml:space="preserve">pecify the </w:t>
      </w:r>
      <w:r w:rsidR="003F5C23" w:rsidRPr="0027052A">
        <w:rPr>
          <w:rFonts w:ascii="Calibri" w:hAnsi="Calibri" w:cs="Arial"/>
          <w:szCs w:val="24"/>
        </w:rPr>
        <w:t>directory</w:t>
      </w:r>
      <w:r w:rsidR="00A602AE" w:rsidRPr="0027052A">
        <w:rPr>
          <w:rFonts w:ascii="Calibri" w:hAnsi="Calibri" w:cs="Arial"/>
          <w:szCs w:val="24"/>
        </w:rPr>
        <w:t xml:space="preserve"> of the output text file, which the change-point results will be written to</w:t>
      </w:r>
      <w:r w:rsidR="003E499D" w:rsidRPr="0027052A">
        <w:rPr>
          <w:rFonts w:ascii="Calibri" w:hAnsi="Calibri" w:cs="Arial"/>
          <w:szCs w:val="24"/>
        </w:rPr>
        <w:t xml:space="preserve"> </w:t>
      </w:r>
      <w:r w:rsidR="003E499D" w:rsidRPr="0027052A">
        <w:rPr>
          <w:rFonts w:ascii="Calibri" w:hAnsi="Calibri" w:cs="Arial"/>
          <w:b/>
          <w:szCs w:val="24"/>
        </w:rPr>
        <w:t>[1-SCREEN]</w:t>
      </w:r>
      <w:r w:rsidR="00A602AE" w:rsidRPr="0027052A">
        <w:rPr>
          <w:rFonts w:ascii="Calibri" w:hAnsi="Calibri" w:cs="Arial"/>
          <w:szCs w:val="24"/>
        </w:rPr>
        <w:t xml:space="preserve">. </w:t>
      </w:r>
    </w:p>
    <w:p w14:paraId="2CBF842E" w14:textId="7F2C91E2" w:rsidR="009C5AEF" w:rsidRPr="003E499D" w:rsidRDefault="0027052A" w:rsidP="009C5AEF">
      <w:pPr>
        <w:numPr>
          <w:ilvl w:val="2"/>
          <w:numId w:val="12"/>
        </w:numPr>
        <w:spacing w:before="240"/>
        <w:jc w:val="both"/>
        <w:outlineLvl w:val="0"/>
        <w:rPr>
          <w:rFonts w:ascii="Calibri" w:hAnsi="Calibri" w:cs="Arial"/>
          <w:szCs w:val="24"/>
        </w:rPr>
      </w:pPr>
      <w:r w:rsidRPr="0027052A">
        <w:rPr>
          <w:rFonts w:ascii="Calibri" w:hAnsi="Calibri" w:cs="Arial"/>
          <w:szCs w:val="24"/>
          <w:highlight w:val="yellow"/>
        </w:rPr>
        <w:t>*To be submitted by authors.</w:t>
      </w:r>
      <w:r>
        <w:rPr>
          <w:rFonts w:ascii="Calibri" w:hAnsi="Calibri" w:cs="Arial"/>
          <w:color w:val="FF0000"/>
          <w:szCs w:val="24"/>
          <w:highlight w:val="yellow"/>
        </w:rPr>
        <w:t xml:space="preserve"> </w:t>
      </w:r>
      <w:r w:rsidR="009C5AEF" w:rsidRPr="0027052A">
        <w:rPr>
          <w:rFonts w:ascii="Calibri" w:hAnsi="Calibri" w:cs="Arial"/>
          <w:color w:val="FF0000"/>
          <w:szCs w:val="24"/>
        </w:rPr>
        <w:t>*</w:t>
      </w:r>
      <w:r w:rsidR="003A4DC4" w:rsidRPr="0027052A">
        <w:rPr>
          <w:rFonts w:ascii="Calibri" w:hAnsi="Calibri" w:cs="Arial"/>
          <w:color w:val="FF0000"/>
          <w:szCs w:val="24"/>
        </w:rPr>
        <w:t>57256_3.2.1.mp4</w:t>
      </w:r>
      <w:r w:rsidR="009C5AEF" w:rsidRPr="0027052A">
        <w:rPr>
          <w:rFonts w:ascii="Calibri" w:hAnsi="Calibri" w:cs="Arial"/>
          <w:color w:val="FF0000"/>
          <w:szCs w:val="24"/>
        </w:rPr>
        <w:t>.</w:t>
      </w:r>
      <w:r w:rsidR="009C5AEF" w:rsidRPr="0027052A">
        <w:rPr>
          <w:rFonts w:ascii="Calibri" w:hAnsi="Calibri" w:cs="Arial"/>
          <w:szCs w:val="24"/>
        </w:rPr>
        <w:t xml:space="preserve"> Show</w:t>
      </w:r>
      <w:r w:rsidR="00CD388A" w:rsidRPr="00CD388A">
        <w:rPr>
          <w:rFonts w:ascii="Calibri" w:hAnsi="Calibri" w:cs="Arial"/>
          <w:szCs w:val="24"/>
        </w:rPr>
        <w:t xml:space="preserve"> </w:t>
      </w:r>
      <w:r w:rsidR="00CD388A">
        <w:rPr>
          <w:rFonts w:ascii="Calibri" w:hAnsi="Calibri" w:cs="Arial"/>
          <w:szCs w:val="24"/>
        </w:rPr>
        <w:t>the procedure described</w:t>
      </w:r>
    </w:p>
    <w:p w14:paraId="4A3EAF07" w14:textId="5D2A00A3" w:rsidR="00A602AE" w:rsidRDefault="00620037" w:rsidP="000C6C3E">
      <w:pPr>
        <w:numPr>
          <w:ilvl w:val="1"/>
          <w:numId w:val="12"/>
        </w:numPr>
        <w:spacing w:before="240"/>
        <w:jc w:val="both"/>
        <w:outlineLvl w:val="0"/>
        <w:rPr>
          <w:rFonts w:ascii="Calibri" w:hAnsi="Calibri" w:cs="Arial"/>
          <w:szCs w:val="24"/>
        </w:rPr>
      </w:pPr>
      <w:r>
        <w:rPr>
          <w:rFonts w:ascii="Calibri" w:hAnsi="Calibri" w:cs="Arial"/>
          <w:szCs w:val="24"/>
        </w:rPr>
        <w:t>Afterward</w:t>
      </w:r>
      <w:r w:rsidR="00541BF1" w:rsidRPr="003E499D">
        <w:rPr>
          <w:rFonts w:ascii="Calibri" w:hAnsi="Calibri" w:cs="Arial"/>
          <w:szCs w:val="24"/>
        </w:rPr>
        <w:t>, c</w:t>
      </w:r>
      <w:r w:rsidR="00A602AE" w:rsidRPr="003E499D">
        <w:rPr>
          <w:rFonts w:ascii="Calibri" w:hAnsi="Calibri" w:cs="Arial"/>
          <w:szCs w:val="24"/>
        </w:rPr>
        <w:t>hoose the level of granularity and type of ontology definition in the drop-down box, at which the change-point analysis will be performed.</w:t>
      </w:r>
      <w:r w:rsidR="00541BF1" w:rsidRPr="003E499D">
        <w:rPr>
          <w:rFonts w:ascii="Calibri" w:hAnsi="Calibri" w:cs="Arial"/>
          <w:szCs w:val="24"/>
        </w:rPr>
        <w:t xml:space="preserve"> </w:t>
      </w:r>
      <w:r w:rsidR="003F5C23">
        <w:rPr>
          <w:rFonts w:ascii="Calibri" w:hAnsi="Calibri" w:cs="Arial"/>
          <w:szCs w:val="24"/>
        </w:rPr>
        <w:t xml:space="preserve">Also </w:t>
      </w:r>
      <w:r w:rsidR="003F5C23" w:rsidRPr="003E499D">
        <w:rPr>
          <w:rFonts w:ascii="Calibri" w:hAnsi="Calibri" w:cs="Arial"/>
          <w:szCs w:val="24"/>
        </w:rPr>
        <w:t xml:space="preserve">choose </w:t>
      </w:r>
      <w:r w:rsidR="003F5C23">
        <w:rPr>
          <w:rFonts w:ascii="Calibri" w:hAnsi="Calibri" w:cs="Arial"/>
          <w:szCs w:val="24"/>
        </w:rPr>
        <w:t xml:space="preserve">the main repressor to be used in the change-point analysis, </w:t>
      </w:r>
      <w:r w:rsidR="00FC4B1B">
        <w:rPr>
          <w:rFonts w:ascii="Calibri" w:hAnsi="Calibri" w:cs="Arial"/>
          <w:szCs w:val="24"/>
        </w:rPr>
        <w:t>for example,</w:t>
      </w:r>
      <w:r w:rsidR="003F5C23">
        <w:rPr>
          <w:rFonts w:ascii="Calibri" w:hAnsi="Calibri" w:cs="Arial"/>
          <w:szCs w:val="24"/>
        </w:rPr>
        <w:t xml:space="preserve"> CAP score for Huntington’s disease</w:t>
      </w:r>
      <w:r w:rsidR="003F5C23" w:rsidRPr="003E499D">
        <w:rPr>
          <w:rFonts w:ascii="Calibri" w:hAnsi="Calibri" w:cs="Arial"/>
          <w:szCs w:val="24"/>
        </w:rPr>
        <w:t xml:space="preserve"> </w:t>
      </w:r>
      <w:r w:rsidR="003F5C23" w:rsidRPr="003E499D">
        <w:rPr>
          <w:rFonts w:ascii="Calibri" w:hAnsi="Calibri" w:cs="Arial"/>
          <w:b/>
          <w:szCs w:val="24"/>
        </w:rPr>
        <w:t>[1-SCREEN]</w:t>
      </w:r>
      <w:r w:rsidR="003F5C23" w:rsidRPr="003E499D">
        <w:rPr>
          <w:rFonts w:ascii="Calibri" w:hAnsi="Calibri" w:cs="Arial"/>
          <w:szCs w:val="24"/>
        </w:rPr>
        <w:t xml:space="preserve">. </w:t>
      </w:r>
      <w:r w:rsidR="00A602AE" w:rsidRPr="003E499D">
        <w:rPr>
          <w:rFonts w:ascii="Calibri" w:hAnsi="Calibri" w:cs="Arial"/>
          <w:szCs w:val="24"/>
        </w:rPr>
        <w:t xml:space="preserve">Click “Calculate change-point” button to perform the </w:t>
      </w:r>
      <w:r w:rsidR="00541BF1" w:rsidRPr="003E499D">
        <w:rPr>
          <w:rFonts w:ascii="Calibri" w:hAnsi="Calibri" w:cs="Arial"/>
          <w:szCs w:val="24"/>
        </w:rPr>
        <w:t>analysis</w:t>
      </w:r>
      <w:r w:rsidR="00A602AE" w:rsidRPr="003E499D">
        <w:rPr>
          <w:rFonts w:ascii="Calibri" w:hAnsi="Calibri" w:cs="Arial"/>
          <w:szCs w:val="24"/>
        </w:rPr>
        <w:t xml:space="preserve">, and the resultant change-points will be saved in </w:t>
      </w:r>
      <w:r w:rsidR="003A4DC4">
        <w:rPr>
          <w:rFonts w:ascii="Calibri" w:hAnsi="Calibri" w:cs="Arial"/>
          <w:szCs w:val="24"/>
        </w:rPr>
        <w:t xml:space="preserve">the </w:t>
      </w:r>
      <w:r w:rsidR="003A4DC4" w:rsidRPr="0027052A">
        <w:rPr>
          <w:rFonts w:ascii="Calibri" w:hAnsi="Calibri" w:cs="Arial"/>
          <w:color w:val="FF0000"/>
          <w:szCs w:val="24"/>
        </w:rPr>
        <w:t>user-defined</w:t>
      </w:r>
      <w:r w:rsidR="00A602AE" w:rsidRPr="003E499D">
        <w:rPr>
          <w:rFonts w:ascii="Calibri" w:hAnsi="Calibri" w:cs="Arial"/>
          <w:szCs w:val="24"/>
        </w:rPr>
        <w:t xml:space="preserve"> output </w:t>
      </w:r>
      <w:r w:rsidR="003A4DC4" w:rsidRPr="0027052A">
        <w:rPr>
          <w:rFonts w:ascii="Calibri" w:hAnsi="Calibri" w:cs="Arial"/>
          <w:color w:val="FF0000"/>
          <w:szCs w:val="24"/>
        </w:rPr>
        <w:t>excel</w:t>
      </w:r>
      <w:r w:rsidR="00A602AE" w:rsidRPr="003E499D">
        <w:rPr>
          <w:rFonts w:ascii="Calibri" w:hAnsi="Calibri" w:cs="Arial"/>
          <w:szCs w:val="24"/>
        </w:rPr>
        <w:t xml:space="preserve"> file</w:t>
      </w:r>
      <w:r w:rsidR="003E499D" w:rsidRPr="003E499D">
        <w:rPr>
          <w:rFonts w:ascii="Calibri" w:hAnsi="Calibri" w:cs="Arial"/>
          <w:szCs w:val="24"/>
        </w:rPr>
        <w:t xml:space="preserve"> </w:t>
      </w:r>
      <w:r w:rsidR="003E499D" w:rsidRPr="003E499D">
        <w:rPr>
          <w:rFonts w:ascii="Calibri" w:hAnsi="Calibri" w:cs="Arial"/>
          <w:b/>
          <w:szCs w:val="24"/>
        </w:rPr>
        <w:t>[</w:t>
      </w:r>
      <w:r w:rsidR="00095E17">
        <w:rPr>
          <w:rFonts w:ascii="Calibri" w:hAnsi="Calibri" w:cs="Arial"/>
          <w:b/>
          <w:szCs w:val="24"/>
        </w:rPr>
        <w:t>2</w:t>
      </w:r>
      <w:r w:rsidR="003E499D" w:rsidRPr="003E499D">
        <w:rPr>
          <w:rFonts w:ascii="Calibri" w:hAnsi="Calibri" w:cs="Arial"/>
          <w:b/>
          <w:szCs w:val="24"/>
        </w:rPr>
        <w:t>-SCREEN]</w:t>
      </w:r>
      <w:r w:rsidR="00A602AE" w:rsidRPr="003E499D">
        <w:rPr>
          <w:rFonts w:ascii="Calibri" w:hAnsi="Calibri" w:cs="Arial"/>
          <w:szCs w:val="24"/>
        </w:rPr>
        <w:t>.</w:t>
      </w:r>
    </w:p>
    <w:p w14:paraId="61CD82F9" w14:textId="768CD525" w:rsidR="009C5AEF" w:rsidRPr="0027052A" w:rsidRDefault="0027052A" w:rsidP="009C5AEF">
      <w:pPr>
        <w:numPr>
          <w:ilvl w:val="2"/>
          <w:numId w:val="12"/>
        </w:numPr>
        <w:spacing w:before="240"/>
        <w:jc w:val="both"/>
        <w:outlineLvl w:val="0"/>
        <w:rPr>
          <w:rFonts w:ascii="Calibri" w:hAnsi="Calibri" w:cs="Arial"/>
          <w:szCs w:val="24"/>
        </w:rPr>
      </w:pPr>
      <w:r w:rsidRPr="0027052A">
        <w:rPr>
          <w:rFonts w:ascii="Calibri" w:hAnsi="Calibri" w:cs="Arial"/>
          <w:szCs w:val="24"/>
          <w:highlight w:val="yellow"/>
        </w:rPr>
        <w:t>*To be submitted by authors.</w:t>
      </w:r>
      <w:r>
        <w:rPr>
          <w:rFonts w:ascii="Calibri" w:hAnsi="Calibri" w:cs="Arial"/>
          <w:color w:val="FF0000"/>
          <w:szCs w:val="24"/>
          <w:highlight w:val="yellow"/>
        </w:rPr>
        <w:t xml:space="preserve"> </w:t>
      </w:r>
      <w:r w:rsidR="009C5AEF" w:rsidRPr="0027052A">
        <w:rPr>
          <w:rFonts w:ascii="Calibri" w:hAnsi="Calibri" w:cs="Arial"/>
          <w:color w:val="FF0000"/>
          <w:szCs w:val="24"/>
        </w:rPr>
        <w:t>*</w:t>
      </w:r>
      <w:r w:rsidR="003A4DC4" w:rsidRPr="0027052A">
        <w:rPr>
          <w:rFonts w:ascii="Calibri" w:hAnsi="Calibri" w:cs="Arial"/>
          <w:color w:val="FF0000"/>
          <w:szCs w:val="24"/>
        </w:rPr>
        <w:t>57256_3.3.1.mp4</w:t>
      </w:r>
      <w:r w:rsidR="009C5AEF" w:rsidRPr="0027052A">
        <w:rPr>
          <w:rFonts w:ascii="Calibri" w:hAnsi="Calibri" w:cs="Arial"/>
          <w:color w:val="FF0000"/>
          <w:szCs w:val="24"/>
        </w:rPr>
        <w:t>.</w:t>
      </w:r>
      <w:r w:rsidR="009C5AEF" w:rsidRPr="0027052A">
        <w:rPr>
          <w:rFonts w:ascii="Calibri" w:hAnsi="Calibri" w:cs="Arial"/>
          <w:szCs w:val="24"/>
        </w:rPr>
        <w:t xml:space="preserve"> Show</w:t>
      </w:r>
      <w:r w:rsidR="00CD388A" w:rsidRPr="0027052A">
        <w:rPr>
          <w:rFonts w:ascii="Calibri" w:hAnsi="Calibri" w:cs="Arial"/>
          <w:szCs w:val="24"/>
        </w:rPr>
        <w:t xml:space="preserve"> the procedure described</w:t>
      </w:r>
    </w:p>
    <w:p w14:paraId="242665B9" w14:textId="13D9E4EE" w:rsidR="009C5AEF" w:rsidRPr="003E499D" w:rsidRDefault="0027052A" w:rsidP="009C5AEF">
      <w:pPr>
        <w:numPr>
          <w:ilvl w:val="2"/>
          <w:numId w:val="12"/>
        </w:numPr>
        <w:spacing w:before="240"/>
        <w:jc w:val="both"/>
        <w:outlineLvl w:val="0"/>
        <w:rPr>
          <w:rFonts w:ascii="Calibri" w:hAnsi="Calibri" w:cs="Arial"/>
          <w:szCs w:val="24"/>
        </w:rPr>
      </w:pPr>
      <w:r w:rsidRPr="0027052A">
        <w:rPr>
          <w:rFonts w:ascii="Calibri" w:hAnsi="Calibri" w:cs="Arial"/>
          <w:szCs w:val="24"/>
          <w:highlight w:val="yellow"/>
        </w:rPr>
        <w:t>*To be submitted by authors.</w:t>
      </w:r>
      <w:r>
        <w:rPr>
          <w:rFonts w:ascii="Calibri" w:hAnsi="Calibri" w:cs="Arial"/>
          <w:color w:val="FF0000"/>
          <w:szCs w:val="24"/>
          <w:highlight w:val="yellow"/>
        </w:rPr>
        <w:t xml:space="preserve"> </w:t>
      </w:r>
      <w:r w:rsidR="009C5AEF" w:rsidRPr="0027052A">
        <w:rPr>
          <w:rFonts w:ascii="Calibri" w:hAnsi="Calibri" w:cs="Arial"/>
          <w:color w:val="FF0000"/>
          <w:szCs w:val="24"/>
        </w:rPr>
        <w:t>*</w:t>
      </w:r>
      <w:r w:rsidR="003A4DC4" w:rsidRPr="0027052A">
        <w:rPr>
          <w:rFonts w:ascii="Calibri" w:hAnsi="Calibri" w:cs="Arial"/>
          <w:color w:val="FF0000"/>
          <w:szCs w:val="24"/>
        </w:rPr>
        <w:t>57256_3.3.2 (1)</w:t>
      </w:r>
      <w:proofErr w:type="gramStart"/>
      <w:r w:rsidR="003A4DC4" w:rsidRPr="0027052A">
        <w:rPr>
          <w:rFonts w:ascii="Calibri" w:hAnsi="Calibri" w:cs="Arial"/>
          <w:color w:val="FF0000"/>
          <w:szCs w:val="24"/>
        </w:rPr>
        <w:t>.mp4</w:t>
      </w:r>
      <w:proofErr w:type="gramEnd"/>
      <w:r w:rsidR="009C5AEF" w:rsidRPr="0027052A">
        <w:rPr>
          <w:rFonts w:ascii="Calibri" w:hAnsi="Calibri" w:cs="Arial"/>
          <w:color w:val="FF0000"/>
          <w:szCs w:val="24"/>
        </w:rPr>
        <w:t>.</w:t>
      </w:r>
      <w:r w:rsidR="009C5AEF" w:rsidRPr="0027052A">
        <w:rPr>
          <w:rFonts w:ascii="Calibri" w:hAnsi="Calibri" w:cs="Arial"/>
          <w:szCs w:val="24"/>
        </w:rPr>
        <w:t xml:space="preserve"> Show</w:t>
      </w:r>
      <w:r w:rsidR="00CD388A" w:rsidRPr="0027052A">
        <w:rPr>
          <w:rFonts w:ascii="Calibri" w:hAnsi="Calibri" w:cs="Arial"/>
          <w:szCs w:val="24"/>
        </w:rPr>
        <w:t xml:space="preserve"> that </w:t>
      </w:r>
      <w:r w:rsidR="00515662" w:rsidRPr="0027052A">
        <w:rPr>
          <w:rFonts w:ascii="Calibri" w:hAnsi="Calibri" w:cs="Arial"/>
          <w:szCs w:val="24"/>
        </w:rPr>
        <w:t>“Calculate change-point” button is clicked to perform the change-point analysis, and</w:t>
      </w:r>
      <w:r w:rsidR="00515662" w:rsidRPr="003E499D">
        <w:rPr>
          <w:rFonts w:ascii="Calibri" w:hAnsi="Calibri" w:cs="Arial"/>
          <w:szCs w:val="24"/>
        </w:rPr>
        <w:t xml:space="preserve"> the resultant change-points </w:t>
      </w:r>
      <w:r w:rsidR="00515662">
        <w:rPr>
          <w:rFonts w:ascii="Calibri" w:hAnsi="Calibri" w:cs="Arial"/>
          <w:szCs w:val="24"/>
        </w:rPr>
        <w:t>is</w:t>
      </w:r>
      <w:r w:rsidR="00515662" w:rsidRPr="003E499D">
        <w:rPr>
          <w:rFonts w:ascii="Calibri" w:hAnsi="Calibri" w:cs="Arial"/>
          <w:szCs w:val="24"/>
        </w:rPr>
        <w:t xml:space="preserve"> saved in the output text file</w:t>
      </w:r>
    </w:p>
    <w:p w14:paraId="701926D2" w14:textId="2F162AF0" w:rsidR="00A602AE" w:rsidRDefault="003A4DC4" w:rsidP="000C6C3E">
      <w:pPr>
        <w:numPr>
          <w:ilvl w:val="1"/>
          <w:numId w:val="12"/>
        </w:numPr>
        <w:spacing w:before="240"/>
        <w:jc w:val="both"/>
        <w:outlineLvl w:val="0"/>
        <w:rPr>
          <w:rFonts w:ascii="Calibri" w:hAnsi="Calibri" w:cs="Arial"/>
          <w:szCs w:val="24"/>
        </w:rPr>
      </w:pPr>
      <w:r w:rsidRPr="0027052A">
        <w:rPr>
          <w:rFonts w:ascii="Calibri" w:hAnsi="Calibri" w:cs="Arial"/>
          <w:color w:val="FF0000"/>
          <w:szCs w:val="24"/>
        </w:rPr>
        <w:t>To perform</w:t>
      </w:r>
      <w:r w:rsidR="00541BF1" w:rsidRPr="003E499D">
        <w:rPr>
          <w:rFonts w:ascii="Calibri" w:hAnsi="Calibri" w:cs="Arial"/>
          <w:szCs w:val="24"/>
        </w:rPr>
        <w:t xml:space="preserve"> s</w:t>
      </w:r>
      <w:r w:rsidR="00A602AE" w:rsidRPr="003E499D">
        <w:rPr>
          <w:rFonts w:ascii="Calibri" w:hAnsi="Calibri" w:cs="Arial"/>
          <w:szCs w:val="24"/>
        </w:rPr>
        <w:t>tatistical evaluations of the change-points</w:t>
      </w:r>
      <w:r w:rsidR="00541BF1" w:rsidRPr="003E499D">
        <w:rPr>
          <w:rFonts w:ascii="Calibri" w:hAnsi="Calibri" w:cs="Arial"/>
          <w:szCs w:val="24"/>
        </w:rPr>
        <w:t xml:space="preserve"> i</w:t>
      </w:r>
      <w:r w:rsidR="00A602AE" w:rsidRPr="003E499D">
        <w:rPr>
          <w:rFonts w:ascii="Calibri" w:hAnsi="Calibri" w:cs="Arial"/>
          <w:szCs w:val="24"/>
        </w:rPr>
        <w:t xml:space="preserve">n the </w:t>
      </w:r>
      <w:proofErr w:type="spellStart"/>
      <w:r w:rsidR="00A602AE" w:rsidRPr="003E499D">
        <w:rPr>
          <w:rFonts w:ascii="Calibri" w:hAnsi="Calibri" w:cs="Arial"/>
          <w:szCs w:val="24"/>
        </w:rPr>
        <w:t>Matlab</w:t>
      </w:r>
      <w:proofErr w:type="spellEnd"/>
      <w:r w:rsidR="00A602AE" w:rsidRPr="003E499D">
        <w:rPr>
          <w:rFonts w:ascii="Calibri" w:hAnsi="Calibri" w:cs="Arial"/>
          <w:szCs w:val="24"/>
        </w:rPr>
        <w:t xml:space="preserve"> GUI, specify </w:t>
      </w:r>
      <w:r w:rsidR="00620037">
        <w:rPr>
          <w:rFonts w:ascii="Calibri" w:hAnsi="Calibri" w:cs="Arial"/>
          <w:szCs w:val="24"/>
        </w:rPr>
        <w:t xml:space="preserve">the </w:t>
      </w:r>
      <w:r w:rsidR="00A602AE" w:rsidRPr="003E499D">
        <w:rPr>
          <w:rFonts w:ascii="Calibri" w:hAnsi="Calibri" w:cs="Arial"/>
          <w:szCs w:val="24"/>
        </w:rPr>
        <w:t>parameters for statistical tests, including the number of permutation</w:t>
      </w:r>
      <w:r w:rsidR="00DA44B3">
        <w:rPr>
          <w:rFonts w:ascii="Calibri" w:hAnsi="Calibri" w:cs="Arial"/>
          <w:szCs w:val="24"/>
        </w:rPr>
        <w:t xml:space="preserve"> and</w:t>
      </w:r>
      <w:r>
        <w:rPr>
          <w:rFonts w:ascii="Calibri" w:hAnsi="Calibri" w:cs="Arial"/>
          <w:szCs w:val="24"/>
        </w:rPr>
        <w:t xml:space="preserve"> number of bootstrap. </w:t>
      </w:r>
      <w:r w:rsidR="003E499D" w:rsidRPr="003E499D">
        <w:rPr>
          <w:rFonts w:ascii="Calibri" w:hAnsi="Calibri" w:cs="Arial"/>
          <w:b/>
          <w:szCs w:val="24"/>
        </w:rPr>
        <w:t>[1-SCREEN</w:t>
      </w:r>
      <w:r w:rsidR="0027052A" w:rsidRPr="0027052A">
        <w:rPr>
          <w:rFonts w:ascii="Calibri" w:hAnsi="Calibri" w:cs="Arial"/>
          <w:b/>
          <w:color w:val="FF0000"/>
          <w:szCs w:val="24"/>
        </w:rPr>
        <w:t>-TXT</w:t>
      </w:r>
      <w:r w:rsidR="003E499D" w:rsidRPr="003E499D">
        <w:rPr>
          <w:rFonts w:ascii="Calibri" w:hAnsi="Calibri" w:cs="Arial"/>
          <w:b/>
          <w:szCs w:val="24"/>
        </w:rPr>
        <w:t>]</w:t>
      </w:r>
      <w:r w:rsidR="00A602AE" w:rsidRPr="003E499D">
        <w:rPr>
          <w:rFonts w:ascii="Calibri" w:hAnsi="Calibri" w:cs="Arial"/>
          <w:szCs w:val="24"/>
        </w:rPr>
        <w:t xml:space="preserve">. </w:t>
      </w:r>
    </w:p>
    <w:p w14:paraId="0FF34479" w14:textId="6DE579BB" w:rsidR="009C5AEF" w:rsidRPr="0027052A" w:rsidRDefault="0027052A" w:rsidP="009C5AEF">
      <w:pPr>
        <w:numPr>
          <w:ilvl w:val="2"/>
          <w:numId w:val="12"/>
        </w:numPr>
        <w:spacing w:before="240"/>
        <w:jc w:val="both"/>
        <w:outlineLvl w:val="0"/>
        <w:rPr>
          <w:rFonts w:ascii="Calibri" w:hAnsi="Calibri" w:cs="Arial"/>
          <w:szCs w:val="24"/>
        </w:rPr>
      </w:pPr>
      <w:r w:rsidRPr="0027052A">
        <w:rPr>
          <w:rFonts w:ascii="Calibri" w:hAnsi="Calibri" w:cs="Arial"/>
          <w:szCs w:val="24"/>
          <w:highlight w:val="yellow"/>
        </w:rPr>
        <w:t>*To be submitted by authors.</w:t>
      </w:r>
      <w:r>
        <w:rPr>
          <w:rFonts w:ascii="Calibri" w:hAnsi="Calibri" w:cs="Arial"/>
          <w:color w:val="FF0000"/>
          <w:szCs w:val="24"/>
          <w:highlight w:val="yellow"/>
        </w:rPr>
        <w:t xml:space="preserve"> </w:t>
      </w:r>
      <w:r w:rsidR="009C5AEF" w:rsidRPr="0027052A">
        <w:rPr>
          <w:rFonts w:ascii="Calibri" w:hAnsi="Calibri" w:cs="Arial"/>
          <w:color w:val="FF0000"/>
          <w:szCs w:val="24"/>
        </w:rPr>
        <w:t>*</w:t>
      </w:r>
      <w:r w:rsidR="003A4DC4" w:rsidRPr="0027052A">
        <w:rPr>
          <w:rFonts w:ascii="Calibri" w:hAnsi="Calibri" w:cs="Arial"/>
          <w:color w:val="FF0000"/>
          <w:szCs w:val="24"/>
        </w:rPr>
        <w:t>57256_3.4.1.mp4</w:t>
      </w:r>
      <w:r w:rsidR="009C5AEF" w:rsidRPr="0027052A">
        <w:rPr>
          <w:rFonts w:ascii="Calibri" w:hAnsi="Calibri" w:cs="Arial"/>
          <w:color w:val="FF0000"/>
          <w:szCs w:val="24"/>
        </w:rPr>
        <w:t>.</w:t>
      </w:r>
      <w:r w:rsidR="009C5AEF" w:rsidRPr="0027052A">
        <w:rPr>
          <w:rFonts w:ascii="Calibri" w:hAnsi="Calibri" w:cs="Arial"/>
          <w:szCs w:val="24"/>
        </w:rPr>
        <w:t xml:space="preserve"> Show</w:t>
      </w:r>
      <w:r w:rsidR="00515662" w:rsidRPr="0027052A">
        <w:rPr>
          <w:rFonts w:ascii="Calibri" w:hAnsi="Calibri" w:cs="Arial"/>
          <w:szCs w:val="24"/>
        </w:rPr>
        <w:t xml:space="preserve"> the procedure described</w:t>
      </w:r>
      <w:r>
        <w:rPr>
          <w:rFonts w:ascii="Calibri" w:hAnsi="Calibri" w:cs="Arial"/>
          <w:szCs w:val="24"/>
        </w:rPr>
        <w:t>.</w:t>
      </w:r>
      <w:r w:rsidRPr="0027052A">
        <w:rPr>
          <w:rFonts w:ascii="Calibri" w:hAnsi="Calibri" w:cs="Arial"/>
          <w:b/>
          <w:color w:val="FF0000"/>
          <w:szCs w:val="24"/>
        </w:rPr>
        <w:t xml:space="preserve"> TEXT: The default values of 10,000 are typically acceptable.</w:t>
      </w:r>
    </w:p>
    <w:p w14:paraId="029684F1" w14:textId="77777777" w:rsidR="00CE10F2" w:rsidRPr="0027052A" w:rsidRDefault="00A602AE" w:rsidP="00874A39">
      <w:pPr>
        <w:numPr>
          <w:ilvl w:val="1"/>
          <w:numId w:val="12"/>
        </w:numPr>
        <w:spacing w:before="240"/>
        <w:jc w:val="both"/>
        <w:outlineLvl w:val="0"/>
        <w:rPr>
          <w:rFonts w:ascii="Calibri" w:hAnsi="Calibri" w:cs="Arial"/>
          <w:szCs w:val="24"/>
        </w:rPr>
      </w:pPr>
      <w:r w:rsidRPr="0027052A">
        <w:rPr>
          <w:rFonts w:ascii="Calibri" w:hAnsi="Calibri" w:cs="Arial"/>
          <w:szCs w:val="24"/>
        </w:rPr>
        <w:t>Click “Statistical test” button to run the tests. After this step, the p-value</w:t>
      </w:r>
      <w:r w:rsidR="00DA44B3" w:rsidRPr="0027052A">
        <w:rPr>
          <w:rFonts w:ascii="Calibri" w:hAnsi="Calibri" w:cs="Arial"/>
          <w:szCs w:val="24"/>
        </w:rPr>
        <w:t>s from permutation test</w:t>
      </w:r>
      <w:r w:rsidRPr="0027052A">
        <w:rPr>
          <w:rFonts w:ascii="Calibri" w:hAnsi="Calibri" w:cs="Arial"/>
          <w:szCs w:val="24"/>
        </w:rPr>
        <w:t xml:space="preserve">, as well as the </w:t>
      </w:r>
      <w:r w:rsidR="00DA44B3" w:rsidRPr="0027052A">
        <w:rPr>
          <w:rFonts w:ascii="Calibri" w:hAnsi="Calibri" w:cs="Arial"/>
          <w:szCs w:val="24"/>
        </w:rPr>
        <w:t xml:space="preserve">mean and </w:t>
      </w:r>
      <w:r w:rsidRPr="0027052A">
        <w:rPr>
          <w:rFonts w:ascii="Calibri" w:hAnsi="Calibri" w:cs="Arial"/>
          <w:szCs w:val="24"/>
        </w:rPr>
        <w:t xml:space="preserve">standard deviation </w:t>
      </w:r>
      <w:r w:rsidR="00DA44B3" w:rsidRPr="0027052A">
        <w:rPr>
          <w:rFonts w:ascii="Calibri" w:hAnsi="Calibri" w:cs="Arial"/>
          <w:szCs w:val="24"/>
        </w:rPr>
        <w:t>from bootstrap operation</w:t>
      </w:r>
      <w:r w:rsidRPr="0027052A">
        <w:rPr>
          <w:rFonts w:ascii="Calibri" w:hAnsi="Calibri" w:cs="Arial"/>
          <w:szCs w:val="24"/>
        </w:rPr>
        <w:t xml:space="preserve"> will be written to the output </w:t>
      </w:r>
      <w:r w:rsidR="00541BF1" w:rsidRPr="0027052A">
        <w:rPr>
          <w:rFonts w:ascii="Calibri" w:hAnsi="Calibri" w:cs="Arial"/>
          <w:szCs w:val="24"/>
        </w:rPr>
        <w:t>text file as extra columns</w:t>
      </w:r>
      <w:r w:rsidR="003E499D" w:rsidRPr="0027052A">
        <w:rPr>
          <w:rFonts w:ascii="Calibri" w:hAnsi="Calibri" w:cs="Arial"/>
          <w:szCs w:val="24"/>
        </w:rPr>
        <w:t xml:space="preserve"> </w:t>
      </w:r>
      <w:r w:rsidR="003E499D" w:rsidRPr="0027052A">
        <w:rPr>
          <w:rFonts w:ascii="Calibri" w:hAnsi="Calibri" w:cs="Arial"/>
          <w:b/>
          <w:szCs w:val="24"/>
        </w:rPr>
        <w:t>[1-SCREEN]</w:t>
      </w:r>
      <w:r w:rsidR="00541BF1" w:rsidRPr="0027052A">
        <w:rPr>
          <w:rFonts w:ascii="Calibri" w:hAnsi="Calibri" w:cs="Arial"/>
          <w:szCs w:val="24"/>
        </w:rPr>
        <w:t xml:space="preserve">. </w:t>
      </w:r>
    </w:p>
    <w:p w14:paraId="6376C0C1" w14:textId="2D7B5402" w:rsidR="009C5AEF" w:rsidRDefault="0027052A" w:rsidP="00515662">
      <w:pPr>
        <w:numPr>
          <w:ilvl w:val="2"/>
          <w:numId w:val="12"/>
        </w:numPr>
        <w:spacing w:before="240"/>
        <w:jc w:val="both"/>
        <w:outlineLvl w:val="0"/>
        <w:rPr>
          <w:rFonts w:ascii="Calibri" w:hAnsi="Calibri" w:cs="Arial"/>
          <w:szCs w:val="24"/>
        </w:rPr>
      </w:pPr>
      <w:r w:rsidRPr="0027052A">
        <w:rPr>
          <w:rFonts w:ascii="Calibri" w:hAnsi="Calibri" w:cs="Arial"/>
          <w:szCs w:val="24"/>
          <w:highlight w:val="yellow"/>
        </w:rPr>
        <w:lastRenderedPageBreak/>
        <w:t>*To be submitted by authors.</w:t>
      </w:r>
      <w:r>
        <w:rPr>
          <w:rFonts w:ascii="Calibri" w:hAnsi="Calibri" w:cs="Arial"/>
          <w:color w:val="FF0000"/>
          <w:szCs w:val="24"/>
          <w:highlight w:val="yellow"/>
        </w:rPr>
        <w:t xml:space="preserve"> </w:t>
      </w:r>
      <w:r w:rsidR="009C5AEF" w:rsidRPr="0027052A">
        <w:rPr>
          <w:rFonts w:ascii="Calibri" w:hAnsi="Calibri" w:cs="Arial"/>
          <w:color w:val="FF0000"/>
          <w:szCs w:val="24"/>
        </w:rPr>
        <w:t>*</w:t>
      </w:r>
      <w:r w:rsidR="003A4DC4" w:rsidRPr="0027052A">
        <w:rPr>
          <w:rFonts w:ascii="Calibri" w:hAnsi="Calibri" w:cs="Arial"/>
          <w:color w:val="FF0000"/>
          <w:szCs w:val="24"/>
        </w:rPr>
        <w:t>57256_3.</w:t>
      </w:r>
      <w:r w:rsidR="0067401D" w:rsidRPr="0027052A">
        <w:rPr>
          <w:rFonts w:ascii="Calibri" w:hAnsi="Calibri" w:cs="Arial"/>
          <w:color w:val="FF0000"/>
          <w:szCs w:val="24"/>
        </w:rPr>
        <w:t>5</w:t>
      </w:r>
      <w:r w:rsidR="003A4DC4" w:rsidRPr="0027052A">
        <w:rPr>
          <w:rFonts w:ascii="Calibri" w:hAnsi="Calibri" w:cs="Arial"/>
          <w:color w:val="FF0000"/>
          <w:szCs w:val="24"/>
        </w:rPr>
        <w:t>.1.mp4</w:t>
      </w:r>
      <w:r w:rsidR="009C5AEF" w:rsidRPr="0027052A">
        <w:rPr>
          <w:rFonts w:ascii="Calibri" w:hAnsi="Calibri" w:cs="Arial"/>
          <w:color w:val="FF0000"/>
          <w:szCs w:val="24"/>
        </w:rPr>
        <w:t>.</w:t>
      </w:r>
      <w:r w:rsidR="009C5AEF" w:rsidRPr="0027052A">
        <w:rPr>
          <w:rFonts w:ascii="Calibri" w:hAnsi="Calibri" w:cs="Arial"/>
          <w:szCs w:val="24"/>
        </w:rPr>
        <w:t xml:space="preserve"> Show</w:t>
      </w:r>
      <w:r w:rsidR="00515662" w:rsidRPr="0027052A">
        <w:rPr>
          <w:rFonts w:ascii="Calibri" w:hAnsi="Calibri" w:cs="Arial"/>
          <w:szCs w:val="24"/>
        </w:rPr>
        <w:t xml:space="preserve"> that the “Statistical test” button is clicked to run the tests. Then </w:t>
      </w:r>
      <w:r w:rsidR="00DA44B3" w:rsidRPr="0027052A">
        <w:rPr>
          <w:rFonts w:ascii="Calibri" w:hAnsi="Calibri" w:cs="Arial"/>
          <w:szCs w:val="24"/>
        </w:rPr>
        <w:t>the p-values, and the</w:t>
      </w:r>
      <w:r w:rsidR="00DA44B3">
        <w:rPr>
          <w:rFonts w:ascii="Calibri" w:hAnsi="Calibri" w:cs="Arial"/>
          <w:szCs w:val="24"/>
        </w:rPr>
        <w:t xml:space="preserve"> mean and </w:t>
      </w:r>
      <w:r w:rsidR="00DA44B3" w:rsidRPr="00874A39">
        <w:rPr>
          <w:rFonts w:ascii="Calibri" w:hAnsi="Calibri" w:cs="Arial"/>
          <w:szCs w:val="24"/>
        </w:rPr>
        <w:t xml:space="preserve">standard deviation </w:t>
      </w:r>
      <w:r w:rsidR="00095E17">
        <w:rPr>
          <w:rFonts w:ascii="Calibri" w:hAnsi="Calibri" w:cs="Arial"/>
          <w:szCs w:val="24"/>
        </w:rPr>
        <w:t>are</w:t>
      </w:r>
      <w:r w:rsidR="00515662" w:rsidRPr="003E499D">
        <w:rPr>
          <w:rFonts w:ascii="Calibri" w:hAnsi="Calibri" w:cs="Arial"/>
          <w:szCs w:val="24"/>
        </w:rPr>
        <w:t xml:space="preserve"> written to the output </w:t>
      </w:r>
      <w:r w:rsidR="00515662" w:rsidRPr="0027052A">
        <w:rPr>
          <w:rFonts w:ascii="Calibri" w:hAnsi="Calibri" w:cs="Arial"/>
          <w:strike/>
          <w:szCs w:val="24"/>
        </w:rPr>
        <w:t>text</w:t>
      </w:r>
      <w:r>
        <w:rPr>
          <w:rFonts w:ascii="Calibri" w:hAnsi="Calibri" w:cs="Arial"/>
          <w:strike/>
          <w:szCs w:val="24"/>
        </w:rPr>
        <w:t xml:space="preserve"> </w:t>
      </w:r>
      <w:r w:rsidR="0067401D" w:rsidRPr="0027052A">
        <w:rPr>
          <w:rFonts w:ascii="Calibri" w:hAnsi="Calibri" w:cs="Arial"/>
          <w:color w:val="FF0000"/>
          <w:szCs w:val="24"/>
        </w:rPr>
        <w:t>excel</w:t>
      </w:r>
      <w:r w:rsidR="00515662" w:rsidRPr="003E499D">
        <w:rPr>
          <w:rFonts w:ascii="Calibri" w:hAnsi="Calibri" w:cs="Arial"/>
          <w:szCs w:val="24"/>
        </w:rPr>
        <w:t xml:space="preserve"> file as extra columns</w:t>
      </w:r>
      <w:r w:rsidR="0067401D">
        <w:rPr>
          <w:rFonts w:ascii="Calibri" w:hAnsi="Calibri" w:cs="Arial"/>
          <w:szCs w:val="24"/>
        </w:rPr>
        <w:t>.</w:t>
      </w:r>
    </w:p>
    <w:p w14:paraId="5DCD9696" w14:textId="00973518" w:rsidR="002970F6" w:rsidRPr="00874A39" w:rsidRDefault="0027052A" w:rsidP="002970F6">
      <w:pPr>
        <w:numPr>
          <w:ilvl w:val="1"/>
          <w:numId w:val="12"/>
        </w:numPr>
        <w:spacing w:before="240"/>
        <w:jc w:val="both"/>
        <w:outlineLvl w:val="0"/>
        <w:rPr>
          <w:rFonts w:ascii="Calibri" w:hAnsi="Calibri" w:cs="Arial"/>
          <w:szCs w:val="24"/>
        </w:rPr>
      </w:pPr>
      <w:r>
        <w:rPr>
          <w:rFonts w:ascii="Calibri" w:hAnsi="Calibri" w:cs="Arial"/>
          <w:szCs w:val="24"/>
        </w:rPr>
        <w:t>Optionally, to map the</w:t>
      </w:r>
      <w:r w:rsidR="0067401D">
        <w:rPr>
          <w:rFonts w:ascii="Calibri" w:hAnsi="Calibri" w:cs="Arial"/>
          <w:szCs w:val="24"/>
        </w:rPr>
        <w:t xml:space="preserve"> change-points</w:t>
      </w:r>
      <w:r>
        <w:rPr>
          <w:rFonts w:ascii="Calibri" w:hAnsi="Calibri" w:cs="Arial"/>
          <w:szCs w:val="24"/>
        </w:rPr>
        <w:t xml:space="preserve"> </w:t>
      </w:r>
      <w:r w:rsidR="0067401D">
        <w:rPr>
          <w:rFonts w:ascii="Calibri" w:hAnsi="Calibri" w:cs="Arial"/>
          <w:szCs w:val="24"/>
        </w:rPr>
        <w:t xml:space="preserve">onto the brain in </w:t>
      </w:r>
      <w:r w:rsidR="0067401D" w:rsidRPr="0027052A">
        <w:rPr>
          <w:rFonts w:ascii="Calibri" w:hAnsi="Calibri" w:cs="Arial"/>
          <w:color w:val="FF0000"/>
          <w:szCs w:val="24"/>
        </w:rPr>
        <w:t>3D</w:t>
      </w:r>
      <w:r w:rsidR="0067401D">
        <w:rPr>
          <w:rFonts w:ascii="Calibri" w:hAnsi="Calibri" w:cs="Arial"/>
          <w:szCs w:val="24"/>
        </w:rPr>
        <w:t xml:space="preserve"> space</w:t>
      </w:r>
      <w:r w:rsidR="0067401D" w:rsidRPr="0027052A">
        <w:rPr>
          <w:rFonts w:ascii="Calibri" w:hAnsi="Calibri" w:cs="Arial"/>
          <w:color w:val="FF0000"/>
          <w:szCs w:val="24"/>
        </w:rPr>
        <w:t>, c</w:t>
      </w:r>
      <w:r w:rsidR="002970F6" w:rsidRPr="0027052A">
        <w:rPr>
          <w:rFonts w:ascii="Calibri" w:hAnsi="Calibri" w:cs="Arial"/>
          <w:color w:val="FF0000"/>
          <w:szCs w:val="24"/>
        </w:rPr>
        <w:t>lick “Map change-point”</w:t>
      </w:r>
      <w:r w:rsidR="0067401D" w:rsidRPr="0027052A">
        <w:rPr>
          <w:rFonts w:ascii="Calibri" w:hAnsi="Calibri" w:cs="Arial"/>
          <w:color w:val="FF0000"/>
          <w:szCs w:val="24"/>
        </w:rPr>
        <w:t>.</w:t>
      </w:r>
      <w:r w:rsidR="002970F6" w:rsidRPr="00874A39">
        <w:rPr>
          <w:rFonts w:ascii="Calibri" w:hAnsi="Calibri" w:cs="Arial"/>
          <w:szCs w:val="24"/>
        </w:rPr>
        <w:t xml:space="preserve"> After this step, </w:t>
      </w:r>
      <w:r w:rsidR="002970F6">
        <w:rPr>
          <w:rFonts w:ascii="Calibri" w:hAnsi="Calibri" w:cs="Arial"/>
          <w:szCs w:val="24"/>
        </w:rPr>
        <w:t>a change-point map will be generated</w:t>
      </w:r>
      <w:r w:rsidR="002D5ECF">
        <w:rPr>
          <w:rFonts w:ascii="Calibri" w:hAnsi="Calibri" w:cs="Arial"/>
          <w:szCs w:val="24"/>
        </w:rPr>
        <w:t xml:space="preserve"> and visualized</w:t>
      </w:r>
      <w:r w:rsidR="0067401D">
        <w:rPr>
          <w:rFonts w:ascii="Calibri" w:hAnsi="Calibri" w:cs="Arial"/>
          <w:szCs w:val="24"/>
        </w:rPr>
        <w:t xml:space="preserve"> </w:t>
      </w:r>
      <w:r w:rsidR="0067401D" w:rsidRPr="0027052A">
        <w:rPr>
          <w:rFonts w:ascii="Calibri" w:hAnsi="Calibri" w:cs="Arial"/>
          <w:color w:val="FF0000"/>
          <w:szCs w:val="24"/>
        </w:rPr>
        <w:t>by overlying on the T1-weighted image</w:t>
      </w:r>
      <w:r w:rsidR="002970F6" w:rsidRPr="00874A39">
        <w:rPr>
          <w:rFonts w:ascii="Calibri" w:hAnsi="Calibri" w:cs="Arial"/>
          <w:szCs w:val="24"/>
        </w:rPr>
        <w:t xml:space="preserve"> </w:t>
      </w:r>
      <w:r w:rsidR="002970F6" w:rsidRPr="00874A39">
        <w:rPr>
          <w:rFonts w:ascii="Calibri" w:hAnsi="Calibri" w:cs="Arial"/>
          <w:b/>
          <w:szCs w:val="24"/>
        </w:rPr>
        <w:t>[1-SCREEN]</w:t>
      </w:r>
      <w:r w:rsidR="002970F6" w:rsidRPr="00874A39">
        <w:rPr>
          <w:rFonts w:ascii="Calibri" w:hAnsi="Calibri" w:cs="Arial"/>
          <w:szCs w:val="24"/>
        </w:rPr>
        <w:t xml:space="preserve">. </w:t>
      </w:r>
    </w:p>
    <w:p w14:paraId="3316ED9B" w14:textId="14C0E474" w:rsidR="002970F6" w:rsidRPr="0027052A" w:rsidRDefault="0027052A" w:rsidP="002F6641">
      <w:pPr>
        <w:numPr>
          <w:ilvl w:val="2"/>
          <w:numId w:val="12"/>
        </w:numPr>
        <w:spacing w:before="240"/>
        <w:jc w:val="both"/>
        <w:outlineLvl w:val="0"/>
        <w:rPr>
          <w:rFonts w:ascii="Calibri" w:hAnsi="Calibri" w:cs="Arial"/>
          <w:szCs w:val="24"/>
        </w:rPr>
      </w:pPr>
      <w:r w:rsidRPr="0027052A">
        <w:rPr>
          <w:rFonts w:ascii="Calibri" w:hAnsi="Calibri" w:cs="Arial"/>
          <w:szCs w:val="24"/>
          <w:highlight w:val="yellow"/>
        </w:rPr>
        <w:t>*To be submitted by authors.</w:t>
      </w:r>
      <w:r>
        <w:rPr>
          <w:rFonts w:ascii="Calibri" w:hAnsi="Calibri" w:cs="Arial"/>
          <w:color w:val="FF0000"/>
          <w:szCs w:val="24"/>
          <w:highlight w:val="yellow"/>
        </w:rPr>
        <w:t xml:space="preserve"> </w:t>
      </w:r>
      <w:r w:rsidR="002D5ECF" w:rsidRPr="0027052A">
        <w:rPr>
          <w:rFonts w:ascii="Calibri" w:hAnsi="Calibri" w:cs="Arial"/>
          <w:color w:val="FF0000"/>
          <w:szCs w:val="24"/>
        </w:rPr>
        <w:t>*</w:t>
      </w:r>
      <w:r w:rsidR="0067401D" w:rsidRPr="0027052A">
        <w:rPr>
          <w:rFonts w:ascii="Calibri" w:hAnsi="Calibri" w:cs="Arial"/>
          <w:color w:val="FF0000"/>
          <w:szCs w:val="24"/>
        </w:rPr>
        <w:t>57256_3.6.1.mp4</w:t>
      </w:r>
      <w:r w:rsidR="002D5ECF" w:rsidRPr="0027052A">
        <w:rPr>
          <w:rFonts w:ascii="Calibri" w:hAnsi="Calibri" w:cs="Arial"/>
          <w:color w:val="FF0000"/>
          <w:szCs w:val="24"/>
        </w:rPr>
        <w:t>.</w:t>
      </w:r>
      <w:r w:rsidR="002D5ECF" w:rsidRPr="0027052A">
        <w:rPr>
          <w:rFonts w:ascii="Calibri" w:hAnsi="Calibri" w:cs="Arial"/>
          <w:szCs w:val="24"/>
        </w:rPr>
        <w:t xml:space="preserve"> Show that the “Map change-point” button </w:t>
      </w:r>
      <w:r w:rsidR="0067401D" w:rsidRPr="0027052A">
        <w:rPr>
          <w:rFonts w:ascii="Calibri" w:hAnsi="Calibri" w:cs="Arial"/>
          <w:szCs w:val="24"/>
        </w:rPr>
        <w:t>is clicked</w:t>
      </w:r>
      <w:r w:rsidR="002D5ECF" w:rsidRPr="0027052A">
        <w:rPr>
          <w:rFonts w:ascii="Calibri" w:hAnsi="Calibri" w:cs="Arial"/>
          <w:strike/>
          <w:szCs w:val="24"/>
        </w:rPr>
        <w:t xml:space="preserve"> to run the tests</w:t>
      </w:r>
      <w:r w:rsidR="002D5ECF" w:rsidRPr="0027052A">
        <w:rPr>
          <w:rFonts w:ascii="Calibri" w:hAnsi="Calibri" w:cs="Arial"/>
          <w:szCs w:val="24"/>
        </w:rPr>
        <w:t>, and a change-point map is generated and visualized.</w:t>
      </w:r>
    </w:p>
    <w:p w14:paraId="11A6297B" w14:textId="77777777" w:rsidR="00620037" w:rsidRPr="00E43CD5" w:rsidRDefault="00620037" w:rsidP="003D5A1A">
      <w:pPr>
        <w:spacing w:before="240"/>
        <w:ind w:left="360"/>
        <w:jc w:val="both"/>
        <w:outlineLvl w:val="0"/>
        <w:rPr>
          <w:rFonts w:ascii="Calibri" w:hAnsi="Calibri" w:cs="Arial"/>
          <w:szCs w:val="24"/>
        </w:rPr>
      </w:pPr>
    </w:p>
    <w:p w14:paraId="2E9202D1" w14:textId="77777777" w:rsidR="00CE10F2" w:rsidRPr="00AA0717" w:rsidRDefault="00CE10F2" w:rsidP="00957030">
      <w:pPr>
        <w:numPr>
          <w:ilvl w:val="0"/>
          <w:numId w:val="12"/>
        </w:numPr>
        <w:spacing w:before="240"/>
        <w:jc w:val="both"/>
        <w:outlineLvl w:val="0"/>
        <w:rPr>
          <w:rFonts w:ascii="Calibri" w:hAnsi="Calibri" w:cs="Arial"/>
          <w:szCs w:val="24"/>
        </w:rPr>
      </w:pPr>
      <w:r w:rsidRPr="00E43CD5">
        <w:rPr>
          <w:rFonts w:ascii="Calibri" w:hAnsi="Calibri" w:cs="Arial"/>
          <w:b/>
          <w:szCs w:val="24"/>
        </w:rPr>
        <w:t xml:space="preserve">Results: </w:t>
      </w:r>
      <w:r w:rsidR="00957030" w:rsidRPr="00957030">
        <w:rPr>
          <w:rFonts w:ascii="Calibri" w:hAnsi="Calibri" w:cs="Arial"/>
          <w:b/>
          <w:szCs w:val="24"/>
        </w:rPr>
        <w:t>Whole</w:t>
      </w:r>
      <w:r w:rsidR="00095E17">
        <w:rPr>
          <w:rFonts w:ascii="Calibri" w:hAnsi="Calibri" w:cs="Arial"/>
          <w:b/>
          <w:szCs w:val="24"/>
        </w:rPr>
        <w:t>-brain Segmentation and Change-P</w:t>
      </w:r>
      <w:r w:rsidR="00957030" w:rsidRPr="00957030">
        <w:rPr>
          <w:rFonts w:ascii="Calibri" w:hAnsi="Calibri" w:cs="Arial"/>
          <w:b/>
          <w:szCs w:val="24"/>
        </w:rPr>
        <w:t>oint Analysis of Anatomical Brain MRI</w:t>
      </w:r>
    </w:p>
    <w:p w14:paraId="3282C912" w14:textId="77777777" w:rsidR="00AA0717" w:rsidRDefault="00095E17" w:rsidP="00AA0717">
      <w:pPr>
        <w:numPr>
          <w:ilvl w:val="1"/>
          <w:numId w:val="12"/>
        </w:numPr>
        <w:spacing w:before="240"/>
        <w:jc w:val="both"/>
        <w:outlineLvl w:val="0"/>
        <w:rPr>
          <w:rFonts w:ascii="Calibri" w:hAnsi="Calibri" w:cs="Arial"/>
          <w:szCs w:val="24"/>
        </w:rPr>
      </w:pPr>
      <w:r>
        <w:rPr>
          <w:rFonts w:ascii="Calibri" w:hAnsi="Calibri" w:cs="Arial"/>
          <w:szCs w:val="24"/>
        </w:rPr>
        <w:t>Shown here are the r</w:t>
      </w:r>
      <w:r w:rsidR="00AA0717">
        <w:rPr>
          <w:rFonts w:ascii="Calibri" w:hAnsi="Calibri" w:cs="Arial"/>
          <w:szCs w:val="24"/>
        </w:rPr>
        <w:t xml:space="preserve">epresentative results </w:t>
      </w:r>
      <w:r>
        <w:rPr>
          <w:rFonts w:ascii="Calibri" w:hAnsi="Calibri" w:cs="Arial"/>
          <w:szCs w:val="24"/>
        </w:rPr>
        <w:t xml:space="preserve">of the </w:t>
      </w:r>
      <w:r w:rsidR="00AA0717">
        <w:rPr>
          <w:rFonts w:ascii="Calibri" w:hAnsi="Calibri" w:cs="Arial"/>
          <w:szCs w:val="24"/>
        </w:rPr>
        <w:t>a</w:t>
      </w:r>
      <w:r w:rsidR="00AA0717" w:rsidRPr="00C92830">
        <w:rPr>
          <w:rFonts w:ascii="Calibri" w:hAnsi="Calibri" w:cs="Arial"/>
          <w:szCs w:val="24"/>
        </w:rPr>
        <w:t>tlas-based whole brain segmentation at multiple granularity levels. Axial and coronal views of multi-level segmentation maps are overlaid on T1-weighted anatomical images</w:t>
      </w:r>
      <w:r>
        <w:rPr>
          <w:rFonts w:ascii="Calibri" w:hAnsi="Calibri" w:cs="Arial"/>
          <w:szCs w:val="24"/>
        </w:rPr>
        <w:t xml:space="preserve"> </w:t>
      </w:r>
      <w:r>
        <w:rPr>
          <w:rFonts w:ascii="Calibri" w:hAnsi="Calibri" w:cs="Arial"/>
          <w:b/>
          <w:szCs w:val="24"/>
        </w:rPr>
        <w:t>[1-LM]</w:t>
      </w:r>
      <w:r w:rsidR="00AA0717">
        <w:rPr>
          <w:rFonts w:ascii="Calibri" w:hAnsi="Calibri" w:cs="Arial"/>
          <w:szCs w:val="24"/>
        </w:rPr>
        <w:t>.</w:t>
      </w:r>
    </w:p>
    <w:p w14:paraId="5E687368" w14:textId="77777777" w:rsidR="00AA0717" w:rsidRDefault="00AA0717" w:rsidP="00AA0717">
      <w:pPr>
        <w:numPr>
          <w:ilvl w:val="2"/>
          <w:numId w:val="12"/>
        </w:numPr>
        <w:spacing w:before="240"/>
        <w:jc w:val="both"/>
        <w:outlineLvl w:val="0"/>
        <w:rPr>
          <w:rFonts w:ascii="Calibri" w:hAnsi="Calibri" w:cs="Arial"/>
          <w:szCs w:val="24"/>
        </w:rPr>
      </w:pPr>
      <w:r w:rsidRPr="00E43CD5">
        <w:rPr>
          <w:rFonts w:ascii="Calibri" w:hAnsi="Calibri"/>
          <w:szCs w:val="24"/>
        </w:rPr>
        <w:t xml:space="preserve">-LAB MEDIA: </w:t>
      </w:r>
      <w:r>
        <w:rPr>
          <w:rFonts w:ascii="Calibri" w:hAnsi="Calibri"/>
          <w:szCs w:val="24"/>
        </w:rPr>
        <w:t>57256</w:t>
      </w:r>
      <w:r w:rsidRPr="00E43CD5">
        <w:rPr>
          <w:rFonts w:ascii="Calibri" w:hAnsi="Calibri"/>
          <w:szCs w:val="24"/>
        </w:rPr>
        <w:t>_</w:t>
      </w:r>
      <w:r>
        <w:rPr>
          <w:rFonts w:ascii="Calibri" w:hAnsi="Calibri"/>
          <w:szCs w:val="24"/>
        </w:rPr>
        <w:t>DanWu</w:t>
      </w:r>
      <w:r w:rsidRPr="00E43CD5">
        <w:rPr>
          <w:rFonts w:ascii="Calibri" w:hAnsi="Calibri"/>
          <w:szCs w:val="24"/>
        </w:rPr>
        <w:t>_Figure1.tif</w:t>
      </w:r>
      <w:r w:rsidR="007F5302">
        <w:rPr>
          <w:rFonts w:ascii="Calibri" w:hAnsi="Calibri"/>
          <w:szCs w:val="24"/>
        </w:rPr>
        <w:t>: Show the images</w:t>
      </w:r>
    </w:p>
    <w:p w14:paraId="68203BA3" w14:textId="3101CF52" w:rsidR="00AA0717" w:rsidRPr="00AA0717" w:rsidRDefault="00AA0717" w:rsidP="00AA0717">
      <w:pPr>
        <w:numPr>
          <w:ilvl w:val="1"/>
          <w:numId w:val="12"/>
        </w:numPr>
        <w:spacing w:before="240"/>
        <w:jc w:val="both"/>
        <w:outlineLvl w:val="0"/>
        <w:rPr>
          <w:rFonts w:ascii="Calibri" w:hAnsi="Calibri" w:cs="Arial"/>
          <w:szCs w:val="24"/>
        </w:rPr>
      </w:pPr>
      <w:r w:rsidRPr="00C92830">
        <w:rPr>
          <w:rFonts w:ascii="Calibri" w:hAnsi="Calibri"/>
          <w:szCs w:val="24"/>
        </w:rPr>
        <w:t xml:space="preserve">The hierarchical anatomical relations between </w:t>
      </w:r>
      <w:r w:rsidR="00281606" w:rsidRPr="0027052A">
        <w:rPr>
          <w:rFonts w:ascii="Calibri" w:hAnsi="Calibri"/>
          <w:color w:val="FF0000"/>
          <w:szCs w:val="24"/>
        </w:rPr>
        <w:t xml:space="preserve">the </w:t>
      </w:r>
      <w:r w:rsidRPr="00C92830">
        <w:rPr>
          <w:rFonts w:ascii="Calibri" w:hAnsi="Calibri"/>
          <w:szCs w:val="24"/>
        </w:rPr>
        <w:t xml:space="preserve">hemisphere </w:t>
      </w:r>
      <w:r w:rsidR="00095E17">
        <w:rPr>
          <w:rFonts w:ascii="Calibri" w:hAnsi="Calibri" w:cs="Arial"/>
          <w:b/>
          <w:szCs w:val="24"/>
        </w:rPr>
        <w:t>[1-LM]</w:t>
      </w:r>
      <w:r w:rsidRPr="00C92830">
        <w:rPr>
          <w:rFonts w:ascii="Calibri" w:hAnsi="Calibri"/>
          <w:szCs w:val="24"/>
        </w:rPr>
        <w:t xml:space="preserve">, </w:t>
      </w:r>
      <w:r w:rsidR="00281606" w:rsidRPr="0027052A">
        <w:rPr>
          <w:rFonts w:ascii="Calibri" w:hAnsi="Calibri"/>
          <w:color w:val="FF0000"/>
          <w:szCs w:val="24"/>
        </w:rPr>
        <w:t>the</w:t>
      </w:r>
      <w:r w:rsidR="00281606">
        <w:rPr>
          <w:rFonts w:ascii="Calibri" w:hAnsi="Calibri"/>
          <w:szCs w:val="24"/>
        </w:rPr>
        <w:t xml:space="preserve"> </w:t>
      </w:r>
      <w:r w:rsidRPr="00C92830">
        <w:rPr>
          <w:rFonts w:ascii="Calibri" w:hAnsi="Calibri"/>
          <w:szCs w:val="24"/>
        </w:rPr>
        <w:t xml:space="preserve">cerebral nuclei </w:t>
      </w:r>
      <w:r w:rsidR="00095E17">
        <w:rPr>
          <w:rFonts w:ascii="Calibri" w:hAnsi="Calibri" w:cs="Arial"/>
          <w:b/>
          <w:szCs w:val="24"/>
        </w:rPr>
        <w:t>[2-LM]</w:t>
      </w:r>
      <w:r w:rsidRPr="00C92830">
        <w:rPr>
          <w:rFonts w:ascii="Calibri" w:hAnsi="Calibri"/>
          <w:szCs w:val="24"/>
        </w:rPr>
        <w:t xml:space="preserve">, </w:t>
      </w:r>
      <w:r w:rsidR="00281606" w:rsidRPr="0027052A">
        <w:rPr>
          <w:rFonts w:ascii="Calibri" w:hAnsi="Calibri"/>
          <w:color w:val="FF0000"/>
          <w:szCs w:val="24"/>
        </w:rPr>
        <w:t>the</w:t>
      </w:r>
      <w:r w:rsidR="00281606">
        <w:rPr>
          <w:rFonts w:ascii="Calibri" w:hAnsi="Calibri"/>
          <w:szCs w:val="24"/>
        </w:rPr>
        <w:t xml:space="preserve"> </w:t>
      </w:r>
      <w:r w:rsidRPr="00C92830">
        <w:rPr>
          <w:rFonts w:ascii="Calibri" w:hAnsi="Calibri"/>
          <w:szCs w:val="24"/>
        </w:rPr>
        <w:t>basal ganglia</w:t>
      </w:r>
      <w:r w:rsidR="00281606">
        <w:rPr>
          <w:rFonts w:ascii="Calibri" w:hAnsi="Calibri"/>
          <w:szCs w:val="24"/>
        </w:rPr>
        <w:t xml:space="preserve"> </w:t>
      </w:r>
      <w:r w:rsidR="00281606" w:rsidRPr="0027052A">
        <w:rPr>
          <w:rFonts w:ascii="Calibri" w:hAnsi="Calibri"/>
          <w:color w:val="FF0000"/>
          <w:szCs w:val="24"/>
        </w:rPr>
        <w:t>of the cerebral nuclei</w:t>
      </w:r>
      <w:r w:rsidRPr="00C92830">
        <w:rPr>
          <w:rFonts w:ascii="Calibri" w:hAnsi="Calibri"/>
          <w:szCs w:val="24"/>
        </w:rPr>
        <w:t xml:space="preserve"> </w:t>
      </w:r>
      <w:r w:rsidR="00095E17">
        <w:rPr>
          <w:rFonts w:ascii="Calibri" w:hAnsi="Calibri" w:cs="Arial"/>
          <w:b/>
          <w:szCs w:val="24"/>
        </w:rPr>
        <w:t>[3-LM]</w:t>
      </w:r>
      <w:r w:rsidRPr="00C92830">
        <w:rPr>
          <w:rFonts w:ascii="Calibri" w:hAnsi="Calibri"/>
          <w:szCs w:val="24"/>
        </w:rPr>
        <w:t xml:space="preserve">, </w:t>
      </w:r>
      <w:r w:rsidR="00281606" w:rsidRPr="0027052A">
        <w:rPr>
          <w:rFonts w:ascii="Calibri" w:hAnsi="Calibri"/>
          <w:color w:val="FF0000"/>
          <w:szCs w:val="24"/>
        </w:rPr>
        <w:t>the</w:t>
      </w:r>
      <w:r w:rsidR="00281606">
        <w:rPr>
          <w:rFonts w:ascii="Calibri" w:hAnsi="Calibri"/>
          <w:szCs w:val="24"/>
        </w:rPr>
        <w:t xml:space="preserve"> </w:t>
      </w:r>
      <w:r w:rsidRPr="00C92830">
        <w:rPr>
          <w:rFonts w:ascii="Calibri" w:hAnsi="Calibri"/>
          <w:szCs w:val="24"/>
        </w:rPr>
        <w:t xml:space="preserve">striatum and </w:t>
      </w:r>
      <w:proofErr w:type="spellStart"/>
      <w:r w:rsidRPr="00C92830">
        <w:rPr>
          <w:rFonts w:ascii="Calibri" w:hAnsi="Calibri"/>
          <w:szCs w:val="24"/>
        </w:rPr>
        <w:t>globus</w:t>
      </w:r>
      <w:proofErr w:type="spellEnd"/>
      <w:r w:rsidRPr="00C92830">
        <w:rPr>
          <w:rFonts w:ascii="Calibri" w:hAnsi="Calibri"/>
          <w:szCs w:val="24"/>
        </w:rPr>
        <w:t xml:space="preserve"> pallidus</w:t>
      </w:r>
      <w:r w:rsidR="00281606">
        <w:rPr>
          <w:rFonts w:ascii="Calibri" w:hAnsi="Calibri"/>
          <w:szCs w:val="24"/>
        </w:rPr>
        <w:t xml:space="preserve"> </w:t>
      </w:r>
      <w:r w:rsidR="00281606" w:rsidRPr="0027052A">
        <w:rPr>
          <w:rFonts w:ascii="Calibri" w:hAnsi="Calibri"/>
          <w:color w:val="FF0000"/>
          <w:szCs w:val="24"/>
        </w:rPr>
        <w:t>of</w:t>
      </w:r>
      <w:r w:rsidR="00281606">
        <w:rPr>
          <w:rFonts w:ascii="Calibri" w:hAnsi="Calibri"/>
          <w:szCs w:val="24"/>
        </w:rPr>
        <w:t xml:space="preserve"> </w:t>
      </w:r>
      <w:r w:rsidR="00281606" w:rsidRPr="0027052A">
        <w:rPr>
          <w:rFonts w:ascii="Calibri" w:hAnsi="Calibri"/>
          <w:color w:val="FF0000"/>
          <w:szCs w:val="24"/>
        </w:rPr>
        <w:t>the basal ganglia</w:t>
      </w:r>
      <w:r w:rsidRPr="00C92830">
        <w:rPr>
          <w:rFonts w:ascii="Calibri" w:hAnsi="Calibri"/>
          <w:szCs w:val="24"/>
        </w:rPr>
        <w:t xml:space="preserve"> </w:t>
      </w:r>
      <w:r w:rsidR="00095E17">
        <w:rPr>
          <w:rFonts w:ascii="Calibri" w:hAnsi="Calibri" w:cs="Arial"/>
          <w:b/>
          <w:szCs w:val="24"/>
        </w:rPr>
        <w:t>[4-LM]</w:t>
      </w:r>
      <w:r w:rsidRPr="00C92830">
        <w:rPr>
          <w:rFonts w:ascii="Calibri" w:hAnsi="Calibri"/>
          <w:szCs w:val="24"/>
        </w:rPr>
        <w:t>, and putamen and caudate</w:t>
      </w:r>
      <w:r w:rsidR="00281606">
        <w:rPr>
          <w:rFonts w:ascii="Calibri" w:hAnsi="Calibri"/>
          <w:szCs w:val="24"/>
        </w:rPr>
        <w:t xml:space="preserve"> </w:t>
      </w:r>
      <w:r w:rsidR="00281606" w:rsidRPr="0027052A">
        <w:rPr>
          <w:rFonts w:ascii="Calibri" w:hAnsi="Calibri"/>
          <w:color w:val="FF0000"/>
          <w:szCs w:val="24"/>
        </w:rPr>
        <w:t>of the striatum</w:t>
      </w:r>
      <w:r w:rsidRPr="00C92830">
        <w:rPr>
          <w:rFonts w:ascii="Calibri" w:hAnsi="Calibri"/>
          <w:szCs w:val="24"/>
        </w:rPr>
        <w:t xml:space="preserve"> are illustrated in 3D </w:t>
      </w:r>
      <w:r w:rsidR="00095E17">
        <w:rPr>
          <w:rFonts w:ascii="Calibri" w:hAnsi="Calibri" w:cs="Arial"/>
          <w:b/>
          <w:szCs w:val="24"/>
        </w:rPr>
        <w:t>[5-LM]</w:t>
      </w:r>
      <w:r>
        <w:rPr>
          <w:rFonts w:ascii="Calibri" w:hAnsi="Calibri"/>
          <w:szCs w:val="24"/>
        </w:rPr>
        <w:t>.</w:t>
      </w:r>
    </w:p>
    <w:p w14:paraId="379CDAC5" w14:textId="77777777" w:rsidR="00AA0717" w:rsidRPr="00095E17" w:rsidRDefault="00AA0717" w:rsidP="00AA0717">
      <w:pPr>
        <w:numPr>
          <w:ilvl w:val="2"/>
          <w:numId w:val="12"/>
        </w:numPr>
        <w:spacing w:before="240"/>
        <w:jc w:val="both"/>
        <w:outlineLvl w:val="0"/>
        <w:rPr>
          <w:rFonts w:ascii="Calibri" w:hAnsi="Calibri" w:cs="Arial"/>
          <w:szCs w:val="24"/>
        </w:rPr>
      </w:pPr>
      <w:r w:rsidRPr="00E43CD5">
        <w:rPr>
          <w:rFonts w:ascii="Calibri" w:hAnsi="Calibri"/>
          <w:szCs w:val="24"/>
        </w:rPr>
        <w:t xml:space="preserve">-LAB MEDIA: </w:t>
      </w:r>
      <w:r>
        <w:rPr>
          <w:rFonts w:ascii="Calibri" w:hAnsi="Calibri"/>
          <w:szCs w:val="24"/>
        </w:rPr>
        <w:t>57256</w:t>
      </w:r>
      <w:r w:rsidRPr="00E43CD5">
        <w:rPr>
          <w:rFonts w:ascii="Calibri" w:hAnsi="Calibri"/>
          <w:szCs w:val="24"/>
        </w:rPr>
        <w:t>_</w:t>
      </w:r>
      <w:r>
        <w:rPr>
          <w:rFonts w:ascii="Calibri" w:hAnsi="Calibri"/>
          <w:szCs w:val="24"/>
        </w:rPr>
        <w:t>DanWu</w:t>
      </w:r>
      <w:r w:rsidRPr="00E43CD5">
        <w:rPr>
          <w:rFonts w:ascii="Calibri" w:hAnsi="Calibri"/>
          <w:szCs w:val="24"/>
        </w:rPr>
        <w:t>_Figure</w:t>
      </w:r>
      <w:r>
        <w:rPr>
          <w:rFonts w:ascii="Calibri" w:hAnsi="Calibri"/>
          <w:szCs w:val="24"/>
        </w:rPr>
        <w:t>2</w:t>
      </w:r>
      <w:r w:rsidRPr="00E43CD5">
        <w:rPr>
          <w:rFonts w:ascii="Calibri" w:hAnsi="Calibri"/>
          <w:szCs w:val="24"/>
        </w:rPr>
        <w:t>.tif</w:t>
      </w:r>
      <w:r w:rsidR="00095E17">
        <w:rPr>
          <w:rFonts w:ascii="Calibri" w:hAnsi="Calibri"/>
          <w:szCs w:val="24"/>
        </w:rPr>
        <w:t>: Show the first panel (brain and “Level 1”)</w:t>
      </w:r>
    </w:p>
    <w:p w14:paraId="17818964" w14:textId="77777777" w:rsidR="00095E17" w:rsidRPr="00095E17" w:rsidRDefault="00095E17" w:rsidP="00AA0717">
      <w:pPr>
        <w:numPr>
          <w:ilvl w:val="2"/>
          <w:numId w:val="12"/>
        </w:numPr>
        <w:spacing w:before="240"/>
        <w:jc w:val="both"/>
        <w:outlineLvl w:val="0"/>
        <w:rPr>
          <w:rFonts w:ascii="Calibri" w:hAnsi="Calibri" w:cs="Arial"/>
          <w:szCs w:val="24"/>
        </w:rPr>
      </w:pPr>
      <w:r w:rsidRPr="00E43CD5">
        <w:rPr>
          <w:rFonts w:ascii="Calibri" w:hAnsi="Calibri"/>
          <w:szCs w:val="24"/>
        </w:rPr>
        <w:t xml:space="preserve">-LAB MEDIA: </w:t>
      </w:r>
      <w:r>
        <w:rPr>
          <w:rFonts w:ascii="Calibri" w:hAnsi="Calibri"/>
          <w:szCs w:val="24"/>
        </w:rPr>
        <w:t>57256</w:t>
      </w:r>
      <w:r w:rsidRPr="00E43CD5">
        <w:rPr>
          <w:rFonts w:ascii="Calibri" w:hAnsi="Calibri"/>
          <w:szCs w:val="24"/>
        </w:rPr>
        <w:t>_</w:t>
      </w:r>
      <w:r>
        <w:rPr>
          <w:rFonts w:ascii="Calibri" w:hAnsi="Calibri"/>
          <w:szCs w:val="24"/>
        </w:rPr>
        <w:t>DanWu</w:t>
      </w:r>
      <w:r w:rsidRPr="00E43CD5">
        <w:rPr>
          <w:rFonts w:ascii="Calibri" w:hAnsi="Calibri"/>
          <w:szCs w:val="24"/>
        </w:rPr>
        <w:t>_Figure</w:t>
      </w:r>
      <w:r>
        <w:rPr>
          <w:rFonts w:ascii="Calibri" w:hAnsi="Calibri"/>
          <w:szCs w:val="24"/>
        </w:rPr>
        <w:t>2</w:t>
      </w:r>
      <w:r w:rsidRPr="00E43CD5">
        <w:rPr>
          <w:rFonts w:ascii="Calibri" w:hAnsi="Calibri"/>
          <w:szCs w:val="24"/>
        </w:rPr>
        <w:t>.tif</w:t>
      </w:r>
      <w:r>
        <w:rPr>
          <w:rFonts w:ascii="Calibri" w:hAnsi="Calibri"/>
          <w:szCs w:val="24"/>
        </w:rPr>
        <w:t>: Add the second panel (“Level 2”)</w:t>
      </w:r>
    </w:p>
    <w:p w14:paraId="5F80824A" w14:textId="77777777" w:rsidR="00095E17" w:rsidRPr="00095E17" w:rsidRDefault="00095E17" w:rsidP="00AA0717">
      <w:pPr>
        <w:numPr>
          <w:ilvl w:val="2"/>
          <w:numId w:val="12"/>
        </w:numPr>
        <w:spacing w:before="240"/>
        <w:jc w:val="both"/>
        <w:outlineLvl w:val="0"/>
        <w:rPr>
          <w:rFonts w:ascii="Calibri" w:hAnsi="Calibri" w:cs="Arial"/>
          <w:szCs w:val="24"/>
        </w:rPr>
      </w:pPr>
      <w:r w:rsidRPr="00E43CD5">
        <w:rPr>
          <w:rFonts w:ascii="Calibri" w:hAnsi="Calibri"/>
          <w:szCs w:val="24"/>
        </w:rPr>
        <w:t xml:space="preserve">-LAB MEDIA: </w:t>
      </w:r>
      <w:r>
        <w:rPr>
          <w:rFonts w:ascii="Calibri" w:hAnsi="Calibri"/>
          <w:szCs w:val="24"/>
        </w:rPr>
        <w:t>57256</w:t>
      </w:r>
      <w:r w:rsidRPr="00E43CD5">
        <w:rPr>
          <w:rFonts w:ascii="Calibri" w:hAnsi="Calibri"/>
          <w:szCs w:val="24"/>
        </w:rPr>
        <w:t>_</w:t>
      </w:r>
      <w:r>
        <w:rPr>
          <w:rFonts w:ascii="Calibri" w:hAnsi="Calibri"/>
          <w:szCs w:val="24"/>
        </w:rPr>
        <w:t>DanWu</w:t>
      </w:r>
      <w:r w:rsidRPr="00E43CD5">
        <w:rPr>
          <w:rFonts w:ascii="Calibri" w:hAnsi="Calibri"/>
          <w:szCs w:val="24"/>
        </w:rPr>
        <w:t>_Figure</w:t>
      </w:r>
      <w:r>
        <w:rPr>
          <w:rFonts w:ascii="Calibri" w:hAnsi="Calibri"/>
          <w:szCs w:val="24"/>
        </w:rPr>
        <w:t>2</w:t>
      </w:r>
      <w:r w:rsidRPr="00E43CD5">
        <w:rPr>
          <w:rFonts w:ascii="Calibri" w:hAnsi="Calibri"/>
          <w:szCs w:val="24"/>
        </w:rPr>
        <w:t>.tif</w:t>
      </w:r>
      <w:r>
        <w:rPr>
          <w:rFonts w:ascii="Calibri" w:hAnsi="Calibri"/>
          <w:szCs w:val="24"/>
        </w:rPr>
        <w:t>: Add the third panel (“Level 3”)</w:t>
      </w:r>
    </w:p>
    <w:p w14:paraId="60133D3A" w14:textId="77777777" w:rsidR="00095E17" w:rsidRPr="00095E17" w:rsidRDefault="00095E17" w:rsidP="00AA0717">
      <w:pPr>
        <w:numPr>
          <w:ilvl w:val="2"/>
          <w:numId w:val="12"/>
        </w:numPr>
        <w:spacing w:before="240"/>
        <w:jc w:val="both"/>
        <w:outlineLvl w:val="0"/>
        <w:rPr>
          <w:rFonts w:ascii="Calibri" w:hAnsi="Calibri" w:cs="Arial"/>
          <w:szCs w:val="24"/>
        </w:rPr>
      </w:pPr>
      <w:r w:rsidRPr="00E43CD5">
        <w:rPr>
          <w:rFonts w:ascii="Calibri" w:hAnsi="Calibri"/>
          <w:szCs w:val="24"/>
        </w:rPr>
        <w:t xml:space="preserve">-LAB MEDIA: </w:t>
      </w:r>
      <w:r>
        <w:rPr>
          <w:rFonts w:ascii="Calibri" w:hAnsi="Calibri"/>
          <w:szCs w:val="24"/>
        </w:rPr>
        <w:t>57256</w:t>
      </w:r>
      <w:r w:rsidRPr="00E43CD5">
        <w:rPr>
          <w:rFonts w:ascii="Calibri" w:hAnsi="Calibri"/>
          <w:szCs w:val="24"/>
        </w:rPr>
        <w:t>_</w:t>
      </w:r>
      <w:r>
        <w:rPr>
          <w:rFonts w:ascii="Calibri" w:hAnsi="Calibri"/>
          <w:szCs w:val="24"/>
        </w:rPr>
        <w:t>DanWu</w:t>
      </w:r>
      <w:r w:rsidRPr="00E43CD5">
        <w:rPr>
          <w:rFonts w:ascii="Calibri" w:hAnsi="Calibri"/>
          <w:szCs w:val="24"/>
        </w:rPr>
        <w:t>_Figure</w:t>
      </w:r>
      <w:r>
        <w:rPr>
          <w:rFonts w:ascii="Calibri" w:hAnsi="Calibri"/>
          <w:szCs w:val="24"/>
        </w:rPr>
        <w:t>2</w:t>
      </w:r>
      <w:r w:rsidRPr="00E43CD5">
        <w:rPr>
          <w:rFonts w:ascii="Calibri" w:hAnsi="Calibri"/>
          <w:szCs w:val="24"/>
        </w:rPr>
        <w:t>.tif</w:t>
      </w:r>
      <w:r>
        <w:rPr>
          <w:rFonts w:ascii="Calibri" w:hAnsi="Calibri"/>
          <w:szCs w:val="24"/>
        </w:rPr>
        <w:t>: Add the forth panel (“Level 4”)</w:t>
      </w:r>
    </w:p>
    <w:p w14:paraId="5D20CCEF" w14:textId="77777777" w:rsidR="00095E17" w:rsidRPr="00AA0717" w:rsidRDefault="00095E17" w:rsidP="00AA0717">
      <w:pPr>
        <w:numPr>
          <w:ilvl w:val="2"/>
          <w:numId w:val="12"/>
        </w:numPr>
        <w:spacing w:before="240"/>
        <w:jc w:val="both"/>
        <w:outlineLvl w:val="0"/>
        <w:rPr>
          <w:rFonts w:ascii="Calibri" w:hAnsi="Calibri" w:cs="Arial"/>
          <w:szCs w:val="24"/>
        </w:rPr>
      </w:pPr>
      <w:r w:rsidRPr="00E43CD5">
        <w:rPr>
          <w:rFonts w:ascii="Calibri" w:hAnsi="Calibri"/>
          <w:szCs w:val="24"/>
        </w:rPr>
        <w:t xml:space="preserve">-LAB MEDIA: </w:t>
      </w:r>
      <w:r>
        <w:rPr>
          <w:rFonts w:ascii="Calibri" w:hAnsi="Calibri"/>
          <w:szCs w:val="24"/>
        </w:rPr>
        <w:t>57256</w:t>
      </w:r>
      <w:r w:rsidRPr="00E43CD5">
        <w:rPr>
          <w:rFonts w:ascii="Calibri" w:hAnsi="Calibri"/>
          <w:szCs w:val="24"/>
        </w:rPr>
        <w:t>_</w:t>
      </w:r>
      <w:r>
        <w:rPr>
          <w:rFonts w:ascii="Calibri" w:hAnsi="Calibri"/>
          <w:szCs w:val="24"/>
        </w:rPr>
        <w:t>DanWu</w:t>
      </w:r>
      <w:r w:rsidRPr="00E43CD5">
        <w:rPr>
          <w:rFonts w:ascii="Calibri" w:hAnsi="Calibri"/>
          <w:szCs w:val="24"/>
        </w:rPr>
        <w:t>_Figure</w:t>
      </w:r>
      <w:r>
        <w:rPr>
          <w:rFonts w:ascii="Calibri" w:hAnsi="Calibri"/>
          <w:szCs w:val="24"/>
        </w:rPr>
        <w:t>2</w:t>
      </w:r>
      <w:r w:rsidRPr="00E43CD5">
        <w:rPr>
          <w:rFonts w:ascii="Calibri" w:hAnsi="Calibri"/>
          <w:szCs w:val="24"/>
        </w:rPr>
        <w:t>.tif</w:t>
      </w:r>
      <w:r>
        <w:rPr>
          <w:rFonts w:ascii="Calibri" w:hAnsi="Calibri"/>
          <w:szCs w:val="24"/>
        </w:rPr>
        <w:t>: Add the fifth panel (“Level 5”)</w:t>
      </w:r>
    </w:p>
    <w:p w14:paraId="4E62D81F" w14:textId="4844C37D" w:rsidR="00AA0717" w:rsidRPr="00AA0717" w:rsidRDefault="00822B14" w:rsidP="00AA0717">
      <w:pPr>
        <w:numPr>
          <w:ilvl w:val="1"/>
          <w:numId w:val="12"/>
        </w:numPr>
        <w:spacing w:before="240"/>
        <w:jc w:val="both"/>
        <w:outlineLvl w:val="0"/>
        <w:rPr>
          <w:rFonts w:ascii="Calibri" w:hAnsi="Calibri" w:cs="Arial"/>
          <w:szCs w:val="24"/>
        </w:rPr>
      </w:pPr>
      <w:r>
        <w:rPr>
          <w:rFonts w:ascii="Calibri" w:hAnsi="Calibri"/>
          <w:szCs w:val="24"/>
        </w:rPr>
        <w:t>Here, the s</w:t>
      </w:r>
      <w:r w:rsidR="00AA0717" w:rsidRPr="00C92830">
        <w:rPr>
          <w:rFonts w:ascii="Calibri" w:hAnsi="Calibri"/>
          <w:szCs w:val="24"/>
        </w:rPr>
        <w:t xml:space="preserve">catter plots demonstrate </w:t>
      </w:r>
      <w:r w:rsidR="00620037">
        <w:rPr>
          <w:rFonts w:ascii="Calibri" w:hAnsi="Calibri"/>
          <w:szCs w:val="24"/>
        </w:rPr>
        <w:t xml:space="preserve">the </w:t>
      </w:r>
      <w:r w:rsidR="00AA0717" w:rsidRPr="00C92830">
        <w:rPr>
          <w:rFonts w:ascii="Calibri" w:hAnsi="Calibri"/>
          <w:szCs w:val="24"/>
        </w:rPr>
        <w:t xml:space="preserve">change-point analysis of these structures, where the blue dots denote the z-scores of volumetric data after correcting for age, sex, and intracranial volumes; the black curves are the fitted z-scores, </w:t>
      </w:r>
      <w:r w:rsidR="005074C0" w:rsidRPr="0027052A">
        <w:rPr>
          <w:rFonts w:ascii="Calibri" w:hAnsi="Calibri"/>
          <w:color w:val="FF0000"/>
          <w:szCs w:val="24"/>
        </w:rPr>
        <w:t>with regression</w:t>
      </w:r>
      <w:r w:rsidR="00AA0717" w:rsidRPr="00C92830">
        <w:rPr>
          <w:rFonts w:ascii="Calibri" w:hAnsi="Calibri"/>
          <w:szCs w:val="24"/>
        </w:rPr>
        <w:t xml:space="preserve"> to the change-point dependent CAP </w:t>
      </w:r>
      <w:r w:rsidR="00225680" w:rsidRPr="0027052A">
        <w:rPr>
          <w:rFonts w:ascii="Calibri" w:hAnsi="Calibri"/>
          <w:color w:val="FF0000"/>
          <w:szCs w:val="24"/>
        </w:rPr>
        <w:t>scores</w:t>
      </w:r>
      <w:r w:rsidR="00AA0717" w:rsidRPr="00C92830">
        <w:rPr>
          <w:rFonts w:ascii="Calibri" w:hAnsi="Calibri"/>
          <w:szCs w:val="24"/>
        </w:rPr>
        <w:t>; and the red lines indicate the positions of the change-points</w:t>
      </w:r>
      <w:r w:rsidR="00095E17">
        <w:rPr>
          <w:rFonts w:ascii="Calibri" w:hAnsi="Calibri"/>
          <w:szCs w:val="24"/>
        </w:rPr>
        <w:t xml:space="preserve"> </w:t>
      </w:r>
      <w:r w:rsidR="00095E17">
        <w:rPr>
          <w:rFonts w:ascii="Calibri" w:hAnsi="Calibri" w:cs="Arial"/>
          <w:b/>
          <w:szCs w:val="24"/>
        </w:rPr>
        <w:t>[1-LM]</w:t>
      </w:r>
      <w:r w:rsidR="00AA0717" w:rsidRPr="00C92830">
        <w:rPr>
          <w:rFonts w:ascii="Calibri" w:hAnsi="Calibri"/>
          <w:szCs w:val="24"/>
        </w:rPr>
        <w:t>.</w:t>
      </w:r>
    </w:p>
    <w:p w14:paraId="4109FB4C" w14:textId="77777777" w:rsidR="00AA0717" w:rsidRPr="00AA0717" w:rsidRDefault="00AA0717" w:rsidP="00AA0717">
      <w:pPr>
        <w:numPr>
          <w:ilvl w:val="2"/>
          <w:numId w:val="12"/>
        </w:numPr>
        <w:spacing w:before="240"/>
        <w:jc w:val="both"/>
        <w:outlineLvl w:val="0"/>
        <w:rPr>
          <w:rFonts w:ascii="Calibri" w:hAnsi="Calibri" w:cs="Arial"/>
          <w:szCs w:val="24"/>
        </w:rPr>
      </w:pPr>
      <w:r w:rsidRPr="00E43CD5">
        <w:rPr>
          <w:rFonts w:ascii="Calibri" w:hAnsi="Calibri"/>
          <w:szCs w:val="24"/>
        </w:rPr>
        <w:t xml:space="preserve">-LAB MEDIA: </w:t>
      </w:r>
      <w:r>
        <w:rPr>
          <w:rFonts w:ascii="Calibri" w:hAnsi="Calibri"/>
          <w:szCs w:val="24"/>
        </w:rPr>
        <w:t>57256</w:t>
      </w:r>
      <w:r w:rsidRPr="00E43CD5">
        <w:rPr>
          <w:rFonts w:ascii="Calibri" w:hAnsi="Calibri"/>
          <w:szCs w:val="24"/>
        </w:rPr>
        <w:t>_</w:t>
      </w:r>
      <w:r>
        <w:rPr>
          <w:rFonts w:ascii="Calibri" w:hAnsi="Calibri"/>
          <w:szCs w:val="24"/>
        </w:rPr>
        <w:t>DanWu</w:t>
      </w:r>
      <w:r w:rsidRPr="00E43CD5">
        <w:rPr>
          <w:rFonts w:ascii="Calibri" w:hAnsi="Calibri"/>
          <w:szCs w:val="24"/>
        </w:rPr>
        <w:t>_Figure</w:t>
      </w:r>
      <w:r>
        <w:rPr>
          <w:rFonts w:ascii="Calibri" w:hAnsi="Calibri"/>
          <w:szCs w:val="24"/>
        </w:rPr>
        <w:t>3</w:t>
      </w:r>
      <w:r w:rsidRPr="00E43CD5">
        <w:rPr>
          <w:rFonts w:ascii="Calibri" w:hAnsi="Calibri"/>
          <w:szCs w:val="24"/>
        </w:rPr>
        <w:t>.tif</w:t>
      </w:r>
      <w:r w:rsidR="00822B14">
        <w:rPr>
          <w:rFonts w:ascii="Calibri" w:hAnsi="Calibri"/>
          <w:szCs w:val="24"/>
        </w:rPr>
        <w:t>: Show the plots, then add the black curves to all plots, afterward add red lines to all plots</w:t>
      </w:r>
    </w:p>
    <w:p w14:paraId="36FA6AE0" w14:textId="77777777" w:rsidR="00AA0717" w:rsidRPr="00AA0717" w:rsidRDefault="007F5302" w:rsidP="00AA0717">
      <w:pPr>
        <w:numPr>
          <w:ilvl w:val="1"/>
          <w:numId w:val="12"/>
        </w:numPr>
        <w:spacing w:before="240"/>
        <w:jc w:val="both"/>
        <w:outlineLvl w:val="0"/>
        <w:rPr>
          <w:rFonts w:ascii="Calibri" w:hAnsi="Calibri" w:cs="Arial"/>
          <w:szCs w:val="24"/>
        </w:rPr>
      </w:pPr>
      <w:r>
        <w:rPr>
          <w:rFonts w:ascii="Calibri" w:hAnsi="Calibri"/>
          <w:szCs w:val="24"/>
        </w:rPr>
        <w:t>Here are the w</w:t>
      </w:r>
      <w:r w:rsidR="00AA0717" w:rsidRPr="00165521">
        <w:rPr>
          <w:rFonts w:ascii="Calibri" w:hAnsi="Calibri"/>
          <w:szCs w:val="24"/>
        </w:rPr>
        <w:t>hole brain change-point maps at multiple granularity levels. The regions that show significant change points are mapped onto a T1-weighted image, and the colors indicate the change-point values in unit of CAP score</w:t>
      </w:r>
      <w:r>
        <w:rPr>
          <w:rFonts w:ascii="Calibri" w:hAnsi="Calibri"/>
          <w:szCs w:val="24"/>
        </w:rPr>
        <w:t xml:space="preserve"> </w:t>
      </w:r>
      <w:r>
        <w:rPr>
          <w:rFonts w:ascii="Calibri" w:hAnsi="Calibri"/>
          <w:b/>
          <w:szCs w:val="24"/>
        </w:rPr>
        <w:t>[1-LM]</w:t>
      </w:r>
      <w:r w:rsidR="00AA0717" w:rsidRPr="00165521">
        <w:rPr>
          <w:rFonts w:ascii="Calibri" w:hAnsi="Calibri"/>
          <w:szCs w:val="24"/>
        </w:rPr>
        <w:t>.</w:t>
      </w:r>
    </w:p>
    <w:p w14:paraId="3FE2EC2A" w14:textId="77777777" w:rsidR="00AA0717" w:rsidRPr="00957030" w:rsidRDefault="00AA0717" w:rsidP="00AA0717">
      <w:pPr>
        <w:numPr>
          <w:ilvl w:val="2"/>
          <w:numId w:val="12"/>
        </w:numPr>
        <w:spacing w:before="240"/>
        <w:jc w:val="both"/>
        <w:outlineLvl w:val="0"/>
        <w:rPr>
          <w:rFonts w:ascii="Calibri" w:hAnsi="Calibri" w:cs="Arial"/>
          <w:szCs w:val="24"/>
        </w:rPr>
      </w:pPr>
      <w:r w:rsidRPr="00E43CD5">
        <w:rPr>
          <w:rFonts w:ascii="Calibri" w:hAnsi="Calibri"/>
          <w:szCs w:val="24"/>
        </w:rPr>
        <w:lastRenderedPageBreak/>
        <w:t xml:space="preserve">-LAB MEDIA: </w:t>
      </w:r>
      <w:r>
        <w:rPr>
          <w:rFonts w:ascii="Calibri" w:hAnsi="Calibri"/>
          <w:szCs w:val="24"/>
        </w:rPr>
        <w:t>57256</w:t>
      </w:r>
      <w:r w:rsidRPr="00E43CD5">
        <w:rPr>
          <w:rFonts w:ascii="Calibri" w:hAnsi="Calibri"/>
          <w:szCs w:val="24"/>
        </w:rPr>
        <w:t>_</w:t>
      </w:r>
      <w:r>
        <w:rPr>
          <w:rFonts w:ascii="Calibri" w:hAnsi="Calibri"/>
          <w:szCs w:val="24"/>
        </w:rPr>
        <w:t>DanWu</w:t>
      </w:r>
      <w:r w:rsidRPr="00E43CD5">
        <w:rPr>
          <w:rFonts w:ascii="Calibri" w:hAnsi="Calibri"/>
          <w:szCs w:val="24"/>
        </w:rPr>
        <w:t>_Figure</w:t>
      </w:r>
      <w:r>
        <w:rPr>
          <w:rFonts w:ascii="Calibri" w:hAnsi="Calibri"/>
          <w:szCs w:val="24"/>
        </w:rPr>
        <w:t>4</w:t>
      </w:r>
      <w:r w:rsidRPr="00E43CD5">
        <w:rPr>
          <w:rFonts w:ascii="Calibri" w:hAnsi="Calibri"/>
          <w:szCs w:val="24"/>
        </w:rPr>
        <w:t>.tif</w:t>
      </w:r>
      <w:r w:rsidR="007F5302">
        <w:rPr>
          <w:rFonts w:ascii="Calibri" w:hAnsi="Calibri"/>
          <w:szCs w:val="24"/>
        </w:rPr>
        <w:t>: Show all the maps</w:t>
      </w:r>
    </w:p>
    <w:p w14:paraId="7F8AEA76" w14:textId="77777777" w:rsidR="00957030" w:rsidRPr="00E43CD5" w:rsidRDefault="00957030" w:rsidP="00957030">
      <w:pPr>
        <w:spacing w:before="240"/>
        <w:ind w:left="720"/>
        <w:jc w:val="both"/>
        <w:outlineLvl w:val="0"/>
        <w:rPr>
          <w:rFonts w:ascii="Calibri" w:hAnsi="Calibri" w:cs="Arial"/>
          <w:szCs w:val="24"/>
        </w:rPr>
      </w:pPr>
    </w:p>
    <w:p w14:paraId="0F519D97" w14:textId="77777777" w:rsidR="00CE10F2" w:rsidRPr="00E43CD5" w:rsidRDefault="00CE10F2" w:rsidP="00126973">
      <w:pPr>
        <w:numPr>
          <w:ilvl w:val="0"/>
          <w:numId w:val="12"/>
        </w:numPr>
        <w:jc w:val="both"/>
        <w:outlineLvl w:val="0"/>
        <w:rPr>
          <w:rFonts w:ascii="Calibri" w:hAnsi="Calibri" w:cs="Arial"/>
          <w:b/>
          <w:szCs w:val="24"/>
        </w:rPr>
      </w:pPr>
      <w:r w:rsidRPr="00E43CD5">
        <w:rPr>
          <w:rFonts w:ascii="Calibri" w:hAnsi="Calibri" w:cs="Arial"/>
          <w:b/>
          <w:szCs w:val="24"/>
        </w:rPr>
        <w:t>Conclusion (said by authors on camera)</w:t>
      </w:r>
    </w:p>
    <w:p w14:paraId="491772E9" w14:textId="57547E85" w:rsidR="00CE10F2" w:rsidRPr="00E43CD5" w:rsidRDefault="00CD6986" w:rsidP="00126973">
      <w:pPr>
        <w:numPr>
          <w:ilvl w:val="1"/>
          <w:numId w:val="12"/>
        </w:numPr>
        <w:spacing w:before="240"/>
        <w:jc w:val="both"/>
        <w:outlineLvl w:val="0"/>
        <w:rPr>
          <w:rFonts w:ascii="Calibri" w:hAnsi="Calibri" w:cs="Arial"/>
          <w:szCs w:val="24"/>
        </w:rPr>
      </w:pPr>
      <w:r>
        <w:rPr>
          <w:rFonts w:ascii="Calibri" w:hAnsi="Calibri" w:cs="Arial"/>
          <w:szCs w:val="24"/>
          <w:u w:val="single"/>
        </w:rPr>
        <w:t>Dan Wu</w:t>
      </w:r>
      <w:r w:rsidR="00CE10F2" w:rsidRPr="00E43CD5">
        <w:rPr>
          <w:rFonts w:ascii="Calibri" w:hAnsi="Calibri" w:cs="Arial"/>
          <w:szCs w:val="24"/>
        </w:rPr>
        <w:t xml:space="preserve">: </w:t>
      </w:r>
      <w:r w:rsidR="00CE10F2" w:rsidRPr="00AA0717">
        <w:rPr>
          <w:rFonts w:ascii="Calibri" w:hAnsi="Calibri" w:cs="Arial"/>
          <w:szCs w:val="24"/>
        </w:rPr>
        <w:t xml:space="preserve">Once mastered, this </w:t>
      </w:r>
      <w:r w:rsidR="00C1182A">
        <w:rPr>
          <w:rFonts w:ascii="Calibri" w:hAnsi="Calibri" w:cs="Arial"/>
          <w:szCs w:val="24"/>
        </w:rPr>
        <w:t>procedure</w:t>
      </w:r>
      <w:r w:rsidR="00C1182A" w:rsidRPr="00AA0717">
        <w:rPr>
          <w:rFonts w:ascii="Calibri" w:hAnsi="Calibri" w:cs="Arial"/>
          <w:szCs w:val="24"/>
        </w:rPr>
        <w:t xml:space="preserve"> </w:t>
      </w:r>
      <w:r w:rsidR="00CE10F2" w:rsidRPr="00AA0717">
        <w:rPr>
          <w:rFonts w:ascii="Calibri" w:hAnsi="Calibri" w:cs="Arial"/>
          <w:szCs w:val="24"/>
        </w:rPr>
        <w:t xml:space="preserve">can be </w:t>
      </w:r>
      <w:r w:rsidR="00C1182A">
        <w:rPr>
          <w:rFonts w:ascii="Calibri" w:hAnsi="Calibri" w:cs="Arial"/>
          <w:szCs w:val="24"/>
        </w:rPr>
        <w:t>accomplished</w:t>
      </w:r>
      <w:r w:rsidR="00C1182A" w:rsidRPr="00AA0717">
        <w:rPr>
          <w:rFonts w:ascii="Calibri" w:hAnsi="Calibri" w:cs="Arial"/>
          <w:szCs w:val="24"/>
        </w:rPr>
        <w:t xml:space="preserve"> </w:t>
      </w:r>
      <w:r w:rsidR="00CE10F2" w:rsidRPr="00AA0717">
        <w:rPr>
          <w:rFonts w:ascii="Calibri" w:hAnsi="Calibri" w:cs="Arial"/>
          <w:szCs w:val="24"/>
        </w:rPr>
        <w:t xml:space="preserve">in </w:t>
      </w:r>
      <w:r w:rsidR="00684CA7" w:rsidRPr="00AA0717">
        <w:rPr>
          <w:rFonts w:ascii="Calibri" w:hAnsi="Calibri" w:cs="Arial"/>
          <w:szCs w:val="24"/>
        </w:rPr>
        <w:t>several</w:t>
      </w:r>
      <w:r w:rsidR="00697650" w:rsidRPr="00AA0717">
        <w:rPr>
          <w:rFonts w:ascii="Calibri" w:hAnsi="Calibri" w:cs="Arial"/>
          <w:szCs w:val="24"/>
        </w:rPr>
        <w:t xml:space="preserve"> hours for</w:t>
      </w:r>
      <w:r w:rsidR="008B0E4D">
        <w:rPr>
          <w:rFonts w:ascii="Calibri" w:hAnsi="Calibri" w:cs="Arial"/>
          <w:szCs w:val="24"/>
        </w:rPr>
        <w:t xml:space="preserve"> </w:t>
      </w:r>
      <w:r w:rsidR="008B0E4D" w:rsidRPr="0027052A">
        <w:rPr>
          <w:rFonts w:ascii="Calibri" w:hAnsi="Calibri" w:cs="Arial"/>
          <w:color w:val="FF0000"/>
          <w:szCs w:val="24"/>
        </w:rPr>
        <w:t>the</w:t>
      </w:r>
      <w:r w:rsidR="00697650" w:rsidRPr="00AA0717">
        <w:rPr>
          <w:rFonts w:ascii="Calibri" w:hAnsi="Calibri" w:cs="Arial"/>
          <w:szCs w:val="24"/>
        </w:rPr>
        <w:t xml:space="preserve"> image segmentation</w:t>
      </w:r>
      <w:r w:rsidR="008B0E4D">
        <w:rPr>
          <w:rFonts w:ascii="Calibri" w:hAnsi="Calibri" w:cs="Arial"/>
          <w:szCs w:val="24"/>
        </w:rPr>
        <w:t xml:space="preserve"> </w:t>
      </w:r>
      <w:r w:rsidR="008B0E4D" w:rsidRPr="0027052A">
        <w:rPr>
          <w:rFonts w:ascii="Calibri" w:hAnsi="Calibri" w:cs="Arial"/>
          <w:color w:val="FF0000"/>
          <w:szCs w:val="24"/>
        </w:rPr>
        <w:t>part</w:t>
      </w:r>
      <w:r w:rsidR="00697650" w:rsidRPr="00AA0717">
        <w:rPr>
          <w:rFonts w:ascii="Calibri" w:hAnsi="Calibri" w:cs="Arial"/>
          <w:szCs w:val="24"/>
        </w:rPr>
        <w:t xml:space="preserve">, depending on the </w:t>
      </w:r>
      <w:r w:rsidR="00684CA7" w:rsidRPr="00AA0717">
        <w:rPr>
          <w:rFonts w:ascii="Calibri" w:hAnsi="Calibri" w:cs="Arial"/>
          <w:szCs w:val="24"/>
        </w:rPr>
        <w:t>availability of cloud resources</w:t>
      </w:r>
      <w:r w:rsidR="008B0E4D">
        <w:rPr>
          <w:rFonts w:ascii="Calibri" w:hAnsi="Calibri" w:cs="Arial"/>
          <w:szCs w:val="24"/>
        </w:rPr>
        <w:t>;</w:t>
      </w:r>
      <w:r w:rsidR="00684CA7" w:rsidRPr="00AA0717">
        <w:rPr>
          <w:rFonts w:ascii="Calibri" w:hAnsi="Calibri" w:cs="Arial"/>
          <w:szCs w:val="24"/>
        </w:rPr>
        <w:t xml:space="preserve"> and another few hours for the change-point analysis, depending on the u</w:t>
      </w:r>
      <w:r w:rsidR="008B0E4D">
        <w:rPr>
          <w:rFonts w:ascii="Calibri" w:hAnsi="Calibri" w:cs="Arial"/>
          <w:szCs w:val="24"/>
        </w:rPr>
        <w:t>ser-defined level of granularity</w:t>
      </w:r>
      <w:r w:rsidR="00CE10F2" w:rsidRPr="00E43CD5">
        <w:rPr>
          <w:rFonts w:ascii="Calibri" w:hAnsi="Calibri" w:cs="Arial"/>
          <w:szCs w:val="24"/>
        </w:rPr>
        <w:t>.</w:t>
      </w:r>
    </w:p>
    <w:p w14:paraId="23A0324F" w14:textId="3A709447" w:rsidR="00CE10F2" w:rsidRPr="00E43CD5" w:rsidRDefault="00684CA7" w:rsidP="00126973">
      <w:pPr>
        <w:numPr>
          <w:ilvl w:val="1"/>
          <w:numId w:val="12"/>
        </w:numPr>
        <w:spacing w:before="240"/>
        <w:jc w:val="both"/>
        <w:outlineLvl w:val="0"/>
        <w:rPr>
          <w:rFonts w:ascii="Calibri" w:hAnsi="Calibri" w:cs="Arial"/>
          <w:szCs w:val="24"/>
        </w:rPr>
      </w:pPr>
      <w:r>
        <w:rPr>
          <w:rFonts w:ascii="Calibri" w:hAnsi="Calibri" w:cs="Arial"/>
          <w:szCs w:val="24"/>
          <w:u w:val="single"/>
        </w:rPr>
        <w:t>Dan Wu</w:t>
      </w:r>
      <w:r w:rsidR="00472752" w:rsidRPr="00E43CD5">
        <w:rPr>
          <w:rFonts w:ascii="Calibri" w:hAnsi="Calibri" w:cs="Arial"/>
          <w:szCs w:val="24"/>
        </w:rPr>
        <w:t xml:space="preserve">: </w:t>
      </w:r>
      <w:r w:rsidR="00CE10F2" w:rsidRPr="00AA0717">
        <w:rPr>
          <w:rFonts w:ascii="Calibri" w:hAnsi="Calibri" w:cs="Arial"/>
          <w:szCs w:val="24"/>
        </w:rPr>
        <w:t xml:space="preserve">While attempting this procedure, it’s important to </w:t>
      </w:r>
      <w:r w:rsidRPr="00AA0717">
        <w:rPr>
          <w:rFonts w:ascii="Calibri" w:hAnsi="Calibri" w:cs="Arial"/>
          <w:szCs w:val="24"/>
        </w:rPr>
        <w:t xml:space="preserve">always check the </w:t>
      </w:r>
      <w:r w:rsidR="003A725B" w:rsidRPr="00AA0717">
        <w:rPr>
          <w:rFonts w:ascii="Calibri" w:hAnsi="Calibri" w:cs="Arial"/>
          <w:szCs w:val="24"/>
        </w:rPr>
        <w:t xml:space="preserve">quality of the original MR image and the </w:t>
      </w:r>
      <w:r w:rsidR="00C207EC" w:rsidRPr="0027052A">
        <w:rPr>
          <w:rFonts w:ascii="Calibri" w:hAnsi="Calibri" w:cs="Arial"/>
          <w:color w:val="FF0000"/>
          <w:szCs w:val="24"/>
        </w:rPr>
        <w:t xml:space="preserve">accuracy of </w:t>
      </w:r>
      <w:r w:rsidRPr="00AA0717">
        <w:rPr>
          <w:rFonts w:ascii="Calibri" w:hAnsi="Calibri" w:cs="Arial"/>
          <w:szCs w:val="24"/>
        </w:rPr>
        <w:t>image segmentation</w:t>
      </w:r>
      <w:r w:rsidR="003A725B" w:rsidRPr="00AA0717">
        <w:rPr>
          <w:rFonts w:ascii="Calibri" w:hAnsi="Calibri" w:cs="Arial"/>
          <w:szCs w:val="24"/>
        </w:rPr>
        <w:t xml:space="preserve"> </w:t>
      </w:r>
      <w:r w:rsidRPr="00AA0717">
        <w:rPr>
          <w:rFonts w:ascii="Calibri" w:hAnsi="Calibri" w:cs="Arial"/>
          <w:szCs w:val="24"/>
        </w:rPr>
        <w:t>before proceeding to change-point analysis</w:t>
      </w:r>
      <w:r w:rsidR="00CE10F2" w:rsidRPr="00E43CD5">
        <w:rPr>
          <w:rFonts w:ascii="Calibri" w:hAnsi="Calibri" w:cs="Arial"/>
          <w:szCs w:val="24"/>
        </w:rPr>
        <w:t>.</w:t>
      </w:r>
    </w:p>
    <w:p w14:paraId="53B6B61F" w14:textId="77777777" w:rsidR="00CE10F2" w:rsidRPr="0027052A" w:rsidRDefault="00C1182A" w:rsidP="00126973">
      <w:pPr>
        <w:numPr>
          <w:ilvl w:val="1"/>
          <w:numId w:val="12"/>
        </w:numPr>
        <w:spacing w:before="240"/>
        <w:jc w:val="both"/>
        <w:outlineLvl w:val="0"/>
        <w:rPr>
          <w:rFonts w:ascii="Calibri" w:hAnsi="Calibri"/>
        </w:rPr>
      </w:pPr>
      <w:r w:rsidRPr="0027052A">
        <w:rPr>
          <w:rFonts w:ascii="Calibri" w:hAnsi="Calibri"/>
          <w:u w:val="single"/>
        </w:rPr>
        <w:t>Susumu Mori</w:t>
      </w:r>
      <w:r w:rsidR="00472752" w:rsidRPr="0027052A">
        <w:rPr>
          <w:rFonts w:ascii="Calibri" w:hAnsi="Calibri"/>
        </w:rPr>
        <w:t xml:space="preserve">: </w:t>
      </w:r>
      <w:r w:rsidR="00CE10F2" w:rsidRPr="0027052A">
        <w:rPr>
          <w:rFonts w:ascii="Calibri" w:hAnsi="Calibri"/>
        </w:rPr>
        <w:t>After its development, this technique paved the way f</w:t>
      </w:r>
      <w:r w:rsidR="00AA0717" w:rsidRPr="0027052A">
        <w:rPr>
          <w:rFonts w:ascii="Calibri" w:hAnsi="Calibri"/>
        </w:rPr>
        <w:t xml:space="preserve">or researchers in the field of </w:t>
      </w:r>
      <w:r w:rsidR="00BC27A3" w:rsidRPr="0027052A">
        <w:rPr>
          <w:rFonts w:ascii="Calibri" w:hAnsi="Calibri"/>
        </w:rPr>
        <w:t>medical image analysis</w:t>
      </w:r>
      <w:r w:rsidR="00CE10F2" w:rsidRPr="0027052A">
        <w:rPr>
          <w:rFonts w:ascii="Calibri" w:hAnsi="Calibri"/>
        </w:rPr>
        <w:t xml:space="preserve"> to explore </w:t>
      </w:r>
      <w:r w:rsidR="00BC27A3" w:rsidRPr="0027052A">
        <w:rPr>
          <w:rFonts w:ascii="Calibri" w:hAnsi="Calibri"/>
        </w:rPr>
        <w:t>whole-brain brain anatomical change and its spatiotemporal pattern in large MRI studies of neurodegenerative diseases</w:t>
      </w:r>
      <w:r w:rsidR="00CE10F2" w:rsidRPr="0027052A">
        <w:rPr>
          <w:rFonts w:ascii="Calibri" w:hAnsi="Calibri"/>
        </w:rPr>
        <w:t>.</w:t>
      </w:r>
    </w:p>
    <w:p w14:paraId="2375B0A9" w14:textId="77777777" w:rsidR="00CE10F2" w:rsidRPr="0027052A" w:rsidRDefault="00BC27A3" w:rsidP="00126973">
      <w:pPr>
        <w:numPr>
          <w:ilvl w:val="1"/>
          <w:numId w:val="12"/>
        </w:numPr>
        <w:spacing w:before="240"/>
        <w:jc w:val="both"/>
        <w:outlineLvl w:val="0"/>
        <w:rPr>
          <w:rFonts w:ascii="Calibri" w:hAnsi="Calibri"/>
        </w:rPr>
      </w:pPr>
      <w:proofErr w:type="spellStart"/>
      <w:r w:rsidRPr="0027052A">
        <w:rPr>
          <w:rFonts w:ascii="Calibri" w:hAnsi="Calibri"/>
          <w:u w:val="single"/>
        </w:rPr>
        <w:t>Andreia</w:t>
      </w:r>
      <w:proofErr w:type="spellEnd"/>
      <w:r w:rsidR="0029091B" w:rsidRPr="0027052A">
        <w:rPr>
          <w:rFonts w:ascii="Calibri" w:hAnsi="Calibri"/>
          <w:u w:val="single"/>
        </w:rPr>
        <w:t xml:space="preserve"> </w:t>
      </w:r>
      <w:proofErr w:type="spellStart"/>
      <w:r w:rsidR="0029091B" w:rsidRPr="0027052A">
        <w:rPr>
          <w:rFonts w:ascii="Calibri" w:hAnsi="Calibri"/>
          <w:u w:val="single"/>
        </w:rPr>
        <w:t>Faria</w:t>
      </w:r>
      <w:proofErr w:type="spellEnd"/>
      <w:r w:rsidR="00472752" w:rsidRPr="0027052A">
        <w:rPr>
          <w:rFonts w:ascii="Calibri" w:hAnsi="Calibri"/>
        </w:rPr>
        <w:t xml:space="preserve">: </w:t>
      </w:r>
      <w:r w:rsidR="00CE10F2" w:rsidRPr="0027052A">
        <w:rPr>
          <w:rFonts w:ascii="Calibri" w:hAnsi="Calibri"/>
        </w:rPr>
        <w:t>After watching this video, you should have a</w:t>
      </w:r>
      <w:r w:rsidR="00AA0717" w:rsidRPr="0027052A">
        <w:rPr>
          <w:rFonts w:ascii="Calibri" w:hAnsi="Calibri"/>
        </w:rPr>
        <w:t xml:space="preserve"> good understanding of how to </w:t>
      </w:r>
      <w:r w:rsidRPr="0027052A">
        <w:rPr>
          <w:rFonts w:ascii="Calibri" w:hAnsi="Calibri"/>
        </w:rPr>
        <w:t xml:space="preserve">perform automated segmentation of T1-weighted images, and how to use the </w:t>
      </w:r>
      <w:proofErr w:type="spellStart"/>
      <w:r w:rsidRPr="0027052A">
        <w:rPr>
          <w:rFonts w:ascii="Calibri" w:hAnsi="Calibri"/>
        </w:rPr>
        <w:t>Matlab</w:t>
      </w:r>
      <w:proofErr w:type="spellEnd"/>
      <w:r w:rsidRPr="0027052A">
        <w:rPr>
          <w:rFonts w:ascii="Calibri" w:hAnsi="Calibri"/>
        </w:rPr>
        <w:t xml:space="preserve"> </w:t>
      </w:r>
      <w:r w:rsidR="00ED7D3C" w:rsidRPr="0027052A">
        <w:rPr>
          <w:rFonts w:ascii="Calibri" w:hAnsi="Calibri"/>
        </w:rPr>
        <w:t>GUI</w:t>
      </w:r>
      <w:r w:rsidRPr="0027052A">
        <w:rPr>
          <w:rFonts w:ascii="Calibri" w:hAnsi="Calibri"/>
        </w:rPr>
        <w:t xml:space="preserve"> to run change-point analysis</w:t>
      </w:r>
      <w:r w:rsidR="0029091B" w:rsidRPr="0027052A">
        <w:rPr>
          <w:rFonts w:ascii="Calibri" w:hAnsi="Calibri"/>
        </w:rPr>
        <w:t xml:space="preserve"> of volumetric data</w:t>
      </w:r>
      <w:r w:rsidR="00CE10F2" w:rsidRPr="0027052A">
        <w:rPr>
          <w:rFonts w:ascii="Calibri" w:hAnsi="Calibri"/>
        </w:rPr>
        <w:t>.</w:t>
      </w:r>
    </w:p>
    <w:p w14:paraId="7506FE5C" w14:textId="77777777" w:rsidR="00CE10F2" w:rsidRDefault="00CE10F2">
      <w:pPr>
        <w:pStyle w:val="BodyText"/>
        <w:rPr>
          <w:rFonts w:ascii="Calibri" w:hAnsi="Calibri"/>
          <w:i w:val="0"/>
          <w:szCs w:val="24"/>
        </w:rPr>
      </w:pPr>
    </w:p>
    <w:p w14:paraId="28590DC1" w14:textId="77777777" w:rsidR="00AA0717" w:rsidRPr="00E43CD5" w:rsidRDefault="00AA0717">
      <w:pPr>
        <w:pStyle w:val="BodyText"/>
        <w:rPr>
          <w:rFonts w:ascii="Calibri" w:hAnsi="Calibri"/>
          <w:i w:val="0"/>
          <w:szCs w:val="24"/>
        </w:rPr>
      </w:pPr>
    </w:p>
    <w:p w14:paraId="7B71622D" w14:textId="77777777" w:rsidR="00CE10F2" w:rsidRPr="00E43CD5" w:rsidRDefault="00CE10F2" w:rsidP="00CE10F2">
      <w:pPr>
        <w:pStyle w:val="BodyText"/>
        <w:outlineLvl w:val="0"/>
        <w:rPr>
          <w:rFonts w:ascii="Calibri" w:hAnsi="Calibri"/>
          <w:b/>
          <w:i w:val="0"/>
          <w:szCs w:val="24"/>
          <w:u w:val="single"/>
        </w:rPr>
      </w:pPr>
      <w:r w:rsidRPr="00E43CD5">
        <w:rPr>
          <w:rFonts w:ascii="Calibri" w:hAnsi="Calibri"/>
          <w:b/>
          <w:i w:val="0"/>
          <w:szCs w:val="24"/>
          <w:u w:val="single"/>
        </w:rPr>
        <w:t>Provided Media</w:t>
      </w:r>
    </w:p>
    <w:p w14:paraId="47D059F9" w14:textId="77777777" w:rsidR="00CE10F2" w:rsidRPr="00E43CD5" w:rsidRDefault="00CE10F2" w:rsidP="00CE10F2">
      <w:pPr>
        <w:pStyle w:val="BodyText"/>
        <w:outlineLvl w:val="0"/>
        <w:rPr>
          <w:rFonts w:ascii="Calibri" w:hAnsi="Calibri"/>
          <w:b/>
          <w:i w:val="0"/>
          <w:szCs w:val="24"/>
          <w:u w:val="single"/>
        </w:rPr>
      </w:pPr>
    </w:p>
    <w:p w14:paraId="1F188897" w14:textId="77777777" w:rsidR="00CE10F2" w:rsidRPr="00E43CD5"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E43CD5" w:rsidDel="0049479B">
        <w:rPr>
          <w:rFonts w:ascii="Calibri" w:hAnsi="Calibri"/>
          <w:i w:val="0"/>
          <w:szCs w:val="24"/>
        </w:rPr>
        <w:t xml:space="preserve">Authors, </w:t>
      </w:r>
      <w:r w:rsidRPr="00E43CD5">
        <w:rPr>
          <w:rFonts w:ascii="Calibri" w:hAnsi="Calibri"/>
          <w:i w:val="0"/>
          <w:szCs w:val="24"/>
        </w:rPr>
        <w:t>Please list all images, movie files, or 3-D rendered animations that can be included in the video per editor’s request.  The step in the script/video where these images will be inserted should be specified.   For example:</w:t>
      </w:r>
    </w:p>
    <w:p w14:paraId="0B3CC840" w14:textId="77777777" w:rsidR="00CE10F2" w:rsidRPr="00E43CD5"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14:paraId="35DAE5FD" w14:textId="77777777" w:rsidR="00CE10F2" w:rsidRPr="00E43CD5"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Cs w:val="24"/>
        </w:rPr>
      </w:pPr>
      <w:r w:rsidRPr="00E43CD5">
        <w:rPr>
          <w:rFonts w:ascii="Calibri" w:hAnsi="Calibri"/>
          <w:i w:val="0"/>
          <w:szCs w:val="24"/>
        </w:rPr>
        <w:t xml:space="preserve">6.2 </w:t>
      </w:r>
      <w:proofErr w:type="gramStart"/>
      <w:r w:rsidRPr="00E43CD5">
        <w:rPr>
          <w:rFonts w:ascii="Calibri" w:hAnsi="Calibri"/>
          <w:i w:val="0"/>
          <w:szCs w:val="24"/>
        </w:rPr>
        <w:t xml:space="preserve">– </w:t>
      </w:r>
      <w:r w:rsidRPr="00E43CD5">
        <w:rPr>
          <w:rFonts w:ascii="Calibri" w:hAnsi="Calibri"/>
          <w:szCs w:val="24"/>
        </w:rPr>
        <w:t xml:space="preserve"> 0123</w:t>
      </w:r>
      <w:proofErr w:type="gramEnd"/>
      <w:r w:rsidRPr="00E43CD5">
        <w:rPr>
          <w:rFonts w:ascii="Calibri" w:hAnsi="Calibri"/>
          <w:szCs w:val="24"/>
        </w:rPr>
        <w:t>_PIname_Figure1.tif</w:t>
      </w:r>
      <w:r w:rsidRPr="00E43CD5">
        <w:rPr>
          <w:rFonts w:ascii="Calibri" w:hAnsi="Calibri"/>
          <w:i w:val="0"/>
          <w:szCs w:val="24"/>
        </w:rPr>
        <w:t xml:space="preserve"> -  dual color imaging of tumor angiogenesis at 40X </w:t>
      </w:r>
    </w:p>
    <w:p w14:paraId="29B5F13B" w14:textId="77777777" w:rsidR="00CE10F2" w:rsidRPr="00E43CD5"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E43CD5">
        <w:rPr>
          <w:rFonts w:ascii="Calibri" w:hAnsi="Calibri"/>
          <w:i w:val="0"/>
          <w:szCs w:val="24"/>
        </w:rPr>
        <w:t xml:space="preserve">6.2 </w:t>
      </w:r>
      <w:proofErr w:type="gramStart"/>
      <w:r w:rsidRPr="00E43CD5">
        <w:rPr>
          <w:rFonts w:ascii="Calibri" w:hAnsi="Calibri"/>
          <w:i w:val="0"/>
          <w:szCs w:val="24"/>
        </w:rPr>
        <w:t xml:space="preserve">– </w:t>
      </w:r>
      <w:r w:rsidRPr="00E43CD5">
        <w:rPr>
          <w:rFonts w:ascii="Calibri" w:hAnsi="Calibri"/>
          <w:szCs w:val="24"/>
        </w:rPr>
        <w:t xml:space="preserve"> 0123</w:t>
      </w:r>
      <w:proofErr w:type="gramEnd"/>
      <w:r w:rsidRPr="00E43CD5">
        <w:rPr>
          <w:rFonts w:ascii="Calibri" w:hAnsi="Calibri"/>
          <w:szCs w:val="24"/>
        </w:rPr>
        <w:t>_PIname_Figure2.tif</w:t>
      </w:r>
      <w:r w:rsidRPr="00E43CD5">
        <w:rPr>
          <w:rFonts w:ascii="Calibri" w:hAnsi="Calibri"/>
          <w:i w:val="0"/>
          <w:szCs w:val="24"/>
        </w:rPr>
        <w:t xml:space="preserve"> -  dual color imaging of tumor angiogenesis at 100X</w:t>
      </w:r>
    </w:p>
    <w:p w14:paraId="43F42180" w14:textId="77777777" w:rsidR="00CE10F2" w:rsidRPr="00E43CD5"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14:paraId="07B606C4" w14:textId="77777777" w:rsidR="00CE10F2" w:rsidRPr="00E43CD5"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E43CD5">
        <w:rPr>
          <w:rFonts w:ascii="Calibri" w:hAnsi="Calibri"/>
          <w:i w:val="0"/>
          <w:szCs w:val="24"/>
          <w:u w:val="single"/>
        </w:rPr>
        <w:t>Formats:</w:t>
      </w:r>
      <w:r w:rsidRPr="00E43CD5">
        <w:rPr>
          <w:rFonts w:ascii="Calibri" w:hAnsi="Calibri"/>
          <w:i w:val="0"/>
          <w:szCs w:val="24"/>
        </w:rPr>
        <w:t xml:space="preserve">  For static images we </w:t>
      </w:r>
      <w:proofErr w:type="gramStart"/>
      <w:r w:rsidRPr="00E43CD5">
        <w:rPr>
          <w:rFonts w:ascii="Calibri" w:hAnsi="Calibri"/>
          <w:i w:val="0"/>
          <w:szCs w:val="24"/>
        </w:rPr>
        <w:t>prefer .tiff</w:t>
      </w:r>
      <w:proofErr w:type="gramEnd"/>
      <w:r w:rsidRPr="00E43CD5">
        <w:rPr>
          <w:rFonts w:ascii="Calibri" w:hAnsi="Calibri"/>
          <w:i w:val="0"/>
          <w:szCs w:val="24"/>
        </w:rPr>
        <w:t xml:space="preserve">, </w:t>
      </w:r>
      <w:r w:rsidR="00A218EC" w:rsidRPr="00E43CD5">
        <w:rPr>
          <w:rFonts w:ascii="Calibri" w:hAnsi="Calibri"/>
          <w:i w:val="0"/>
          <w:szCs w:val="24"/>
        </w:rPr>
        <w:t xml:space="preserve">.eps, </w:t>
      </w:r>
      <w:r w:rsidRPr="00E43CD5">
        <w:rPr>
          <w:rFonts w:ascii="Calibri" w:hAnsi="Calibri"/>
          <w:i w:val="0"/>
          <w:szCs w:val="24"/>
        </w:rPr>
        <w:t xml:space="preserve">Illustrator, </w:t>
      </w:r>
      <w:proofErr w:type="spellStart"/>
      <w:r w:rsidRPr="00E43CD5">
        <w:rPr>
          <w:rFonts w:ascii="Calibri" w:hAnsi="Calibri"/>
          <w:i w:val="0"/>
          <w:szCs w:val="24"/>
        </w:rPr>
        <w:t>Powerpoint</w:t>
      </w:r>
      <w:proofErr w:type="spellEnd"/>
      <w:r w:rsidRPr="00E43CD5">
        <w:rPr>
          <w:rFonts w:ascii="Calibri" w:hAnsi="Calibri"/>
          <w:i w:val="0"/>
          <w:szCs w:val="24"/>
        </w:rPr>
        <w:t xml:space="preserve"> or Photoshop files at dimensions of at least 720X480 pixels and 300 dpi.  </w:t>
      </w:r>
      <w:proofErr w:type="gramStart"/>
      <w:r w:rsidRPr="00E43CD5">
        <w:rPr>
          <w:rFonts w:ascii="Calibri" w:hAnsi="Calibri"/>
          <w:i w:val="0"/>
          <w:szCs w:val="24"/>
        </w:rPr>
        <w:t>The higher resolution, the better.</w:t>
      </w:r>
      <w:proofErr w:type="gramEnd"/>
      <w:r w:rsidRPr="00E43CD5">
        <w:rPr>
          <w:rFonts w:ascii="Calibri" w:hAnsi="Calibri"/>
          <w:i w:val="0"/>
          <w:szCs w:val="24"/>
        </w:rPr>
        <w:t xml:space="preserve">  Likewise any exported movie files should have at minimum these dimensions and be rendered to .</w:t>
      </w:r>
      <w:proofErr w:type="spellStart"/>
      <w:r w:rsidRPr="00E43CD5">
        <w:rPr>
          <w:rFonts w:ascii="Calibri" w:hAnsi="Calibri"/>
          <w:i w:val="0"/>
          <w:szCs w:val="24"/>
        </w:rPr>
        <w:t>mov</w:t>
      </w:r>
      <w:proofErr w:type="spellEnd"/>
      <w:r w:rsidRPr="00E43CD5">
        <w:rPr>
          <w:rFonts w:ascii="Calibri" w:hAnsi="Calibri"/>
          <w:i w:val="0"/>
          <w:szCs w:val="24"/>
        </w:rPr>
        <w:t>, .mp4, or .</w:t>
      </w:r>
      <w:proofErr w:type="spellStart"/>
      <w:r w:rsidRPr="00E43CD5">
        <w:rPr>
          <w:rFonts w:ascii="Calibri" w:hAnsi="Calibri"/>
          <w:i w:val="0"/>
          <w:szCs w:val="24"/>
        </w:rPr>
        <w:t>avi</w:t>
      </w:r>
      <w:proofErr w:type="spellEnd"/>
      <w:r w:rsidRPr="00E43CD5">
        <w:rPr>
          <w:rFonts w:ascii="Calibri" w:hAnsi="Calibri"/>
          <w:i w:val="0"/>
          <w:szCs w:val="24"/>
        </w:rPr>
        <w:t xml:space="preserve"> files.  </w:t>
      </w:r>
    </w:p>
    <w:p w14:paraId="6D2E49D1" w14:textId="77777777" w:rsidR="00CE10F2" w:rsidRPr="00E43CD5" w:rsidRDefault="00CE10F2">
      <w:pPr>
        <w:pStyle w:val="BodyText"/>
        <w:rPr>
          <w:rFonts w:ascii="Calibri" w:hAnsi="Calibri"/>
          <w:i w:val="0"/>
          <w:szCs w:val="24"/>
        </w:rPr>
      </w:pPr>
    </w:p>
    <w:p w14:paraId="23D2D51B" w14:textId="77777777" w:rsidR="00CE10F2" w:rsidRPr="00E43CD5" w:rsidRDefault="00CE10F2" w:rsidP="00CE10F2">
      <w:pPr>
        <w:pStyle w:val="BodyText"/>
        <w:outlineLvl w:val="0"/>
        <w:rPr>
          <w:rFonts w:ascii="Calibri" w:hAnsi="Calibri"/>
          <w:i w:val="0"/>
          <w:szCs w:val="24"/>
        </w:rPr>
      </w:pPr>
      <w:r w:rsidRPr="00E43CD5">
        <w:rPr>
          <w:rFonts w:ascii="Calibri" w:hAnsi="Calibri"/>
          <w:i w:val="0"/>
          <w:szCs w:val="24"/>
        </w:rPr>
        <w:t>Insert your media filenames here.</w:t>
      </w:r>
    </w:p>
    <w:p w14:paraId="6A464226" w14:textId="77777777" w:rsidR="00CE10F2" w:rsidRPr="00E43CD5" w:rsidRDefault="00CE10F2">
      <w:pPr>
        <w:pStyle w:val="BodyText"/>
        <w:rPr>
          <w:rFonts w:ascii="Calibri" w:hAnsi="Calibri"/>
          <w:i w:val="0"/>
          <w:szCs w:val="24"/>
        </w:rPr>
      </w:pPr>
    </w:p>
    <w:p w14:paraId="2464A7BD" w14:textId="77777777" w:rsidR="00CE10F2" w:rsidRPr="00E43CD5" w:rsidRDefault="00CE10F2">
      <w:pPr>
        <w:pStyle w:val="BodyText"/>
        <w:rPr>
          <w:rFonts w:ascii="Calibri" w:hAnsi="Calibri"/>
          <w:b/>
          <w:i w:val="0"/>
          <w:szCs w:val="24"/>
        </w:rPr>
      </w:pPr>
    </w:p>
    <w:p w14:paraId="4483C1C5" w14:textId="77777777" w:rsidR="00CE10F2" w:rsidRPr="00E43CD5"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b/>
          <w:i w:val="0"/>
          <w:szCs w:val="24"/>
          <w:u w:val="single"/>
        </w:rPr>
      </w:pPr>
      <w:r w:rsidRPr="00E43CD5">
        <w:rPr>
          <w:rFonts w:ascii="Calibri" w:hAnsi="Calibri"/>
          <w:b/>
          <w:i w:val="0"/>
          <w:szCs w:val="24"/>
          <w:u w:val="single"/>
        </w:rPr>
        <w:t>General Preparation</w:t>
      </w:r>
    </w:p>
    <w:p w14:paraId="0DAD80AE" w14:textId="77777777" w:rsidR="00CE10F2" w:rsidRPr="00E43CD5"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Cs w:val="24"/>
        </w:rPr>
      </w:pPr>
    </w:p>
    <w:p w14:paraId="542E4C15" w14:textId="77777777" w:rsidR="00CE10F2" w:rsidRPr="00E43CD5"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Cs w:val="24"/>
        </w:rPr>
      </w:pPr>
      <w:r w:rsidRPr="00E43CD5">
        <w:rPr>
          <w:rFonts w:ascii="Calibri" w:hAnsi="Calibri"/>
          <w:i w:val="0"/>
          <w:szCs w:val="24"/>
        </w:rPr>
        <w:t xml:space="preserve">It’s critical for a smooth and organized shoot that all reagents are accounted for, in advance.   </w:t>
      </w:r>
    </w:p>
    <w:p w14:paraId="0F29964D" w14:textId="77777777" w:rsidR="00CE10F2" w:rsidRPr="00E43CD5"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14:paraId="4977C530" w14:textId="77777777" w:rsidR="00CE10F2" w:rsidRPr="00E43CD5" w:rsidRDefault="00CE10F2" w:rsidP="008F6CA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E43CD5">
        <w:rPr>
          <w:rFonts w:ascii="Calibri" w:hAnsi="Calibri"/>
          <w:i w:val="0"/>
          <w:szCs w:val="24"/>
        </w:rPr>
        <w:t xml:space="preserve">Any </w:t>
      </w:r>
      <w:r w:rsidR="008F6CAC">
        <w:rPr>
          <w:rFonts w:ascii="Calibri" w:hAnsi="Calibri"/>
          <w:i w:val="0"/>
          <w:szCs w:val="24"/>
        </w:rPr>
        <w:t>N</w:t>
      </w:r>
    </w:p>
    <w:p w14:paraId="12D4ABA4" w14:textId="77777777" w:rsidR="00CE10F2" w:rsidRPr="00E43CD5"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14:paraId="03C966F5" w14:textId="77777777" w:rsidR="00CE10F2" w:rsidRPr="00E43CD5"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E43CD5">
        <w:rPr>
          <w:rFonts w:ascii="Calibri" w:hAnsi="Calibri"/>
          <w:i w:val="0"/>
          <w:szCs w:val="24"/>
        </w:rPr>
        <w:lastRenderedPageBreak/>
        <w:t>Ex. Luciferase assay done in 96 well plates should be labeled with negative/positive control wells and experimental samples are labeled accordingly.</w:t>
      </w:r>
    </w:p>
    <w:p w14:paraId="607F7734" w14:textId="77777777" w:rsidR="00CE10F2" w:rsidRPr="00E43CD5"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14:paraId="150CFA8F" w14:textId="77777777" w:rsidR="00CE10F2" w:rsidRPr="00E43CD5"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E43CD5">
        <w:rPr>
          <w:rFonts w:ascii="Calibri" w:hAnsi="Calibri"/>
          <w:i w:val="0"/>
          <w:szCs w:val="24"/>
        </w:rPr>
        <w:t>You will receive more detailed preparation instructions</w:t>
      </w:r>
      <w:r w:rsidR="00F10FAD" w:rsidRPr="00E43CD5">
        <w:rPr>
          <w:rFonts w:ascii="Calibri" w:hAnsi="Calibri"/>
          <w:i w:val="0"/>
          <w:szCs w:val="24"/>
        </w:rPr>
        <w:t xml:space="preserve"> are included in the email accompanying the finalized script</w:t>
      </w:r>
      <w:r w:rsidRPr="00E43CD5">
        <w:rPr>
          <w:rFonts w:ascii="Calibri" w:hAnsi="Calibri"/>
          <w:i w:val="0"/>
          <w:szCs w:val="24"/>
        </w:rPr>
        <w:t>.</w:t>
      </w:r>
    </w:p>
    <w:sectPr w:rsidR="00CE10F2" w:rsidRPr="00E43CD5" w:rsidSect="00CE10F2">
      <w:headerReference w:type="default" r:id="rId16"/>
      <w:footerReference w:type="default" r:id="rId17"/>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061E8" w14:textId="77777777" w:rsidR="00195C4A" w:rsidRDefault="00195C4A">
      <w:r>
        <w:separator/>
      </w:r>
    </w:p>
  </w:endnote>
  <w:endnote w:type="continuationSeparator" w:id="0">
    <w:p w14:paraId="3371BE6F" w14:textId="77777777" w:rsidR="00195C4A" w:rsidRDefault="00195C4A">
      <w:r>
        <w:continuationSeparator/>
      </w:r>
    </w:p>
  </w:endnote>
  <w:endnote w:type="continuationNotice" w:id="1">
    <w:p w14:paraId="6CDB5DC5" w14:textId="77777777" w:rsidR="00195C4A" w:rsidRDefault="00195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4EC4F" w14:textId="77777777" w:rsidR="00195C4A" w:rsidRDefault="00195C4A" w:rsidP="00CE10F2">
    <w:pPr>
      <w:pStyle w:val="Footer"/>
      <w:jc w:val="center"/>
    </w:pPr>
    <w:r>
      <w:sym w:font="Symbol" w:char="F0D3"/>
    </w:r>
    <w:r>
      <w:t xml:space="preserve"> </w:t>
    </w:r>
    <w:r>
      <w:t>2017, Journal of Visualized Experiments</w:t>
    </w:r>
  </w:p>
  <w:p w14:paraId="281A5A8F" w14:textId="77777777" w:rsidR="00195C4A" w:rsidRDefault="00195C4A"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D852E" w14:textId="77777777" w:rsidR="00195C4A" w:rsidRDefault="00195C4A">
      <w:r>
        <w:separator/>
      </w:r>
    </w:p>
  </w:footnote>
  <w:footnote w:type="continuationSeparator" w:id="0">
    <w:p w14:paraId="5ECFC428" w14:textId="77777777" w:rsidR="00195C4A" w:rsidRDefault="00195C4A">
      <w:r>
        <w:continuationSeparator/>
      </w:r>
    </w:p>
  </w:footnote>
  <w:footnote w:type="continuationNotice" w:id="1">
    <w:p w14:paraId="548F1A6B" w14:textId="77777777" w:rsidR="00195C4A" w:rsidRDefault="00195C4A"/>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347EE" w14:textId="77777777" w:rsidR="00195C4A" w:rsidRDefault="00195C4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B103C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4465268"/>
    <w:multiLevelType w:val="hybridMultilevel"/>
    <w:tmpl w:val="314213DC"/>
    <w:lvl w:ilvl="0" w:tplc="0409000F">
      <w:start w:val="1"/>
      <w:numFmt w:val="decimal"/>
      <w:lvlText w:val="%1."/>
      <w:lvlJc w:val="left"/>
      <w:pPr>
        <w:ind w:left="1096" w:hanging="360"/>
      </w:p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8"/>
  </w:num>
  <w:num w:numId="4">
    <w:abstractNumId w:val="7"/>
  </w:num>
  <w:num w:numId="5">
    <w:abstractNumId w:val="13"/>
  </w:num>
  <w:num w:numId="6">
    <w:abstractNumId w:val="21"/>
  </w:num>
  <w:num w:numId="7">
    <w:abstractNumId w:val="4"/>
  </w:num>
  <w:num w:numId="8">
    <w:abstractNumId w:val="16"/>
  </w:num>
  <w:num w:numId="9">
    <w:abstractNumId w:val="22"/>
  </w:num>
  <w:num w:numId="10">
    <w:abstractNumId w:val="24"/>
  </w:num>
  <w:num w:numId="11">
    <w:abstractNumId w:val="18"/>
  </w:num>
  <w:num w:numId="12">
    <w:abstractNumId w:val="23"/>
  </w:num>
  <w:num w:numId="13">
    <w:abstractNumId w:val="19"/>
  </w:num>
  <w:num w:numId="14">
    <w:abstractNumId w:val="17"/>
  </w:num>
  <w:num w:numId="15">
    <w:abstractNumId w:val="20"/>
  </w:num>
  <w:num w:numId="16">
    <w:abstractNumId w:val="1"/>
  </w:num>
  <w:num w:numId="17">
    <w:abstractNumId w:val="5"/>
  </w:num>
  <w:num w:numId="18">
    <w:abstractNumId w:val="15"/>
  </w:num>
  <w:num w:numId="19">
    <w:abstractNumId w:val="2"/>
  </w:num>
  <w:num w:numId="20">
    <w:abstractNumId w:val="3"/>
  </w:num>
  <w:num w:numId="21">
    <w:abstractNumId w:val="25"/>
  </w:num>
  <w:num w:numId="22">
    <w:abstractNumId w:val="14"/>
  </w:num>
  <w:num w:numId="23">
    <w:abstractNumId w:val="10"/>
  </w:num>
  <w:num w:numId="24">
    <w:abstractNumId w:val="9"/>
  </w:num>
  <w:num w:numId="25">
    <w:abstractNumId w:val="1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58EC"/>
    <w:rsid w:val="0000029E"/>
    <w:rsid w:val="00003C8B"/>
    <w:rsid w:val="0001266D"/>
    <w:rsid w:val="00013862"/>
    <w:rsid w:val="00023E22"/>
    <w:rsid w:val="000373EA"/>
    <w:rsid w:val="00043807"/>
    <w:rsid w:val="00074929"/>
    <w:rsid w:val="00090BAC"/>
    <w:rsid w:val="00095E17"/>
    <w:rsid w:val="000B0B1A"/>
    <w:rsid w:val="000B3CAB"/>
    <w:rsid w:val="000B4E9A"/>
    <w:rsid w:val="000C4BC0"/>
    <w:rsid w:val="000C6C3E"/>
    <w:rsid w:val="000D17E8"/>
    <w:rsid w:val="000D2C59"/>
    <w:rsid w:val="001115D1"/>
    <w:rsid w:val="00125924"/>
    <w:rsid w:val="00126973"/>
    <w:rsid w:val="00145E1B"/>
    <w:rsid w:val="00147ECC"/>
    <w:rsid w:val="00162D51"/>
    <w:rsid w:val="00165521"/>
    <w:rsid w:val="00173C73"/>
    <w:rsid w:val="001819E3"/>
    <w:rsid w:val="00191A77"/>
    <w:rsid w:val="00195C4A"/>
    <w:rsid w:val="001A674A"/>
    <w:rsid w:val="001C5204"/>
    <w:rsid w:val="001C7BBC"/>
    <w:rsid w:val="001E52A3"/>
    <w:rsid w:val="001F0890"/>
    <w:rsid w:val="00212A6D"/>
    <w:rsid w:val="00225680"/>
    <w:rsid w:val="0025310D"/>
    <w:rsid w:val="002544F1"/>
    <w:rsid w:val="00265C44"/>
    <w:rsid w:val="002662CD"/>
    <w:rsid w:val="0027052A"/>
    <w:rsid w:val="00281606"/>
    <w:rsid w:val="00283E3E"/>
    <w:rsid w:val="0029091B"/>
    <w:rsid w:val="002970F6"/>
    <w:rsid w:val="002A0DE5"/>
    <w:rsid w:val="002B26D4"/>
    <w:rsid w:val="002B55D9"/>
    <w:rsid w:val="002B7863"/>
    <w:rsid w:val="002D5ECF"/>
    <w:rsid w:val="002E5EA4"/>
    <w:rsid w:val="002E7521"/>
    <w:rsid w:val="002F2E40"/>
    <w:rsid w:val="002F3829"/>
    <w:rsid w:val="002F6641"/>
    <w:rsid w:val="00305187"/>
    <w:rsid w:val="0031722D"/>
    <w:rsid w:val="00322C71"/>
    <w:rsid w:val="00337C9F"/>
    <w:rsid w:val="00342248"/>
    <w:rsid w:val="00342D7B"/>
    <w:rsid w:val="00351B47"/>
    <w:rsid w:val="003A4DC4"/>
    <w:rsid w:val="003A725B"/>
    <w:rsid w:val="003B50EA"/>
    <w:rsid w:val="003D0847"/>
    <w:rsid w:val="003D268F"/>
    <w:rsid w:val="003D5A1A"/>
    <w:rsid w:val="003E05A8"/>
    <w:rsid w:val="003E2BC9"/>
    <w:rsid w:val="003E499D"/>
    <w:rsid w:val="003F5C23"/>
    <w:rsid w:val="00403534"/>
    <w:rsid w:val="00420832"/>
    <w:rsid w:val="004559F7"/>
    <w:rsid w:val="00472752"/>
    <w:rsid w:val="0047306D"/>
    <w:rsid w:val="00484610"/>
    <w:rsid w:val="004B57D8"/>
    <w:rsid w:val="004C2DAD"/>
    <w:rsid w:val="004F664D"/>
    <w:rsid w:val="005074C0"/>
    <w:rsid w:val="00513853"/>
    <w:rsid w:val="00515662"/>
    <w:rsid w:val="00520CB4"/>
    <w:rsid w:val="00530DD9"/>
    <w:rsid w:val="005320E4"/>
    <w:rsid w:val="00541BF1"/>
    <w:rsid w:val="00557116"/>
    <w:rsid w:val="00565757"/>
    <w:rsid w:val="00573B17"/>
    <w:rsid w:val="00573DAC"/>
    <w:rsid w:val="005802F7"/>
    <w:rsid w:val="005A09D8"/>
    <w:rsid w:val="005A1F5E"/>
    <w:rsid w:val="005A3F8F"/>
    <w:rsid w:val="005B6859"/>
    <w:rsid w:val="005D783F"/>
    <w:rsid w:val="005F5654"/>
    <w:rsid w:val="00603FAA"/>
    <w:rsid w:val="00620037"/>
    <w:rsid w:val="00625EC6"/>
    <w:rsid w:val="006346FE"/>
    <w:rsid w:val="00645B93"/>
    <w:rsid w:val="00654735"/>
    <w:rsid w:val="006556DE"/>
    <w:rsid w:val="0067401D"/>
    <w:rsid w:val="00684CA7"/>
    <w:rsid w:val="00691366"/>
    <w:rsid w:val="006943CB"/>
    <w:rsid w:val="0069665E"/>
    <w:rsid w:val="00697650"/>
    <w:rsid w:val="006C08AE"/>
    <w:rsid w:val="006C0E87"/>
    <w:rsid w:val="006F2348"/>
    <w:rsid w:val="0071780D"/>
    <w:rsid w:val="00724E3B"/>
    <w:rsid w:val="00725582"/>
    <w:rsid w:val="00750DB4"/>
    <w:rsid w:val="007548F3"/>
    <w:rsid w:val="007804DD"/>
    <w:rsid w:val="007923E8"/>
    <w:rsid w:val="007D6BFA"/>
    <w:rsid w:val="007F5302"/>
    <w:rsid w:val="00804C75"/>
    <w:rsid w:val="00820101"/>
    <w:rsid w:val="00822B14"/>
    <w:rsid w:val="00832FA5"/>
    <w:rsid w:val="008373A7"/>
    <w:rsid w:val="00851B3E"/>
    <w:rsid w:val="00874A39"/>
    <w:rsid w:val="00894EFB"/>
    <w:rsid w:val="008A0F73"/>
    <w:rsid w:val="008B0E4D"/>
    <w:rsid w:val="008D2A6A"/>
    <w:rsid w:val="008D6283"/>
    <w:rsid w:val="008E078B"/>
    <w:rsid w:val="008F6CAC"/>
    <w:rsid w:val="008F7754"/>
    <w:rsid w:val="008F7E1F"/>
    <w:rsid w:val="009255FE"/>
    <w:rsid w:val="00930074"/>
    <w:rsid w:val="00941F06"/>
    <w:rsid w:val="00951A8E"/>
    <w:rsid w:val="00954870"/>
    <w:rsid w:val="00957030"/>
    <w:rsid w:val="009625B1"/>
    <w:rsid w:val="00984C57"/>
    <w:rsid w:val="00991628"/>
    <w:rsid w:val="009A3CBD"/>
    <w:rsid w:val="009B5022"/>
    <w:rsid w:val="009C2062"/>
    <w:rsid w:val="009C5AEF"/>
    <w:rsid w:val="009F0EEC"/>
    <w:rsid w:val="009F356C"/>
    <w:rsid w:val="00A010A8"/>
    <w:rsid w:val="00A218EC"/>
    <w:rsid w:val="00A3138F"/>
    <w:rsid w:val="00A35FB0"/>
    <w:rsid w:val="00A467E3"/>
    <w:rsid w:val="00A5532F"/>
    <w:rsid w:val="00A5567F"/>
    <w:rsid w:val="00A602AE"/>
    <w:rsid w:val="00A6333F"/>
    <w:rsid w:val="00A77CF6"/>
    <w:rsid w:val="00A82B0D"/>
    <w:rsid w:val="00A91283"/>
    <w:rsid w:val="00AA0717"/>
    <w:rsid w:val="00AA132F"/>
    <w:rsid w:val="00AD2A24"/>
    <w:rsid w:val="00AD31B7"/>
    <w:rsid w:val="00B238D4"/>
    <w:rsid w:val="00B332A4"/>
    <w:rsid w:val="00B340A8"/>
    <w:rsid w:val="00B40E12"/>
    <w:rsid w:val="00B435B8"/>
    <w:rsid w:val="00B4499C"/>
    <w:rsid w:val="00B47B28"/>
    <w:rsid w:val="00B61084"/>
    <w:rsid w:val="00B653B7"/>
    <w:rsid w:val="00B7250F"/>
    <w:rsid w:val="00B9714D"/>
    <w:rsid w:val="00BC27A3"/>
    <w:rsid w:val="00BD39A2"/>
    <w:rsid w:val="00BE0182"/>
    <w:rsid w:val="00BE0377"/>
    <w:rsid w:val="00C01A6E"/>
    <w:rsid w:val="00C047A3"/>
    <w:rsid w:val="00C05AB1"/>
    <w:rsid w:val="00C1182A"/>
    <w:rsid w:val="00C132F0"/>
    <w:rsid w:val="00C207EC"/>
    <w:rsid w:val="00C43DB6"/>
    <w:rsid w:val="00C602B2"/>
    <w:rsid w:val="00C71E80"/>
    <w:rsid w:val="00C7374B"/>
    <w:rsid w:val="00C84A2C"/>
    <w:rsid w:val="00C92830"/>
    <w:rsid w:val="00C974B2"/>
    <w:rsid w:val="00C97B11"/>
    <w:rsid w:val="00CB039A"/>
    <w:rsid w:val="00CB383E"/>
    <w:rsid w:val="00CC0C58"/>
    <w:rsid w:val="00CC29BF"/>
    <w:rsid w:val="00CD388A"/>
    <w:rsid w:val="00CD6986"/>
    <w:rsid w:val="00CD7F92"/>
    <w:rsid w:val="00CE04C2"/>
    <w:rsid w:val="00CE10F2"/>
    <w:rsid w:val="00CE38EB"/>
    <w:rsid w:val="00CF22F6"/>
    <w:rsid w:val="00CF3742"/>
    <w:rsid w:val="00CF6830"/>
    <w:rsid w:val="00D02663"/>
    <w:rsid w:val="00D0272A"/>
    <w:rsid w:val="00D10F00"/>
    <w:rsid w:val="00D150D8"/>
    <w:rsid w:val="00D24E34"/>
    <w:rsid w:val="00D300CE"/>
    <w:rsid w:val="00D539AC"/>
    <w:rsid w:val="00D54BE6"/>
    <w:rsid w:val="00D61257"/>
    <w:rsid w:val="00D71D70"/>
    <w:rsid w:val="00D75858"/>
    <w:rsid w:val="00DA117F"/>
    <w:rsid w:val="00DA17FB"/>
    <w:rsid w:val="00DA44B3"/>
    <w:rsid w:val="00DB7EBA"/>
    <w:rsid w:val="00DC3F4E"/>
    <w:rsid w:val="00DC57C7"/>
    <w:rsid w:val="00DD2CF9"/>
    <w:rsid w:val="00DE2882"/>
    <w:rsid w:val="00DE54AB"/>
    <w:rsid w:val="00DF4968"/>
    <w:rsid w:val="00E11604"/>
    <w:rsid w:val="00E23B02"/>
    <w:rsid w:val="00E24673"/>
    <w:rsid w:val="00E24898"/>
    <w:rsid w:val="00E355EE"/>
    <w:rsid w:val="00E42CC8"/>
    <w:rsid w:val="00E43CD5"/>
    <w:rsid w:val="00E606D5"/>
    <w:rsid w:val="00E70C44"/>
    <w:rsid w:val="00E849C2"/>
    <w:rsid w:val="00EA20E5"/>
    <w:rsid w:val="00EA60D4"/>
    <w:rsid w:val="00EC6B2C"/>
    <w:rsid w:val="00ED7D3C"/>
    <w:rsid w:val="00EE4460"/>
    <w:rsid w:val="00F0293A"/>
    <w:rsid w:val="00F0311A"/>
    <w:rsid w:val="00F04E9E"/>
    <w:rsid w:val="00F10FAD"/>
    <w:rsid w:val="00F146E3"/>
    <w:rsid w:val="00F27430"/>
    <w:rsid w:val="00F3149B"/>
    <w:rsid w:val="00F35094"/>
    <w:rsid w:val="00F353A4"/>
    <w:rsid w:val="00F60B45"/>
    <w:rsid w:val="00F64ED1"/>
    <w:rsid w:val="00F921D4"/>
    <w:rsid w:val="00F94878"/>
    <w:rsid w:val="00F95E8D"/>
    <w:rsid w:val="00F96E33"/>
    <w:rsid w:val="00FA7D51"/>
    <w:rsid w:val="00FC4B1B"/>
    <w:rsid w:val="00FD1497"/>
    <w:rsid w:val="00FF4734"/>
    <w:rsid w:val="00FF6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Note Level 1" w:semiHidden="1" w:uiPriority="99" w:unhideWhenUsed="1"/>
    <w:lsdException w:name="Note Level 2" w:uiPriority="99" w:qFormat="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No Spacing" w:qFormat="1"/>
    <w:lsdException w:name="Colorful List" w:qFormat="1"/>
    <w:lsdException w:name="Colorful Grid" w:qFormat="1"/>
    <w:lsdException w:name="Light Shading Accent 1" w:qFormat="1"/>
    <w:lsdException w:name="List Paragraph" w:qFormat="1"/>
    <w:lsdException w:name="Quote" w:qFormat="1"/>
    <w:lsdException w:name="Intense 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27052A"/>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MediumGrid1-Accent2">
    <w:name w:val="Medium Grid 1 Accent 2"/>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Note Level 1" w:semiHidden="1" w:uiPriority="99" w:unhideWhenUsed="1"/>
    <w:lsdException w:name="Note Level 2" w:uiPriority="99" w:qFormat="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No Spacing" w:qFormat="1"/>
    <w:lsdException w:name="Colorful List" w:qFormat="1"/>
    <w:lsdException w:name="Colorful Grid" w:qFormat="1"/>
    <w:lsdException w:name="Light Shading Accent 1" w:qFormat="1"/>
    <w:lsdException w:name="List Paragraph" w:qFormat="1"/>
    <w:lsdException w:name="Quote" w:qFormat="1"/>
    <w:lsdException w:name="Intense 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27052A"/>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MediumGrid1-Accent2">
    <w:name w:val="Medium Grid 1 Accent 2"/>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16821">
      <w:bodyDiv w:val="1"/>
      <w:marLeft w:val="0"/>
      <w:marRight w:val="0"/>
      <w:marTop w:val="0"/>
      <w:marBottom w:val="0"/>
      <w:divBdr>
        <w:top w:val="none" w:sz="0" w:space="0" w:color="auto"/>
        <w:left w:val="none" w:sz="0" w:space="0" w:color="auto"/>
        <w:bottom w:val="none" w:sz="0" w:space="0" w:color="auto"/>
        <w:right w:val="none" w:sz="0" w:space="0" w:color="auto"/>
      </w:divBdr>
    </w:div>
    <w:div w:id="133959923">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0751402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50472950">
      <w:bodyDiv w:val="1"/>
      <w:marLeft w:val="0"/>
      <w:marRight w:val="0"/>
      <w:marTop w:val="0"/>
      <w:marBottom w:val="0"/>
      <w:divBdr>
        <w:top w:val="none" w:sz="0" w:space="0" w:color="auto"/>
        <w:left w:val="none" w:sz="0" w:space="0" w:color="auto"/>
        <w:bottom w:val="none" w:sz="0" w:space="0" w:color="auto"/>
        <w:right w:val="none" w:sz="0" w:space="0" w:color="auto"/>
      </w:divBdr>
    </w:div>
    <w:div w:id="1052272945">
      <w:bodyDiv w:val="1"/>
      <w:marLeft w:val="0"/>
      <w:marRight w:val="0"/>
      <w:marTop w:val="0"/>
      <w:marBottom w:val="0"/>
      <w:divBdr>
        <w:top w:val="none" w:sz="0" w:space="0" w:color="auto"/>
        <w:left w:val="none" w:sz="0" w:space="0" w:color="auto"/>
        <w:bottom w:val="none" w:sz="0" w:space="0" w:color="auto"/>
        <w:right w:val="none" w:sz="0" w:space="0" w:color="auto"/>
      </w:divBdr>
    </w:div>
    <w:div w:id="10917811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99972656">
      <w:bodyDiv w:val="1"/>
      <w:marLeft w:val="0"/>
      <w:marRight w:val="0"/>
      <w:marTop w:val="0"/>
      <w:marBottom w:val="0"/>
      <w:divBdr>
        <w:top w:val="none" w:sz="0" w:space="0" w:color="auto"/>
        <w:left w:val="none" w:sz="0" w:space="0" w:color="auto"/>
        <w:bottom w:val="none" w:sz="0" w:space="0" w:color="auto"/>
        <w:right w:val="none" w:sz="0" w:space="0" w:color="auto"/>
      </w:divBdr>
    </w:div>
    <w:div w:id="16815450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aurent.younes@jhu.edu" TargetMode="External"/><Relationship Id="rId12" Type="http://schemas.openxmlformats.org/officeDocument/2006/relationships/hyperlink" Target="mailto:caross@jhu.edu" TargetMode="External"/><Relationship Id="rId13" Type="http://schemas.openxmlformats.org/officeDocument/2006/relationships/hyperlink" Target="mailto:smoriw@gmail.com" TargetMode="External"/><Relationship Id="rId14" Type="http://schemas.openxmlformats.org/officeDocument/2006/relationships/hyperlink" Target="mailto:mim@cis.jhu.edu" TargetMode="External"/><Relationship Id="rId15" Type="http://schemas.openxmlformats.org/officeDocument/2006/relationships/hyperlink" Target="https://braingps.mricloud.org/atlasrepo"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dwu18@jhu.edu" TargetMode="External"/><Relationship Id="rId10" Type="http://schemas.openxmlformats.org/officeDocument/2006/relationships/hyperlink" Target="mailto:afaria1@jhm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D3B4B-4217-8249-8332-F3A318659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9</Pages>
  <Words>2616</Words>
  <Characters>14912</Characters>
  <Application>Microsoft Macintosh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17494</CharactersWithSpaces>
  <SharedDoc>false</SharedDoc>
  <HLinks>
    <vt:vector size="42" baseType="variant">
      <vt:variant>
        <vt:i4>6750330</vt:i4>
      </vt:variant>
      <vt:variant>
        <vt:i4>18</vt:i4>
      </vt:variant>
      <vt:variant>
        <vt:i4>0</vt:i4>
      </vt:variant>
      <vt:variant>
        <vt:i4>5</vt:i4>
      </vt:variant>
      <vt:variant>
        <vt:lpwstr>https://braingps.mricloud.org/atlasrepo</vt:lpwstr>
      </vt:variant>
      <vt:variant>
        <vt:lpwstr/>
      </vt:variant>
      <vt:variant>
        <vt:i4>8192006</vt:i4>
      </vt:variant>
      <vt:variant>
        <vt:i4>15</vt:i4>
      </vt:variant>
      <vt:variant>
        <vt:i4>0</vt:i4>
      </vt:variant>
      <vt:variant>
        <vt:i4>5</vt:i4>
      </vt:variant>
      <vt:variant>
        <vt:lpwstr>mailto:mim@cis.jhu.edu</vt:lpwstr>
      </vt:variant>
      <vt:variant>
        <vt:lpwstr/>
      </vt:variant>
      <vt:variant>
        <vt:i4>1179691</vt:i4>
      </vt:variant>
      <vt:variant>
        <vt:i4>12</vt:i4>
      </vt:variant>
      <vt:variant>
        <vt:i4>0</vt:i4>
      </vt:variant>
      <vt:variant>
        <vt:i4>5</vt:i4>
      </vt:variant>
      <vt:variant>
        <vt:lpwstr>mailto:smoriw@gmail.com</vt:lpwstr>
      </vt:variant>
      <vt:variant>
        <vt:lpwstr/>
      </vt:variant>
      <vt:variant>
        <vt:i4>6422605</vt:i4>
      </vt:variant>
      <vt:variant>
        <vt:i4>9</vt:i4>
      </vt:variant>
      <vt:variant>
        <vt:i4>0</vt:i4>
      </vt:variant>
      <vt:variant>
        <vt:i4>5</vt:i4>
      </vt:variant>
      <vt:variant>
        <vt:lpwstr>mailto:caross@jhu.edu</vt:lpwstr>
      </vt:variant>
      <vt:variant>
        <vt:lpwstr/>
      </vt:variant>
      <vt:variant>
        <vt:i4>6357009</vt:i4>
      </vt:variant>
      <vt:variant>
        <vt:i4>6</vt:i4>
      </vt:variant>
      <vt:variant>
        <vt:i4>0</vt:i4>
      </vt:variant>
      <vt:variant>
        <vt:i4>5</vt:i4>
      </vt:variant>
      <vt:variant>
        <vt:lpwstr>mailto:laurent.younes@jhu.edu</vt:lpwstr>
      </vt:variant>
      <vt:variant>
        <vt:lpwstr/>
      </vt:variant>
      <vt:variant>
        <vt:i4>7798811</vt:i4>
      </vt:variant>
      <vt:variant>
        <vt:i4>3</vt:i4>
      </vt:variant>
      <vt:variant>
        <vt:i4>0</vt:i4>
      </vt:variant>
      <vt:variant>
        <vt:i4>5</vt:i4>
      </vt:variant>
      <vt:variant>
        <vt:lpwstr>mailto:afaria1@jhmi.edu</vt:lpwstr>
      </vt:variant>
      <vt:variant>
        <vt:lpwstr/>
      </vt:variant>
      <vt:variant>
        <vt:i4>4456558</vt:i4>
      </vt:variant>
      <vt:variant>
        <vt:i4>0</vt:i4>
      </vt:variant>
      <vt:variant>
        <vt:i4>0</vt:i4>
      </vt:variant>
      <vt:variant>
        <vt:i4>5</vt:i4>
      </vt:variant>
      <vt:variant>
        <vt:lpwstr>mailto:dwu18@jhu.edu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Anthony I Iannazzi</cp:lastModifiedBy>
  <cp:revision>2</cp:revision>
  <dcterms:created xsi:type="dcterms:W3CDTF">2018-01-19T03:00:00Z</dcterms:created>
  <dcterms:modified xsi:type="dcterms:W3CDTF">2018-01-19T18:41:00Z</dcterms:modified>
</cp:coreProperties>
</file>