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F8BEF" w14:textId="48DB4FAE" w:rsidR="00A9204E" w:rsidRPr="00FF6002" w:rsidRDefault="00FF6002">
      <w:pPr>
        <w:rPr>
          <w:rFonts w:ascii="Arial" w:hAnsi="Arial" w:cs="Arial"/>
          <w:sz w:val="28"/>
          <w:szCs w:val="24"/>
        </w:rPr>
      </w:pPr>
      <w:r w:rsidRPr="00FF6002">
        <w:rPr>
          <w:rFonts w:ascii="Arial" w:hAnsi="Arial" w:cs="Arial"/>
          <w:sz w:val="28"/>
          <w:szCs w:val="24"/>
        </w:rPr>
        <w:t xml:space="preserve">Cuticle Disruption: A Method to Collect Hemolymph from </w:t>
      </w:r>
      <w:r w:rsidRPr="00FF6002">
        <w:rPr>
          <w:rFonts w:ascii="Arial" w:hAnsi="Arial" w:cs="Arial"/>
          <w:i/>
          <w:sz w:val="28"/>
          <w:szCs w:val="24"/>
        </w:rPr>
        <w:t xml:space="preserve">Drosophila </w:t>
      </w:r>
      <w:r w:rsidRPr="00FF6002">
        <w:rPr>
          <w:rFonts w:ascii="Arial" w:hAnsi="Arial" w:cs="Arial"/>
          <w:sz w:val="28"/>
          <w:szCs w:val="24"/>
        </w:rPr>
        <w:t>Larvae</w:t>
      </w:r>
    </w:p>
    <w:p w14:paraId="00ABB356" w14:textId="560B9E64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16C84C5B" w14:textId="403449AE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OVERVIEW</w:t>
      </w:r>
    </w:p>
    <w:p w14:paraId="30FB5DF8" w14:textId="3650D10E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418A8486" w14:textId="69700631" w:rsidR="005E4FAE" w:rsidRPr="007B6EAC" w:rsidRDefault="005E4FAE" w:rsidP="005E4FAE">
      <w:pPr>
        <w:rPr>
          <w:rFonts w:ascii="Arial" w:hAnsi="Arial" w:cs="Arial"/>
          <w:sz w:val="24"/>
          <w:szCs w:val="24"/>
        </w:rPr>
      </w:pPr>
      <w:r w:rsidRPr="007B6EAC">
        <w:rPr>
          <w:rFonts w:ascii="Arial" w:hAnsi="Arial" w:cs="Arial"/>
          <w:sz w:val="24"/>
          <w:szCs w:val="24"/>
        </w:rPr>
        <w:t>Source:</w:t>
      </w:r>
      <w:r w:rsidR="00FF6002" w:rsidRPr="007B6E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002" w:rsidRPr="007B6EAC">
        <w:rPr>
          <w:rFonts w:ascii="Arial" w:hAnsi="Arial" w:cs="Arial"/>
          <w:color w:val="292B31"/>
          <w:sz w:val="24"/>
          <w:szCs w:val="24"/>
          <w:shd w:val="clear" w:color="auto" w:fill="FFFFFF"/>
        </w:rPr>
        <w:t>Reimels</w:t>
      </w:r>
      <w:proofErr w:type="spellEnd"/>
      <w:r w:rsidR="00FF6002" w:rsidRPr="007B6EAC">
        <w:rPr>
          <w:rFonts w:ascii="Arial" w:hAnsi="Arial" w:cs="Arial"/>
          <w:color w:val="292B31"/>
          <w:sz w:val="24"/>
          <w:szCs w:val="24"/>
          <w:shd w:val="clear" w:color="auto" w:fill="FFFFFF"/>
        </w:rPr>
        <w:t>, T. A.</w:t>
      </w:r>
      <w:r w:rsidR="00FF6002" w:rsidRPr="007B6EAC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 and</w:t>
      </w:r>
      <w:r w:rsidR="00FF6002" w:rsidRPr="007B6EAC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 </w:t>
      </w:r>
      <w:proofErr w:type="spellStart"/>
      <w:r w:rsidR="00FF6002" w:rsidRPr="007B6EAC">
        <w:rPr>
          <w:rFonts w:ascii="Arial" w:hAnsi="Arial" w:cs="Arial"/>
          <w:color w:val="292B31"/>
          <w:sz w:val="24"/>
          <w:szCs w:val="24"/>
          <w:shd w:val="clear" w:color="auto" w:fill="FFFFFF"/>
        </w:rPr>
        <w:t>Pfleger</w:t>
      </w:r>
      <w:proofErr w:type="spellEnd"/>
      <w:r w:rsidR="00FF6002" w:rsidRPr="007B6EAC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, C. M. </w:t>
      </w:r>
      <w:hyperlink r:id="rId8" w:history="1">
        <w:r w:rsidR="00FF6002" w:rsidRPr="007B6E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Methods to Examine the Lymph Gland and Hemocytes in Drosophila Larvae</w:t>
        </w:r>
      </w:hyperlink>
      <w:r w:rsidR="00FF6002" w:rsidRPr="007B6EAC">
        <w:rPr>
          <w:rFonts w:ascii="Arial" w:hAnsi="Arial" w:cs="Arial"/>
          <w:color w:val="292B31"/>
          <w:sz w:val="24"/>
          <w:szCs w:val="24"/>
          <w:shd w:val="clear" w:color="auto" w:fill="FFFFFF"/>
        </w:rPr>
        <w:t>. </w:t>
      </w:r>
      <w:r w:rsidR="00FF6002" w:rsidRPr="007B6EAC">
        <w:rPr>
          <w:rStyle w:val="Emphasis"/>
          <w:rFonts w:ascii="Arial" w:hAnsi="Arial" w:cs="Arial"/>
          <w:color w:val="292B31"/>
          <w:sz w:val="24"/>
          <w:szCs w:val="24"/>
          <w:shd w:val="clear" w:color="auto" w:fill="FFFFFF"/>
        </w:rPr>
        <w:t>J. Vis. Exp.</w:t>
      </w:r>
      <w:r w:rsidR="00FF6002" w:rsidRPr="007B6EAC">
        <w:rPr>
          <w:rFonts w:ascii="Arial" w:hAnsi="Arial" w:cs="Arial"/>
          <w:color w:val="292B31"/>
          <w:sz w:val="24"/>
          <w:szCs w:val="24"/>
          <w:shd w:val="clear" w:color="auto" w:fill="FFFFFF"/>
        </w:rPr>
        <w:t> (2016).</w:t>
      </w:r>
    </w:p>
    <w:p w14:paraId="5570D762" w14:textId="7A0AD939" w:rsidR="004D2BBB" w:rsidRPr="007B6EAC" w:rsidRDefault="004D2BBB">
      <w:pPr>
        <w:rPr>
          <w:rFonts w:ascii="Arial" w:hAnsi="Arial" w:cs="Arial"/>
          <w:sz w:val="24"/>
          <w:szCs w:val="24"/>
        </w:rPr>
      </w:pPr>
    </w:p>
    <w:p w14:paraId="0D3C6A07" w14:textId="1E0AFC81" w:rsidR="005E4FAE" w:rsidRPr="007B6EAC" w:rsidRDefault="007B6EAC">
      <w:pPr>
        <w:rPr>
          <w:rFonts w:ascii="Arial" w:hAnsi="Arial" w:cs="Arial"/>
          <w:sz w:val="24"/>
          <w:szCs w:val="24"/>
        </w:rPr>
      </w:pPr>
      <w:r w:rsidRPr="007B6EAC">
        <w:rPr>
          <w:rFonts w:ascii="Arial" w:hAnsi="Arial" w:cs="Arial"/>
          <w:sz w:val="24"/>
          <w:szCs w:val="24"/>
        </w:rPr>
        <w:t xml:space="preserve">The </w:t>
      </w:r>
      <w:r w:rsidRPr="007B6EAC">
        <w:rPr>
          <w:rFonts w:ascii="Arial" w:hAnsi="Arial" w:cs="Arial"/>
          <w:i/>
          <w:sz w:val="24"/>
          <w:szCs w:val="24"/>
        </w:rPr>
        <w:t xml:space="preserve">Drosophila </w:t>
      </w:r>
      <w:r>
        <w:rPr>
          <w:rFonts w:ascii="Arial" w:hAnsi="Arial" w:cs="Arial"/>
          <w:sz w:val="24"/>
          <w:szCs w:val="24"/>
        </w:rPr>
        <w:t>hemolymph serves as both blood and interstitial fluid, circulating throughout the body</w:t>
      </w:r>
      <w:r w:rsidR="00A72898">
        <w:rPr>
          <w:rFonts w:ascii="Arial" w:hAnsi="Arial" w:cs="Arial"/>
          <w:sz w:val="24"/>
          <w:szCs w:val="24"/>
        </w:rPr>
        <w:t xml:space="preserve"> during the larva and adult stages</w:t>
      </w:r>
      <w:r>
        <w:rPr>
          <w:rFonts w:ascii="Arial" w:hAnsi="Arial" w:cs="Arial"/>
          <w:sz w:val="24"/>
          <w:szCs w:val="24"/>
        </w:rPr>
        <w:t xml:space="preserve">. </w:t>
      </w:r>
      <w:r w:rsidR="00B472A9" w:rsidRPr="007B6EAC">
        <w:rPr>
          <w:rFonts w:ascii="Arial" w:hAnsi="Arial" w:cs="Arial"/>
          <w:sz w:val="24"/>
          <w:szCs w:val="24"/>
        </w:rPr>
        <w:t xml:space="preserve">This video </w:t>
      </w:r>
      <w:r w:rsidR="00BB3B25" w:rsidRPr="007B6EAC">
        <w:rPr>
          <w:rFonts w:ascii="Arial" w:hAnsi="Arial" w:cs="Arial"/>
          <w:sz w:val="24"/>
          <w:szCs w:val="24"/>
        </w:rPr>
        <w:t>describes a</w:t>
      </w:r>
      <w:r w:rsidR="00F813AB" w:rsidRPr="007B6EAC">
        <w:rPr>
          <w:rFonts w:ascii="Arial" w:hAnsi="Arial" w:cs="Arial"/>
          <w:sz w:val="24"/>
          <w:szCs w:val="24"/>
        </w:rPr>
        <w:t xml:space="preserve"> protocol to collect </w:t>
      </w:r>
      <w:r w:rsidR="00BB3B25" w:rsidRPr="007B6EAC">
        <w:rPr>
          <w:rFonts w:ascii="Arial" w:hAnsi="Arial" w:cs="Arial"/>
          <w:sz w:val="24"/>
          <w:szCs w:val="24"/>
        </w:rPr>
        <w:t xml:space="preserve">larval </w:t>
      </w:r>
      <w:r w:rsidR="00F813AB" w:rsidRPr="007B6EAC">
        <w:rPr>
          <w:rFonts w:ascii="Arial" w:hAnsi="Arial" w:cs="Arial"/>
          <w:sz w:val="24"/>
          <w:szCs w:val="24"/>
        </w:rPr>
        <w:t xml:space="preserve">hemolymph </w:t>
      </w:r>
      <w:r w:rsidR="007F00F0">
        <w:rPr>
          <w:rFonts w:ascii="Arial" w:hAnsi="Arial" w:cs="Arial"/>
          <w:sz w:val="24"/>
          <w:szCs w:val="24"/>
        </w:rPr>
        <w:t xml:space="preserve">in order to </w:t>
      </w:r>
      <w:bookmarkStart w:id="0" w:name="_GoBack"/>
      <w:bookmarkEnd w:id="0"/>
      <w:r w:rsidR="00BB3B25" w:rsidRPr="007B6EAC">
        <w:rPr>
          <w:rFonts w:ascii="Arial" w:hAnsi="Arial" w:cs="Arial"/>
          <w:sz w:val="24"/>
          <w:szCs w:val="24"/>
        </w:rPr>
        <w:t xml:space="preserve">quantify </w:t>
      </w:r>
      <w:r>
        <w:rPr>
          <w:rFonts w:ascii="Arial" w:hAnsi="Arial" w:cs="Arial"/>
          <w:sz w:val="24"/>
          <w:szCs w:val="24"/>
        </w:rPr>
        <w:t xml:space="preserve">the </w:t>
      </w:r>
      <w:r w:rsidR="00BB3B25" w:rsidRPr="007B6EAC">
        <w:rPr>
          <w:rFonts w:ascii="Arial" w:hAnsi="Arial" w:cs="Arial"/>
          <w:sz w:val="24"/>
          <w:szCs w:val="24"/>
        </w:rPr>
        <w:t>circulating</w:t>
      </w:r>
      <w:r w:rsidRPr="007B6EAC">
        <w:rPr>
          <w:rFonts w:ascii="Arial" w:hAnsi="Arial" w:cs="Arial"/>
          <w:sz w:val="24"/>
          <w:szCs w:val="24"/>
        </w:rPr>
        <w:t xml:space="preserve"> cells.</w:t>
      </w:r>
    </w:p>
    <w:p w14:paraId="583E2F6B" w14:textId="64AE0C1D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04139220" w14:textId="215B9CCB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PROTOCOL</w:t>
      </w:r>
    </w:p>
    <w:p w14:paraId="529AE239" w14:textId="1AE593AE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314CA33F" w14:textId="79D3DA80" w:rsidR="00FF6002" w:rsidRPr="00FF6002" w:rsidRDefault="00FF6002" w:rsidP="00FF6002">
      <w:pPr>
        <w:pStyle w:val="ListParagraph"/>
        <w:numPr>
          <w:ilvl w:val="0"/>
          <w:numId w:val="25"/>
        </w:numPr>
        <w:shd w:val="clear" w:color="auto" w:fill="FFFFFF"/>
        <w:spacing w:before="225" w:after="150"/>
        <w:rPr>
          <w:rFonts w:ascii="Arial" w:eastAsia="Times New Roman" w:hAnsi="Arial" w:cs="Arial"/>
          <w:b/>
          <w:bCs/>
          <w:color w:val="292B31"/>
          <w:sz w:val="24"/>
          <w:szCs w:val="24"/>
        </w:rPr>
      </w:pPr>
      <w:r w:rsidRPr="00FF6002">
        <w:rPr>
          <w:rFonts w:ascii="Arial" w:eastAsia="Times New Roman" w:hAnsi="Arial" w:cs="Arial"/>
          <w:b/>
          <w:bCs/>
          <w:color w:val="292B31"/>
          <w:sz w:val="24"/>
          <w:szCs w:val="24"/>
        </w:rPr>
        <w:t>Circulating Hemocyte Concentration</w:t>
      </w:r>
    </w:p>
    <w:p w14:paraId="641F8073" w14:textId="77777777" w:rsidR="00FF6002" w:rsidRPr="00FF6002" w:rsidRDefault="00FF6002" w:rsidP="00FF6002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F6002">
        <w:rPr>
          <w:rFonts w:ascii="Arial" w:eastAsia="Times New Roman" w:hAnsi="Arial" w:cs="Arial"/>
          <w:color w:val="000000"/>
          <w:sz w:val="24"/>
          <w:szCs w:val="24"/>
        </w:rPr>
        <w:t>To obtain larvae of roughly the same developmental stage for this assay, restrict egg collection by allowing females to lay eggs for a fixed time period of 2 - 6 hr.</w:t>
      </w:r>
    </w:p>
    <w:p w14:paraId="278FB071" w14:textId="28F6AF50" w:rsidR="00FF6002" w:rsidRPr="00FF6002" w:rsidRDefault="00FF6002" w:rsidP="00FF6002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F6002">
        <w:rPr>
          <w:rFonts w:ascii="Arial" w:eastAsia="Times New Roman" w:hAnsi="Arial" w:cs="Arial"/>
          <w:color w:val="000000"/>
          <w:sz w:val="24"/>
          <w:szCs w:val="24"/>
        </w:rPr>
        <w:t>Collect larvae in dissecting dish wells filled with 1x phosphate buffered saline (PBS).</w:t>
      </w:r>
    </w:p>
    <w:p w14:paraId="4E70B1C5" w14:textId="77777777" w:rsidR="00FF6002" w:rsidRPr="00FF6002" w:rsidRDefault="00FF6002" w:rsidP="00FF6002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F6002">
        <w:rPr>
          <w:rFonts w:ascii="Arial" w:eastAsia="Times New Roman" w:hAnsi="Arial" w:cs="Arial"/>
          <w:color w:val="000000"/>
          <w:sz w:val="24"/>
          <w:szCs w:val="24"/>
        </w:rPr>
        <w:t>For each larva, place 10 µl 1x PBS in a microcentrifuge tube on ice and 10 µl 1x PBS on a clean dissecting pad. Place the dissecting pad on an illuminated stereomicroscope base.</w:t>
      </w:r>
    </w:p>
    <w:p w14:paraId="5460C0C9" w14:textId="77777777" w:rsidR="00FF6002" w:rsidRPr="00FF6002" w:rsidRDefault="00FF6002" w:rsidP="00FF6002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F6002">
        <w:rPr>
          <w:rFonts w:ascii="Arial" w:eastAsia="Times New Roman" w:hAnsi="Arial" w:cs="Arial"/>
          <w:color w:val="000000"/>
          <w:sz w:val="24"/>
          <w:szCs w:val="24"/>
        </w:rPr>
        <w:t>Dry an individual larva by placing it on a tissue wipe before transferring it to a PBS drop on the dissection pad.</w:t>
      </w:r>
    </w:p>
    <w:p w14:paraId="1ED0C047" w14:textId="2CC89EF8" w:rsidR="00FF6002" w:rsidRPr="00FF6002" w:rsidRDefault="00FF6002" w:rsidP="00FF6002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F6002">
        <w:rPr>
          <w:rFonts w:ascii="Arial" w:eastAsia="Times New Roman" w:hAnsi="Arial" w:cs="Arial"/>
          <w:color w:val="000000"/>
          <w:sz w:val="24"/>
          <w:szCs w:val="24"/>
        </w:rPr>
        <w:t>Using a pair of forceps, gently tear open and carefully invert the cuticle to release the hemolymph.</w:t>
      </w:r>
      <w:r w:rsidRPr="00FF6002">
        <w:rPr>
          <w:rFonts w:ascii="Arial" w:eastAsia="Times New Roman" w:hAnsi="Arial" w:cs="Arial"/>
          <w:color w:val="000000"/>
          <w:sz w:val="24"/>
          <w:szCs w:val="24"/>
        </w:rPr>
        <w:br/>
        <w:t>NOTE: Take care not to scrape or jab the cuticle as this could potentially release sessile hemocytes.</w:t>
      </w:r>
    </w:p>
    <w:p w14:paraId="496D34CA" w14:textId="77777777" w:rsidR="00FF6002" w:rsidRPr="00FF6002" w:rsidRDefault="00FF6002" w:rsidP="00FF6002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F6002">
        <w:rPr>
          <w:rFonts w:ascii="Arial" w:eastAsia="Times New Roman" w:hAnsi="Arial" w:cs="Arial"/>
          <w:color w:val="000000"/>
          <w:sz w:val="24"/>
          <w:szCs w:val="24"/>
        </w:rPr>
        <w:t>Using a pipet, collect the hemolymph from the dissecting pad. Avoid collecting larval debris such as the fat body.</w:t>
      </w:r>
    </w:p>
    <w:p w14:paraId="7D8F10C8" w14:textId="77777777" w:rsidR="00FF6002" w:rsidRPr="00FF6002" w:rsidRDefault="00FF6002" w:rsidP="00FF6002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F6002">
        <w:rPr>
          <w:rFonts w:ascii="Arial" w:eastAsia="Times New Roman" w:hAnsi="Arial" w:cs="Arial"/>
          <w:color w:val="000000"/>
          <w:sz w:val="24"/>
          <w:szCs w:val="24"/>
        </w:rPr>
        <w:t>Add the hemolymph to a microcentrifuge tube and mix by pipetting up and down.</w:t>
      </w:r>
      <w:r w:rsidRPr="00FF6002">
        <w:rPr>
          <w:rFonts w:ascii="Arial" w:eastAsia="Times New Roman" w:hAnsi="Arial" w:cs="Arial"/>
          <w:color w:val="000000"/>
          <w:sz w:val="24"/>
          <w:szCs w:val="24"/>
        </w:rPr>
        <w:br/>
        <w:t>NOTE: Several samples can be collected at once and kept on ice for up to an hour.</w:t>
      </w:r>
    </w:p>
    <w:p w14:paraId="7483BBF8" w14:textId="77777777" w:rsidR="00FF6002" w:rsidRPr="00FF6002" w:rsidRDefault="00FF6002" w:rsidP="00FF6002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F6002">
        <w:rPr>
          <w:rFonts w:ascii="Arial" w:eastAsia="Times New Roman" w:hAnsi="Arial" w:cs="Arial"/>
          <w:color w:val="000000"/>
          <w:sz w:val="24"/>
          <w:szCs w:val="24"/>
        </w:rPr>
        <w:t>Optional: Mix Trypan blue with the hemolymph sample in equal parts to dye and exclude dead cells. Count cells within 3 min of adding Trypan blue because it is toxic to cells.</w:t>
      </w:r>
    </w:p>
    <w:p w14:paraId="7CCF07E9" w14:textId="77777777" w:rsidR="00FF6002" w:rsidRPr="00FF6002" w:rsidRDefault="00FF6002" w:rsidP="00FF6002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F6002">
        <w:rPr>
          <w:rFonts w:ascii="Arial" w:eastAsia="Times New Roman" w:hAnsi="Arial" w:cs="Arial"/>
          <w:color w:val="000000"/>
          <w:sz w:val="24"/>
          <w:szCs w:val="24"/>
        </w:rPr>
        <w:t>Mix the sample by pipetting up and down before loading 10 µl into a hemocytometer chamber.</w:t>
      </w:r>
    </w:p>
    <w:p w14:paraId="2D6F685C" w14:textId="5FA61557" w:rsidR="00FF6002" w:rsidRPr="00FF6002" w:rsidRDefault="00FF6002" w:rsidP="00FF6002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F6002">
        <w:rPr>
          <w:rFonts w:ascii="Arial" w:eastAsia="Times New Roman" w:hAnsi="Arial" w:cs="Arial"/>
          <w:color w:val="000000"/>
          <w:sz w:val="24"/>
          <w:szCs w:val="24"/>
        </w:rPr>
        <w:lastRenderedPageBreak/>
        <w:t>If using an automated cell counter, set appropriate parameters for cell size and circularity. For example, set a minimum cell size of 2 µm, a maximum cell size of 22 µm, and a circularity of 75 - 80% roundness to detect normal, round hemocytes. Experiment with different parameters to detect larger and spindle-shaped hemocytes, such as lamellocytes. Alternatively, use a hemocytometer to manually count hemocytes.</w:t>
      </w:r>
    </w:p>
    <w:p w14:paraId="5E6479D9" w14:textId="4FA35D09" w:rsidR="00C10F80" w:rsidRPr="00C10F80" w:rsidRDefault="00C10F80">
      <w:pPr>
        <w:rPr>
          <w:rFonts w:ascii="Arial" w:hAnsi="Arial" w:cs="Arial"/>
          <w:sz w:val="24"/>
          <w:szCs w:val="24"/>
        </w:rPr>
      </w:pPr>
    </w:p>
    <w:p w14:paraId="49350EFE" w14:textId="071A929C" w:rsidR="00C10F80" w:rsidRPr="00C10F80" w:rsidRDefault="00C10F80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MATERIALS</w:t>
      </w:r>
    </w:p>
    <w:p w14:paraId="2177292A" w14:textId="7372F676" w:rsidR="00C10F80" w:rsidRPr="00C10F80" w:rsidRDefault="00C10F80">
      <w:pPr>
        <w:rPr>
          <w:rFonts w:ascii="Arial" w:hAnsi="Arial" w:cs="Arial"/>
          <w:sz w:val="24"/>
          <w:szCs w:val="24"/>
        </w:rPr>
      </w:pPr>
    </w:p>
    <w:p w14:paraId="1C6614A4" w14:textId="64762671" w:rsidR="00C10F80" w:rsidRPr="00C10F80" w:rsidRDefault="00C10F80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[INSERT MATERIALS TABLE HERE]</w:t>
      </w:r>
    </w:p>
    <w:sectPr w:rsidR="00C10F80" w:rsidRPr="00C1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E4D7C61"/>
    <w:multiLevelType w:val="multilevel"/>
    <w:tmpl w:val="10CE2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EB705F4"/>
    <w:multiLevelType w:val="multilevel"/>
    <w:tmpl w:val="10CE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3"/>
  </w:num>
  <w:num w:numId="24">
    <w:abstractNumId w:val="2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KwMDC3sDAzNTM3NzdV0lEKTi0uzszPAykwqgUAJs9S7iwAAAA="/>
  </w:docVars>
  <w:rsids>
    <w:rsidRoot w:val="004D2BBB"/>
    <w:rsid w:val="00086D3F"/>
    <w:rsid w:val="00122FE2"/>
    <w:rsid w:val="004D2BBB"/>
    <w:rsid w:val="005E4FAE"/>
    <w:rsid w:val="00645252"/>
    <w:rsid w:val="006D3D74"/>
    <w:rsid w:val="00701389"/>
    <w:rsid w:val="007B6EAC"/>
    <w:rsid w:val="007F00F0"/>
    <w:rsid w:val="0083569A"/>
    <w:rsid w:val="00A72898"/>
    <w:rsid w:val="00A9204E"/>
    <w:rsid w:val="00B472A9"/>
    <w:rsid w:val="00BB3B25"/>
    <w:rsid w:val="00C10F80"/>
    <w:rsid w:val="00DC2F93"/>
    <w:rsid w:val="00EC0C76"/>
    <w:rsid w:val="00F40D7E"/>
    <w:rsid w:val="00F813AB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23A8"/>
  <w15:chartTrackingRefBased/>
  <w15:docId w15:val="{3D1ED8D4-ECEB-494E-8946-51583988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FF6002"/>
    <w:rPr>
      <w:color w:val="605E5C"/>
      <w:shd w:val="clear" w:color="auto" w:fill="E1DFDD"/>
    </w:rPr>
  </w:style>
  <w:style w:type="paragraph" w:customStyle="1" w:styleId="jovetitle">
    <w:name w:val="jove_title"/>
    <w:basedOn w:val="Normal"/>
    <w:rsid w:val="00FF60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FF6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video/54544/methods-to-examine-the-lymph-gland-and-hemocytes-in-drosophila-larva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Packages\Microsoft.Office.Desktop_8wekyb3d8bbwe\LocalCache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244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Justis</cp:lastModifiedBy>
  <cp:revision>11</cp:revision>
  <dcterms:created xsi:type="dcterms:W3CDTF">2019-08-26T15:21:00Z</dcterms:created>
  <dcterms:modified xsi:type="dcterms:W3CDTF">2020-01-07T18:23:00Z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